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5926" w:rsidRPr="00A23B0C" w:rsidRDefault="005A5926" w:rsidP="005A5926">
      <w:pPr>
        <w:pStyle w:val="Default"/>
      </w:pPr>
    </w:p>
    <w:tbl>
      <w:tblPr>
        <w:tblpPr w:leftFromText="141" w:rightFromText="141" w:vertAnchor="page" w:horzAnchor="margin" w:tblpXSpec="right" w:tblpY="2784"/>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70" w:type="dxa"/>
          <w:right w:w="70" w:type="dxa"/>
        </w:tblCellMar>
        <w:tblLook w:val="0000" w:firstRow="0" w:lastRow="0" w:firstColumn="0" w:lastColumn="0" w:noHBand="0" w:noVBand="0"/>
      </w:tblPr>
      <w:tblGrid>
        <w:gridCol w:w="1292"/>
      </w:tblGrid>
      <w:tr w:rsidR="00784451" w:rsidRPr="00784451" w:rsidTr="00CE0302">
        <w:trPr>
          <w:trHeight w:val="675"/>
        </w:trPr>
        <w:tc>
          <w:tcPr>
            <w:tcW w:w="1292" w:type="dxa"/>
            <w:tcBorders>
              <w:bottom w:val="dotted" w:sz="4" w:space="0" w:color="auto"/>
            </w:tcBorders>
          </w:tcPr>
          <w:p w:rsidR="00784451" w:rsidRPr="00784451" w:rsidRDefault="00784451" w:rsidP="00CE0302">
            <w:pPr>
              <w:widowControl/>
              <w:suppressAutoHyphens w:val="0"/>
              <w:rPr>
                <w:rFonts w:ascii="Trebuchet MS" w:eastAsia="Calibri" w:hAnsi="Trebuchet MS"/>
                <w:kern w:val="0"/>
                <w:lang w:eastAsia="en-US"/>
              </w:rPr>
            </w:pPr>
          </w:p>
          <w:p w:rsidR="00784451" w:rsidRPr="007A0FEC" w:rsidRDefault="00784451" w:rsidP="00CE0302">
            <w:pPr>
              <w:widowControl/>
              <w:suppressAutoHyphens w:val="0"/>
              <w:jc w:val="center"/>
              <w:rPr>
                <w:rFonts w:ascii="Trebuchet MS" w:eastAsia="Calibri" w:hAnsi="Trebuchet MS"/>
                <w:kern w:val="0"/>
                <w:sz w:val="18"/>
                <w:szCs w:val="18"/>
                <w:lang w:eastAsia="en-US"/>
              </w:rPr>
            </w:pPr>
            <w:r w:rsidRPr="007A0FEC">
              <w:rPr>
                <w:rFonts w:ascii="Trebuchet MS" w:eastAsia="Calibri" w:hAnsi="Trebuchet MS"/>
                <w:kern w:val="0"/>
                <w:sz w:val="18"/>
                <w:szCs w:val="18"/>
                <w:lang w:eastAsia="en-US"/>
              </w:rPr>
              <w:t>Bollo da</w:t>
            </w:r>
          </w:p>
          <w:p w:rsidR="00784451" w:rsidRPr="007A0FEC" w:rsidRDefault="00784451" w:rsidP="00CE0302">
            <w:pPr>
              <w:widowControl/>
              <w:tabs>
                <w:tab w:val="left" w:pos="0"/>
              </w:tabs>
              <w:suppressAutoHyphens w:val="0"/>
              <w:autoSpaceDE w:val="0"/>
              <w:autoSpaceDN w:val="0"/>
              <w:adjustRightInd w:val="0"/>
              <w:jc w:val="center"/>
              <w:outlineLvl w:val="2"/>
              <w:rPr>
                <w:rFonts w:ascii="Trebuchet MS" w:eastAsia="Calibri" w:hAnsi="Trebuchet MS"/>
                <w:kern w:val="0"/>
                <w:sz w:val="18"/>
                <w:szCs w:val="18"/>
                <w:lang w:eastAsia="en-US"/>
              </w:rPr>
            </w:pPr>
            <w:r w:rsidRPr="007A0FEC">
              <w:rPr>
                <w:rFonts w:ascii="Trebuchet MS" w:eastAsia="Calibri" w:hAnsi="Trebuchet MS"/>
                <w:kern w:val="0"/>
                <w:sz w:val="18"/>
                <w:szCs w:val="18"/>
                <w:lang w:eastAsia="en-US"/>
              </w:rPr>
              <w:t>€ 16,00</w:t>
            </w:r>
          </w:p>
          <w:p w:rsidR="00784451" w:rsidRPr="00784451" w:rsidRDefault="00784451" w:rsidP="00CE0302">
            <w:pPr>
              <w:widowControl/>
              <w:suppressAutoHyphens w:val="0"/>
              <w:spacing w:after="160" w:line="259" w:lineRule="auto"/>
              <w:jc w:val="center"/>
              <w:rPr>
                <w:rFonts w:ascii="Trebuchet MS" w:eastAsia="Calibri" w:hAnsi="Trebuchet MS"/>
                <w:kern w:val="0"/>
                <w:lang w:eastAsia="en-US"/>
              </w:rPr>
            </w:pPr>
            <w:r w:rsidRPr="007A0FEC">
              <w:rPr>
                <w:rFonts w:ascii="Trebuchet MS" w:eastAsia="Calibri" w:hAnsi="Trebuchet MS"/>
                <w:kern w:val="0"/>
                <w:sz w:val="18"/>
                <w:szCs w:val="18"/>
                <w:lang w:eastAsia="en-US"/>
              </w:rPr>
              <w:t>Indicare eventuali esenzioni</w:t>
            </w:r>
          </w:p>
        </w:tc>
      </w:tr>
    </w:tbl>
    <w:p w:rsidR="005A5926" w:rsidRPr="00A23B0C" w:rsidRDefault="005A5926" w:rsidP="005A5926">
      <w:pPr>
        <w:pStyle w:val="Default"/>
        <w:rPr>
          <w:rFonts w:cstheme="minorBidi"/>
          <w:color w:val="auto"/>
        </w:rPr>
      </w:pPr>
    </w:p>
    <w:p w:rsidR="001E1CD5" w:rsidRPr="00C922D7" w:rsidRDefault="0001365E" w:rsidP="001E1CD5">
      <w:pPr>
        <w:pStyle w:val="Default"/>
        <w:rPr>
          <w:rFonts w:ascii="Trebuchet MS" w:hAnsi="Trebuchet MS" w:cstheme="minorBidi"/>
          <w:b/>
          <w:sz w:val="20"/>
          <w:szCs w:val="20"/>
        </w:rPr>
      </w:pPr>
      <w:r w:rsidRPr="00E913A9">
        <w:rPr>
          <w:rFonts w:ascii="Trebuchet MS" w:hAnsi="Trebuchet MS" w:cstheme="minorBidi"/>
          <w:b/>
          <w:sz w:val="20"/>
          <w:szCs w:val="20"/>
          <w:u w:val="single"/>
        </w:rPr>
        <w:t xml:space="preserve">Allegato </w:t>
      </w:r>
      <w:r w:rsidR="00E913A9" w:rsidRPr="00E913A9">
        <w:rPr>
          <w:rFonts w:ascii="Trebuchet MS" w:hAnsi="Trebuchet MS" w:cstheme="minorBidi"/>
          <w:b/>
          <w:sz w:val="20"/>
          <w:szCs w:val="20"/>
          <w:u w:val="single"/>
        </w:rPr>
        <w:t>A</w:t>
      </w:r>
      <w:r w:rsidR="001E1CD5" w:rsidRPr="00C922D7">
        <w:rPr>
          <w:rFonts w:ascii="Trebuchet MS" w:hAnsi="Trebuchet MS" w:cstheme="minorBidi"/>
          <w:b/>
          <w:sz w:val="20"/>
          <w:szCs w:val="20"/>
        </w:rPr>
        <w:t xml:space="preserve"> </w:t>
      </w:r>
      <w:r w:rsidR="00C922D7">
        <w:rPr>
          <w:rFonts w:ascii="Trebuchet MS" w:hAnsi="Trebuchet MS" w:cstheme="minorBidi"/>
          <w:b/>
          <w:sz w:val="20"/>
          <w:szCs w:val="20"/>
        </w:rPr>
        <w:t xml:space="preserve"> </w:t>
      </w:r>
      <w:r w:rsidR="00325B80" w:rsidRPr="00C922D7">
        <w:rPr>
          <w:rFonts w:ascii="Trebuchet MS" w:hAnsi="Trebuchet MS" w:cstheme="minorBidi"/>
          <w:b/>
          <w:sz w:val="20"/>
          <w:szCs w:val="20"/>
        </w:rPr>
        <w:t xml:space="preserve">- </w:t>
      </w:r>
      <w:r w:rsidR="001E1CD5" w:rsidRPr="00C922D7">
        <w:rPr>
          <w:rFonts w:ascii="Trebuchet MS" w:hAnsi="Trebuchet MS" w:cstheme="minorBidi"/>
          <w:b/>
          <w:sz w:val="20"/>
          <w:szCs w:val="20"/>
        </w:rPr>
        <w:t>da inserire nella busta telematica A</w:t>
      </w:r>
    </w:p>
    <w:p w:rsidR="001E1CD5" w:rsidRPr="00C922D7" w:rsidRDefault="001E1CD5" w:rsidP="001E1CD5">
      <w:pPr>
        <w:pStyle w:val="Default"/>
        <w:rPr>
          <w:rFonts w:ascii="Trebuchet MS" w:hAnsi="Trebuchet MS" w:cstheme="minorBidi"/>
          <w:b/>
          <w:sz w:val="20"/>
          <w:szCs w:val="20"/>
        </w:rPr>
      </w:pPr>
    </w:p>
    <w:p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bCs/>
          <w:kern w:val="0"/>
          <w:lang w:eastAsia="it-IT"/>
        </w:rPr>
      </w:pPr>
      <w:r w:rsidRPr="00C922D7">
        <w:rPr>
          <w:rFonts w:ascii="Trebuchet MS" w:hAnsi="Trebuchet MS"/>
          <w:b/>
          <w:bCs/>
          <w:kern w:val="0"/>
          <w:lang w:eastAsia="it-IT"/>
        </w:rPr>
        <w:t>DOMANDA DI PARTECIPAZIONE</w:t>
      </w:r>
    </w:p>
    <w:p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bCs/>
          <w:kern w:val="0"/>
          <w:lang w:eastAsia="it-IT"/>
        </w:rPr>
      </w:pPr>
      <w:r w:rsidRPr="00C922D7">
        <w:rPr>
          <w:rFonts w:ascii="Trebuchet MS" w:hAnsi="Trebuchet MS"/>
          <w:b/>
          <w:bCs/>
          <w:kern w:val="0"/>
          <w:lang w:eastAsia="it-IT"/>
        </w:rPr>
        <w:t xml:space="preserve">E DICHIARAZIONI INTEGRATIVE </w:t>
      </w:r>
    </w:p>
    <w:p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bCs/>
          <w:kern w:val="0"/>
          <w:lang w:eastAsia="it-IT"/>
        </w:rPr>
      </w:pPr>
      <w:r w:rsidRPr="00C922D7">
        <w:rPr>
          <w:rFonts w:ascii="Trebuchet MS" w:hAnsi="Trebuchet MS"/>
          <w:b/>
          <w:bCs/>
          <w:kern w:val="0"/>
          <w:lang w:eastAsia="it-IT"/>
        </w:rPr>
        <w:t xml:space="preserve"> DA ALLEGARE ALLA DOCUMENTAZIONE AMMINISTRATIVA</w:t>
      </w:r>
    </w:p>
    <w:p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kern w:val="0"/>
          <w:lang w:eastAsia="it-IT"/>
        </w:rPr>
      </w:pPr>
      <w:r w:rsidRPr="00C922D7">
        <w:rPr>
          <w:rFonts w:ascii="Trebuchet MS" w:hAnsi="Trebuchet MS"/>
          <w:b/>
          <w:kern w:val="0"/>
          <w:lang w:eastAsia="it-IT"/>
        </w:rPr>
        <w:t>(in caso di raggruppamento temporaneo, consorzio ordinario o rete di imprese, avvalimento PRESENTARE una dichiarazione per ciascuna impresa partecipante/ausiliaria)</w:t>
      </w:r>
    </w:p>
    <w:p w:rsidR="005A5926" w:rsidRPr="00C922D7" w:rsidRDefault="005A5926" w:rsidP="005A5926">
      <w:pPr>
        <w:pStyle w:val="Default"/>
        <w:rPr>
          <w:rFonts w:ascii="Trebuchet MS" w:hAnsi="Trebuchet MS" w:cstheme="minorBidi"/>
          <w:color w:val="auto"/>
          <w:sz w:val="20"/>
          <w:szCs w:val="20"/>
        </w:rPr>
      </w:pPr>
    </w:p>
    <w:p w:rsidR="005A5926" w:rsidRPr="00CE0302" w:rsidRDefault="005A5926" w:rsidP="00862F61">
      <w:pPr>
        <w:pStyle w:val="Default"/>
        <w:spacing w:before="120"/>
        <w:jc w:val="both"/>
        <w:rPr>
          <w:rFonts w:ascii="Trebuchet MS" w:hAnsi="Trebuchet MS"/>
          <w:b/>
          <w:bCs/>
        </w:rPr>
      </w:pPr>
      <w:bookmarkStart w:id="0" w:name="_Hlk63001004"/>
      <w:r w:rsidRPr="00862F61">
        <w:rPr>
          <w:rFonts w:ascii="Trebuchet MS" w:hAnsi="Trebuchet MS"/>
          <w:b/>
          <w:bCs/>
          <w:color w:val="auto"/>
          <w:sz w:val="20"/>
          <w:szCs w:val="20"/>
        </w:rPr>
        <w:t xml:space="preserve">OGGETTO: </w:t>
      </w:r>
      <w:r w:rsidR="00E839D9" w:rsidRPr="00E839D9">
        <w:rPr>
          <w:rFonts w:ascii="Trebuchet MS" w:hAnsi="Trebuchet MS"/>
          <w:b/>
          <w:bCs/>
          <w:i/>
        </w:rPr>
        <w:t>Servizi di progettazione del progetto di fattibilità tecnica ed economica (PFTE), del progetto esecutivo comprensivo di coordinamento della sicurezza in fase di progettazione (CSP), con opzione per affidamento dei servizi di direzione lavori (DL) e di coordinamento della sicurezza in fase di esecuzione (CSE) inerenti l’intervento di Realizzazione 3 rotatorie in Corso Europa a Rho</w:t>
      </w:r>
      <w:r w:rsidR="00E839D9">
        <w:rPr>
          <w:rFonts w:ascii="Trebuchet MS" w:hAnsi="Trebuchet MS"/>
          <w:b/>
          <w:bCs/>
          <w:i/>
        </w:rPr>
        <w:t xml:space="preserve"> </w:t>
      </w:r>
      <w:r w:rsidR="006E27BC" w:rsidRPr="00862F61">
        <w:rPr>
          <w:rFonts w:ascii="Trebuchet MS" w:hAnsi="Trebuchet MS"/>
          <w:b/>
          <w:bCs/>
          <w:color w:val="auto"/>
          <w:sz w:val="20"/>
          <w:szCs w:val="20"/>
        </w:rPr>
        <w:t xml:space="preserve">- </w:t>
      </w:r>
      <w:r w:rsidR="00756D1F">
        <w:rPr>
          <w:rFonts w:ascii="Trebuchet MS" w:hAnsi="Trebuchet MS"/>
          <w:b/>
          <w:bCs/>
          <w:color w:val="auto"/>
          <w:sz w:val="20"/>
          <w:szCs w:val="20"/>
        </w:rPr>
        <w:t>CIG B999465BEB.</w:t>
      </w:r>
      <w:bookmarkStart w:id="1" w:name="_GoBack"/>
      <w:bookmarkEnd w:id="1"/>
    </w:p>
    <w:p w:rsidR="005A5926" w:rsidRPr="00C922D7" w:rsidRDefault="005A5926" w:rsidP="00AE1FA8">
      <w:pPr>
        <w:pStyle w:val="Default"/>
        <w:rPr>
          <w:rFonts w:ascii="Trebuchet MS" w:hAnsi="Trebuchet MS"/>
          <w:color w:val="auto"/>
          <w:sz w:val="20"/>
          <w:szCs w:val="20"/>
        </w:rPr>
      </w:pPr>
    </w:p>
    <w:p w:rsidR="00C922D7" w:rsidRPr="00C922D7" w:rsidRDefault="00C922D7" w:rsidP="00AE1FA8">
      <w:pPr>
        <w:pStyle w:val="Default"/>
        <w:rPr>
          <w:rFonts w:ascii="Trebuchet MS" w:hAnsi="Trebuchet MS"/>
          <w:color w:val="auto"/>
          <w:sz w:val="20"/>
          <w:szCs w:val="20"/>
        </w:rPr>
      </w:pPr>
    </w:p>
    <w:tbl>
      <w:tblPr>
        <w:tblW w:w="10046" w:type="dxa"/>
        <w:tblInd w:w="-30" w:type="dxa"/>
        <w:tblLayout w:type="fixed"/>
        <w:tblCellMar>
          <w:left w:w="93" w:type="dxa"/>
        </w:tblCellMar>
        <w:tblLook w:val="0000" w:firstRow="0" w:lastRow="0" w:firstColumn="0" w:lastColumn="0" w:noHBand="0" w:noVBand="0"/>
      </w:tblPr>
      <w:tblGrid>
        <w:gridCol w:w="3726"/>
        <w:gridCol w:w="6320"/>
      </w:tblGrid>
      <w:tr w:rsidR="009808AD" w:rsidRPr="009808AD" w:rsidTr="009808AD">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9808AD" w:rsidRPr="009808AD" w:rsidRDefault="009808AD" w:rsidP="009808AD">
            <w:pPr>
              <w:widowControl/>
              <w:tabs>
                <w:tab w:val="left" w:pos="8789"/>
              </w:tabs>
              <w:suppressAutoHyphens w:val="0"/>
              <w:ind w:right="96"/>
              <w:jc w:val="both"/>
              <w:rPr>
                <w:rFonts w:ascii="Calibri" w:hAnsi="Calibri" w:cs="Calibri"/>
                <w:sz w:val="24"/>
                <w:szCs w:val="24"/>
                <w:lang w:eastAsia="it-IT"/>
              </w:rPr>
            </w:pPr>
            <w:r w:rsidRPr="009808AD">
              <w:rPr>
                <w:rFonts w:ascii="Calibri" w:hAnsi="Calibri" w:cs="Calibri"/>
                <w:sz w:val="22"/>
                <w:szCs w:val="24"/>
                <w:lang w:eastAsia="it-IT"/>
              </w:rPr>
              <w:t>Il/La sottoscritto/a</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9808AD" w:rsidRPr="009808AD" w:rsidRDefault="009808AD" w:rsidP="009808AD">
            <w:pPr>
              <w:widowControl/>
              <w:tabs>
                <w:tab w:val="left" w:pos="8789"/>
              </w:tabs>
              <w:suppressAutoHyphens w:val="0"/>
              <w:snapToGrid w:val="0"/>
              <w:ind w:right="96"/>
              <w:jc w:val="both"/>
              <w:rPr>
                <w:rFonts w:ascii="Calibri" w:hAnsi="Calibri" w:cs="Calibri"/>
                <w:color w:val="00000A"/>
                <w:sz w:val="24"/>
                <w:szCs w:val="24"/>
                <w:lang w:eastAsia="it-IT"/>
              </w:rPr>
            </w:pPr>
          </w:p>
        </w:tc>
      </w:tr>
      <w:tr w:rsidR="009808AD" w:rsidRPr="009808AD" w:rsidTr="009808AD">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9808AD" w:rsidRPr="009808AD" w:rsidRDefault="009808AD" w:rsidP="009808AD">
            <w:pPr>
              <w:widowControl/>
              <w:tabs>
                <w:tab w:val="left" w:pos="8789"/>
              </w:tabs>
              <w:suppressAutoHyphens w:val="0"/>
              <w:ind w:right="96"/>
              <w:jc w:val="both"/>
              <w:rPr>
                <w:rFonts w:ascii="Calibri" w:hAnsi="Calibri" w:cs="Calibri"/>
                <w:color w:val="00000A"/>
                <w:sz w:val="24"/>
                <w:szCs w:val="24"/>
                <w:lang w:eastAsia="it-IT"/>
              </w:rPr>
            </w:pPr>
            <w:r w:rsidRPr="009808AD">
              <w:rPr>
                <w:rFonts w:ascii="Calibri" w:hAnsi="Calibri" w:cs="Calibri"/>
                <w:sz w:val="22"/>
                <w:szCs w:val="24"/>
                <w:lang w:eastAsia="it-IT"/>
              </w:rPr>
              <w:t>Data e luogo di nascita</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9808AD" w:rsidRPr="009808AD" w:rsidRDefault="009808AD" w:rsidP="009808AD">
            <w:pPr>
              <w:widowControl/>
              <w:tabs>
                <w:tab w:val="left" w:pos="8789"/>
              </w:tabs>
              <w:suppressAutoHyphens w:val="0"/>
              <w:snapToGrid w:val="0"/>
              <w:ind w:right="96"/>
              <w:jc w:val="both"/>
              <w:rPr>
                <w:rFonts w:ascii="Calibri" w:hAnsi="Calibri" w:cs="Calibri"/>
                <w:color w:val="00000A"/>
                <w:sz w:val="24"/>
                <w:szCs w:val="24"/>
                <w:lang w:eastAsia="it-IT"/>
              </w:rPr>
            </w:pPr>
          </w:p>
        </w:tc>
      </w:tr>
      <w:tr w:rsidR="009808AD" w:rsidRPr="009808AD" w:rsidTr="009808AD">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9808AD" w:rsidRPr="009808AD" w:rsidRDefault="009808AD" w:rsidP="009808AD">
            <w:pPr>
              <w:widowControl/>
              <w:tabs>
                <w:tab w:val="left" w:pos="8789"/>
              </w:tabs>
              <w:suppressAutoHyphens w:val="0"/>
              <w:ind w:right="96"/>
              <w:jc w:val="both"/>
              <w:rPr>
                <w:rFonts w:ascii="Calibri" w:hAnsi="Calibri" w:cs="Calibri"/>
                <w:color w:val="00000A"/>
                <w:sz w:val="24"/>
                <w:szCs w:val="24"/>
                <w:lang w:eastAsia="it-IT"/>
              </w:rPr>
            </w:pPr>
            <w:r w:rsidRPr="009808AD">
              <w:rPr>
                <w:rFonts w:ascii="Calibri" w:hAnsi="Calibri" w:cs="Calibri"/>
                <w:sz w:val="22"/>
                <w:szCs w:val="24"/>
                <w:lang w:eastAsia="it-IT"/>
              </w:rPr>
              <w:t>Codice fiscale</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9808AD" w:rsidRPr="009808AD" w:rsidRDefault="009808AD" w:rsidP="009808AD">
            <w:pPr>
              <w:widowControl/>
              <w:tabs>
                <w:tab w:val="left" w:pos="8789"/>
              </w:tabs>
              <w:suppressAutoHyphens w:val="0"/>
              <w:snapToGrid w:val="0"/>
              <w:ind w:right="96"/>
              <w:jc w:val="both"/>
              <w:rPr>
                <w:rFonts w:ascii="Calibri" w:hAnsi="Calibri" w:cs="Calibri"/>
                <w:color w:val="00000A"/>
                <w:sz w:val="24"/>
                <w:szCs w:val="24"/>
                <w:lang w:eastAsia="it-IT"/>
              </w:rPr>
            </w:pPr>
          </w:p>
        </w:tc>
      </w:tr>
      <w:tr w:rsidR="009808AD" w:rsidRPr="009808AD" w:rsidTr="009808AD">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9808AD" w:rsidRPr="009808AD" w:rsidRDefault="009808AD" w:rsidP="009808AD">
            <w:pPr>
              <w:widowControl/>
              <w:tabs>
                <w:tab w:val="left" w:pos="8789"/>
              </w:tabs>
              <w:suppressAutoHyphens w:val="0"/>
              <w:ind w:right="96"/>
              <w:jc w:val="both"/>
              <w:rPr>
                <w:rFonts w:ascii="Calibri" w:hAnsi="Calibri" w:cs="Calibri"/>
                <w:color w:val="00000A"/>
                <w:sz w:val="24"/>
                <w:szCs w:val="24"/>
                <w:lang w:eastAsia="it-IT"/>
              </w:rPr>
            </w:pPr>
            <w:r w:rsidRPr="009808AD">
              <w:rPr>
                <w:rFonts w:ascii="Calibri" w:hAnsi="Calibri" w:cs="Calibri"/>
                <w:sz w:val="22"/>
                <w:szCs w:val="24"/>
                <w:lang w:eastAsia="it-IT"/>
              </w:rPr>
              <w:t>In qualità di (</w:t>
            </w:r>
            <w:r w:rsidRPr="009808AD">
              <w:rPr>
                <w:rFonts w:ascii="Calibri" w:hAnsi="Calibri" w:cs="Calibri"/>
                <w:szCs w:val="24"/>
                <w:lang w:eastAsia="it-IT"/>
              </w:rPr>
              <w:t>carica sociale</w:t>
            </w:r>
            <w:r w:rsidRPr="009808AD">
              <w:rPr>
                <w:rFonts w:ascii="Calibri" w:hAnsi="Calibri" w:cs="Calibri"/>
                <w:i/>
                <w:szCs w:val="24"/>
                <w:lang w:eastAsia="it-IT"/>
              </w:rPr>
              <w:t>: professionista singolo, professionista associato, legale rappresentante società, procuratore, etc.</w:t>
            </w:r>
            <w:r w:rsidRPr="009808AD">
              <w:rPr>
                <w:rFonts w:ascii="Calibri" w:hAnsi="Calibri" w:cs="Calibri"/>
                <w:sz w:val="22"/>
                <w:szCs w:val="24"/>
                <w:lang w:eastAsia="it-IT"/>
              </w:rPr>
              <w:t>)</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9808AD" w:rsidRPr="009808AD" w:rsidRDefault="009808AD" w:rsidP="009808AD">
            <w:pPr>
              <w:widowControl/>
              <w:tabs>
                <w:tab w:val="left" w:pos="8789"/>
              </w:tabs>
              <w:suppressAutoHyphens w:val="0"/>
              <w:snapToGrid w:val="0"/>
              <w:ind w:right="96"/>
              <w:jc w:val="both"/>
              <w:rPr>
                <w:rFonts w:ascii="Calibri" w:hAnsi="Calibri" w:cs="Calibri"/>
                <w:color w:val="00000A"/>
                <w:sz w:val="24"/>
                <w:szCs w:val="24"/>
                <w:lang w:eastAsia="it-IT"/>
              </w:rPr>
            </w:pPr>
          </w:p>
        </w:tc>
      </w:tr>
      <w:tr w:rsidR="009808AD" w:rsidRPr="009808AD" w:rsidTr="009808AD">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9808AD" w:rsidRPr="009808AD" w:rsidRDefault="009808AD" w:rsidP="009808AD">
            <w:pPr>
              <w:widowControl/>
              <w:suppressAutoHyphens w:val="0"/>
              <w:ind w:right="51"/>
              <w:jc w:val="both"/>
              <w:rPr>
                <w:rFonts w:ascii="Calibri" w:hAnsi="Calibri" w:cs="Calibri"/>
                <w:color w:val="00000A"/>
                <w:sz w:val="24"/>
                <w:szCs w:val="24"/>
                <w:lang w:eastAsia="it-IT"/>
              </w:rPr>
            </w:pPr>
            <w:r w:rsidRPr="009808AD">
              <w:rPr>
                <w:rFonts w:ascii="Calibri" w:hAnsi="Calibri" w:cs="Calibri"/>
                <w:sz w:val="22"/>
                <w:szCs w:val="24"/>
                <w:lang w:eastAsia="it-IT"/>
              </w:rPr>
              <w:t>(</w:t>
            </w:r>
            <w:r w:rsidRPr="009808AD">
              <w:rPr>
                <w:rFonts w:ascii="Calibri" w:hAnsi="Calibri" w:cs="Calibri"/>
                <w:sz w:val="22"/>
                <w:szCs w:val="24"/>
                <w:u w:val="single"/>
                <w:lang w:eastAsia="it-IT"/>
              </w:rPr>
              <w:t>se procuratore</w:t>
            </w:r>
            <w:r w:rsidRPr="009808AD">
              <w:rPr>
                <w:rFonts w:ascii="Calibri" w:hAnsi="Calibri" w:cs="Calibri"/>
                <w:sz w:val="22"/>
                <w:szCs w:val="24"/>
                <w:lang w:eastAsia="it-IT"/>
              </w:rPr>
              <w:t>) estremi procura (notaio, repertorio, raccolta)</w:t>
            </w:r>
            <w:r w:rsidRPr="009808AD">
              <w:rPr>
                <w:rFonts w:ascii="Calibri" w:hAnsi="Calibri" w:cs="Calibri"/>
                <w:sz w:val="22"/>
                <w:szCs w:val="24"/>
                <w:vertAlign w:val="superscript"/>
                <w:lang w:eastAsia="it-IT"/>
              </w:rPr>
              <w:t xml:space="preserve"> </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9808AD" w:rsidRPr="009808AD" w:rsidRDefault="009808AD" w:rsidP="009808AD">
            <w:pPr>
              <w:widowControl/>
              <w:suppressAutoHyphens w:val="0"/>
              <w:snapToGrid w:val="0"/>
              <w:spacing w:line="480" w:lineRule="atLeast"/>
              <w:ind w:right="51"/>
              <w:rPr>
                <w:rFonts w:ascii="Calibri" w:hAnsi="Calibri" w:cs="Calibri"/>
                <w:color w:val="00000A"/>
                <w:sz w:val="24"/>
                <w:szCs w:val="24"/>
                <w:lang w:eastAsia="it-IT"/>
              </w:rPr>
            </w:pPr>
          </w:p>
        </w:tc>
      </w:tr>
      <w:tr w:rsidR="009808AD" w:rsidRPr="009808AD" w:rsidTr="009808AD">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9808AD" w:rsidRPr="009808AD" w:rsidRDefault="009808AD" w:rsidP="009808AD">
            <w:pPr>
              <w:widowControl/>
              <w:tabs>
                <w:tab w:val="left" w:pos="8789"/>
              </w:tabs>
              <w:suppressAutoHyphens w:val="0"/>
              <w:ind w:right="96"/>
              <w:jc w:val="both"/>
              <w:rPr>
                <w:rFonts w:ascii="Calibri" w:hAnsi="Calibri" w:cs="Calibri"/>
                <w:color w:val="00000A"/>
                <w:sz w:val="24"/>
                <w:szCs w:val="24"/>
                <w:lang w:eastAsia="it-IT"/>
              </w:rPr>
            </w:pPr>
            <w:r w:rsidRPr="009808AD">
              <w:rPr>
                <w:rFonts w:ascii="Calibri" w:hAnsi="Calibri" w:cs="Calibri"/>
                <w:sz w:val="22"/>
                <w:szCs w:val="24"/>
                <w:lang w:eastAsia="it-IT"/>
              </w:rPr>
              <w:t>Operatore economico</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9808AD" w:rsidRPr="009808AD" w:rsidRDefault="009808AD" w:rsidP="009808AD">
            <w:pPr>
              <w:widowControl/>
              <w:tabs>
                <w:tab w:val="left" w:pos="8789"/>
              </w:tabs>
              <w:suppressAutoHyphens w:val="0"/>
              <w:snapToGrid w:val="0"/>
              <w:ind w:right="96"/>
              <w:jc w:val="both"/>
              <w:rPr>
                <w:rFonts w:ascii="Calibri" w:hAnsi="Calibri" w:cs="Calibri"/>
                <w:color w:val="00000A"/>
                <w:sz w:val="24"/>
                <w:szCs w:val="24"/>
                <w:lang w:eastAsia="it-IT"/>
              </w:rPr>
            </w:pPr>
          </w:p>
        </w:tc>
      </w:tr>
      <w:tr w:rsidR="009808AD" w:rsidRPr="009808AD" w:rsidTr="009808AD">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9808AD" w:rsidRPr="009808AD" w:rsidRDefault="009808AD" w:rsidP="009808AD">
            <w:pPr>
              <w:widowControl/>
              <w:tabs>
                <w:tab w:val="left" w:pos="8789"/>
              </w:tabs>
              <w:suppressAutoHyphens w:val="0"/>
              <w:ind w:right="96"/>
              <w:jc w:val="both"/>
              <w:rPr>
                <w:rFonts w:ascii="Calibri" w:hAnsi="Calibri" w:cs="Calibri"/>
                <w:color w:val="00000A"/>
                <w:sz w:val="24"/>
                <w:szCs w:val="24"/>
                <w:lang w:eastAsia="it-IT"/>
              </w:rPr>
            </w:pPr>
            <w:r w:rsidRPr="009808AD">
              <w:rPr>
                <w:rFonts w:ascii="Calibri" w:hAnsi="Calibri" w:cs="Calibri"/>
                <w:sz w:val="22"/>
                <w:szCs w:val="24"/>
                <w:lang w:eastAsia="it-IT"/>
              </w:rPr>
              <w:t>Forma giuridica</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9808AD" w:rsidRPr="009808AD" w:rsidRDefault="009808AD" w:rsidP="009808AD">
            <w:pPr>
              <w:widowControl/>
              <w:tabs>
                <w:tab w:val="left" w:pos="8789"/>
              </w:tabs>
              <w:suppressAutoHyphens w:val="0"/>
              <w:snapToGrid w:val="0"/>
              <w:ind w:right="96"/>
              <w:jc w:val="both"/>
              <w:rPr>
                <w:rFonts w:ascii="Calibri" w:hAnsi="Calibri" w:cs="Calibri"/>
                <w:color w:val="00000A"/>
                <w:sz w:val="24"/>
                <w:szCs w:val="24"/>
                <w:lang w:eastAsia="it-IT"/>
              </w:rPr>
            </w:pPr>
          </w:p>
        </w:tc>
      </w:tr>
      <w:tr w:rsidR="009808AD" w:rsidRPr="009808AD" w:rsidTr="009808AD">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9808AD" w:rsidRPr="009808AD" w:rsidRDefault="009808AD" w:rsidP="009808AD">
            <w:pPr>
              <w:widowControl/>
              <w:tabs>
                <w:tab w:val="left" w:pos="8789"/>
              </w:tabs>
              <w:suppressAutoHyphens w:val="0"/>
              <w:ind w:right="96"/>
              <w:jc w:val="both"/>
              <w:rPr>
                <w:rFonts w:ascii="Calibri" w:hAnsi="Calibri" w:cs="Calibri"/>
                <w:color w:val="00000A"/>
                <w:sz w:val="24"/>
                <w:szCs w:val="24"/>
                <w:lang w:eastAsia="it-IT"/>
              </w:rPr>
            </w:pPr>
            <w:r w:rsidRPr="009808AD">
              <w:rPr>
                <w:rFonts w:ascii="Calibri" w:hAnsi="Calibri" w:cs="Calibri"/>
                <w:sz w:val="22"/>
                <w:szCs w:val="24"/>
                <w:lang w:eastAsia="it-IT"/>
              </w:rPr>
              <w:t xml:space="preserve">Sede legale (via, città, </w:t>
            </w:r>
            <w:proofErr w:type="spellStart"/>
            <w:r w:rsidRPr="009808AD">
              <w:rPr>
                <w:rFonts w:ascii="Calibri" w:hAnsi="Calibri" w:cs="Calibri"/>
                <w:sz w:val="22"/>
                <w:szCs w:val="24"/>
                <w:lang w:eastAsia="it-IT"/>
              </w:rPr>
              <w:t>prov</w:t>
            </w:r>
            <w:proofErr w:type="spellEnd"/>
            <w:r w:rsidRPr="009808AD">
              <w:rPr>
                <w:rFonts w:ascii="Calibri" w:hAnsi="Calibri" w:cs="Calibri"/>
                <w:sz w:val="22"/>
                <w:szCs w:val="24"/>
                <w:lang w:eastAsia="it-IT"/>
              </w:rPr>
              <w:t>.)</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9808AD" w:rsidRPr="009808AD" w:rsidRDefault="009808AD" w:rsidP="009808AD">
            <w:pPr>
              <w:widowControl/>
              <w:tabs>
                <w:tab w:val="left" w:pos="8789"/>
              </w:tabs>
              <w:suppressAutoHyphens w:val="0"/>
              <w:snapToGrid w:val="0"/>
              <w:ind w:right="96"/>
              <w:jc w:val="both"/>
              <w:rPr>
                <w:rFonts w:ascii="Calibri" w:hAnsi="Calibri" w:cs="Calibri"/>
                <w:color w:val="00000A"/>
                <w:sz w:val="24"/>
                <w:szCs w:val="24"/>
                <w:lang w:eastAsia="it-IT"/>
              </w:rPr>
            </w:pPr>
          </w:p>
        </w:tc>
      </w:tr>
      <w:tr w:rsidR="009808AD" w:rsidRPr="009808AD" w:rsidTr="009808AD">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9808AD" w:rsidRPr="009808AD" w:rsidRDefault="009808AD" w:rsidP="009808AD">
            <w:pPr>
              <w:widowControl/>
              <w:tabs>
                <w:tab w:val="left" w:pos="8789"/>
              </w:tabs>
              <w:suppressAutoHyphens w:val="0"/>
              <w:ind w:right="96"/>
              <w:jc w:val="both"/>
              <w:rPr>
                <w:rFonts w:ascii="Calibri" w:hAnsi="Calibri" w:cs="Calibri"/>
                <w:sz w:val="24"/>
                <w:szCs w:val="24"/>
                <w:lang w:eastAsia="it-IT"/>
              </w:rPr>
            </w:pPr>
            <w:r w:rsidRPr="009808AD">
              <w:rPr>
                <w:rFonts w:ascii="Calibri" w:hAnsi="Calibri" w:cs="Calibri"/>
                <w:sz w:val="22"/>
                <w:szCs w:val="24"/>
                <w:lang w:eastAsia="it-IT"/>
              </w:rPr>
              <w:t xml:space="preserve">Sede operativa </w:t>
            </w:r>
          </w:p>
          <w:p w:rsidR="009808AD" w:rsidRPr="009808AD" w:rsidRDefault="009808AD" w:rsidP="009808AD">
            <w:pPr>
              <w:widowControl/>
              <w:tabs>
                <w:tab w:val="left" w:pos="8789"/>
              </w:tabs>
              <w:suppressAutoHyphens w:val="0"/>
              <w:ind w:right="96"/>
              <w:jc w:val="both"/>
              <w:rPr>
                <w:rFonts w:ascii="Calibri" w:hAnsi="Calibri" w:cs="Calibri"/>
                <w:color w:val="00000A"/>
                <w:sz w:val="24"/>
                <w:szCs w:val="24"/>
                <w:lang w:eastAsia="it-IT"/>
              </w:rPr>
            </w:pPr>
            <w:r w:rsidRPr="009808AD">
              <w:rPr>
                <w:rFonts w:ascii="Calibri" w:hAnsi="Calibri" w:cs="Calibri"/>
                <w:sz w:val="22"/>
                <w:szCs w:val="24"/>
                <w:lang w:eastAsia="it-IT"/>
              </w:rPr>
              <w:t>(se diversa dalla sede legale)</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9808AD" w:rsidRPr="009808AD" w:rsidRDefault="009808AD" w:rsidP="009808AD">
            <w:pPr>
              <w:widowControl/>
              <w:tabs>
                <w:tab w:val="left" w:pos="8789"/>
              </w:tabs>
              <w:suppressAutoHyphens w:val="0"/>
              <w:snapToGrid w:val="0"/>
              <w:ind w:right="96"/>
              <w:jc w:val="both"/>
              <w:rPr>
                <w:rFonts w:ascii="Calibri" w:hAnsi="Calibri" w:cs="Calibri"/>
                <w:color w:val="00000A"/>
                <w:sz w:val="24"/>
                <w:szCs w:val="24"/>
                <w:lang w:eastAsia="it-IT"/>
              </w:rPr>
            </w:pPr>
          </w:p>
        </w:tc>
      </w:tr>
      <w:tr w:rsidR="009808AD" w:rsidRPr="009808AD" w:rsidTr="009808AD">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9808AD" w:rsidRPr="009808AD" w:rsidRDefault="009808AD" w:rsidP="009808AD">
            <w:pPr>
              <w:widowControl/>
              <w:tabs>
                <w:tab w:val="left" w:pos="8789"/>
              </w:tabs>
              <w:suppressAutoHyphens w:val="0"/>
              <w:ind w:right="96"/>
              <w:jc w:val="both"/>
              <w:rPr>
                <w:rFonts w:ascii="Calibri" w:hAnsi="Calibri" w:cs="Calibri"/>
                <w:color w:val="00000A"/>
                <w:sz w:val="24"/>
                <w:szCs w:val="24"/>
                <w:lang w:eastAsia="it-IT"/>
              </w:rPr>
            </w:pPr>
            <w:r w:rsidRPr="009808AD">
              <w:rPr>
                <w:rFonts w:ascii="Calibri" w:hAnsi="Calibri" w:cs="Calibri"/>
                <w:sz w:val="22"/>
                <w:szCs w:val="24"/>
                <w:lang w:eastAsia="it-IT"/>
              </w:rPr>
              <w:t>Codice fiscale operatore economico</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9808AD" w:rsidRPr="009808AD" w:rsidRDefault="009808AD" w:rsidP="009808AD">
            <w:pPr>
              <w:widowControl/>
              <w:tabs>
                <w:tab w:val="left" w:pos="8789"/>
              </w:tabs>
              <w:suppressAutoHyphens w:val="0"/>
              <w:snapToGrid w:val="0"/>
              <w:ind w:right="96"/>
              <w:jc w:val="both"/>
              <w:rPr>
                <w:rFonts w:ascii="Calibri" w:hAnsi="Calibri" w:cs="Calibri"/>
                <w:color w:val="00000A"/>
                <w:sz w:val="24"/>
                <w:szCs w:val="24"/>
                <w:lang w:eastAsia="it-IT"/>
              </w:rPr>
            </w:pPr>
          </w:p>
        </w:tc>
      </w:tr>
      <w:tr w:rsidR="009808AD" w:rsidRPr="009808AD" w:rsidTr="009808AD">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9808AD" w:rsidRPr="009808AD" w:rsidRDefault="009808AD" w:rsidP="009808AD">
            <w:pPr>
              <w:widowControl/>
              <w:tabs>
                <w:tab w:val="left" w:pos="8789"/>
              </w:tabs>
              <w:suppressAutoHyphens w:val="0"/>
              <w:ind w:right="96"/>
              <w:jc w:val="both"/>
              <w:rPr>
                <w:rFonts w:ascii="Calibri" w:hAnsi="Calibri" w:cs="Calibri"/>
                <w:color w:val="00000A"/>
                <w:sz w:val="24"/>
                <w:szCs w:val="24"/>
                <w:lang w:eastAsia="it-IT"/>
              </w:rPr>
            </w:pPr>
            <w:r w:rsidRPr="009808AD">
              <w:rPr>
                <w:rFonts w:ascii="Calibri" w:hAnsi="Calibri" w:cs="Calibri"/>
                <w:sz w:val="22"/>
                <w:szCs w:val="24"/>
                <w:lang w:eastAsia="it-IT"/>
              </w:rPr>
              <w:lastRenderedPageBreak/>
              <w:t>Partita IVA operatore economico</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9808AD" w:rsidRPr="009808AD" w:rsidRDefault="009808AD" w:rsidP="009808AD">
            <w:pPr>
              <w:widowControl/>
              <w:tabs>
                <w:tab w:val="left" w:pos="8789"/>
              </w:tabs>
              <w:suppressAutoHyphens w:val="0"/>
              <w:snapToGrid w:val="0"/>
              <w:ind w:right="96"/>
              <w:jc w:val="both"/>
              <w:rPr>
                <w:rFonts w:ascii="Calibri" w:hAnsi="Calibri" w:cs="Calibri"/>
                <w:color w:val="00000A"/>
                <w:sz w:val="24"/>
                <w:szCs w:val="24"/>
                <w:lang w:eastAsia="it-IT"/>
              </w:rPr>
            </w:pPr>
          </w:p>
        </w:tc>
      </w:tr>
      <w:tr w:rsidR="009808AD" w:rsidRPr="009808AD" w:rsidTr="009808AD">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9808AD" w:rsidRPr="009808AD" w:rsidRDefault="009808AD" w:rsidP="009808AD">
            <w:pPr>
              <w:widowControl/>
              <w:tabs>
                <w:tab w:val="left" w:pos="8789"/>
              </w:tabs>
              <w:suppressAutoHyphens w:val="0"/>
              <w:ind w:right="96"/>
              <w:jc w:val="both"/>
              <w:rPr>
                <w:rFonts w:ascii="Calibri" w:hAnsi="Calibri" w:cs="Calibri"/>
                <w:color w:val="00000A"/>
                <w:sz w:val="24"/>
                <w:szCs w:val="24"/>
                <w:lang w:eastAsia="it-IT"/>
              </w:rPr>
            </w:pPr>
            <w:r w:rsidRPr="009808AD">
              <w:rPr>
                <w:rFonts w:ascii="Calibri" w:hAnsi="Calibri" w:cs="Calibri"/>
                <w:sz w:val="22"/>
                <w:szCs w:val="24"/>
                <w:lang w:eastAsia="it-IT"/>
              </w:rPr>
              <w:t>Cellulare + Telefono</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9808AD" w:rsidRPr="009808AD" w:rsidRDefault="009808AD" w:rsidP="009808AD">
            <w:pPr>
              <w:widowControl/>
              <w:tabs>
                <w:tab w:val="left" w:pos="8789"/>
              </w:tabs>
              <w:suppressAutoHyphens w:val="0"/>
              <w:snapToGrid w:val="0"/>
              <w:ind w:right="96"/>
              <w:jc w:val="both"/>
              <w:rPr>
                <w:rFonts w:ascii="Calibri" w:hAnsi="Calibri" w:cs="Calibri"/>
                <w:color w:val="00000A"/>
                <w:sz w:val="24"/>
                <w:szCs w:val="24"/>
                <w:lang w:eastAsia="it-IT"/>
              </w:rPr>
            </w:pPr>
          </w:p>
        </w:tc>
      </w:tr>
    </w:tbl>
    <w:p w:rsidR="00C922D7" w:rsidRPr="00C922D7" w:rsidRDefault="00C922D7" w:rsidP="009808AD">
      <w:pPr>
        <w:widowControl/>
        <w:tabs>
          <w:tab w:val="left" w:pos="1068"/>
        </w:tabs>
        <w:suppressAutoHyphens w:val="0"/>
        <w:spacing w:before="120" w:after="120"/>
        <w:ind w:left="284" w:hanging="284"/>
        <w:rPr>
          <w:rFonts w:ascii="Trebuchet MS" w:hAnsi="Trebuchet MS"/>
          <w:b/>
          <w:kern w:val="0"/>
          <w:lang w:eastAsia="it-IT"/>
        </w:rPr>
      </w:pPr>
    </w:p>
    <w:p w:rsidR="00C922D7" w:rsidRDefault="00C922D7" w:rsidP="007D661C">
      <w:pPr>
        <w:widowControl/>
        <w:tabs>
          <w:tab w:val="left" w:pos="1068"/>
        </w:tabs>
        <w:suppressAutoHyphens w:val="0"/>
        <w:spacing w:before="240" w:after="120"/>
        <w:ind w:left="284" w:hanging="284"/>
        <w:jc w:val="center"/>
        <w:rPr>
          <w:rFonts w:ascii="Trebuchet MS" w:hAnsi="Trebuchet MS"/>
          <w:spacing w:val="-4"/>
          <w:kern w:val="0"/>
          <w:lang w:eastAsia="it-IT"/>
        </w:rPr>
      </w:pPr>
      <w:r w:rsidRPr="00C922D7">
        <w:rPr>
          <w:rFonts w:ascii="Trebuchet MS" w:hAnsi="Trebuchet MS"/>
          <w:b/>
          <w:kern w:val="0"/>
          <w:lang w:eastAsia="it-IT"/>
        </w:rPr>
        <w:t xml:space="preserve">CHIEDE DI PARTECIPARE ALLA GARA IN OGGETTO COME </w:t>
      </w:r>
      <w:r w:rsidRPr="00C922D7">
        <w:rPr>
          <w:rFonts w:ascii="Trebuchet MS" w:hAnsi="Trebuchet MS"/>
          <w:b/>
          <w:kern w:val="0"/>
          <w:vertAlign w:val="superscript"/>
          <w:lang w:eastAsia="it-IT"/>
        </w:rPr>
        <w:footnoteReference w:id="1"/>
      </w:r>
      <w:r w:rsidRPr="00C922D7">
        <w:rPr>
          <w:rFonts w:ascii="Trebuchet MS" w:hAnsi="Trebuchet MS"/>
          <w:spacing w:val="-4"/>
          <w:kern w:val="0"/>
          <w:lang w:eastAsia="it-IT"/>
        </w:rPr>
        <w:t xml:space="preserve">  </w:t>
      </w:r>
    </w:p>
    <w:p w:rsidR="009808AD" w:rsidRPr="009808AD" w:rsidRDefault="009808AD" w:rsidP="009808AD">
      <w:pPr>
        <w:widowControl/>
        <w:suppressAutoHyphens w:val="0"/>
        <w:spacing w:after="240" w:line="480" w:lineRule="atLeast"/>
        <w:ind w:left="284" w:right="119"/>
        <w:jc w:val="center"/>
        <w:rPr>
          <w:rFonts w:ascii="Calibri" w:hAnsi="Calibri" w:cs="Calibri"/>
          <w:sz w:val="22"/>
          <w:lang w:eastAsia="it-IT"/>
        </w:rPr>
      </w:pPr>
      <w:r w:rsidRPr="009808AD">
        <w:rPr>
          <w:rFonts w:ascii="Calibri" w:hAnsi="Calibri" w:cs="Calibri"/>
          <w:b/>
          <w:sz w:val="22"/>
          <w:lang w:eastAsia="it-IT"/>
        </w:rPr>
        <w:t>IN QUALITÀ DI</w:t>
      </w:r>
      <w:r w:rsidRPr="009808AD">
        <w:rPr>
          <w:rFonts w:ascii="Calibri" w:hAnsi="Calibri" w:cs="Calibri"/>
          <w:sz w:val="22"/>
          <w:lang w:eastAsia="it-IT"/>
        </w:rPr>
        <w:t xml:space="preserve"> </w:t>
      </w:r>
      <w:bookmarkStart w:id="2" w:name="__Fieldmark__163_2283232"/>
      <w:bookmarkStart w:id="3" w:name="__Fieldmark__160_2058556643"/>
      <w:bookmarkStart w:id="4" w:name="__Fieldmark__165_626140304"/>
      <w:bookmarkStart w:id="5" w:name="__Fieldmark__42265_149139293"/>
      <w:bookmarkEnd w:id="2"/>
      <w:bookmarkEnd w:id="3"/>
      <w:bookmarkEnd w:id="4"/>
      <w:bookmarkEnd w:id="5"/>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0"/>
        <w:gridCol w:w="9530"/>
      </w:tblGrid>
      <w:tr w:rsidR="009808AD" w:rsidRPr="009808AD" w:rsidTr="009808AD">
        <w:trPr>
          <w:cantSplit/>
          <w:trHeight w:val="567"/>
        </w:trPr>
        <w:tc>
          <w:tcPr>
            <w:tcW w:w="10060" w:type="dxa"/>
            <w:gridSpan w:val="2"/>
            <w:vAlign w:val="center"/>
          </w:tcPr>
          <w:p w:rsidR="009808AD" w:rsidRPr="009808AD" w:rsidRDefault="009808AD" w:rsidP="009808AD">
            <w:pPr>
              <w:suppressAutoHyphens w:val="0"/>
              <w:ind w:left="284" w:hanging="284"/>
              <w:jc w:val="both"/>
              <w:rPr>
                <w:rFonts w:ascii="Calibri" w:hAnsi="Calibri" w:cs="Calibri"/>
                <w:b/>
                <w:lang w:eastAsia="it-IT"/>
              </w:rPr>
            </w:pPr>
            <w:r w:rsidRPr="009808AD">
              <w:rPr>
                <w:rFonts w:ascii="Calibri" w:hAnsi="Calibri" w:cs="Calibri"/>
                <w:b/>
                <w:lang w:eastAsia="it-IT"/>
              </w:rPr>
              <w:t>Specificare la tipologia dell’operatore economico secondo la propria natura giuridica</w:t>
            </w:r>
          </w:p>
        </w:tc>
      </w:tr>
      <w:tr w:rsidR="009808AD" w:rsidRPr="009808AD" w:rsidTr="009808AD">
        <w:trPr>
          <w:cantSplit/>
          <w:trHeight w:val="567"/>
        </w:trPr>
        <w:tc>
          <w:tcPr>
            <w:tcW w:w="530" w:type="dxa"/>
            <w:vAlign w:val="center"/>
          </w:tcPr>
          <w:p w:rsidR="009808AD" w:rsidRPr="009808AD" w:rsidRDefault="009808AD" w:rsidP="009808AD">
            <w:pPr>
              <w:widowControl/>
              <w:suppressAutoHyphens w:val="0"/>
              <w:spacing w:after="120"/>
              <w:rPr>
                <w:rFonts w:ascii="Calibri" w:hAnsi="Calibri" w:cs="Calibri"/>
                <w:color w:val="00000A"/>
                <w:lang w:eastAsia="it-IT"/>
              </w:rPr>
            </w:pPr>
            <w:r w:rsidRPr="009808AD">
              <w:rPr>
                <w:rFonts w:ascii="Calibri" w:hAnsi="Calibri" w:cs="Calibri"/>
                <w:color w:val="00000A"/>
                <w:lang w:eastAsia="it-IT"/>
              </w:rPr>
              <w:fldChar w:fldCharType="begin">
                <w:ffData>
                  <w:name w:val="Controllo47"/>
                  <w:enabled/>
                  <w:calcOnExit w:val="0"/>
                  <w:checkBox>
                    <w:sizeAuto/>
                    <w:default w:val="0"/>
                  </w:checkBox>
                </w:ffData>
              </w:fldChar>
            </w:r>
            <w:r w:rsidRPr="009808AD">
              <w:rPr>
                <w:rFonts w:ascii="Calibri" w:hAnsi="Calibri" w:cs="Calibri"/>
                <w:color w:val="00000A"/>
                <w:lang w:eastAsia="it-IT"/>
              </w:rPr>
              <w:instrText xml:space="preserve"> FORMCHECKBOX </w:instrText>
            </w:r>
            <w:r w:rsidR="00756D1F">
              <w:rPr>
                <w:rFonts w:ascii="Calibri" w:hAnsi="Calibri" w:cs="Calibri"/>
                <w:color w:val="00000A"/>
                <w:lang w:eastAsia="it-IT"/>
              </w:rPr>
            </w:r>
            <w:r w:rsidR="00756D1F">
              <w:rPr>
                <w:rFonts w:ascii="Calibri" w:hAnsi="Calibri" w:cs="Calibri"/>
                <w:color w:val="00000A"/>
                <w:lang w:eastAsia="it-IT"/>
              </w:rPr>
              <w:fldChar w:fldCharType="separate"/>
            </w:r>
            <w:r w:rsidRPr="009808AD">
              <w:rPr>
                <w:rFonts w:ascii="Calibri" w:hAnsi="Calibri" w:cs="Calibri"/>
                <w:color w:val="00000A"/>
                <w:lang w:eastAsia="it-IT"/>
              </w:rPr>
              <w:fldChar w:fldCharType="end"/>
            </w:r>
          </w:p>
        </w:tc>
        <w:tc>
          <w:tcPr>
            <w:tcW w:w="9530" w:type="dxa"/>
            <w:vAlign w:val="center"/>
          </w:tcPr>
          <w:p w:rsidR="009808AD" w:rsidRPr="009808AD" w:rsidRDefault="009808AD" w:rsidP="009808AD">
            <w:pPr>
              <w:suppressAutoHyphens w:val="0"/>
              <w:ind w:left="284" w:hanging="284"/>
              <w:jc w:val="both"/>
              <w:rPr>
                <w:rFonts w:ascii="Calibri" w:hAnsi="Calibri" w:cs="Calibri"/>
                <w:b/>
                <w:color w:val="00000A"/>
                <w:lang w:eastAsia="it-IT"/>
              </w:rPr>
            </w:pPr>
            <w:r w:rsidRPr="009808AD">
              <w:rPr>
                <w:rFonts w:ascii="Calibri" w:hAnsi="Calibri" w:cs="Calibri"/>
                <w:b/>
                <w:color w:val="00000A"/>
                <w:lang w:eastAsia="it-IT"/>
              </w:rPr>
              <w:t>Professionista singolo</w:t>
            </w:r>
          </w:p>
        </w:tc>
      </w:tr>
      <w:tr w:rsidR="009808AD" w:rsidRPr="009808AD" w:rsidTr="009808AD">
        <w:trPr>
          <w:cantSplit/>
          <w:trHeight w:val="567"/>
        </w:trPr>
        <w:tc>
          <w:tcPr>
            <w:tcW w:w="530" w:type="dxa"/>
            <w:vAlign w:val="center"/>
          </w:tcPr>
          <w:p w:rsidR="009808AD" w:rsidRPr="009808AD" w:rsidRDefault="009808AD" w:rsidP="009808AD">
            <w:pPr>
              <w:widowControl/>
              <w:suppressAutoHyphens w:val="0"/>
              <w:spacing w:after="120"/>
              <w:rPr>
                <w:rFonts w:ascii="Calibri" w:hAnsi="Calibri" w:cs="Calibri"/>
                <w:color w:val="00000A"/>
                <w:lang w:eastAsia="it-IT"/>
              </w:rPr>
            </w:pPr>
            <w:r w:rsidRPr="009808AD">
              <w:rPr>
                <w:rFonts w:ascii="Calibri" w:hAnsi="Calibri" w:cs="Calibri"/>
                <w:color w:val="00000A"/>
                <w:lang w:eastAsia="it-IT"/>
              </w:rPr>
              <w:fldChar w:fldCharType="begin">
                <w:ffData>
                  <w:name w:val="Controllo47"/>
                  <w:enabled/>
                  <w:calcOnExit w:val="0"/>
                  <w:checkBox>
                    <w:sizeAuto/>
                    <w:default w:val="0"/>
                  </w:checkBox>
                </w:ffData>
              </w:fldChar>
            </w:r>
            <w:r w:rsidRPr="009808AD">
              <w:rPr>
                <w:rFonts w:ascii="Calibri" w:hAnsi="Calibri" w:cs="Calibri"/>
                <w:color w:val="00000A"/>
                <w:lang w:eastAsia="it-IT"/>
              </w:rPr>
              <w:instrText xml:space="preserve"> FORMCHECKBOX </w:instrText>
            </w:r>
            <w:r w:rsidR="00756D1F">
              <w:rPr>
                <w:rFonts w:ascii="Calibri" w:hAnsi="Calibri" w:cs="Calibri"/>
                <w:color w:val="00000A"/>
                <w:lang w:eastAsia="it-IT"/>
              </w:rPr>
            </w:r>
            <w:r w:rsidR="00756D1F">
              <w:rPr>
                <w:rFonts w:ascii="Calibri" w:hAnsi="Calibri" w:cs="Calibri"/>
                <w:color w:val="00000A"/>
                <w:lang w:eastAsia="it-IT"/>
              </w:rPr>
              <w:fldChar w:fldCharType="separate"/>
            </w:r>
            <w:r w:rsidRPr="009808AD">
              <w:rPr>
                <w:rFonts w:ascii="Calibri" w:hAnsi="Calibri" w:cs="Calibri"/>
                <w:color w:val="00000A"/>
                <w:lang w:eastAsia="it-IT"/>
              </w:rPr>
              <w:fldChar w:fldCharType="end"/>
            </w:r>
          </w:p>
        </w:tc>
        <w:tc>
          <w:tcPr>
            <w:tcW w:w="9530" w:type="dxa"/>
            <w:vAlign w:val="center"/>
          </w:tcPr>
          <w:p w:rsidR="009808AD" w:rsidRPr="009808AD" w:rsidRDefault="009808AD" w:rsidP="009808AD">
            <w:pPr>
              <w:suppressAutoHyphens w:val="0"/>
              <w:jc w:val="both"/>
              <w:rPr>
                <w:rFonts w:ascii="Calibri" w:hAnsi="Calibri" w:cs="Calibri"/>
                <w:b/>
                <w:color w:val="00000A"/>
                <w:lang w:eastAsia="it-IT"/>
              </w:rPr>
            </w:pPr>
            <w:r w:rsidRPr="009808AD">
              <w:rPr>
                <w:rFonts w:ascii="Calibri" w:hAnsi="Calibri" w:cs="Calibri"/>
                <w:b/>
                <w:color w:val="00000A"/>
                <w:lang w:eastAsia="it-IT"/>
              </w:rPr>
              <w:t>Professionista associato</w:t>
            </w:r>
            <w:r w:rsidRPr="009808AD">
              <w:rPr>
                <w:rFonts w:ascii="Calibri" w:hAnsi="Calibri" w:cs="Calibri"/>
                <w:color w:val="00000A"/>
                <w:lang w:eastAsia="it-IT"/>
              </w:rPr>
              <w:t xml:space="preserve"> nelle forme di cui alla legge n. 1815 del 1939, cosiddetti “studi associati” o “associazioni professionali”, </w:t>
            </w:r>
            <w:r w:rsidRPr="009808AD">
              <w:rPr>
                <w:rFonts w:ascii="Calibri" w:hAnsi="Calibri" w:cs="Calibri"/>
                <w:b/>
                <w:color w:val="00000A"/>
                <w:u w:val="single"/>
                <w:lang w:eastAsia="it-IT"/>
              </w:rPr>
              <w:t>con potere di legale rappresentanza</w:t>
            </w:r>
            <w:r w:rsidRPr="009808AD">
              <w:rPr>
                <w:rFonts w:ascii="Calibri" w:hAnsi="Calibri" w:cs="Calibri"/>
                <w:b/>
                <w:color w:val="00000A"/>
                <w:lang w:eastAsia="it-IT"/>
              </w:rPr>
              <w:t xml:space="preserve"> </w:t>
            </w:r>
            <w:r w:rsidRPr="009808AD">
              <w:rPr>
                <w:rFonts w:ascii="Calibri" w:hAnsi="Calibri" w:cs="Calibri"/>
                <w:color w:val="00000A"/>
                <w:lang w:eastAsia="it-IT"/>
              </w:rPr>
              <w:t>dello studio associato / dell’associazione professionale.</w:t>
            </w:r>
            <w:r w:rsidRPr="009808AD">
              <w:rPr>
                <w:rFonts w:ascii="Calibri" w:hAnsi="Calibri" w:cs="Calibri"/>
                <w:color w:val="00000A"/>
                <w:vertAlign w:val="superscript"/>
                <w:lang w:eastAsia="it-IT"/>
              </w:rPr>
              <w:footnoteReference w:id="2"/>
            </w:r>
          </w:p>
        </w:tc>
      </w:tr>
      <w:tr w:rsidR="009808AD" w:rsidRPr="009808AD" w:rsidTr="009808AD">
        <w:trPr>
          <w:cantSplit/>
          <w:trHeight w:val="567"/>
        </w:trPr>
        <w:tc>
          <w:tcPr>
            <w:tcW w:w="530" w:type="dxa"/>
            <w:vAlign w:val="center"/>
          </w:tcPr>
          <w:p w:rsidR="009808AD" w:rsidRPr="009808AD" w:rsidRDefault="009808AD" w:rsidP="009808AD">
            <w:pPr>
              <w:widowControl/>
              <w:suppressAutoHyphens w:val="0"/>
              <w:spacing w:after="120"/>
              <w:rPr>
                <w:rFonts w:ascii="Calibri" w:hAnsi="Calibri" w:cs="Calibri"/>
                <w:color w:val="00000A"/>
                <w:lang w:eastAsia="it-IT"/>
              </w:rPr>
            </w:pPr>
            <w:r w:rsidRPr="009808AD">
              <w:rPr>
                <w:rFonts w:ascii="Calibri" w:hAnsi="Calibri" w:cs="Calibri"/>
                <w:color w:val="00000A"/>
                <w:lang w:eastAsia="it-IT"/>
              </w:rPr>
              <w:fldChar w:fldCharType="begin">
                <w:ffData>
                  <w:name w:val="Controllo47"/>
                  <w:enabled/>
                  <w:calcOnExit w:val="0"/>
                  <w:checkBox>
                    <w:sizeAuto/>
                    <w:default w:val="0"/>
                  </w:checkBox>
                </w:ffData>
              </w:fldChar>
            </w:r>
            <w:r w:rsidRPr="009808AD">
              <w:rPr>
                <w:rFonts w:ascii="Calibri" w:hAnsi="Calibri" w:cs="Calibri"/>
                <w:color w:val="00000A"/>
                <w:lang w:eastAsia="it-IT"/>
              </w:rPr>
              <w:instrText xml:space="preserve"> FORMCHECKBOX </w:instrText>
            </w:r>
            <w:r w:rsidR="00756D1F">
              <w:rPr>
                <w:rFonts w:ascii="Calibri" w:hAnsi="Calibri" w:cs="Calibri"/>
                <w:color w:val="00000A"/>
                <w:lang w:eastAsia="it-IT"/>
              </w:rPr>
            </w:r>
            <w:r w:rsidR="00756D1F">
              <w:rPr>
                <w:rFonts w:ascii="Calibri" w:hAnsi="Calibri" w:cs="Calibri"/>
                <w:color w:val="00000A"/>
                <w:lang w:eastAsia="it-IT"/>
              </w:rPr>
              <w:fldChar w:fldCharType="separate"/>
            </w:r>
            <w:r w:rsidRPr="009808AD">
              <w:rPr>
                <w:rFonts w:ascii="Calibri" w:hAnsi="Calibri" w:cs="Calibri"/>
                <w:color w:val="00000A"/>
                <w:lang w:eastAsia="it-IT"/>
              </w:rPr>
              <w:fldChar w:fldCharType="end"/>
            </w:r>
          </w:p>
        </w:tc>
        <w:tc>
          <w:tcPr>
            <w:tcW w:w="9530" w:type="dxa"/>
            <w:vAlign w:val="center"/>
          </w:tcPr>
          <w:p w:rsidR="009808AD" w:rsidRPr="009808AD" w:rsidRDefault="009808AD" w:rsidP="009808AD">
            <w:pPr>
              <w:widowControl/>
              <w:suppressAutoHyphens w:val="0"/>
              <w:jc w:val="both"/>
              <w:rPr>
                <w:rFonts w:ascii="Calibri" w:hAnsi="Calibri" w:cs="Calibri"/>
                <w:b/>
                <w:color w:val="00000A"/>
                <w:lang w:eastAsia="it-IT"/>
              </w:rPr>
            </w:pPr>
            <w:r w:rsidRPr="009808AD">
              <w:rPr>
                <w:rFonts w:ascii="Calibri" w:hAnsi="Calibri" w:cs="Calibri"/>
                <w:b/>
                <w:color w:val="00000A"/>
                <w:lang w:eastAsia="it-IT"/>
              </w:rPr>
              <w:t>Professionista associato</w:t>
            </w:r>
            <w:r w:rsidRPr="009808AD">
              <w:rPr>
                <w:rFonts w:ascii="Calibri" w:hAnsi="Calibri" w:cs="Calibri"/>
                <w:color w:val="00000A"/>
                <w:lang w:eastAsia="it-IT"/>
              </w:rPr>
              <w:t xml:space="preserve"> nelle forme di cui alla legge n. 1815 del 1939, cosiddetti “studi associati” o “associazioni professionali”, </w:t>
            </w:r>
            <w:r w:rsidRPr="009808AD">
              <w:rPr>
                <w:rFonts w:ascii="Calibri" w:hAnsi="Calibri" w:cs="Calibri"/>
                <w:b/>
                <w:color w:val="00000A"/>
                <w:u w:val="single"/>
                <w:lang w:eastAsia="it-IT"/>
              </w:rPr>
              <w:t>senza potere di rappresentanza</w:t>
            </w:r>
            <w:r w:rsidRPr="009808AD">
              <w:rPr>
                <w:rFonts w:ascii="Calibri" w:hAnsi="Calibri" w:cs="Calibri"/>
                <w:color w:val="00000A"/>
                <w:lang w:eastAsia="it-IT"/>
              </w:rPr>
              <w:t xml:space="preserve"> dello studio associato / dell’associazione professionale.</w:t>
            </w:r>
            <w:r w:rsidRPr="009808AD">
              <w:rPr>
                <w:rFonts w:ascii="Calibri" w:hAnsi="Calibri" w:cs="Calibri"/>
                <w:color w:val="00000A"/>
                <w:vertAlign w:val="superscript"/>
                <w:lang w:eastAsia="it-IT"/>
              </w:rPr>
              <w:footnoteReference w:id="3"/>
            </w:r>
          </w:p>
        </w:tc>
      </w:tr>
      <w:tr w:rsidR="009808AD" w:rsidRPr="009808AD" w:rsidTr="009808AD">
        <w:trPr>
          <w:cantSplit/>
          <w:trHeight w:val="567"/>
        </w:trPr>
        <w:tc>
          <w:tcPr>
            <w:tcW w:w="530" w:type="dxa"/>
            <w:vAlign w:val="center"/>
          </w:tcPr>
          <w:p w:rsidR="009808AD" w:rsidRPr="009808AD" w:rsidRDefault="009808AD" w:rsidP="009808AD">
            <w:pPr>
              <w:widowControl/>
              <w:suppressAutoHyphens w:val="0"/>
              <w:spacing w:after="120"/>
              <w:rPr>
                <w:rFonts w:ascii="Calibri" w:hAnsi="Calibri" w:cs="Calibri"/>
                <w:color w:val="00000A"/>
                <w:lang w:eastAsia="it-IT"/>
              </w:rPr>
            </w:pPr>
            <w:r w:rsidRPr="009808AD">
              <w:rPr>
                <w:rFonts w:ascii="Calibri" w:hAnsi="Calibri" w:cs="Calibri"/>
                <w:color w:val="00000A"/>
                <w:lang w:eastAsia="it-IT"/>
              </w:rPr>
              <w:fldChar w:fldCharType="begin">
                <w:ffData>
                  <w:name w:val="Controllo47"/>
                  <w:enabled/>
                  <w:calcOnExit w:val="0"/>
                  <w:checkBox>
                    <w:sizeAuto/>
                    <w:default w:val="0"/>
                  </w:checkBox>
                </w:ffData>
              </w:fldChar>
            </w:r>
            <w:r w:rsidRPr="009808AD">
              <w:rPr>
                <w:rFonts w:ascii="Calibri" w:hAnsi="Calibri" w:cs="Calibri"/>
                <w:color w:val="00000A"/>
                <w:lang w:eastAsia="it-IT"/>
              </w:rPr>
              <w:instrText xml:space="preserve"> FORMCHECKBOX </w:instrText>
            </w:r>
            <w:r w:rsidR="00756D1F">
              <w:rPr>
                <w:rFonts w:ascii="Calibri" w:hAnsi="Calibri" w:cs="Calibri"/>
                <w:color w:val="00000A"/>
                <w:lang w:eastAsia="it-IT"/>
              </w:rPr>
            </w:r>
            <w:r w:rsidR="00756D1F">
              <w:rPr>
                <w:rFonts w:ascii="Calibri" w:hAnsi="Calibri" w:cs="Calibri"/>
                <w:color w:val="00000A"/>
                <w:lang w:eastAsia="it-IT"/>
              </w:rPr>
              <w:fldChar w:fldCharType="separate"/>
            </w:r>
            <w:r w:rsidRPr="009808AD">
              <w:rPr>
                <w:rFonts w:ascii="Calibri" w:hAnsi="Calibri" w:cs="Calibri"/>
                <w:color w:val="00000A"/>
                <w:lang w:eastAsia="it-IT"/>
              </w:rPr>
              <w:fldChar w:fldCharType="end"/>
            </w:r>
          </w:p>
        </w:tc>
        <w:tc>
          <w:tcPr>
            <w:tcW w:w="9530" w:type="dxa"/>
            <w:vAlign w:val="center"/>
          </w:tcPr>
          <w:p w:rsidR="009808AD" w:rsidRPr="009808AD" w:rsidRDefault="009808AD" w:rsidP="009808AD">
            <w:pPr>
              <w:suppressAutoHyphens w:val="0"/>
              <w:ind w:left="284" w:hanging="284"/>
              <w:jc w:val="both"/>
              <w:rPr>
                <w:rFonts w:ascii="Calibri" w:hAnsi="Calibri" w:cs="Calibri"/>
                <w:b/>
                <w:color w:val="00000A"/>
                <w:lang w:eastAsia="it-IT"/>
              </w:rPr>
            </w:pPr>
            <w:r w:rsidRPr="009808AD">
              <w:rPr>
                <w:rFonts w:ascii="Calibri" w:hAnsi="Calibri" w:cs="Calibri"/>
                <w:b/>
                <w:color w:val="00000A"/>
                <w:lang w:eastAsia="it-IT"/>
              </w:rPr>
              <w:t>Società di professionisti</w:t>
            </w:r>
            <w:r w:rsidRPr="009808AD">
              <w:rPr>
                <w:rFonts w:ascii="Calibri" w:hAnsi="Calibri" w:cs="Calibri"/>
                <w:color w:val="00000A"/>
                <w:lang w:eastAsia="it-IT"/>
              </w:rPr>
              <w:t xml:space="preserve"> di cui all’art. 35 dell’allegato II.12 al D.lgs. n. 36/2023</w:t>
            </w:r>
          </w:p>
        </w:tc>
      </w:tr>
      <w:tr w:rsidR="009808AD" w:rsidRPr="009808AD" w:rsidTr="009808AD">
        <w:trPr>
          <w:cantSplit/>
          <w:trHeight w:val="567"/>
        </w:trPr>
        <w:tc>
          <w:tcPr>
            <w:tcW w:w="530" w:type="dxa"/>
            <w:vAlign w:val="center"/>
          </w:tcPr>
          <w:p w:rsidR="009808AD" w:rsidRPr="009808AD" w:rsidRDefault="009808AD" w:rsidP="009808AD">
            <w:pPr>
              <w:widowControl/>
              <w:suppressAutoHyphens w:val="0"/>
              <w:spacing w:after="120"/>
              <w:rPr>
                <w:rFonts w:ascii="Calibri" w:hAnsi="Calibri" w:cs="Calibri"/>
                <w:color w:val="00000A"/>
                <w:lang w:eastAsia="it-IT"/>
              </w:rPr>
            </w:pPr>
            <w:r w:rsidRPr="009808AD">
              <w:rPr>
                <w:rFonts w:ascii="Calibri" w:hAnsi="Calibri" w:cs="Calibri"/>
                <w:color w:val="00000A"/>
                <w:lang w:eastAsia="it-IT"/>
              </w:rPr>
              <w:fldChar w:fldCharType="begin">
                <w:ffData>
                  <w:name w:val="Controllo47"/>
                  <w:enabled/>
                  <w:calcOnExit w:val="0"/>
                  <w:checkBox>
                    <w:sizeAuto/>
                    <w:default w:val="0"/>
                  </w:checkBox>
                </w:ffData>
              </w:fldChar>
            </w:r>
            <w:r w:rsidRPr="009808AD">
              <w:rPr>
                <w:rFonts w:ascii="Calibri" w:hAnsi="Calibri" w:cs="Calibri"/>
                <w:color w:val="00000A"/>
                <w:lang w:eastAsia="it-IT"/>
              </w:rPr>
              <w:instrText xml:space="preserve"> FORMCHECKBOX </w:instrText>
            </w:r>
            <w:r w:rsidR="00756D1F">
              <w:rPr>
                <w:rFonts w:ascii="Calibri" w:hAnsi="Calibri" w:cs="Calibri"/>
                <w:color w:val="00000A"/>
                <w:lang w:eastAsia="it-IT"/>
              </w:rPr>
            </w:r>
            <w:r w:rsidR="00756D1F">
              <w:rPr>
                <w:rFonts w:ascii="Calibri" w:hAnsi="Calibri" w:cs="Calibri"/>
                <w:color w:val="00000A"/>
                <w:lang w:eastAsia="it-IT"/>
              </w:rPr>
              <w:fldChar w:fldCharType="separate"/>
            </w:r>
            <w:r w:rsidRPr="009808AD">
              <w:rPr>
                <w:rFonts w:ascii="Calibri" w:hAnsi="Calibri" w:cs="Calibri"/>
                <w:color w:val="00000A"/>
                <w:lang w:eastAsia="it-IT"/>
              </w:rPr>
              <w:fldChar w:fldCharType="end"/>
            </w:r>
          </w:p>
        </w:tc>
        <w:tc>
          <w:tcPr>
            <w:tcW w:w="9530" w:type="dxa"/>
            <w:vAlign w:val="center"/>
          </w:tcPr>
          <w:p w:rsidR="009808AD" w:rsidRPr="009808AD" w:rsidRDefault="009808AD" w:rsidP="009808AD">
            <w:pPr>
              <w:suppressAutoHyphens w:val="0"/>
              <w:ind w:left="36"/>
              <w:jc w:val="both"/>
              <w:rPr>
                <w:rFonts w:ascii="Calibri" w:hAnsi="Calibri" w:cs="Calibri"/>
                <w:color w:val="00000A"/>
                <w:lang w:eastAsia="it-IT"/>
              </w:rPr>
            </w:pPr>
            <w:r w:rsidRPr="009808AD">
              <w:rPr>
                <w:rFonts w:ascii="Calibri" w:hAnsi="Calibri" w:cs="Calibri"/>
                <w:b/>
                <w:color w:val="00000A"/>
                <w:lang w:eastAsia="it-IT"/>
              </w:rPr>
              <w:t>Società di ingegneria</w:t>
            </w:r>
            <w:r w:rsidRPr="009808AD">
              <w:rPr>
                <w:rFonts w:ascii="Calibri" w:hAnsi="Calibri" w:cs="Calibri"/>
                <w:color w:val="00000A"/>
                <w:lang w:eastAsia="it-IT"/>
              </w:rPr>
              <w:t xml:space="preserve"> in forma di società di capitali o di società cooperativa di cui all’art. 36 dell’allegato II.12 al D.lgs. n. 36/2023</w:t>
            </w:r>
          </w:p>
          <w:p w:rsidR="009808AD" w:rsidRPr="009808AD" w:rsidRDefault="009808AD" w:rsidP="009808AD">
            <w:pPr>
              <w:suppressAutoHyphens w:val="0"/>
              <w:ind w:left="36"/>
              <w:jc w:val="both"/>
              <w:rPr>
                <w:rFonts w:ascii="Calibri" w:hAnsi="Calibri" w:cs="Calibri"/>
                <w:b/>
                <w:color w:val="00000A"/>
                <w:lang w:eastAsia="it-IT"/>
              </w:rPr>
            </w:pPr>
          </w:p>
        </w:tc>
      </w:tr>
      <w:tr w:rsidR="009808AD" w:rsidRPr="009808AD" w:rsidTr="009808AD">
        <w:trPr>
          <w:cantSplit/>
          <w:trHeight w:val="567"/>
        </w:trPr>
        <w:tc>
          <w:tcPr>
            <w:tcW w:w="530" w:type="dxa"/>
            <w:vAlign w:val="center"/>
          </w:tcPr>
          <w:p w:rsidR="009808AD" w:rsidRPr="009808AD" w:rsidRDefault="009808AD" w:rsidP="009808AD">
            <w:pPr>
              <w:widowControl/>
              <w:suppressAutoHyphens w:val="0"/>
              <w:spacing w:after="120"/>
              <w:rPr>
                <w:rFonts w:ascii="Calibri" w:hAnsi="Calibri" w:cs="Calibri"/>
                <w:color w:val="00000A"/>
                <w:lang w:eastAsia="it-IT"/>
              </w:rPr>
            </w:pPr>
            <w:r w:rsidRPr="009808AD">
              <w:rPr>
                <w:rFonts w:ascii="Calibri" w:hAnsi="Calibri" w:cs="Calibri"/>
                <w:color w:val="00000A"/>
                <w:lang w:eastAsia="it-IT"/>
              </w:rPr>
              <w:fldChar w:fldCharType="begin">
                <w:ffData>
                  <w:name w:val="Controllo47"/>
                  <w:enabled/>
                  <w:calcOnExit w:val="0"/>
                  <w:checkBox>
                    <w:sizeAuto/>
                    <w:default w:val="0"/>
                  </w:checkBox>
                </w:ffData>
              </w:fldChar>
            </w:r>
            <w:r w:rsidRPr="009808AD">
              <w:rPr>
                <w:rFonts w:ascii="Calibri" w:hAnsi="Calibri" w:cs="Calibri"/>
                <w:color w:val="00000A"/>
                <w:lang w:eastAsia="it-IT"/>
              </w:rPr>
              <w:instrText xml:space="preserve"> FORMCHECKBOX </w:instrText>
            </w:r>
            <w:r w:rsidR="00756D1F">
              <w:rPr>
                <w:rFonts w:ascii="Calibri" w:hAnsi="Calibri" w:cs="Calibri"/>
                <w:color w:val="00000A"/>
                <w:lang w:eastAsia="it-IT"/>
              </w:rPr>
            </w:r>
            <w:r w:rsidR="00756D1F">
              <w:rPr>
                <w:rFonts w:ascii="Calibri" w:hAnsi="Calibri" w:cs="Calibri"/>
                <w:color w:val="00000A"/>
                <w:lang w:eastAsia="it-IT"/>
              </w:rPr>
              <w:fldChar w:fldCharType="separate"/>
            </w:r>
            <w:r w:rsidRPr="009808AD">
              <w:rPr>
                <w:rFonts w:ascii="Calibri" w:hAnsi="Calibri" w:cs="Calibri"/>
                <w:color w:val="00000A"/>
                <w:lang w:eastAsia="it-IT"/>
              </w:rPr>
              <w:fldChar w:fldCharType="end"/>
            </w:r>
          </w:p>
        </w:tc>
        <w:tc>
          <w:tcPr>
            <w:tcW w:w="9530" w:type="dxa"/>
            <w:vAlign w:val="center"/>
          </w:tcPr>
          <w:p w:rsidR="009808AD" w:rsidRPr="009808AD" w:rsidRDefault="009808AD" w:rsidP="009808AD">
            <w:pPr>
              <w:suppressAutoHyphens w:val="0"/>
              <w:ind w:left="284" w:hanging="284"/>
              <w:jc w:val="both"/>
              <w:rPr>
                <w:rFonts w:ascii="Calibri" w:hAnsi="Calibri" w:cs="Calibri"/>
                <w:b/>
                <w:color w:val="00000A"/>
                <w:lang w:eastAsia="it-IT"/>
              </w:rPr>
            </w:pPr>
            <w:r w:rsidRPr="009808AD">
              <w:rPr>
                <w:rFonts w:ascii="Calibri" w:hAnsi="Calibri" w:cs="Calibri"/>
                <w:b/>
                <w:color w:val="00000A"/>
                <w:lang w:eastAsia="it-IT"/>
              </w:rPr>
              <w:t>Consorzio stabile</w:t>
            </w:r>
            <w:r w:rsidRPr="009808AD">
              <w:rPr>
                <w:rFonts w:ascii="Calibri" w:hAnsi="Calibri" w:cs="Calibri"/>
                <w:color w:val="00000A"/>
                <w:lang w:eastAsia="it-IT"/>
              </w:rPr>
              <w:t xml:space="preserve"> di società di professionisti o di ingegneria di cui all’art. 66, comma 1, </w:t>
            </w:r>
            <w:proofErr w:type="spellStart"/>
            <w:r w:rsidRPr="009808AD">
              <w:rPr>
                <w:rFonts w:ascii="Calibri" w:hAnsi="Calibri" w:cs="Calibri"/>
                <w:color w:val="00000A"/>
                <w:lang w:eastAsia="it-IT"/>
              </w:rPr>
              <w:t>lett</w:t>
            </w:r>
            <w:proofErr w:type="spellEnd"/>
            <w:r w:rsidRPr="009808AD">
              <w:rPr>
                <w:rFonts w:ascii="Calibri" w:hAnsi="Calibri" w:cs="Calibri"/>
                <w:color w:val="00000A"/>
                <w:lang w:eastAsia="it-IT"/>
              </w:rPr>
              <w:t xml:space="preserve">. g) del </w:t>
            </w:r>
            <w:proofErr w:type="spellStart"/>
            <w:r w:rsidRPr="009808AD">
              <w:rPr>
                <w:rFonts w:ascii="Calibri" w:hAnsi="Calibri" w:cs="Calibri"/>
                <w:color w:val="00000A"/>
                <w:lang w:eastAsia="it-IT"/>
              </w:rPr>
              <w:t>D.Lgs.</w:t>
            </w:r>
            <w:proofErr w:type="spellEnd"/>
            <w:r w:rsidRPr="009808AD">
              <w:rPr>
                <w:rFonts w:ascii="Calibri" w:hAnsi="Calibri" w:cs="Calibri"/>
                <w:color w:val="00000A"/>
                <w:lang w:eastAsia="it-IT"/>
              </w:rPr>
              <w:t xml:space="preserve"> 36/2023</w:t>
            </w:r>
          </w:p>
        </w:tc>
      </w:tr>
      <w:tr w:rsidR="009808AD" w:rsidRPr="009808AD" w:rsidTr="009808AD">
        <w:trPr>
          <w:cantSplit/>
          <w:trHeight w:val="567"/>
        </w:trPr>
        <w:tc>
          <w:tcPr>
            <w:tcW w:w="530" w:type="dxa"/>
            <w:vAlign w:val="center"/>
          </w:tcPr>
          <w:p w:rsidR="009808AD" w:rsidRPr="009808AD" w:rsidRDefault="009808AD" w:rsidP="009808AD">
            <w:pPr>
              <w:widowControl/>
              <w:suppressAutoHyphens w:val="0"/>
              <w:spacing w:after="120"/>
              <w:rPr>
                <w:rFonts w:ascii="Calibri" w:hAnsi="Calibri" w:cs="Calibri"/>
                <w:color w:val="00000A"/>
                <w:lang w:eastAsia="it-IT"/>
              </w:rPr>
            </w:pPr>
            <w:r w:rsidRPr="009808AD">
              <w:rPr>
                <w:rFonts w:ascii="Calibri" w:hAnsi="Calibri" w:cs="Calibri"/>
                <w:color w:val="00000A"/>
                <w:lang w:eastAsia="it-IT"/>
              </w:rPr>
              <w:fldChar w:fldCharType="begin">
                <w:ffData>
                  <w:name w:val="Controllo47"/>
                  <w:enabled/>
                  <w:calcOnExit w:val="0"/>
                  <w:checkBox>
                    <w:sizeAuto/>
                    <w:default w:val="0"/>
                  </w:checkBox>
                </w:ffData>
              </w:fldChar>
            </w:r>
            <w:r w:rsidRPr="009808AD">
              <w:rPr>
                <w:rFonts w:ascii="Calibri" w:hAnsi="Calibri" w:cs="Calibri"/>
                <w:color w:val="00000A"/>
                <w:lang w:eastAsia="it-IT"/>
              </w:rPr>
              <w:instrText xml:space="preserve"> FORMCHECKBOX </w:instrText>
            </w:r>
            <w:r w:rsidR="00756D1F">
              <w:rPr>
                <w:rFonts w:ascii="Calibri" w:hAnsi="Calibri" w:cs="Calibri"/>
                <w:color w:val="00000A"/>
                <w:lang w:eastAsia="it-IT"/>
              </w:rPr>
            </w:r>
            <w:r w:rsidR="00756D1F">
              <w:rPr>
                <w:rFonts w:ascii="Calibri" w:hAnsi="Calibri" w:cs="Calibri"/>
                <w:color w:val="00000A"/>
                <w:lang w:eastAsia="it-IT"/>
              </w:rPr>
              <w:fldChar w:fldCharType="separate"/>
            </w:r>
            <w:r w:rsidRPr="009808AD">
              <w:rPr>
                <w:rFonts w:ascii="Calibri" w:hAnsi="Calibri" w:cs="Calibri"/>
                <w:color w:val="00000A"/>
                <w:lang w:eastAsia="it-IT"/>
              </w:rPr>
              <w:fldChar w:fldCharType="end"/>
            </w:r>
          </w:p>
        </w:tc>
        <w:tc>
          <w:tcPr>
            <w:tcW w:w="9530" w:type="dxa"/>
            <w:vAlign w:val="center"/>
          </w:tcPr>
          <w:p w:rsidR="009808AD" w:rsidRPr="009808AD" w:rsidRDefault="009808AD" w:rsidP="009808AD">
            <w:pPr>
              <w:widowControl/>
              <w:suppressAutoHyphens w:val="0"/>
              <w:spacing w:after="120"/>
              <w:jc w:val="both"/>
              <w:rPr>
                <w:rFonts w:ascii="Calibri" w:hAnsi="Calibri" w:cs="Calibri"/>
                <w:color w:val="00000A"/>
                <w:lang w:eastAsia="it-IT"/>
              </w:rPr>
            </w:pPr>
            <w:r w:rsidRPr="009808AD">
              <w:rPr>
                <w:rFonts w:ascii="Calibri" w:hAnsi="Calibri" w:cs="Calibri"/>
                <w:b/>
                <w:color w:val="00000A"/>
                <w:lang w:eastAsia="it-IT"/>
              </w:rPr>
              <w:t>Prestatore di servizi di ingegneria e architettura</w:t>
            </w:r>
            <w:r w:rsidRPr="009808AD">
              <w:rPr>
                <w:rFonts w:ascii="Calibri" w:hAnsi="Calibri" w:cs="Calibri"/>
                <w:color w:val="00000A"/>
                <w:lang w:eastAsia="it-IT"/>
              </w:rPr>
              <w:t xml:space="preserve">, stabilito nello Stato membro di ___________, costituito conformemente alla legislazione vigente nel medesimo Paese come da allegata documentazione (art. 66, comma 1, </w:t>
            </w:r>
            <w:proofErr w:type="spellStart"/>
            <w:r w:rsidRPr="009808AD">
              <w:rPr>
                <w:rFonts w:ascii="Calibri" w:hAnsi="Calibri" w:cs="Calibri"/>
                <w:color w:val="00000A"/>
                <w:lang w:eastAsia="it-IT"/>
              </w:rPr>
              <w:t>lett</w:t>
            </w:r>
            <w:proofErr w:type="spellEnd"/>
            <w:r w:rsidRPr="009808AD">
              <w:rPr>
                <w:rFonts w:ascii="Calibri" w:hAnsi="Calibri" w:cs="Calibri"/>
                <w:color w:val="00000A"/>
                <w:lang w:eastAsia="it-IT"/>
              </w:rPr>
              <w:t>. d)</w:t>
            </w:r>
          </w:p>
        </w:tc>
      </w:tr>
      <w:tr w:rsidR="009808AD" w:rsidRPr="009808AD" w:rsidTr="009808AD">
        <w:trPr>
          <w:cantSplit/>
          <w:trHeight w:val="567"/>
        </w:trPr>
        <w:tc>
          <w:tcPr>
            <w:tcW w:w="530" w:type="dxa"/>
            <w:vAlign w:val="center"/>
          </w:tcPr>
          <w:p w:rsidR="009808AD" w:rsidRPr="009808AD" w:rsidRDefault="009808AD" w:rsidP="009808AD">
            <w:pPr>
              <w:widowControl/>
              <w:suppressAutoHyphens w:val="0"/>
              <w:spacing w:after="120"/>
              <w:rPr>
                <w:rFonts w:ascii="Calibri" w:hAnsi="Calibri" w:cs="Calibri"/>
                <w:strike/>
                <w:color w:val="00000A"/>
                <w:lang w:eastAsia="it-IT"/>
              </w:rPr>
            </w:pPr>
            <w:r w:rsidRPr="009808AD">
              <w:rPr>
                <w:rFonts w:ascii="Calibri" w:hAnsi="Calibri" w:cs="Calibri"/>
                <w:color w:val="00000A"/>
                <w:lang w:eastAsia="it-IT"/>
              </w:rPr>
              <w:fldChar w:fldCharType="begin">
                <w:ffData>
                  <w:name w:val="Controllo47"/>
                  <w:enabled/>
                  <w:calcOnExit w:val="0"/>
                  <w:checkBox>
                    <w:sizeAuto/>
                    <w:default w:val="0"/>
                  </w:checkBox>
                </w:ffData>
              </w:fldChar>
            </w:r>
            <w:r w:rsidRPr="009808AD">
              <w:rPr>
                <w:rFonts w:ascii="Calibri" w:hAnsi="Calibri" w:cs="Calibri"/>
                <w:color w:val="00000A"/>
                <w:lang w:eastAsia="it-IT"/>
              </w:rPr>
              <w:instrText xml:space="preserve"> FORMCHECKBOX </w:instrText>
            </w:r>
            <w:r w:rsidR="00756D1F">
              <w:rPr>
                <w:rFonts w:ascii="Calibri" w:hAnsi="Calibri" w:cs="Calibri"/>
                <w:color w:val="00000A"/>
                <w:lang w:eastAsia="it-IT"/>
              </w:rPr>
            </w:r>
            <w:r w:rsidR="00756D1F">
              <w:rPr>
                <w:rFonts w:ascii="Calibri" w:hAnsi="Calibri" w:cs="Calibri"/>
                <w:color w:val="00000A"/>
                <w:lang w:eastAsia="it-IT"/>
              </w:rPr>
              <w:fldChar w:fldCharType="separate"/>
            </w:r>
            <w:r w:rsidRPr="009808AD">
              <w:rPr>
                <w:rFonts w:ascii="Calibri" w:hAnsi="Calibri" w:cs="Calibri"/>
                <w:color w:val="00000A"/>
                <w:lang w:eastAsia="it-IT"/>
              </w:rPr>
              <w:fldChar w:fldCharType="end"/>
            </w:r>
          </w:p>
        </w:tc>
        <w:tc>
          <w:tcPr>
            <w:tcW w:w="9530" w:type="dxa"/>
            <w:vAlign w:val="center"/>
          </w:tcPr>
          <w:p w:rsidR="009808AD" w:rsidRPr="009808AD" w:rsidRDefault="009808AD" w:rsidP="009808AD">
            <w:pPr>
              <w:widowControl/>
              <w:suppressAutoHyphens w:val="0"/>
              <w:spacing w:after="120"/>
              <w:jc w:val="both"/>
              <w:rPr>
                <w:rFonts w:ascii="Calibri" w:hAnsi="Calibri" w:cs="Calibri"/>
                <w:strike/>
                <w:color w:val="00000A"/>
                <w:sz w:val="24"/>
                <w:szCs w:val="22"/>
                <w:lang w:eastAsia="it-IT"/>
              </w:rPr>
            </w:pPr>
            <w:r w:rsidRPr="009808AD">
              <w:rPr>
                <w:rFonts w:ascii="Calibri" w:hAnsi="Calibri" w:cs="Calibri"/>
                <w:b/>
                <w:color w:val="00000A"/>
                <w:lang w:eastAsia="it-IT"/>
              </w:rPr>
              <w:t>Società</w:t>
            </w:r>
            <w:r w:rsidRPr="009808AD">
              <w:rPr>
                <w:rFonts w:ascii="Calibri" w:hAnsi="Calibri" w:cs="Calibri"/>
                <w:color w:val="00000A"/>
                <w:spacing w:val="9"/>
                <w:lang w:eastAsia="it-IT"/>
              </w:rPr>
              <w:t xml:space="preserve"> </w:t>
            </w:r>
            <w:r w:rsidRPr="009808AD">
              <w:rPr>
                <w:rFonts w:ascii="Calibri" w:hAnsi="Calibri" w:cs="Calibri"/>
                <w:b/>
                <w:color w:val="00000A"/>
                <w:lang w:eastAsia="it-IT"/>
              </w:rPr>
              <w:t>tra</w:t>
            </w:r>
            <w:r w:rsidRPr="009808AD">
              <w:rPr>
                <w:rFonts w:ascii="Calibri" w:hAnsi="Calibri" w:cs="Calibri"/>
                <w:b/>
                <w:color w:val="00000A"/>
                <w:spacing w:val="10"/>
                <w:lang w:eastAsia="it-IT"/>
              </w:rPr>
              <w:t xml:space="preserve"> </w:t>
            </w:r>
            <w:r w:rsidRPr="009808AD">
              <w:rPr>
                <w:rFonts w:ascii="Calibri" w:hAnsi="Calibri" w:cs="Calibri"/>
                <w:b/>
                <w:color w:val="00000A"/>
                <w:lang w:eastAsia="it-IT"/>
              </w:rPr>
              <w:t>professionisti</w:t>
            </w:r>
            <w:r w:rsidRPr="009808AD">
              <w:rPr>
                <w:rFonts w:ascii="Calibri" w:hAnsi="Calibri" w:cs="Calibri"/>
                <w:color w:val="00000A"/>
                <w:lang w:eastAsia="it-IT"/>
              </w:rPr>
              <w:t>,</w:t>
            </w:r>
            <w:r w:rsidRPr="009808AD">
              <w:rPr>
                <w:rFonts w:ascii="Calibri" w:hAnsi="Calibri" w:cs="Calibri"/>
                <w:color w:val="00000A"/>
                <w:spacing w:val="9"/>
                <w:lang w:eastAsia="it-IT"/>
              </w:rPr>
              <w:t xml:space="preserve"> </w:t>
            </w:r>
            <w:r w:rsidRPr="009808AD">
              <w:rPr>
                <w:rFonts w:ascii="Calibri" w:hAnsi="Calibri" w:cs="Calibri"/>
                <w:b/>
                <w:color w:val="00000A"/>
                <w:lang w:eastAsia="it-IT"/>
              </w:rPr>
              <w:t>anche</w:t>
            </w:r>
            <w:r w:rsidRPr="009808AD">
              <w:rPr>
                <w:rFonts w:ascii="Calibri" w:hAnsi="Calibri" w:cs="Calibri"/>
                <w:b/>
                <w:color w:val="00000A"/>
                <w:spacing w:val="8"/>
                <w:lang w:eastAsia="it-IT"/>
              </w:rPr>
              <w:t xml:space="preserve"> </w:t>
            </w:r>
            <w:r w:rsidRPr="009808AD">
              <w:rPr>
                <w:rFonts w:ascii="Calibri" w:hAnsi="Calibri" w:cs="Calibri"/>
                <w:b/>
                <w:color w:val="00000A"/>
                <w:lang w:eastAsia="it-IT"/>
              </w:rPr>
              <w:t>multidisciplinari</w:t>
            </w:r>
            <w:r w:rsidRPr="009808AD">
              <w:rPr>
                <w:rFonts w:ascii="Calibri" w:hAnsi="Calibri" w:cs="Calibri"/>
                <w:color w:val="00000A"/>
                <w:lang w:eastAsia="it-IT"/>
              </w:rPr>
              <w:t>,</w:t>
            </w:r>
            <w:r w:rsidRPr="009808AD">
              <w:rPr>
                <w:rFonts w:ascii="Calibri" w:hAnsi="Calibri" w:cs="Calibri"/>
                <w:color w:val="00000A"/>
                <w:spacing w:val="10"/>
                <w:lang w:eastAsia="it-IT"/>
              </w:rPr>
              <w:t xml:space="preserve"> </w:t>
            </w:r>
            <w:r w:rsidRPr="009808AD">
              <w:rPr>
                <w:rFonts w:ascii="Calibri" w:hAnsi="Calibri" w:cs="Calibri"/>
                <w:color w:val="00000A"/>
                <w:lang w:eastAsia="it-IT"/>
              </w:rPr>
              <w:t>di</w:t>
            </w:r>
            <w:r w:rsidRPr="009808AD">
              <w:rPr>
                <w:rFonts w:ascii="Calibri" w:hAnsi="Calibri" w:cs="Calibri"/>
                <w:color w:val="00000A"/>
                <w:spacing w:val="9"/>
                <w:lang w:eastAsia="it-IT"/>
              </w:rPr>
              <w:t xml:space="preserve"> </w:t>
            </w:r>
            <w:r w:rsidRPr="009808AD">
              <w:rPr>
                <w:rFonts w:ascii="Calibri" w:hAnsi="Calibri" w:cs="Calibri"/>
                <w:color w:val="00000A"/>
                <w:lang w:eastAsia="it-IT"/>
              </w:rPr>
              <w:t>cui</w:t>
            </w:r>
            <w:r w:rsidRPr="009808AD">
              <w:rPr>
                <w:rFonts w:ascii="Calibri" w:hAnsi="Calibri" w:cs="Calibri"/>
                <w:color w:val="00000A"/>
                <w:spacing w:val="8"/>
                <w:lang w:eastAsia="it-IT"/>
              </w:rPr>
              <w:t xml:space="preserve"> </w:t>
            </w:r>
            <w:r w:rsidRPr="009808AD">
              <w:rPr>
                <w:rFonts w:ascii="Calibri" w:hAnsi="Calibri" w:cs="Calibri"/>
                <w:color w:val="00000A"/>
                <w:lang w:eastAsia="it-IT"/>
              </w:rPr>
              <w:t>al</w:t>
            </w:r>
            <w:r w:rsidRPr="009808AD">
              <w:rPr>
                <w:rFonts w:ascii="Calibri" w:hAnsi="Calibri" w:cs="Calibri"/>
                <w:color w:val="00000A"/>
                <w:spacing w:val="8"/>
                <w:lang w:eastAsia="it-IT"/>
              </w:rPr>
              <w:t xml:space="preserve"> </w:t>
            </w:r>
            <w:r w:rsidRPr="009808AD">
              <w:rPr>
                <w:rFonts w:ascii="Calibri" w:hAnsi="Calibri" w:cs="Calibri"/>
                <w:color w:val="00000A"/>
                <w:lang w:eastAsia="it-IT"/>
              </w:rPr>
              <w:t>decreto</w:t>
            </w:r>
            <w:r w:rsidRPr="009808AD">
              <w:rPr>
                <w:rFonts w:ascii="Calibri" w:hAnsi="Calibri" w:cs="Calibri"/>
                <w:color w:val="00000A"/>
                <w:spacing w:val="8"/>
                <w:lang w:eastAsia="it-IT"/>
              </w:rPr>
              <w:t xml:space="preserve"> </w:t>
            </w:r>
            <w:r w:rsidRPr="009808AD">
              <w:rPr>
                <w:rFonts w:ascii="Calibri" w:hAnsi="Calibri" w:cs="Calibri"/>
                <w:color w:val="00000A"/>
                <w:lang w:eastAsia="it-IT"/>
              </w:rPr>
              <w:t>ministeriale n. 34 del 2013</w:t>
            </w:r>
          </w:p>
        </w:tc>
      </w:tr>
    </w:tbl>
    <w:p w:rsidR="009808AD" w:rsidRPr="009808AD" w:rsidRDefault="009808AD" w:rsidP="009808AD">
      <w:pPr>
        <w:widowControl/>
        <w:suppressAutoHyphens w:val="0"/>
        <w:rPr>
          <w:rFonts w:ascii="Calibri" w:hAnsi="Calibri" w:cs="Calibri"/>
          <w:b/>
          <w:sz w:val="24"/>
          <w:szCs w:val="22"/>
          <w:lang w:eastAsia="it-IT"/>
        </w:rPr>
      </w:pPr>
    </w:p>
    <w:tbl>
      <w:tblPr>
        <w:tblW w:w="100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03"/>
        <w:gridCol w:w="9491"/>
      </w:tblGrid>
      <w:tr w:rsidR="009808AD" w:rsidRPr="009808AD" w:rsidTr="009808AD">
        <w:trPr>
          <w:cantSplit/>
          <w:trHeight w:val="567"/>
        </w:trPr>
        <w:tc>
          <w:tcPr>
            <w:tcW w:w="10094" w:type="dxa"/>
            <w:gridSpan w:val="2"/>
            <w:vAlign w:val="center"/>
          </w:tcPr>
          <w:p w:rsidR="009808AD" w:rsidRPr="009808AD" w:rsidRDefault="009808AD" w:rsidP="009808AD">
            <w:pPr>
              <w:suppressAutoHyphens w:val="0"/>
              <w:ind w:left="284" w:hanging="284"/>
              <w:jc w:val="both"/>
              <w:rPr>
                <w:rFonts w:ascii="Calibri" w:hAnsi="Calibri" w:cs="Calibri"/>
                <w:b/>
                <w:lang w:eastAsia="it-IT"/>
              </w:rPr>
            </w:pPr>
            <w:r w:rsidRPr="009808AD">
              <w:rPr>
                <w:rFonts w:ascii="Calibri" w:hAnsi="Calibri" w:cs="Calibri"/>
                <w:b/>
                <w:lang w:eastAsia="it-IT"/>
              </w:rPr>
              <w:t>Nell’ipotesi di partecipazione di consorzio stabile, di essere:</w:t>
            </w:r>
          </w:p>
        </w:tc>
      </w:tr>
      <w:tr w:rsidR="009808AD" w:rsidRPr="009808AD" w:rsidTr="009808AD">
        <w:trPr>
          <w:cantSplit/>
          <w:trHeight w:val="567"/>
        </w:trPr>
        <w:tc>
          <w:tcPr>
            <w:tcW w:w="603" w:type="dxa"/>
            <w:vAlign w:val="center"/>
          </w:tcPr>
          <w:p w:rsidR="009808AD" w:rsidRPr="009808AD" w:rsidRDefault="009808AD" w:rsidP="009808AD">
            <w:pPr>
              <w:widowControl/>
              <w:suppressAutoHyphens w:val="0"/>
              <w:spacing w:after="120"/>
              <w:rPr>
                <w:rFonts w:ascii="Calibri" w:hAnsi="Calibri" w:cs="Calibri"/>
                <w:color w:val="00000A"/>
                <w:lang w:eastAsia="it-IT"/>
              </w:rPr>
            </w:pPr>
            <w:r w:rsidRPr="009808AD">
              <w:rPr>
                <w:rFonts w:ascii="Calibri" w:hAnsi="Calibri" w:cs="Calibri"/>
                <w:color w:val="00000A"/>
                <w:lang w:eastAsia="it-IT"/>
              </w:rPr>
              <w:fldChar w:fldCharType="begin">
                <w:ffData>
                  <w:name w:val="Controllo47"/>
                  <w:enabled/>
                  <w:calcOnExit w:val="0"/>
                  <w:checkBox>
                    <w:sizeAuto/>
                    <w:default w:val="0"/>
                  </w:checkBox>
                </w:ffData>
              </w:fldChar>
            </w:r>
            <w:r w:rsidRPr="009808AD">
              <w:rPr>
                <w:rFonts w:ascii="Calibri" w:hAnsi="Calibri" w:cs="Calibri"/>
                <w:color w:val="00000A"/>
                <w:lang w:eastAsia="it-IT"/>
              </w:rPr>
              <w:instrText xml:space="preserve"> FORMCHECKBOX </w:instrText>
            </w:r>
            <w:r w:rsidR="00756D1F">
              <w:rPr>
                <w:rFonts w:ascii="Calibri" w:hAnsi="Calibri" w:cs="Calibri"/>
                <w:color w:val="00000A"/>
                <w:lang w:eastAsia="it-IT"/>
              </w:rPr>
            </w:r>
            <w:r w:rsidR="00756D1F">
              <w:rPr>
                <w:rFonts w:ascii="Calibri" w:hAnsi="Calibri" w:cs="Calibri"/>
                <w:color w:val="00000A"/>
                <w:lang w:eastAsia="it-IT"/>
              </w:rPr>
              <w:fldChar w:fldCharType="separate"/>
            </w:r>
            <w:r w:rsidRPr="009808AD">
              <w:rPr>
                <w:rFonts w:ascii="Calibri" w:hAnsi="Calibri" w:cs="Calibri"/>
                <w:color w:val="00000A"/>
                <w:lang w:eastAsia="it-IT"/>
              </w:rPr>
              <w:fldChar w:fldCharType="end"/>
            </w:r>
          </w:p>
        </w:tc>
        <w:tc>
          <w:tcPr>
            <w:tcW w:w="9491" w:type="dxa"/>
            <w:vAlign w:val="center"/>
          </w:tcPr>
          <w:p w:rsidR="009808AD" w:rsidRPr="009808AD" w:rsidRDefault="009808AD" w:rsidP="009808AD">
            <w:pPr>
              <w:widowControl/>
              <w:suppressAutoHyphens w:val="0"/>
              <w:spacing w:after="120"/>
              <w:jc w:val="both"/>
              <w:rPr>
                <w:rFonts w:ascii="Calibri" w:hAnsi="Calibri" w:cs="Calibri"/>
                <w:color w:val="00000A"/>
                <w:lang w:eastAsia="it-IT"/>
              </w:rPr>
            </w:pPr>
            <w:r w:rsidRPr="009808AD">
              <w:rPr>
                <w:rFonts w:ascii="Calibri" w:hAnsi="Calibri" w:cs="Calibri"/>
                <w:b/>
                <w:color w:val="00000A"/>
                <w:lang w:eastAsia="it-IT"/>
              </w:rPr>
              <w:t>Consorziata</w:t>
            </w:r>
            <w:r w:rsidRPr="009808AD">
              <w:rPr>
                <w:rFonts w:ascii="Calibri" w:hAnsi="Calibri" w:cs="Calibri"/>
                <w:color w:val="00000A"/>
                <w:lang w:eastAsia="it-IT"/>
              </w:rPr>
              <w:t xml:space="preserve"> per la quale il consorzio stabile concorre / esecutrice nell’ipotesi di partecipazione di cui all’art. 66, comma 1, </w:t>
            </w:r>
            <w:proofErr w:type="spellStart"/>
            <w:r w:rsidRPr="009808AD">
              <w:rPr>
                <w:rFonts w:ascii="Calibri" w:hAnsi="Calibri" w:cs="Calibri"/>
                <w:color w:val="00000A"/>
                <w:lang w:eastAsia="it-IT"/>
              </w:rPr>
              <w:t>lett</w:t>
            </w:r>
            <w:proofErr w:type="spellEnd"/>
            <w:r w:rsidRPr="009808AD">
              <w:rPr>
                <w:rFonts w:ascii="Calibri" w:hAnsi="Calibri" w:cs="Calibri"/>
                <w:color w:val="00000A"/>
                <w:lang w:eastAsia="it-IT"/>
              </w:rPr>
              <w:t xml:space="preserve">. g) del </w:t>
            </w:r>
            <w:proofErr w:type="spellStart"/>
            <w:r w:rsidRPr="009808AD">
              <w:rPr>
                <w:rFonts w:ascii="Calibri" w:hAnsi="Calibri" w:cs="Calibri"/>
                <w:color w:val="00000A"/>
                <w:lang w:eastAsia="it-IT"/>
              </w:rPr>
              <w:t>D.Lgs.</w:t>
            </w:r>
            <w:proofErr w:type="spellEnd"/>
            <w:r w:rsidRPr="009808AD">
              <w:rPr>
                <w:rFonts w:ascii="Calibri" w:hAnsi="Calibri" w:cs="Calibri"/>
                <w:color w:val="00000A"/>
                <w:lang w:eastAsia="it-IT"/>
              </w:rPr>
              <w:t xml:space="preserve"> n. 36/2023.</w:t>
            </w:r>
          </w:p>
        </w:tc>
      </w:tr>
    </w:tbl>
    <w:p w:rsidR="009808AD" w:rsidRPr="009808AD" w:rsidRDefault="009808AD" w:rsidP="009808AD">
      <w:pPr>
        <w:widowControl/>
        <w:suppressAutoHyphens w:val="0"/>
        <w:rPr>
          <w:rFonts w:ascii="Calibri" w:hAnsi="Calibri" w:cs="Calibri"/>
          <w:b/>
          <w:sz w:val="24"/>
          <w:szCs w:val="22"/>
          <w:lang w:eastAsia="it-IT"/>
        </w:rPr>
      </w:pPr>
    </w:p>
    <w:tbl>
      <w:tblPr>
        <w:tblpPr w:leftFromText="141" w:rightFromText="141" w:vertAnchor="text" w:tblpX="-114" w:tblpY="1"/>
        <w:tblOverlap w:val="never"/>
        <w:tblW w:w="100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4166"/>
        <w:gridCol w:w="3352"/>
        <w:gridCol w:w="822"/>
        <w:gridCol w:w="1702"/>
      </w:tblGrid>
      <w:tr w:rsidR="009808AD" w:rsidRPr="009808AD" w:rsidTr="009808AD">
        <w:trPr>
          <w:trHeight w:val="397"/>
        </w:trPr>
        <w:tc>
          <w:tcPr>
            <w:tcW w:w="8340" w:type="dxa"/>
            <w:gridSpan w:val="3"/>
            <w:tcBorders>
              <w:bottom w:val="dotted" w:sz="4" w:space="0" w:color="auto"/>
            </w:tcBorders>
            <w:shd w:val="clear" w:color="auto" w:fill="F2F2F2"/>
            <w:vAlign w:val="center"/>
          </w:tcPr>
          <w:p w:rsidR="009808AD" w:rsidRPr="009808AD" w:rsidRDefault="009808AD" w:rsidP="009808AD">
            <w:pPr>
              <w:widowControl/>
              <w:suppressAutoHyphens w:val="0"/>
              <w:rPr>
                <w:rFonts w:ascii="Calibri" w:hAnsi="Calibri" w:cs="Calibri"/>
                <w:b/>
                <w:color w:val="00000A"/>
                <w:lang w:eastAsia="it-IT"/>
              </w:rPr>
            </w:pPr>
            <w:r w:rsidRPr="009808AD">
              <w:rPr>
                <w:rFonts w:ascii="Calibri" w:hAnsi="Calibri" w:cs="Calibri"/>
                <w:b/>
                <w:color w:val="00000A"/>
                <w:lang w:eastAsia="it-IT"/>
              </w:rPr>
              <w:t xml:space="preserve">Forma di partecipazione: </w:t>
            </w:r>
            <w:r w:rsidRPr="009808AD">
              <w:rPr>
                <w:rFonts w:ascii="Calibri" w:hAnsi="Calibri" w:cs="Calibri"/>
                <w:sz w:val="22"/>
                <w:vertAlign w:val="superscript"/>
                <w:lang w:eastAsia="it-IT"/>
              </w:rPr>
              <w:footnoteReference w:id="4"/>
            </w:r>
          </w:p>
        </w:tc>
        <w:tc>
          <w:tcPr>
            <w:tcW w:w="1702" w:type="dxa"/>
            <w:tcBorders>
              <w:bottom w:val="dotted" w:sz="4" w:space="0" w:color="auto"/>
            </w:tcBorders>
            <w:shd w:val="clear" w:color="auto" w:fill="F2F2F2"/>
            <w:vAlign w:val="center"/>
          </w:tcPr>
          <w:p w:rsidR="009808AD" w:rsidRPr="009808AD" w:rsidRDefault="009808AD" w:rsidP="009808AD">
            <w:pPr>
              <w:widowControl/>
              <w:suppressAutoHyphens w:val="0"/>
              <w:jc w:val="center"/>
              <w:rPr>
                <w:rFonts w:ascii="Calibri" w:hAnsi="Calibri" w:cs="Calibri"/>
                <w:b/>
                <w:color w:val="00000A"/>
                <w:lang w:eastAsia="it-IT"/>
              </w:rPr>
            </w:pPr>
            <w:r w:rsidRPr="009808AD">
              <w:rPr>
                <w:rFonts w:ascii="Calibri" w:hAnsi="Calibri" w:cs="Calibri"/>
                <w:b/>
                <w:color w:val="00000A"/>
                <w:lang w:eastAsia="it-IT"/>
              </w:rPr>
              <w:t>Risposta:</w:t>
            </w:r>
          </w:p>
        </w:tc>
      </w:tr>
      <w:tr w:rsidR="009808AD" w:rsidRPr="009808AD" w:rsidTr="009808AD">
        <w:trPr>
          <w:trHeight w:val="397"/>
        </w:trPr>
        <w:tc>
          <w:tcPr>
            <w:tcW w:w="8340" w:type="dxa"/>
            <w:gridSpan w:val="3"/>
            <w:tcBorders>
              <w:top w:val="dotted" w:sz="4" w:space="0" w:color="auto"/>
            </w:tcBorders>
            <w:shd w:val="clear" w:color="auto" w:fill="F2F2F2"/>
            <w:vAlign w:val="center"/>
          </w:tcPr>
          <w:p w:rsidR="009808AD" w:rsidRPr="009808AD" w:rsidRDefault="009808AD" w:rsidP="009808AD">
            <w:pPr>
              <w:widowControl/>
              <w:suppressAutoHyphens w:val="0"/>
              <w:rPr>
                <w:rFonts w:ascii="Calibri" w:hAnsi="Calibri" w:cs="Calibri"/>
                <w:b/>
                <w:color w:val="00000A"/>
                <w:lang w:eastAsia="it-IT"/>
              </w:rPr>
            </w:pPr>
            <w:r w:rsidRPr="009808AD">
              <w:rPr>
                <w:rFonts w:ascii="Calibri" w:hAnsi="Calibri" w:cs="Calibri"/>
                <w:b/>
                <w:color w:val="00000A"/>
                <w:lang w:eastAsia="it-IT"/>
              </w:rPr>
              <w:t>L’operatore economico partecipa alla procedura insieme ad altri?</w:t>
            </w:r>
          </w:p>
        </w:tc>
        <w:tc>
          <w:tcPr>
            <w:tcW w:w="1702" w:type="dxa"/>
            <w:tcBorders>
              <w:top w:val="dotted" w:sz="4" w:space="0" w:color="auto"/>
            </w:tcBorders>
            <w:vAlign w:val="center"/>
          </w:tcPr>
          <w:p w:rsidR="009808AD" w:rsidRPr="009808AD" w:rsidRDefault="009808AD" w:rsidP="009808AD">
            <w:pPr>
              <w:widowControl/>
              <w:suppressAutoHyphens w:val="0"/>
              <w:jc w:val="center"/>
              <w:rPr>
                <w:rFonts w:ascii="Calibri" w:hAnsi="Calibri" w:cs="Calibri"/>
                <w:b/>
                <w:color w:val="00000A"/>
                <w:lang w:eastAsia="it-IT"/>
              </w:rPr>
            </w:pPr>
            <w:r w:rsidRPr="009808AD">
              <w:rPr>
                <w:rFonts w:ascii="Calibri" w:hAnsi="Calibri" w:cs="Calibri"/>
                <w:b/>
                <w:color w:val="00000A"/>
                <w:lang w:eastAsia="it-IT"/>
              </w:rPr>
              <w:fldChar w:fldCharType="begin">
                <w:ffData>
                  <w:name w:val="Controllo47"/>
                  <w:enabled/>
                  <w:calcOnExit w:val="0"/>
                  <w:checkBox>
                    <w:sizeAuto/>
                    <w:default w:val="0"/>
                  </w:checkBox>
                </w:ffData>
              </w:fldChar>
            </w:r>
            <w:r w:rsidRPr="009808AD">
              <w:rPr>
                <w:rFonts w:ascii="Calibri" w:hAnsi="Calibri" w:cs="Calibri"/>
                <w:b/>
                <w:color w:val="00000A"/>
                <w:lang w:eastAsia="it-IT"/>
              </w:rPr>
              <w:instrText xml:space="preserve"> FORMCHECKBOX </w:instrText>
            </w:r>
            <w:r w:rsidR="00756D1F">
              <w:rPr>
                <w:rFonts w:ascii="Calibri" w:hAnsi="Calibri" w:cs="Calibri"/>
                <w:b/>
                <w:color w:val="00000A"/>
                <w:lang w:eastAsia="it-IT"/>
              </w:rPr>
            </w:r>
            <w:r w:rsidR="00756D1F">
              <w:rPr>
                <w:rFonts w:ascii="Calibri" w:hAnsi="Calibri" w:cs="Calibri"/>
                <w:b/>
                <w:color w:val="00000A"/>
                <w:lang w:eastAsia="it-IT"/>
              </w:rPr>
              <w:fldChar w:fldCharType="separate"/>
            </w:r>
            <w:r w:rsidRPr="009808AD">
              <w:rPr>
                <w:rFonts w:ascii="Calibri" w:hAnsi="Calibri" w:cs="Calibri"/>
                <w:b/>
                <w:color w:val="00000A"/>
                <w:lang w:eastAsia="it-IT"/>
              </w:rPr>
              <w:fldChar w:fldCharType="end"/>
            </w:r>
            <w:r w:rsidRPr="009808AD">
              <w:rPr>
                <w:rFonts w:ascii="Calibri" w:hAnsi="Calibri" w:cs="Calibri"/>
                <w:b/>
                <w:color w:val="00000A"/>
                <w:lang w:eastAsia="it-IT"/>
              </w:rPr>
              <w:t xml:space="preserve"> SI   </w:t>
            </w:r>
            <w:r w:rsidRPr="009808AD">
              <w:rPr>
                <w:rFonts w:ascii="Calibri" w:hAnsi="Calibri" w:cs="Calibri"/>
                <w:b/>
                <w:color w:val="00000A"/>
                <w:lang w:eastAsia="it-IT"/>
              </w:rPr>
              <w:fldChar w:fldCharType="begin">
                <w:ffData>
                  <w:name w:val="Controllo48"/>
                  <w:enabled/>
                  <w:calcOnExit w:val="0"/>
                  <w:checkBox>
                    <w:sizeAuto/>
                    <w:default w:val="0"/>
                  </w:checkBox>
                </w:ffData>
              </w:fldChar>
            </w:r>
            <w:r w:rsidRPr="009808AD">
              <w:rPr>
                <w:rFonts w:ascii="Calibri" w:hAnsi="Calibri" w:cs="Calibri"/>
                <w:b/>
                <w:color w:val="00000A"/>
                <w:lang w:eastAsia="it-IT"/>
              </w:rPr>
              <w:instrText xml:space="preserve"> FORMCHECKBOX </w:instrText>
            </w:r>
            <w:r w:rsidR="00756D1F">
              <w:rPr>
                <w:rFonts w:ascii="Calibri" w:hAnsi="Calibri" w:cs="Calibri"/>
                <w:b/>
                <w:color w:val="00000A"/>
                <w:lang w:eastAsia="it-IT"/>
              </w:rPr>
            </w:r>
            <w:r w:rsidR="00756D1F">
              <w:rPr>
                <w:rFonts w:ascii="Calibri" w:hAnsi="Calibri" w:cs="Calibri"/>
                <w:b/>
                <w:color w:val="00000A"/>
                <w:lang w:eastAsia="it-IT"/>
              </w:rPr>
              <w:fldChar w:fldCharType="separate"/>
            </w:r>
            <w:r w:rsidRPr="009808AD">
              <w:rPr>
                <w:rFonts w:ascii="Calibri" w:hAnsi="Calibri" w:cs="Calibri"/>
                <w:b/>
                <w:color w:val="00000A"/>
                <w:lang w:eastAsia="it-IT"/>
              </w:rPr>
              <w:fldChar w:fldCharType="end"/>
            </w:r>
            <w:r w:rsidRPr="009808AD">
              <w:rPr>
                <w:rFonts w:ascii="Calibri" w:hAnsi="Calibri" w:cs="Calibri"/>
                <w:b/>
                <w:color w:val="00000A"/>
                <w:lang w:eastAsia="it-IT"/>
              </w:rPr>
              <w:t xml:space="preserve"> NO</w:t>
            </w:r>
          </w:p>
        </w:tc>
      </w:tr>
      <w:tr w:rsidR="009808AD" w:rsidRPr="009808AD" w:rsidTr="009808AD">
        <w:trPr>
          <w:trHeight w:val="454"/>
        </w:trPr>
        <w:tc>
          <w:tcPr>
            <w:tcW w:w="4166" w:type="dxa"/>
            <w:tcBorders>
              <w:bottom w:val="nil"/>
            </w:tcBorders>
            <w:shd w:val="clear" w:color="auto" w:fill="F2F2F2"/>
            <w:vAlign w:val="center"/>
          </w:tcPr>
          <w:p w:rsidR="009808AD" w:rsidRPr="009808AD" w:rsidRDefault="009808AD" w:rsidP="009808AD">
            <w:pPr>
              <w:widowControl/>
              <w:suppressAutoHyphens w:val="0"/>
              <w:rPr>
                <w:rFonts w:ascii="Calibri" w:hAnsi="Calibri" w:cs="Calibri"/>
                <w:b/>
                <w:color w:val="00000A"/>
                <w:lang w:eastAsia="it-IT"/>
              </w:rPr>
            </w:pPr>
            <w:r w:rsidRPr="009808AD">
              <w:rPr>
                <w:rFonts w:ascii="Calibri" w:hAnsi="Calibri" w:cs="Calibri"/>
                <w:b/>
                <w:color w:val="00000A"/>
                <w:lang w:eastAsia="it-IT"/>
              </w:rPr>
              <w:t>In caso affermativo:</w:t>
            </w:r>
          </w:p>
        </w:tc>
        <w:tc>
          <w:tcPr>
            <w:tcW w:w="5876" w:type="dxa"/>
            <w:gridSpan w:val="3"/>
            <w:tcBorders>
              <w:bottom w:val="dotted" w:sz="4" w:space="0" w:color="auto"/>
            </w:tcBorders>
            <w:shd w:val="clear" w:color="auto" w:fill="F2F2F2"/>
            <w:vAlign w:val="center"/>
          </w:tcPr>
          <w:p w:rsidR="009808AD" w:rsidRPr="009808AD" w:rsidRDefault="009808AD" w:rsidP="009808AD">
            <w:pPr>
              <w:widowControl/>
              <w:suppressAutoHyphens w:val="0"/>
              <w:ind w:left="119"/>
              <w:rPr>
                <w:rFonts w:ascii="Calibri" w:hAnsi="Calibri" w:cs="Calibri"/>
                <w:color w:val="00000A"/>
                <w:lang w:eastAsia="it-IT"/>
              </w:rPr>
            </w:pPr>
            <w:r w:rsidRPr="009808AD">
              <w:rPr>
                <w:rFonts w:ascii="Calibri" w:hAnsi="Calibri" w:cs="Calibri"/>
                <w:color w:val="00000A"/>
                <w:lang w:eastAsia="it-IT"/>
              </w:rPr>
              <w:t>Specificare il tipo di forma di aggregazione</w:t>
            </w:r>
          </w:p>
        </w:tc>
      </w:tr>
      <w:tr w:rsidR="009808AD" w:rsidRPr="009808AD" w:rsidTr="009808AD">
        <w:tblPrEx>
          <w:tblCellMar>
            <w:left w:w="108" w:type="dxa"/>
            <w:right w:w="108" w:type="dxa"/>
          </w:tblCellMar>
        </w:tblPrEx>
        <w:trPr>
          <w:trHeight w:val="397"/>
        </w:trPr>
        <w:tc>
          <w:tcPr>
            <w:tcW w:w="4166" w:type="dxa"/>
            <w:tcBorders>
              <w:top w:val="nil"/>
              <w:bottom w:val="nil"/>
            </w:tcBorders>
            <w:shd w:val="clear" w:color="auto" w:fill="F2F2F2"/>
            <w:vAlign w:val="center"/>
          </w:tcPr>
          <w:p w:rsidR="009808AD" w:rsidRPr="009808AD" w:rsidRDefault="009808AD" w:rsidP="009808AD">
            <w:pPr>
              <w:widowControl/>
              <w:suppressAutoHyphens w:val="0"/>
              <w:rPr>
                <w:rFonts w:ascii="Calibri" w:hAnsi="Calibri" w:cs="Calibri"/>
                <w:b/>
                <w:color w:val="00000A"/>
                <w:lang w:eastAsia="it-IT"/>
              </w:rPr>
            </w:pPr>
          </w:p>
        </w:tc>
        <w:tc>
          <w:tcPr>
            <w:tcW w:w="5876" w:type="dxa"/>
            <w:gridSpan w:val="3"/>
            <w:tcBorders>
              <w:top w:val="dotted" w:sz="4" w:space="0" w:color="auto"/>
              <w:bottom w:val="dotted" w:sz="4" w:space="0" w:color="auto"/>
            </w:tcBorders>
            <w:vAlign w:val="center"/>
          </w:tcPr>
          <w:p w:rsidR="009808AD" w:rsidRPr="009808AD" w:rsidRDefault="009808AD" w:rsidP="009808AD">
            <w:pPr>
              <w:widowControl/>
              <w:suppressAutoHyphens w:val="0"/>
              <w:ind w:left="57"/>
              <w:rPr>
                <w:rFonts w:ascii="Calibri" w:hAnsi="Calibri" w:cs="Calibri"/>
                <w:color w:val="00000A"/>
                <w:lang w:eastAsia="it-IT"/>
              </w:rPr>
            </w:pPr>
            <w:r w:rsidRPr="009808AD">
              <w:rPr>
                <w:rFonts w:ascii="Calibri" w:hAnsi="Calibri" w:cs="Calibri"/>
                <w:color w:val="00000A"/>
                <w:lang w:eastAsia="it-IT"/>
              </w:rPr>
              <w:fldChar w:fldCharType="begin">
                <w:ffData>
                  <w:name w:val="Controllo47"/>
                  <w:enabled/>
                  <w:calcOnExit w:val="0"/>
                  <w:checkBox>
                    <w:sizeAuto/>
                    <w:default w:val="0"/>
                  </w:checkBox>
                </w:ffData>
              </w:fldChar>
            </w:r>
            <w:r w:rsidRPr="009808AD">
              <w:rPr>
                <w:rFonts w:ascii="Calibri" w:hAnsi="Calibri" w:cs="Calibri"/>
                <w:color w:val="00000A"/>
                <w:lang w:eastAsia="it-IT"/>
              </w:rPr>
              <w:instrText xml:space="preserve"> FORMCHECKBOX </w:instrText>
            </w:r>
            <w:r w:rsidR="00756D1F">
              <w:rPr>
                <w:rFonts w:ascii="Calibri" w:hAnsi="Calibri" w:cs="Calibri"/>
                <w:color w:val="00000A"/>
                <w:lang w:eastAsia="it-IT"/>
              </w:rPr>
            </w:r>
            <w:r w:rsidR="00756D1F">
              <w:rPr>
                <w:rFonts w:ascii="Calibri" w:hAnsi="Calibri" w:cs="Calibri"/>
                <w:color w:val="00000A"/>
                <w:lang w:eastAsia="it-IT"/>
              </w:rPr>
              <w:fldChar w:fldCharType="separate"/>
            </w:r>
            <w:r w:rsidRPr="009808AD">
              <w:rPr>
                <w:rFonts w:ascii="Calibri" w:hAnsi="Calibri" w:cs="Calibri"/>
                <w:color w:val="00000A"/>
                <w:lang w:eastAsia="it-IT"/>
              </w:rPr>
              <w:fldChar w:fldCharType="end"/>
            </w:r>
            <w:r w:rsidRPr="009808AD">
              <w:rPr>
                <w:rFonts w:ascii="Calibri" w:hAnsi="Calibri" w:cs="Calibri"/>
                <w:color w:val="00000A"/>
                <w:lang w:eastAsia="it-IT"/>
              </w:rPr>
              <w:t xml:space="preserve"> </w:t>
            </w:r>
            <w:r w:rsidRPr="009808AD">
              <w:rPr>
                <w:rFonts w:ascii="Calibri" w:hAnsi="Calibri" w:cs="Calibri"/>
                <w:color w:val="00000A"/>
                <w:spacing w:val="-4"/>
                <w:lang w:eastAsia="it-IT"/>
              </w:rPr>
              <w:t xml:space="preserve">Raggruppamento temporaneo (art. 66, comma 1, </w:t>
            </w:r>
            <w:proofErr w:type="spellStart"/>
            <w:r w:rsidRPr="009808AD">
              <w:rPr>
                <w:rFonts w:ascii="Calibri" w:hAnsi="Calibri" w:cs="Calibri"/>
                <w:color w:val="00000A"/>
                <w:spacing w:val="-4"/>
                <w:lang w:eastAsia="it-IT"/>
              </w:rPr>
              <w:t>lett</w:t>
            </w:r>
            <w:proofErr w:type="spellEnd"/>
            <w:r w:rsidRPr="009808AD">
              <w:rPr>
                <w:rFonts w:ascii="Calibri" w:hAnsi="Calibri" w:cs="Calibri"/>
                <w:color w:val="00000A"/>
                <w:spacing w:val="-4"/>
                <w:lang w:eastAsia="it-IT"/>
              </w:rPr>
              <w:t>. f), Codice)</w:t>
            </w:r>
          </w:p>
        </w:tc>
      </w:tr>
      <w:tr w:rsidR="009808AD" w:rsidRPr="009808AD" w:rsidTr="009808AD">
        <w:tblPrEx>
          <w:tblCellMar>
            <w:left w:w="108" w:type="dxa"/>
            <w:right w:w="108" w:type="dxa"/>
          </w:tblCellMar>
        </w:tblPrEx>
        <w:trPr>
          <w:trHeight w:val="397"/>
        </w:trPr>
        <w:tc>
          <w:tcPr>
            <w:tcW w:w="4166" w:type="dxa"/>
            <w:tcBorders>
              <w:top w:val="nil"/>
              <w:bottom w:val="nil"/>
            </w:tcBorders>
            <w:shd w:val="clear" w:color="auto" w:fill="F2F2F2"/>
            <w:vAlign w:val="center"/>
          </w:tcPr>
          <w:p w:rsidR="009808AD" w:rsidRPr="009808AD" w:rsidRDefault="009808AD" w:rsidP="009808AD">
            <w:pPr>
              <w:widowControl/>
              <w:suppressAutoHyphens w:val="0"/>
              <w:rPr>
                <w:rFonts w:ascii="Calibri" w:hAnsi="Calibri" w:cs="Calibri"/>
                <w:i/>
                <w:color w:val="00000A"/>
                <w:lang w:eastAsia="it-IT"/>
              </w:rPr>
            </w:pPr>
          </w:p>
        </w:tc>
        <w:tc>
          <w:tcPr>
            <w:tcW w:w="5876" w:type="dxa"/>
            <w:gridSpan w:val="3"/>
            <w:tcBorders>
              <w:top w:val="dotted" w:sz="4" w:space="0" w:color="auto"/>
              <w:bottom w:val="dotted" w:sz="4" w:space="0" w:color="auto"/>
            </w:tcBorders>
            <w:vAlign w:val="center"/>
          </w:tcPr>
          <w:p w:rsidR="009808AD" w:rsidRPr="009808AD" w:rsidRDefault="009808AD" w:rsidP="009808AD">
            <w:pPr>
              <w:widowControl/>
              <w:suppressAutoHyphens w:val="0"/>
              <w:ind w:left="57"/>
              <w:rPr>
                <w:rFonts w:ascii="Calibri" w:hAnsi="Calibri" w:cs="Calibri"/>
                <w:color w:val="00000A"/>
                <w:lang w:eastAsia="it-IT"/>
              </w:rPr>
            </w:pPr>
            <w:r w:rsidRPr="009808AD">
              <w:rPr>
                <w:rFonts w:ascii="Calibri" w:hAnsi="Calibri" w:cs="Calibri"/>
                <w:color w:val="00000A"/>
                <w:lang w:eastAsia="it-IT"/>
              </w:rPr>
              <w:fldChar w:fldCharType="begin">
                <w:ffData>
                  <w:name w:val="Controllo47"/>
                  <w:enabled/>
                  <w:calcOnExit w:val="0"/>
                  <w:checkBox>
                    <w:sizeAuto/>
                    <w:default w:val="0"/>
                  </w:checkBox>
                </w:ffData>
              </w:fldChar>
            </w:r>
            <w:r w:rsidRPr="009808AD">
              <w:rPr>
                <w:rFonts w:ascii="Calibri" w:hAnsi="Calibri" w:cs="Calibri"/>
                <w:color w:val="00000A"/>
                <w:lang w:eastAsia="it-IT"/>
              </w:rPr>
              <w:instrText xml:space="preserve"> FORMCHECKBOX </w:instrText>
            </w:r>
            <w:r w:rsidR="00756D1F">
              <w:rPr>
                <w:rFonts w:ascii="Calibri" w:hAnsi="Calibri" w:cs="Calibri"/>
                <w:color w:val="00000A"/>
                <w:lang w:eastAsia="it-IT"/>
              </w:rPr>
            </w:r>
            <w:r w:rsidR="00756D1F">
              <w:rPr>
                <w:rFonts w:ascii="Calibri" w:hAnsi="Calibri" w:cs="Calibri"/>
                <w:color w:val="00000A"/>
                <w:lang w:eastAsia="it-IT"/>
              </w:rPr>
              <w:fldChar w:fldCharType="separate"/>
            </w:r>
            <w:r w:rsidRPr="009808AD">
              <w:rPr>
                <w:rFonts w:ascii="Calibri" w:hAnsi="Calibri" w:cs="Calibri"/>
                <w:color w:val="00000A"/>
                <w:lang w:eastAsia="it-IT"/>
              </w:rPr>
              <w:fldChar w:fldCharType="end"/>
            </w:r>
            <w:r w:rsidRPr="009808AD">
              <w:rPr>
                <w:rFonts w:ascii="Calibri" w:hAnsi="Calibri" w:cs="Calibri"/>
                <w:color w:val="00000A"/>
                <w:lang w:eastAsia="it-IT"/>
              </w:rPr>
              <w:t xml:space="preserve"> Consorzio ordinario (art. 65, comma 2, lettera f), Codice)</w:t>
            </w:r>
          </w:p>
        </w:tc>
      </w:tr>
      <w:tr w:rsidR="009808AD" w:rsidRPr="009808AD" w:rsidTr="009808AD">
        <w:tblPrEx>
          <w:tblCellMar>
            <w:left w:w="108" w:type="dxa"/>
            <w:right w:w="108" w:type="dxa"/>
          </w:tblCellMar>
        </w:tblPrEx>
        <w:trPr>
          <w:trHeight w:val="397"/>
        </w:trPr>
        <w:tc>
          <w:tcPr>
            <w:tcW w:w="4166" w:type="dxa"/>
            <w:tcBorders>
              <w:top w:val="nil"/>
              <w:bottom w:val="single" w:sz="4" w:space="0" w:color="auto"/>
            </w:tcBorders>
            <w:shd w:val="clear" w:color="auto" w:fill="F2F2F2"/>
            <w:vAlign w:val="center"/>
          </w:tcPr>
          <w:p w:rsidR="009808AD" w:rsidRPr="009808AD" w:rsidRDefault="009808AD" w:rsidP="009808AD">
            <w:pPr>
              <w:widowControl/>
              <w:suppressAutoHyphens w:val="0"/>
              <w:rPr>
                <w:rFonts w:ascii="Calibri" w:hAnsi="Calibri" w:cs="Calibri"/>
                <w:i/>
                <w:color w:val="00000A"/>
                <w:lang w:eastAsia="it-IT"/>
              </w:rPr>
            </w:pPr>
          </w:p>
        </w:tc>
        <w:tc>
          <w:tcPr>
            <w:tcW w:w="5876" w:type="dxa"/>
            <w:gridSpan w:val="3"/>
            <w:tcBorders>
              <w:top w:val="dotted" w:sz="4" w:space="0" w:color="auto"/>
              <w:bottom w:val="single" w:sz="4" w:space="0" w:color="auto"/>
            </w:tcBorders>
            <w:vAlign w:val="center"/>
          </w:tcPr>
          <w:p w:rsidR="009808AD" w:rsidRPr="009808AD" w:rsidRDefault="009808AD" w:rsidP="009808AD">
            <w:pPr>
              <w:widowControl/>
              <w:suppressAutoHyphens w:val="0"/>
              <w:ind w:left="57"/>
              <w:rPr>
                <w:rFonts w:ascii="Calibri" w:hAnsi="Calibri" w:cs="Calibri"/>
                <w:color w:val="00000A"/>
                <w:lang w:eastAsia="it-IT"/>
              </w:rPr>
            </w:pPr>
            <w:r w:rsidRPr="009808AD">
              <w:rPr>
                <w:rFonts w:ascii="Calibri" w:hAnsi="Calibri" w:cs="Calibri"/>
                <w:color w:val="00000A"/>
                <w:lang w:eastAsia="it-IT"/>
              </w:rPr>
              <w:fldChar w:fldCharType="begin">
                <w:ffData>
                  <w:name w:val="Controllo47"/>
                  <w:enabled/>
                  <w:calcOnExit w:val="0"/>
                  <w:checkBox>
                    <w:sizeAuto/>
                    <w:default w:val="0"/>
                  </w:checkBox>
                </w:ffData>
              </w:fldChar>
            </w:r>
            <w:r w:rsidRPr="009808AD">
              <w:rPr>
                <w:rFonts w:ascii="Calibri" w:hAnsi="Calibri" w:cs="Calibri"/>
                <w:color w:val="00000A"/>
                <w:lang w:eastAsia="it-IT"/>
              </w:rPr>
              <w:instrText xml:space="preserve"> FORMCHECKBOX </w:instrText>
            </w:r>
            <w:r w:rsidR="00756D1F">
              <w:rPr>
                <w:rFonts w:ascii="Calibri" w:hAnsi="Calibri" w:cs="Calibri"/>
                <w:color w:val="00000A"/>
                <w:lang w:eastAsia="it-IT"/>
              </w:rPr>
            </w:r>
            <w:r w:rsidR="00756D1F">
              <w:rPr>
                <w:rFonts w:ascii="Calibri" w:hAnsi="Calibri" w:cs="Calibri"/>
                <w:color w:val="00000A"/>
                <w:lang w:eastAsia="it-IT"/>
              </w:rPr>
              <w:fldChar w:fldCharType="separate"/>
            </w:r>
            <w:r w:rsidRPr="009808AD">
              <w:rPr>
                <w:rFonts w:ascii="Calibri" w:hAnsi="Calibri" w:cs="Calibri"/>
                <w:color w:val="00000A"/>
                <w:lang w:eastAsia="it-IT"/>
              </w:rPr>
              <w:fldChar w:fldCharType="end"/>
            </w:r>
            <w:r w:rsidRPr="009808AD">
              <w:rPr>
                <w:rFonts w:ascii="Calibri" w:hAnsi="Calibri" w:cs="Calibri"/>
                <w:color w:val="00000A"/>
                <w:lang w:eastAsia="it-IT"/>
              </w:rPr>
              <w:t xml:space="preserve"> Rete di imprese (art. 65, comma 2, lettera g), Codice)</w:t>
            </w:r>
          </w:p>
        </w:tc>
      </w:tr>
      <w:tr w:rsidR="009808AD" w:rsidRPr="009808AD" w:rsidTr="009808AD">
        <w:tblPrEx>
          <w:tblCellMar>
            <w:left w:w="108" w:type="dxa"/>
            <w:right w:w="108" w:type="dxa"/>
          </w:tblCellMar>
        </w:tblPrEx>
        <w:trPr>
          <w:trHeight w:val="397"/>
        </w:trPr>
        <w:tc>
          <w:tcPr>
            <w:tcW w:w="4166" w:type="dxa"/>
            <w:tcBorders>
              <w:top w:val="single" w:sz="4" w:space="0" w:color="auto"/>
            </w:tcBorders>
            <w:shd w:val="clear" w:color="auto" w:fill="F2F2F2"/>
            <w:vAlign w:val="center"/>
          </w:tcPr>
          <w:p w:rsidR="009808AD" w:rsidRPr="009808AD" w:rsidRDefault="009808AD" w:rsidP="009808AD">
            <w:pPr>
              <w:widowControl/>
              <w:suppressAutoHyphens w:val="0"/>
              <w:rPr>
                <w:rFonts w:ascii="Calibri" w:hAnsi="Calibri" w:cs="Calibri"/>
                <w:i/>
                <w:color w:val="00000A"/>
                <w:lang w:eastAsia="it-IT"/>
              </w:rPr>
            </w:pPr>
          </w:p>
        </w:tc>
        <w:tc>
          <w:tcPr>
            <w:tcW w:w="5876" w:type="dxa"/>
            <w:gridSpan w:val="3"/>
            <w:tcBorders>
              <w:top w:val="single" w:sz="4" w:space="0" w:color="auto"/>
            </w:tcBorders>
            <w:vAlign w:val="center"/>
          </w:tcPr>
          <w:p w:rsidR="009808AD" w:rsidRPr="009808AD" w:rsidRDefault="009808AD" w:rsidP="009808AD">
            <w:pPr>
              <w:widowControl/>
              <w:suppressAutoHyphens w:val="0"/>
              <w:ind w:left="57"/>
              <w:rPr>
                <w:rFonts w:ascii="Calibri" w:hAnsi="Calibri" w:cs="Calibri"/>
                <w:color w:val="00000A"/>
                <w:lang w:eastAsia="it-IT"/>
              </w:rPr>
            </w:pPr>
            <w:r w:rsidRPr="009808AD">
              <w:rPr>
                <w:rFonts w:ascii="Calibri" w:hAnsi="Calibri" w:cs="Calibri"/>
                <w:color w:val="00000A"/>
                <w:lang w:eastAsia="it-IT"/>
              </w:rPr>
              <w:fldChar w:fldCharType="begin">
                <w:ffData>
                  <w:name w:val="Controllo47"/>
                  <w:enabled/>
                  <w:calcOnExit w:val="0"/>
                  <w:checkBox>
                    <w:sizeAuto/>
                    <w:default w:val="0"/>
                  </w:checkBox>
                </w:ffData>
              </w:fldChar>
            </w:r>
            <w:r w:rsidRPr="009808AD">
              <w:rPr>
                <w:rFonts w:ascii="Calibri" w:hAnsi="Calibri" w:cs="Calibri"/>
                <w:color w:val="00000A"/>
                <w:lang w:eastAsia="it-IT"/>
              </w:rPr>
              <w:instrText xml:space="preserve"> FORMCHECKBOX </w:instrText>
            </w:r>
            <w:r w:rsidR="00756D1F">
              <w:rPr>
                <w:rFonts w:ascii="Calibri" w:hAnsi="Calibri" w:cs="Calibri"/>
                <w:color w:val="00000A"/>
                <w:lang w:eastAsia="it-IT"/>
              </w:rPr>
            </w:r>
            <w:r w:rsidR="00756D1F">
              <w:rPr>
                <w:rFonts w:ascii="Calibri" w:hAnsi="Calibri" w:cs="Calibri"/>
                <w:color w:val="00000A"/>
                <w:lang w:eastAsia="it-IT"/>
              </w:rPr>
              <w:fldChar w:fldCharType="separate"/>
            </w:r>
            <w:r w:rsidRPr="009808AD">
              <w:rPr>
                <w:rFonts w:ascii="Calibri" w:hAnsi="Calibri" w:cs="Calibri"/>
                <w:color w:val="00000A"/>
                <w:lang w:eastAsia="it-IT"/>
              </w:rPr>
              <w:fldChar w:fldCharType="end"/>
            </w:r>
            <w:r w:rsidRPr="009808AD">
              <w:rPr>
                <w:rFonts w:ascii="Calibri" w:hAnsi="Calibri" w:cs="Calibri"/>
                <w:color w:val="00000A"/>
                <w:lang w:eastAsia="it-IT"/>
              </w:rPr>
              <w:t xml:space="preserve"> Gruppo europeo di interesse economico (G.E.I.E.)</w:t>
            </w:r>
          </w:p>
        </w:tc>
      </w:tr>
      <w:tr w:rsidR="009808AD" w:rsidRPr="009808AD" w:rsidTr="009808AD">
        <w:trPr>
          <w:trHeight w:val="454"/>
        </w:trPr>
        <w:tc>
          <w:tcPr>
            <w:tcW w:w="4166" w:type="dxa"/>
            <w:vMerge w:val="restart"/>
            <w:tcBorders>
              <w:top w:val="dotted" w:sz="4" w:space="0" w:color="auto"/>
            </w:tcBorders>
            <w:shd w:val="clear" w:color="auto" w:fill="F2F2F2"/>
          </w:tcPr>
          <w:p w:rsidR="009808AD" w:rsidRPr="009808AD" w:rsidRDefault="009808AD" w:rsidP="009808AD">
            <w:pPr>
              <w:widowControl/>
              <w:suppressAutoHyphens w:val="0"/>
              <w:ind w:left="254" w:hanging="254"/>
              <w:jc w:val="both"/>
              <w:rPr>
                <w:rFonts w:ascii="Calibri" w:hAnsi="Calibri" w:cs="Calibri"/>
                <w:color w:val="00000A"/>
                <w:lang w:eastAsia="it-IT"/>
              </w:rPr>
            </w:pPr>
            <w:r w:rsidRPr="009808AD">
              <w:rPr>
                <w:rFonts w:ascii="Calibri" w:hAnsi="Calibri" w:cs="Calibri"/>
                <w:color w:val="00000A"/>
                <w:lang w:eastAsia="it-IT"/>
              </w:rPr>
              <w:t>a)</w:t>
            </w:r>
            <w:r w:rsidRPr="009808AD">
              <w:rPr>
                <w:rFonts w:ascii="Calibri" w:hAnsi="Calibri" w:cs="Calibri"/>
                <w:color w:val="00000A"/>
                <w:lang w:eastAsia="it-IT"/>
              </w:rPr>
              <w:tab/>
              <w:t>Specificare il ruolo dell'operatore economico nel raggruppamento (mandataria, mandante ,…):</w:t>
            </w:r>
          </w:p>
        </w:tc>
        <w:tc>
          <w:tcPr>
            <w:tcW w:w="5876" w:type="dxa"/>
            <w:gridSpan w:val="3"/>
            <w:tcBorders>
              <w:top w:val="dotted" w:sz="4" w:space="0" w:color="auto"/>
              <w:bottom w:val="dotted" w:sz="4" w:space="0" w:color="auto"/>
            </w:tcBorders>
            <w:vAlign w:val="center"/>
          </w:tcPr>
          <w:p w:rsidR="009808AD" w:rsidRPr="009808AD" w:rsidRDefault="009808AD" w:rsidP="009808AD">
            <w:pPr>
              <w:tabs>
                <w:tab w:val="left" w:pos="9214"/>
              </w:tabs>
              <w:spacing w:after="120"/>
              <w:jc w:val="both"/>
              <w:rPr>
                <w:rFonts w:ascii="Calibri" w:hAnsi="Calibri" w:cs="Calibri"/>
                <w:color w:val="00000A"/>
                <w:lang w:eastAsia="it-IT"/>
              </w:rPr>
            </w:pPr>
          </w:p>
          <w:p w:rsidR="009808AD" w:rsidRPr="009808AD" w:rsidRDefault="009808AD" w:rsidP="009808AD">
            <w:pPr>
              <w:widowControl/>
              <w:suppressAutoHyphens w:val="0"/>
              <w:ind w:left="119"/>
              <w:jc w:val="both"/>
              <w:rPr>
                <w:rFonts w:ascii="Calibri" w:hAnsi="Calibri" w:cs="Calibri"/>
                <w:color w:val="00000A"/>
                <w:lang w:eastAsia="it-IT"/>
              </w:rPr>
            </w:pPr>
            <w:r w:rsidRPr="009808AD">
              <w:rPr>
                <w:rFonts w:ascii="Calibri" w:hAnsi="Calibri" w:cs="Calibri"/>
                <w:color w:val="00000A"/>
                <w:lang w:eastAsia="it-IT"/>
              </w:rPr>
              <w:fldChar w:fldCharType="begin">
                <w:ffData>
                  <w:name w:val="Controllo47"/>
                  <w:enabled/>
                  <w:calcOnExit w:val="0"/>
                  <w:checkBox>
                    <w:sizeAuto/>
                    <w:default w:val="0"/>
                  </w:checkBox>
                </w:ffData>
              </w:fldChar>
            </w:r>
            <w:r w:rsidRPr="009808AD">
              <w:rPr>
                <w:rFonts w:ascii="Calibri" w:hAnsi="Calibri" w:cs="Calibri"/>
                <w:color w:val="00000A"/>
                <w:lang w:eastAsia="it-IT"/>
              </w:rPr>
              <w:instrText xml:space="preserve"> FORMCHECKBOX </w:instrText>
            </w:r>
            <w:r w:rsidR="00756D1F">
              <w:rPr>
                <w:rFonts w:ascii="Calibri" w:hAnsi="Calibri" w:cs="Calibri"/>
                <w:color w:val="00000A"/>
                <w:lang w:eastAsia="it-IT"/>
              </w:rPr>
            </w:r>
            <w:r w:rsidR="00756D1F">
              <w:rPr>
                <w:rFonts w:ascii="Calibri" w:hAnsi="Calibri" w:cs="Calibri"/>
                <w:color w:val="00000A"/>
                <w:lang w:eastAsia="it-IT"/>
              </w:rPr>
              <w:fldChar w:fldCharType="separate"/>
            </w:r>
            <w:r w:rsidRPr="009808AD">
              <w:rPr>
                <w:rFonts w:ascii="Calibri" w:hAnsi="Calibri" w:cs="Calibri"/>
                <w:color w:val="00000A"/>
                <w:lang w:eastAsia="it-IT"/>
              </w:rPr>
              <w:fldChar w:fldCharType="end"/>
            </w:r>
            <w:r w:rsidRPr="009808AD">
              <w:rPr>
                <w:rFonts w:ascii="Calibri" w:hAnsi="Calibri" w:cs="Calibri"/>
                <w:color w:val="00000A"/>
                <w:lang w:eastAsia="it-IT"/>
              </w:rPr>
              <w:t xml:space="preserve"> </w:t>
            </w:r>
            <w:r w:rsidRPr="009808AD">
              <w:rPr>
                <w:rFonts w:ascii="Calibri" w:hAnsi="Calibri" w:cs="Calibri"/>
                <w:b/>
                <w:color w:val="00000A"/>
                <w:lang w:eastAsia="it-IT"/>
              </w:rPr>
              <w:t>Mandatario</w:t>
            </w:r>
            <w:r w:rsidRPr="009808AD">
              <w:rPr>
                <w:rFonts w:ascii="Calibri" w:hAnsi="Calibri" w:cs="Calibri"/>
                <w:color w:val="00000A"/>
                <w:lang w:eastAsia="it-IT"/>
              </w:rPr>
              <w:t xml:space="preserve"> di un Raggruppamento temporaneo di operatori economici – come di seguito specificato nella parte quinta del presente documento:</w:t>
            </w:r>
          </w:p>
          <w:p w:rsidR="009808AD" w:rsidRPr="009808AD" w:rsidRDefault="009808AD" w:rsidP="009808AD">
            <w:pPr>
              <w:tabs>
                <w:tab w:val="left" w:pos="9214"/>
              </w:tabs>
              <w:spacing w:after="120"/>
              <w:jc w:val="both"/>
              <w:rPr>
                <w:rFonts w:ascii="Calibri" w:hAnsi="Calibri" w:cs="Calibri"/>
                <w:color w:val="00000A"/>
                <w:lang w:eastAsia="it-IT"/>
              </w:rPr>
            </w:pPr>
          </w:p>
          <w:p w:rsidR="009808AD" w:rsidRPr="009808AD" w:rsidRDefault="009808AD" w:rsidP="009808AD">
            <w:pPr>
              <w:widowControl/>
              <w:suppressAutoHyphens w:val="0"/>
              <w:ind w:left="119"/>
              <w:jc w:val="both"/>
              <w:rPr>
                <w:rFonts w:ascii="Calibri" w:hAnsi="Calibri" w:cs="Calibri"/>
                <w:color w:val="00000A"/>
                <w:lang w:eastAsia="it-IT"/>
              </w:rPr>
            </w:pPr>
            <w:r w:rsidRPr="009808AD">
              <w:rPr>
                <w:rFonts w:ascii="Calibri" w:hAnsi="Calibri" w:cs="Calibri"/>
                <w:b/>
                <w:color w:val="00000A"/>
                <w:lang w:eastAsia="it-IT"/>
              </w:rPr>
              <w:fldChar w:fldCharType="begin">
                <w:ffData>
                  <w:name w:val="Controllo47"/>
                  <w:enabled/>
                  <w:calcOnExit w:val="0"/>
                  <w:checkBox>
                    <w:sizeAuto/>
                    <w:default w:val="0"/>
                  </w:checkBox>
                </w:ffData>
              </w:fldChar>
            </w:r>
            <w:r w:rsidRPr="009808AD">
              <w:rPr>
                <w:rFonts w:ascii="Calibri" w:hAnsi="Calibri" w:cs="Calibri"/>
                <w:b/>
                <w:color w:val="00000A"/>
                <w:lang w:eastAsia="it-IT"/>
              </w:rPr>
              <w:instrText xml:space="preserve"> FORMCHECKBOX </w:instrText>
            </w:r>
            <w:r w:rsidR="00756D1F">
              <w:rPr>
                <w:rFonts w:ascii="Calibri" w:hAnsi="Calibri" w:cs="Calibri"/>
                <w:b/>
                <w:color w:val="00000A"/>
                <w:lang w:eastAsia="it-IT"/>
              </w:rPr>
            </w:r>
            <w:r w:rsidR="00756D1F">
              <w:rPr>
                <w:rFonts w:ascii="Calibri" w:hAnsi="Calibri" w:cs="Calibri"/>
                <w:b/>
                <w:color w:val="00000A"/>
                <w:lang w:eastAsia="it-IT"/>
              </w:rPr>
              <w:fldChar w:fldCharType="separate"/>
            </w:r>
            <w:r w:rsidRPr="009808AD">
              <w:rPr>
                <w:rFonts w:ascii="Calibri" w:hAnsi="Calibri" w:cs="Calibri"/>
                <w:b/>
                <w:color w:val="00000A"/>
                <w:lang w:eastAsia="it-IT"/>
              </w:rPr>
              <w:fldChar w:fldCharType="end"/>
            </w:r>
            <w:r w:rsidRPr="009808AD">
              <w:rPr>
                <w:rFonts w:ascii="Calibri" w:hAnsi="Calibri" w:cs="Calibri"/>
                <w:b/>
                <w:color w:val="00000A"/>
                <w:lang w:eastAsia="it-IT"/>
              </w:rPr>
              <w:t xml:space="preserve"> </w:t>
            </w:r>
            <w:r w:rsidRPr="009808AD">
              <w:rPr>
                <w:rFonts w:ascii="Calibri" w:hAnsi="Calibri" w:cs="Calibri"/>
                <w:color w:val="00000A"/>
                <w:lang w:eastAsia="it-IT"/>
              </w:rPr>
              <w:t xml:space="preserve">Costituendo          </w:t>
            </w:r>
            <w:r w:rsidRPr="009808AD">
              <w:rPr>
                <w:rFonts w:ascii="Calibri" w:hAnsi="Calibri" w:cs="Calibri"/>
                <w:b/>
                <w:color w:val="00000A"/>
                <w:lang w:eastAsia="it-IT"/>
              </w:rPr>
              <w:fldChar w:fldCharType="begin">
                <w:ffData>
                  <w:name w:val="Controllo47"/>
                  <w:enabled/>
                  <w:calcOnExit w:val="0"/>
                  <w:checkBox>
                    <w:sizeAuto/>
                    <w:default w:val="0"/>
                  </w:checkBox>
                </w:ffData>
              </w:fldChar>
            </w:r>
            <w:r w:rsidRPr="009808AD">
              <w:rPr>
                <w:rFonts w:ascii="Calibri" w:hAnsi="Calibri" w:cs="Calibri"/>
                <w:b/>
                <w:color w:val="00000A"/>
                <w:lang w:eastAsia="it-IT"/>
              </w:rPr>
              <w:instrText xml:space="preserve"> FORMCHECKBOX </w:instrText>
            </w:r>
            <w:r w:rsidR="00756D1F">
              <w:rPr>
                <w:rFonts w:ascii="Calibri" w:hAnsi="Calibri" w:cs="Calibri"/>
                <w:b/>
                <w:color w:val="00000A"/>
                <w:lang w:eastAsia="it-IT"/>
              </w:rPr>
            </w:r>
            <w:r w:rsidR="00756D1F">
              <w:rPr>
                <w:rFonts w:ascii="Calibri" w:hAnsi="Calibri" w:cs="Calibri"/>
                <w:b/>
                <w:color w:val="00000A"/>
                <w:lang w:eastAsia="it-IT"/>
              </w:rPr>
              <w:fldChar w:fldCharType="separate"/>
            </w:r>
            <w:r w:rsidRPr="009808AD">
              <w:rPr>
                <w:rFonts w:ascii="Calibri" w:hAnsi="Calibri" w:cs="Calibri"/>
                <w:b/>
                <w:color w:val="00000A"/>
                <w:lang w:eastAsia="it-IT"/>
              </w:rPr>
              <w:fldChar w:fldCharType="end"/>
            </w:r>
            <w:r w:rsidRPr="009808AD">
              <w:rPr>
                <w:rFonts w:ascii="Calibri" w:hAnsi="Calibri" w:cs="Calibri"/>
                <w:color w:val="00000A"/>
                <w:lang w:eastAsia="it-IT"/>
              </w:rPr>
              <w:t xml:space="preserve"> Costituito</w:t>
            </w:r>
          </w:p>
          <w:p w:rsidR="009808AD" w:rsidRPr="009808AD" w:rsidRDefault="009808AD" w:rsidP="009808AD">
            <w:pPr>
              <w:widowControl/>
              <w:suppressAutoHyphens w:val="0"/>
              <w:ind w:left="119"/>
              <w:rPr>
                <w:rFonts w:ascii="Calibri" w:hAnsi="Calibri" w:cs="Calibri"/>
                <w:color w:val="00000A"/>
                <w:lang w:eastAsia="it-IT"/>
              </w:rPr>
            </w:pPr>
          </w:p>
          <w:p w:rsidR="009808AD" w:rsidRPr="009808AD" w:rsidRDefault="009808AD" w:rsidP="009808AD">
            <w:pPr>
              <w:widowControl/>
              <w:suppressAutoHyphens w:val="0"/>
              <w:ind w:left="119"/>
              <w:rPr>
                <w:rFonts w:ascii="Calibri" w:hAnsi="Calibri" w:cs="Calibri"/>
                <w:color w:val="00000A"/>
                <w:lang w:eastAsia="it-IT"/>
              </w:rPr>
            </w:pPr>
          </w:p>
        </w:tc>
      </w:tr>
      <w:tr w:rsidR="009808AD" w:rsidRPr="009808AD" w:rsidTr="009808AD">
        <w:trPr>
          <w:trHeight w:val="454"/>
        </w:trPr>
        <w:tc>
          <w:tcPr>
            <w:tcW w:w="4166" w:type="dxa"/>
            <w:vMerge/>
            <w:tcBorders>
              <w:top w:val="dotted" w:sz="4" w:space="0" w:color="auto"/>
            </w:tcBorders>
            <w:shd w:val="clear" w:color="auto" w:fill="F2F2F2"/>
          </w:tcPr>
          <w:p w:rsidR="009808AD" w:rsidRPr="009808AD" w:rsidRDefault="009808AD" w:rsidP="009808AD">
            <w:pPr>
              <w:widowControl/>
              <w:suppressAutoHyphens w:val="0"/>
              <w:ind w:left="254" w:hanging="254"/>
              <w:rPr>
                <w:rFonts w:ascii="Calibri" w:hAnsi="Calibri" w:cs="Calibri"/>
                <w:color w:val="00000A"/>
                <w:lang w:eastAsia="it-IT"/>
              </w:rPr>
            </w:pPr>
          </w:p>
        </w:tc>
        <w:tc>
          <w:tcPr>
            <w:tcW w:w="5876" w:type="dxa"/>
            <w:gridSpan w:val="3"/>
            <w:tcBorders>
              <w:top w:val="dotted" w:sz="4" w:space="0" w:color="auto"/>
              <w:bottom w:val="dotted" w:sz="4" w:space="0" w:color="auto"/>
            </w:tcBorders>
            <w:vAlign w:val="center"/>
          </w:tcPr>
          <w:p w:rsidR="009808AD" w:rsidRPr="009808AD" w:rsidRDefault="009808AD" w:rsidP="009808AD">
            <w:pPr>
              <w:tabs>
                <w:tab w:val="left" w:pos="9214"/>
              </w:tabs>
              <w:jc w:val="both"/>
              <w:rPr>
                <w:rFonts w:ascii="Calibri" w:hAnsi="Calibri" w:cs="Calibri"/>
                <w:color w:val="00000A"/>
                <w:lang w:eastAsia="it-IT"/>
              </w:rPr>
            </w:pPr>
          </w:p>
          <w:p w:rsidR="009808AD" w:rsidRPr="009808AD" w:rsidRDefault="009808AD" w:rsidP="009808AD">
            <w:pPr>
              <w:widowControl/>
              <w:suppressAutoHyphens w:val="0"/>
              <w:ind w:left="119"/>
              <w:jc w:val="both"/>
              <w:rPr>
                <w:rFonts w:ascii="Calibri" w:hAnsi="Calibri" w:cs="Calibri"/>
                <w:strike/>
                <w:color w:val="00000A"/>
                <w:lang w:eastAsia="it-IT"/>
              </w:rPr>
            </w:pPr>
            <w:r w:rsidRPr="009808AD">
              <w:rPr>
                <w:rFonts w:ascii="Calibri" w:hAnsi="Calibri" w:cs="Calibri"/>
                <w:color w:val="00000A"/>
                <w:lang w:eastAsia="it-IT"/>
              </w:rPr>
              <w:fldChar w:fldCharType="begin">
                <w:ffData>
                  <w:name w:val="Controllo47"/>
                  <w:enabled/>
                  <w:calcOnExit w:val="0"/>
                  <w:checkBox>
                    <w:sizeAuto/>
                    <w:default w:val="0"/>
                  </w:checkBox>
                </w:ffData>
              </w:fldChar>
            </w:r>
            <w:r w:rsidRPr="009808AD">
              <w:rPr>
                <w:rFonts w:ascii="Calibri" w:hAnsi="Calibri" w:cs="Calibri"/>
                <w:color w:val="00000A"/>
                <w:lang w:eastAsia="it-IT"/>
              </w:rPr>
              <w:instrText xml:space="preserve"> FORMCHECKBOX </w:instrText>
            </w:r>
            <w:r w:rsidR="00756D1F">
              <w:rPr>
                <w:rFonts w:ascii="Calibri" w:hAnsi="Calibri" w:cs="Calibri"/>
                <w:color w:val="00000A"/>
                <w:lang w:eastAsia="it-IT"/>
              </w:rPr>
            </w:r>
            <w:r w:rsidR="00756D1F">
              <w:rPr>
                <w:rFonts w:ascii="Calibri" w:hAnsi="Calibri" w:cs="Calibri"/>
                <w:color w:val="00000A"/>
                <w:lang w:eastAsia="it-IT"/>
              </w:rPr>
              <w:fldChar w:fldCharType="separate"/>
            </w:r>
            <w:r w:rsidRPr="009808AD">
              <w:rPr>
                <w:rFonts w:ascii="Calibri" w:hAnsi="Calibri" w:cs="Calibri"/>
                <w:color w:val="00000A"/>
                <w:lang w:eastAsia="it-IT"/>
              </w:rPr>
              <w:fldChar w:fldCharType="end"/>
            </w:r>
            <w:r w:rsidRPr="009808AD">
              <w:rPr>
                <w:rFonts w:ascii="Calibri" w:hAnsi="Calibri" w:cs="Calibri"/>
                <w:color w:val="00000A"/>
                <w:lang w:eastAsia="it-IT"/>
              </w:rPr>
              <w:t xml:space="preserve"> </w:t>
            </w:r>
            <w:r w:rsidRPr="009808AD">
              <w:rPr>
                <w:rFonts w:ascii="Calibri" w:hAnsi="Calibri" w:cs="Calibri"/>
                <w:b/>
                <w:color w:val="00000A"/>
                <w:lang w:eastAsia="it-IT"/>
              </w:rPr>
              <w:t xml:space="preserve">Mandante </w:t>
            </w:r>
            <w:r w:rsidRPr="009808AD">
              <w:rPr>
                <w:rFonts w:ascii="Calibri" w:hAnsi="Calibri" w:cs="Calibri"/>
                <w:color w:val="00000A"/>
                <w:lang w:eastAsia="it-IT"/>
              </w:rPr>
              <w:t>di un Raggruppamento temporaneo di operatori economici – come di seguito specificato nella parte quinta del presente documento</w:t>
            </w:r>
            <w:r w:rsidRPr="009808AD">
              <w:rPr>
                <w:rFonts w:ascii="Calibri" w:hAnsi="Calibri" w:cs="Calibri"/>
                <w:color w:val="00000A"/>
                <w:kern w:val="20"/>
                <w:lang w:eastAsia="it-IT"/>
              </w:rPr>
              <w:t>.</w:t>
            </w:r>
          </w:p>
          <w:p w:rsidR="009808AD" w:rsidRPr="009808AD" w:rsidRDefault="009808AD" w:rsidP="009808AD">
            <w:pPr>
              <w:widowControl/>
              <w:suppressAutoHyphens w:val="0"/>
              <w:ind w:left="119"/>
              <w:jc w:val="both"/>
              <w:rPr>
                <w:rFonts w:ascii="Calibri" w:hAnsi="Calibri" w:cs="Calibri"/>
                <w:color w:val="00000A"/>
                <w:lang w:eastAsia="it-IT"/>
              </w:rPr>
            </w:pPr>
          </w:p>
          <w:p w:rsidR="009808AD" w:rsidRPr="009808AD" w:rsidRDefault="009808AD" w:rsidP="009808AD">
            <w:pPr>
              <w:widowControl/>
              <w:suppressAutoHyphens w:val="0"/>
              <w:ind w:left="119"/>
              <w:jc w:val="both"/>
              <w:rPr>
                <w:rFonts w:ascii="Calibri" w:hAnsi="Calibri" w:cs="Calibri"/>
                <w:color w:val="00000A"/>
                <w:lang w:eastAsia="it-IT"/>
              </w:rPr>
            </w:pPr>
          </w:p>
        </w:tc>
      </w:tr>
      <w:tr w:rsidR="009808AD" w:rsidRPr="009808AD" w:rsidTr="009808AD">
        <w:trPr>
          <w:trHeight w:val="454"/>
        </w:trPr>
        <w:tc>
          <w:tcPr>
            <w:tcW w:w="4166" w:type="dxa"/>
            <w:vMerge/>
            <w:tcBorders>
              <w:top w:val="dotted" w:sz="4" w:space="0" w:color="auto"/>
            </w:tcBorders>
            <w:shd w:val="clear" w:color="auto" w:fill="F2F2F2"/>
          </w:tcPr>
          <w:p w:rsidR="009808AD" w:rsidRPr="009808AD" w:rsidRDefault="009808AD" w:rsidP="009808AD">
            <w:pPr>
              <w:widowControl/>
              <w:suppressAutoHyphens w:val="0"/>
              <w:ind w:left="254" w:hanging="254"/>
              <w:rPr>
                <w:rFonts w:ascii="Calibri" w:hAnsi="Calibri" w:cs="Calibri"/>
                <w:color w:val="00000A"/>
                <w:lang w:eastAsia="it-IT"/>
              </w:rPr>
            </w:pPr>
          </w:p>
        </w:tc>
        <w:tc>
          <w:tcPr>
            <w:tcW w:w="5876" w:type="dxa"/>
            <w:gridSpan w:val="3"/>
            <w:tcBorders>
              <w:top w:val="dotted" w:sz="4" w:space="0" w:color="auto"/>
              <w:bottom w:val="dotted" w:sz="4" w:space="0" w:color="auto"/>
            </w:tcBorders>
            <w:vAlign w:val="center"/>
          </w:tcPr>
          <w:p w:rsidR="009808AD" w:rsidRPr="009808AD" w:rsidRDefault="009808AD" w:rsidP="009808AD">
            <w:pPr>
              <w:widowControl/>
              <w:suppressAutoHyphens w:val="0"/>
              <w:ind w:left="119"/>
              <w:jc w:val="both"/>
              <w:rPr>
                <w:rFonts w:ascii="Calibri" w:hAnsi="Calibri" w:cs="Calibri"/>
                <w:color w:val="00000A"/>
                <w:lang w:eastAsia="it-IT"/>
              </w:rPr>
            </w:pPr>
          </w:p>
          <w:p w:rsidR="009808AD" w:rsidRPr="009808AD" w:rsidRDefault="009808AD" w:rsidP="009808AD">
            <w:pPr>
              <w:widowControl/>
              <w:suppressAutoHyphens w:val="0"/>
              <w:ind w:left="119"/>
              <w:jc w:val="both"/>
              <w:rPr>
                <w:rFonts w:ascii="Calibri" w:hAnsi="Calibri" w:cs="Calibri"/>
                <w:color w:val="00000A"/>
                <w:lang w:eastAsia="it-IT"/>
              </w:rPr>
            </w:pPr>
            <w:r w:rsidRPr="009808AD">
              <w:rPr>
                <w:rFonts w:ascii="Calibri" w:hAnsi="Calibri" w:cs="Calibri"/>
                <w:color w:val="00000A"/>
                <w:lang w:eastAsia="it-IT"/>
              </w:rPr>
              <w:fldChar w:fldCharType="begin">
                <w:ffData>
                  <w:name w:val="Controllo47"/>
                  <w:enabled/>
                  <w:calcOnExit w:val="0"/>
                  <w:checkBox>
                    <w:sizeAuto/>
                    <w:default w:val="0"/>
                  </w:checkBox>
                </w:ffData>
              </w:fldChar>
            </w:r>
            <w:r w:rsidRPr="009808AD">
              <w:rPr>
                <w:rFonts w:ascii="Calibri" w:hAnsi="Calibri" w:cs="Calibri"/>
                <w:color w:val="00000A"/>
                <w:lang w:eastAsia="it-IT"/>
              </w:rPr>
              <w:instrText xml:space="preserve"> FORMCHECKBOX </w:instrText>
            </w:r>
            <w:r w:rsidR="00756D1F">
              <w:rPr>
                <w:rFonts w:ascii="Calibri" w:hAnsi="Calibri" w:cs="Calibri"/>
                <w:color w:val="00000A"/>
                <w:lang w:eastAsia="it-IT"/>
              </w:rPr>
            </w:r>
            <w:r w:rsidR="00756D1F">
              <w:rPr>
                <w:rFonts w:ascii="Calibri" w:hAnsi="Calibri" w:cs="Calibri"/>
                <w:color w:val="00000A"/>
                <w:lang w:eastAsia="it-IT"/>
              </w:rPr>
              <w:fldChar w:fldCharType="separate"/>
            </w:r>
            <w:r w:rsidRPr="009808AD">
              <w:rPr>
                <w:rFonts w:ascii="Calibri" w:hAnsi="Calibri" w:cs="Calibri"/>
                <w:color w:val="00000A"/>
                <w:lang w:eastAsia="it-IT"/>
              </w:rPr>
              <w:fldChar w:fldCharType="end"/>
            </w:r>
            <w:r w:rsidRPr="009808AD">
              <w:rPr>
                <w:rFonts w:ascii="Calibri" w:hAnsi="Calibri" w:cs="Calibri"/>
                <w:color w:val="00000A"/>
                <w:lang w:eastAsia="it-IT"/>
              </w:rPr>
              <w:t xml:space="preserve"> </w:t>
            </w:r>
            <w:r w:rsidRPr="009808AD">
              <w:rPr>
                <w:rFonts w:ascii="Calibri" w:hAnsi="Calibri" w:cs="Calibri"/>
                <w:b/>
                <w:color w:val="00000A"/>
                <w:lang w:eastAsia="it-IT"/>
              </w:rPr>
              <w:t>Capogruppo</w:t>
            </w:r>
            <w:r w:rsidRPr="009808AD">
              <w:rPr>
                <w:rFonts w:ascii="Calibri" w:hAnsi="Calibri" w:cs="Calibri"/>
                <w:color w:val="00000A"/>
                <w:lang w:eastAsia="it-IT"/>
              </w:rPr>
              <w:t xml:space="preserve"> di un consorzio ordinario – come di seguito specificato nella parte quinta del presente documento:</w:t>
            </w:r>
          </w:p>
          <w:p w:rsidR="009808AD" w:rsidRPr="009808AD" w:rsidRDefault="009808AD" w:rsidP="009808AD">
            <w:pPr>
              <w:widowControl/>
              <w:suppressAutoHyphens w:val="0"/>
              <w:ind w:left="119"/>
              <w:jc w:val="both"/>
              <w:rPr>
                <w:rFonts w:ascii="Calibri" w:hAnsi="Calibri" w:cs="Calibri"/>
                <w:b/>
                <w:color w:val="00000A"/>
                <w:lang w:eastAsia="it-IT"/>
              </w:rPr>
            </w:pPr>
          </w:p>
          <w:p w:rsidR="009808AD" w:rsidRPr="009808AD" w:rsidRDefault="009808AD" w:rsidP="009808AD">
            <w:pPr>
              <w:widowControl/>
              <w:suppressAutoHyphens w:val="0"/>
              <w:ind w:left="119"/>
              <w:jc w:val="both"/>
              <w:rPr>
                <w:rFonts w:ascii="Calibri" w:hAnsi="Calibri" w:cs="Calibri"/>
                <w:color w:val="00000A"/>
                <w:lang w:eastAsia="it-IT"/>
              </w:rPr>
            </w:pPr>
            <w:r w:rsidRPr="009808AD">
              <w:rPr>
                <w:rFonts w:ascii="Calibri" w:hAnsi="Calibri" w:cs="Calibri"/>
                <w:b/>
                <w:color w:val="00000A"/>
                <w:lang w:eastAsia="it-IT"/>
              </w:rPr>
              <w:fldChar w:fldCharType="begin">
                <w:ffData>
                  <w:name w:val=""/>
                  <w:enabled/>
                  <w:calcOnExit w:val="0"/>
                  <w:checkBox>
                    <w:sizeAuto/>
                    <w:default w:val="0"/>
                  </w:checkBox>
                </w:ffData>
              </w:fldChar>
            </w:r>
            <w:r w:rsidRPr="009808AD">
              <w:rPr>
                <w:rFonts w:ascii="Calibri" w:hAnsi="Calibri" w:cs="Calibri"/>
                <w:b/>
                <w:color w:val="00000A"/>
                <w:lang w:eastAsia="it-IT"/>
              </w:rPr>
              <w:instrText xml:space="preserve"> FORMCHECKBOX </w:instrText>
            </w:r>
            <w:r w:rsidR="00756D1F">
              <w:rPr>
                <w:rFonts w:ascii="Calibri" w:hAnsi="Calibri" w:cs="Calibri"/>
                <w:b/>
                <w:color w:val="00000A"/>
                <w:lang w:eastAsia="it-IT"/>
              </w:rPr>
            </w:r>
            <w:r w:rsidR="00756D1F">
              <w:rPr>
                <w:rFonts w:ascii="Calibri" w:hAnsi="Calibri" w:cs="Calibri"/>
                <w:b/>
                <w:color w:val="00000A"/>
                <w:lang w:eastAsia="it-IT"/>
              </w:rPr>
              <w:fldChar w:fldCharType="separate"/>
            </w:r>
            <w:r w:rsidRPr="009808AD">
              <w:rPr>
                <w:rFonts w:ascii="Calibri" w:hAnsi="Calibri" w:cs="Calibri"/>
                <w:b/>
                <w:color w:val="00000A"/>
                <w:lang w:eastAsia="it-IT"/>
              </w:rPr>
              <w:fldChar w:fldCharType="end"/>
            </w:r>
            <w:r w:rsidRPr="009808AD">
              <w:rPr>
                <w:rFonts w:ascii="Calibri" w:hAnsi="Calibri" w:cs="Calibri"/>
                <w:b/>
                <w:color w:val="00000A"/>
                <w:lang w:eastAsia="it-IT"/>
              </w:rPr>
              <w:t xml:space="preserve"> </w:t>
            </w:r>
            <w:r w:rsidRPr="009808AD">
              <w:rPr>
                <w:rFonts w:ascii="Calibri" w:hAnsi="Calibri" w:cs="Calibri"/>
                <w:color w:val="00000A"/>
                <w:lang w:eastAsia="it-IT"/>
              </w:rPr>
              <w:t xml:space="preserve">Costituendo         </w:t>
            </w:r>
            <w:r w:rsidRPr="009808AD">
              <w:rPr>
                <w:rFonts w:ascii="Calibri" w:hAnsi="Calibri" w:cs="Calibri"/>
                <w:b/>
                <w:color w:val="00000A"/>
                <w:lang w:eastAsia="it-IT"/>
              </w:rPr>
              <w:fldChar w:fldCharType="begin">
                <w:ffData>
                  <w:name w:val="Controllo47"/>
                  <w:enabled/>
                  <w:calcOnExit w:val="0"/>
                  <w:checkBox>
                    <w:sizeAuto/>
                    <w:default w:val="0"/>
                  </w:checkBox>
                </w:ffData>
              </w:fldChar>
            </w:r>
            <w:r w:rsidRPr="009808AD">
              <w:rPr>
                <w:rFonts w:ascii="Calibri" w:hAnsi="Calibri" w:cs="Calibri"/>
                <w:b/>
                <w:color w:val="00000A"/>
                <w:lang w:eastAsia="it-IT"/>
              </w:rPr>
              <w:instrText xml:space="preserve"> FORMCHECKBOX </w:instrText>
            </w:r>
            <w:r w:rsidR="00756D1F">
              <w:rPr>
                <w:rFonts w:ascii="Calibri" w:hAnsi="Calibri" w:cs="Calibri"/>
                <w:b/>
                <w:color w:val="00000A"/>
                <w:lang w:eastAsia="it-IT"/>
              </w:rPr>
            </w:r>
            <w:r w:rsidR="00756D1F">
              <w:rPr>
                <w:rFonts w:ascii="Calibri" w:hAnsi="Calibri" w:cs="Calibri"/>
                <w:b/>
                <w:color w:val="00000A"/>
                <w:lang w:eastAsia="it-IT"/>
              </w:rPr>
              <w:fldChar w:fldCharType="separate"/>
            </w:r>
            <w:r w:rsidRPr="009808AD">
              <w:rPr>
                <w:rFonts w:ascii="Calibri" w:hAnsi="Calibri" w:cs="Calibri"/>
                <w:b/>
                <w:color w:val="00000A"/>
                <w:lang w:eastAsia="it-IT"/>
              </w:rPr>
              <w:fldChar w:fldCharType="end"/>
            </w:r>
            <w:r w:rsidRPr="009808AD">
              <w:rPr>
                <w:rFonts w:ascii="Calibri" w:hAnsi="Calibri" w:cs="Calibri"/>
                <w:color w:val="00000A"/>
                <w:lang w:eastAsia="it-IT"/>
              </w:rPr>
              <w:t xml:space="preserve"> Costituito</w:t>
            </w:r>
          </w:p>
          <w:p w:rsidR="009808AD" w:rsidRPr="009808AD" w:rsidRDefault="009808AD" w:rsidP="009808AD">
            <w:pPr>
              <w:widowControl/>
              <w:suppressAutoHyphens w:val="0"/>
              <w:ind w:left="119"/>
              <w:rPr>
                <w:rFonts w:ascii="Calibri" w:hAnsi="Calibri" w:cs="Calibri"/>
                <w:color w:val="00000A"/>
                <w:lang w:eastAsia="it-IT"/>
              </w:rPr>
            </w:pPr>
          </w:p>
          <w:p w:rsidR="009808AD" w:rsidRPr="009808AD" w:rsidRDefault="009808AD" w:rsidP="009808AD">
            <w:pPr>
              <w:widowControl/>
              <w:suppressAutoHyphens w:val="0"/>
              <w:ind w:left="119"/>
              <w:rPr>
                <w:rFonts w:ascii="Calibri" w:hAnsi="Calibri" w:cs="Calibri"/>
                <w:color w:val="00000A"/>
                <w:lang w:eastAsia="it-IT"/>
              </w:rPr>
            </w:pPr>
          </w:p>
        </w:tc>
      </w:tr>
      <w:tr w:rsidR="009808AD" w:rsidRPr="009808AD" w:rsidTr="009808AD">
        <w:trPr>
          <w:trHeight w:val="454"/>
        </w:trPr>
        <w:tc>
          <w:tcPr>
            <w:tcW w:w="4166" w:type="dxa"/>
            <w:vMerge/>
            <w:tcBorders>
              <w:top w:val="dotted" w:sz="4" w:space="0" w:color="auto"/>
            </w:tcBorders>
            <w:shd w:val="clear" w:color="auto" w:fill="F2F2F2"/>
          </w:tcPr>
          <w:p w:rsidR="009808AD" w:rsidRPr="009808AD" w:rsidRDefault="009808AD" w:rsidP="009808AD">
            <w:pPr>
              <w:widowControl/>
              <w:suppressAutoHyphens w:val="0"/>
              <w:ind w:left="254" w:hanging="254"/>
              <w:rPr>
                <w:rFonts w:ascii="Calibri" w:hAnsi="Calibri" w:cs="Calibri"/>
                <w:color w:val="00000A"/>
                <w:lang w:eastAsia="it-IT"/>
              </w:rPr>
            </w:pPr>
          </w:p>
        </w:tc>
        <w:tc>
          <w:tcPr>
            <w:tcW w:w="5876" w:type="dxa"/>
            <w:gridSpan w:val="3"/>
            <w:tcBorders>
              <w:top w:val="dotted" w:sz="4" w:space="0" w:color="auto"/>
              <w:bottom w:val="dotted" w:sz="4" w:space="0" w:color="auto"/>
            </w:tcBorders>
            <w:vAlign w:val="center"/>
          </w:tcPr>
          <w:p w:rsidR="009808AD" w:rsidRPr="009808AD" w:rsidRDefault="009808AD" w:rsidP="009808AD">
            <w:pPr>
              <w:widowControl/>
              <w:suppressAutoHyphens w:val="0"/>
              <w:ind w:left="119"/>
              <w:jc w:val="both"/>
              <w:rPr>
                <w:rFonts w:ascii="Calibri" w:hAnsi="Calibri" w:cs="Calibri"/>
                <w:color w:val="00000A"/>
                <w:lang w:eastAsia="it-IT"/>
              </w:rPr>
            </w:pPr>
            <w:r w:rsidRPr="009808AD">
              <w:rPr>
                <w:rFonts w:ascii="Calibri" w:hAnsi="Calibri" w:cs="Calibri"/>
                <w:color w:val="00000A"/>
                <w:lang w:eastAsia="it-IT"/>
              </w:rPr>
              <w:fldChar w:fldCharType="begin">
                <w:ffData>
                  <w:name w:val="Controllo47"/>
                  <w:enabled/>
                  <w:calcOnExit w:val="0"/>
                  <w:checkBox>
                    <w:sizeAuto/>
                    <w:default w:val="0"/>
                  </w:checkBox>
                </w:ffData>
              </w:fldChar>
            </w:r>
            <w:r w:rsidRPr="009808AD">
              <w:rPr>
                <w:rFonts w:ascii="Calibri" w:hAnsi="Calibri" w:cs="Calibri"/>
                <w:color w:val="00000A"/>
                <w:lang w:eastAsia="it-IT"/>
              </w:rPr>
              <w:instrText xml:space="preserve"> FORMCHECKBOX </w:instrText>
            </w:r>
            <w:r w:rsidR="00756D1F">
              <w:rPr>
                <w:rFonts w:ascii="Calibri" w:hAnsi="Calibri" w:cs="Calibri"/>
                <w:color w:val="00000A"/>
                <w:lang w:eastAsia="it-IT"/>
              </w:rPr>
            </w:r>
            <w:r w:rsidR="00756D1F">
              <w:rPr>
                <w:rFonts w:ascii="Calibri" w:hAnsi="Calibri" w:cs="Calibri"/>
                <w:color w:val="00000A"/>
                <w:lang w:eastAsia="it-IT"/>
              </w:rPr>
              <w:fldChar w:fldCharType="separate"/>
            </w:r>
            <w:r w:rsidRPr="009808AD">
              <w:rPr>
                <w:rFonts w:ascii="Calibri" w:hAnsi="Calibri" w:cs="Calibri"/>
                <w:color w:val="00000A"/>
                <w:lang w:eastAsia="it-IT"/>
              </w:rPr>
              <w:fldChar w:fldCharType="end"/>
            </w:r>
            <w:r w:rsidRPr="009808AD">
              <w:rPr>
                <w:rFonts w:ascii="Calibri" w:hAnsi="Calibri" w:cs="Calibri"/>
                <w:color w:val="00000A"/>
                <w:lang w:eastAsia="it-IT"/>
              </w:rPr>
              <w:t xml:space="preserve"> </w:t>
            </w:r>
            <w:r w:rsidRPr="009808AD">
              <w:rPr>
                <w:rFonts w:ascii="Calibri" w:hAnsi="Calibri" w:cs="Calibri"/>
                <w:b/>
                <w:color w:val="00000A"/>
                <w:lang w:eastAsia="it-IT"/>
              </w:rPr>
              <w:t xml:space="preserve">Consorziata </w:t>
            </w:r>
            <w:r w:rsidRPr="009808AD">
              <w:rPr>
                <w:rFonts w:ascii="Calibri" w:hAnsi="Calibri" w:cs="Calibri"/>
                <w:color w:val="00000A"/>
                <w:lang w:eastAsia="it-IT"/>
              </w:rPr>
              <w:t>di un consorzio ordinario – come di seguito specificato nella parte quinta del presente documento.</w:t>
            </w:r>
          </w:p>
          <w:p w:rsidR="009808AD" w:rsidRPr="009808AD" w:rsidRDefault="009808AD" w:rsidP="009808AD">
            <w:pPr>
              <w:widowControl/>
              <w:suppressAutoHyphens w:val="0"/>
              <w:ind w:left="119"/>
              <w:jc w:val="both"/>
              <w:rPr>
                <w:rFonts w:ascii="Calibri" w:hAnsi="Calibri" w:cs="Calibri"/>
                <w:color w:val="00000A"/>
                <w:lang w:eastAsia="it-IT"/>
              </w:rPr>
            </w:pPr>
          </w:p>
        </w:tc>
      </w:tr>
      <w:tr w:rsidR="009808AD" w:rsidRPr="009808AD" w:rsidTr="009808AD">
        <w:trPr>
          <w:trHeight w:val="454"/>
        </w:trPr>
        <w:tc>
          <w:tcPr>
            <w:tcW w:w="4166" w:type="dxa"/>
            <w:vMerge/>
            <w:shd w:val="clear" w:color="auto" w:fill="F2F2F2"/>
          </w:tcPr>
          <w:p w:rsidR="009808AD" w:rsidRPr="009808AD" w:rsidRDefault="009808AD" w:rsidP="009808AD">
            <w:pPr>
              <w:widowControl/>
              <w:suppressAutoHyphens w:val="0"/>
              <w:ind w:left="254" w:hanging="254"/>
              <w:rPr>
                <w:rFonts w:ascii="Calibri" w:hAnsi="Calibri" w:cs="Calibri"/>
                <w:color w:val="00000A"/>
                <w:lang w:eastAsia="it-IT"/>
              </w:rPr>
            </w:pPr>
          </w:p>
        </w:tc>
        <w:tc>
          <w:tcPr>
            <w:tcW w:w="3352" w:type="dxa"/>
            <w:tcBorders>
              <w:top w:val="dotted" w:sz="4" w:space="0" w:color="auto"/>
              <w:bottom w:val="dotted" w:sz="4" w:space="0" w:color="auto"/>
              <w:right w:val="dotted" w:sz="4" w:space="0" w:color="auto"/>
            </w:tcBorders>
            <w:vAlign w:val="center"/>
          </w:tcPr>
          <w:p w:rsidR="009808AD" w:rsidRPr="009808AD" w:rsidRDefault="009808AD" w:rsidP="009808AD">
            <w:pPr>
              <w:widowControl/>
              <w:suppressAutoHyphens w:val="0"/>
              <w:ind w:left="119"/>
              <w:rPr>
                <w:rFonts w:ascii="Calibri" w:hAnsi="Calibri" w:cs="Calibri"/>
                <w:color w:val="00000A"/>
                <w:lang w:eastAsia="it-IT"/>
              </w:rPr>
            </w:pPr>
            <w:r w:rsidRPr="009808AD">
              <w:rPr>
                <w:rFonts w:ascii="Calibri" w:hAnsi="Calibri" w:cs="Calibri"/>
                <w:color w:val="00000A"/>
                <w:lang w:eastAsia="it-IT"/>
              </w:rPr>
              <w:fldChar w:fldCharType="begin">
                <w:ffData>
                  <w:name w:val="Controllo47"/>
                  <w:enabled/>
                  <w:calcOnExit w:val="0"/>
                  <w:checkBox>
                    <w:sizeAuto/>
                    <w:default w:val="0"/>
                  </w:checkBox>
                </w:ffData>
              </w:fldChar>
            </w:r>
            <w:r w:rsidRPr="009808AD">
              <w:rPr>
                <w:rFonts w:ascii="Calibri" w:hAnsi="Calibri" w:cs="Calibri"/>
                <w:color w:val="00000A"/>
                <w:lang w:eastAsia="it-IT"/>
              </w:rPr>
              <w:instrText xml:space="preserve"> FORMCHECKBOX </w:instrText>
            </w:r>
            <w:r w:rsidR="00756D1F">
              <w:rPr>
                <w:rFonts w:ascii="Calibri" w:hAnsi="Calibri" w:cs="Calibri"/>
                <w:color w:val="00000A"/>
                <w:lang w:eastAsia="it-IT"/>
              </w:rPr>
            </w:r>
            <w:r w:rsidR="00756D1F">
              <w:rPr>
                <w:rFonts w:ascii="Calibri" w:hAnsi="Calibri" w:cs="Calibri"/>
                <w:color w:val="00000A"/>
                <w:lang w:eastAsia="it-IT"/>
              </w:rPr>
              <w:fldChar w:fldCharType="separate"/>
            </w:r>
            <w:r w:rsidRPr="009808AD">
              <w:rPr>
                <w:rFonts w:ascii="Calibri" w:hAnsi="Calibri" w:cs="Calibri"/>
                <w:color w:val="00000A"/>
                <w:lang w:eastAsia="it-IT"/>
              </w:rPr>
              <w:fldChar w:fldCharType="end"/>
            </w:r>
            <w:r w:rsidRPr="009808AD">
              <w:rPr>
                <w:rFonts w:ascii="Calibri" w:hAnsi="Calibri" w:cs="Calibri"/>
                <w:color w:val="00000A"/>
                <w:lang w:eastAsia="it-IT"/>
              </w:rPr>
              <w:t xml:space="preserve"> Organo comune in rete</w:t>
            </w:r>
          </w:p>
        </w:tc>
        <w:tc>
          <w:tcPr>
            <w:tcW w:w="2524" w:type="dxa"/>
            <w:gridSpan w:val="2"/>
            <w:tcBorders>
              <w:top w:val="dotted" w:sz="4" w:space="0" w:color="auto"/>
              <w:left w:val="dotted" w:sz="4" w:space="0" w:color="auto"/>
              <w:bottom w:val="dotted" w:sz="4" w:space="0" w:color="auto"/>
            </w:tcBorders>
            <w:vAlign w:val="center"/>
          </w:tcPr>
          <w:p w:rsidR="009808AD" w:rsidRPr="009808AD" w:rsidRDefault="009808AD" w:rsidP="009808AD">
            <w:pPr>
              <w:widowControl/>
              <w:suppressAutoHyphens w:val="0"/>
              <w:ind w:left="105"/>
              <w:rPr>
                <w:rFonts w:ascii="Calibri" w:hAnsi="Calibri" w:cs="Calibri"/>
                <w:color w:val="00000A"/>
                <w:lang w:eastAsia="it-IT"/>
              </w:rPr>
            </w:pPr>
            <w:r w:rsidRPr="009808AD">
              <w:rPr>
                <w:rFonts w:ascii="Calibri" w:hAnsi="Calibri" w:cs="Calibri"/>
                <w:color w:val="00000A"/>
                <w:lang w:eastAsia="it-IT"/>
              </w:rPr>
              <w:fldChar w:fldCharType="begin">
                <w:ffData>
                  <w:name w:val="Controllo47"/>
                  <w:enabled/>
                  <w:calcOnExit w:val="0"/>
                  <w:checkBox>
                    <w:sizeAuto/>
                    <w:default w:val="0"/>
                  </w:checkBox>
                </w:ffData>
              </w:fldChar>
            </w:r>
            <w:r w:rsidRPr="009808AD">
              <w:rPr>
                <w:rFonts w:ascii="Calibri" w:hAnsi="Calibri" w:cs="Calibri"/>
                <w:color w:val="00000A"/>
                <w:lang w:eastAsia="it-IT"/>
              </w:rPr>
              <w:instrText xml:space="preserve"> FORMCHECKBOX </w:instrText>
            </w:r>
            <w:r w:rsidR="00756D1F">
              <w:rPr>
                <w:rFonts w:ascii="Calibri" w:hAnsi="Calibri" w:cs="Calibri"/>
                <w:color w:val="00000A"/>
                <w:lang w:eastAsia="it-IT"/>
              </w:rPr>
            </w:r>
            <w:r w:rsidR="00756D1F">
              <w:rPr>
                <w:rFonts w:ascii="Calibri" w:hAnsi="Calibri" w:cs="Calibri"/>
                <w:color w:val="00000A"/>
                <w:lang w:eastAsia="it-IT"/>
              </w:rPr>
              <w:fldChar w:fldCharType="separate"/>
            </w:r>
            <w:r w:rsidRPr="009808AD">
              <w:rPr>
                <w:rFonts w:ascii="Calibri" w:hAnsi="Calibri" w:cs="Calibri"/>
                <w:color w:val="00000A"/>
                <w:lang w:eastAsia="it-IT"/>
              </w:rPr>
              <w:fldChar w:fldCharType="end"/>
            </w:r>
            <w:r w:rsidRPr="009808AD">
              <w:rPr>
                <w:rFonts w:ascii="Calibri" w:hAnsi="Calibri" w:cs="Calibri"/>
                <w:color w:val="00000A"/>
                <w:lang w:eastAsia="it-IT"/>
              </w:rPr>
              <w:t xml:space="preserve"> Impresa in rete (retista)</w:t>
            </w:r>
          </w:p>
        </w:tc>
      </w:tr>
      <w:tr w:rsidR="009808AD" w:rsidRPr="009808AD" w:rsidTr="009808AD">
        <w:trPr>
          <w:trHeight w:val="454"/>
        </w:trPr>
        <w:tc>
          <w:tcPr>
            <w:tcW w:w="4166" w:type="dxa"/>
            <w:vMerge/>
            <w:shd w:val="clear" w:color="auto" w:fill="F2F2F2"/>
            <w:vAlign w:val="center"/>
          </w:tcPr>
          <w:p w:rsidR="009808AD" w:rsidRPr="009808AD" w:rsidRDefault="009808AD" w:rsidP="009808AD">
            <w:pPr>
              <w:widowControl/>
              <w:suppressAutoHyphens w:val="0"/>
              <w:rPr>
                <w:rFonts w:ascii="Calibri" w:hAnsi="Calibri" w:cs="Calibri"/>
                <w:b/>
                <w:color w:val="00000A"/>
                <w:lang w:eastAsia="it-IT"/>
              </w:rPr>
            </w:pPr>
          </w:p>
        </w:tc>
        <w:tc>
          <w:tcPr>
            <w:tcW w:w="5876" w:type="dxa"/>
            <w:gridSpan w:val="3"/>
            <w:tcBorders>
              <w:top w:val="dotted" w:sz="4" w:space="0" w:color="auto"/>
            </w:tcBorders>
            <w:vAlign w:val="center"/>
          </w:tcPr>
          <w:p w:rsidR="009808AD" w:rsidRPr="009808AD" w:rsidRDefault="009808AD" w:rsidP="009808AD">
            <w:pPr>
              <w:widowControl/>
              <w:suppressAutoHyphens w:val="0"/>
              <w:ind w:left="119"/>
              <w:rPr>
                <w:rFonts w:ascii="Calibri" w:hAnsi="Calibri" w:cs="Calibri"/>
                <w:color w:val="00000A"/>
                <w:lang w:eastAsia="it-IT"/>
              </w:rPr>
            </w:pPr>
          </w:p>
          <w:p w:rsidR="009808AD" w:rsidRPr="009808AD" w:rsidRDefault="009808AD" w:rsidP="009808AD">
            <w:pPr>
              <w:widowControl/>
              <w:suppressAutoHyphens w:val="0"/>
              <w:ind w:left="119"/>
              <w:rPr>
                <w:rFonts w:ascii="Calibri" w:hAnsi="Calibri" w:cs="Calibri"/>
                <w:color w:val="00000A"/>
                <w:lang w:eastAsia="it-IT"/>
              </w:rPr>
            </w:pPr>
            <w:r w:rsidRPr="009808AD">
              <w:rPr>
                <w:rFonts w:ascii="Calibri" w:hAnsi="Calibri" w:cs="Calibri"/>
                <w:color w:val="00000A"/>
                <w:lang w:eastAsia="it-IT"/>
              </w:rPr>
              <w:fldChar w:fldCharType="begin">
                <w:ffData>
                  <w:name w:val="Controllo47"/>
                  <w:enabled/>
                  <w:calcOnExit w:val="0"/>
                  <w:checkBox>
                    <w:sizeAuto/>
                    <w:default w:val="0"/>
                  </w:checkBox>
                </w:ffData>
              </w:fldChar>
            </w:r>
            <w:r w:rsidRPr="009808AD">
              <w:rPr>
                <w:rFonts w:ascii="Calibri" w:hAnsi="Calibri" w:cs="Calibri"/>
                <w:color w:val="00000A"/>
                <w:lang w:eastAsia="it-IT"/>
              </w:rPr>
              <w:instrText xml:space="preserve"> FORMCHECKBOX </w:instrText>
            </w:r>
            <w:r w:rsidR="00756D1F">
              <w:rPr>
                <w:rFonts w:ascii="Calibri" w:hAnsi="Calibri" w:cs="Calibri"/>
                <w:color w:val="00000A"/>
                <w:lang w:eastAsia="it-IT"/>
              </w:rPr>
            </w:r>
            <w:r w:rsidR="00756D1F">
              <w:rPr>
                <w:rFonts w:ascii="Calibri" w:hAnsi="Calibri" w:cs="Calibri"/>
                <w:color w:val="00000A"/>
                <w:lang w:eastAsia="it-IT"/>
              </w:rPr>
              <w:fldChar w:fldCharType="separate"/>
            </w:r>
            <w:r w:rsidRPr="009808AD">
              <w:rPr>
                <w:rFonts w:ascii="Calibri" w:hAnsi="Calibri" w:cs="Calibri"/>
                <w:color w:val="00000A"/>
                <w:lang w:eastAsia="it-IT"/>
              </w:rPr>
              <w:fldChar w:fldCharType="end"/>
            </w:r>
            <w:r w:rsidRPr="009808AD">
              <w:rPr>
                <w:rFonts w:ascii="Calibri" w:hAnsi="Calibri" w:cs="Calibri"/>
                <w:color w:val="00000A"/>
                <w:lang w:eastAsia="it-IT"/>
              </w:rPr>
              <w:t xml:space="preserve"> (altro) ____________________________________</w:t>
            </w:r>
          </w:p>
          <w:p w:rsidR="009808AD" w:rsidRPr="009808AD" w:rsidRDefault="009808AD" w:rsidP="009808AD">
            <w:pPr>
              <w:widowControl/>
              <w:suppressAutoHyphens w:val="0"/>
              <w:ind w:left="119"/>
              <w:rPr>
                <w:rFonts w:ascii="Calibri" w:hAnsi="Calibri" w:cs="Calibri"/>
                <w:b/>
                <w:color w:val="00000A"/>
                <w:lang w:eastAsia="it-IT"/>
              </w:rPr>
            </w:pPr>
          </w:p>
        </w:tc>
      </w:tr>
    </w:tbl>
    <w:p w:rsidR="00C922D7" w:rsidRPr="00C922D7" w:rsidRDefault="00C922D7" w:rsidP="00C922D7">
      <w:pPr>
        <w:widowControl/>
        <w:spacing w:before="80"/>
        <w:jc w:val="both"/>
        <w:rPr>
          <w:rFonts w:ascii="Trebuchet MS" w:hAnsi="Trebuchet MS"/>
          <w:b/>
          <w:bCs/>
          <w:color w:val="222222"/>
          <w:kern w:val="0"/>
          <w:lang w:eastAsia="ar-SA"/>
        </w:rPr>
      </w:pPr>
    </w:p>
    <w:p w:rsidR="00A0304C" w:rsidRPr="00C922D7" w:rsidRDefault="00A0304C" w:rsidP="00A0304C">
      <w:pPr>
        <w:widowControl/>
        <w:suppressAutoHyphens w:val="0"/>
        <w:spacing w:before="60" w:after="60" w:line="276" w:lineRule="auto"/>
        <w:jc w:val="both"/>
        <w:rPr>
          <w:rFonts w:ascii="Trebuchet MS" w:eastAsia="Calibri" w:hAnsi="Trebuchet MS"/>
          <w:kern w:val="0"/>
          <w:lang w:eastAsia="it-IT"/>
        </w:rPr>
      </w:pPr>
      <w:r w:rsidRPr="00C922D7">
        <w:rPr>
          <w:rFonts w:ascii="Trebuchet MS" w:eastAsia="Calibri" w:hAnsi="Trebuchet MS"/>
          <w:kern w:val="0"/>
          <w:lang w:eastAsia="it-IT"/>
        </w:rPr>
        <w:t xml:space="preserve">accetta, senza condizione o riserva alcuna, tutte le norme e disposizioni contenute </w:t>
      </w:r>
      <w:r>
        <w:rPr>
          <w:rFonts w:ascii="Trebuchet MS" w:eastAsia="Calibri" w:hAnsi="Trebuchet MS"/>
          <w:kern w:val="0"/>
          <w:lang w:eastAsia="it-IT"/>
        </w:rPr>
        <w:t>nel disciplinare di gara</w:t>
      </w:r>
      <w:r w:rsidRPr="00C922D7">
        <w:rPr>
          <w:rFonts w:ascii="Trebuchet MS" w:eastAsia="Calibri" w:hAnsi="Trebuchet MS"/>
          <w:kern w:val="0"/>
          <w:lang w:eastAsia="it-IT"/>
        </w:rPr>
        <w:t xml:space="preserve"> e nella documentazione di progetto e, consapevole che, ai sensi dell’articolo 96 comma 14 del D. </w:t>
      </w:r>
      <w:proofErr w:type="spellStart"/>
      <w:r w:rsidRPr="00C922D7">
        <w:rPr>
          <w:rFonts w:ascii="Trebuchet MS" w:eastAsia="Calibri" w:hAnsi="Trebuchet MS"/>
          <w:kern w:val="0"/>
          <w:lang w:eastAsia="it-IT"/>
        </w:rPr>
        <w:t>Lgs</w:t>
      </w:r>
      <w:proofErr w:type="spellEnd"/>
      <w:r w:rsidRPr="00C922D7">
        <w:rPr>
          <w:rFonts w:ascii="Trebuchet MS" w:eastAsia="Calibri" w:hAnsi="Trebuchet MS"/>
          <w:kern w:val="0"/>
          <w:lang w:eastAsia="it-IT"/>
        </w:rPr>
        <w:t xml:space="preserve"> 36/2023, l’operatore ha l’obbligo di comunicare alla stazione appaltante anche la sussistenza dei fatti e dei provvedimenti che possono costituire causa di esclusione ai sensi degli articoli 94 e 95, ove non menzionati nel proprio fascicolo virtuale;</w:t>
      </w:r>
    </w:p>
    <w:p w:rsidR="00DB35EF" w:rsidRPr="00DB35EF" w:rsidRDefault="00DB35EF" w:rsidP="00DB35EF">
      <w:pPr>
        <w:widowControl/>
        <w:suppressAutoHyphens w:val="0"/>
        <w:spacing w:before="60" w:after="60" w:line="276" w:lineRule="auto"/>
        <w:jc w:val="both"/>
        <w:rPr>
          <w:rFonts w:ascii="Trebuchet MS" w:eastAsia="Calibri" w:hAnsi="Trebuchet MS"/>
          <w:bCs/>
          <w:kern w:val="0"/>
          <w:lang w:eastAsia="it-IT"/>
        </w:rPr>
      </w:pPr>
      <w:r w:rsidRPr="00DB35EF">
        <w:rPr>
          <w:rFonts w:ascii="Trebuchet MS" w:eastAsia="Calibri" w:hAnsi="Trebuchet MS"/>
          <w:bCs/>
          <w:kern w:val="0"/>
          <w:lang w:eastAsia="it-IT"/>
        </w:rPr>
        <w:t xml:space="preserve">ai sensi e per gli effetti dell’art. 76 D.P.R. 445/2000, consapevole della responsabilità e delle conseguenze civili e penali previste in caso di dichiarazioni mendaci e/o formazione od uso di atti falsi, nonché in caso di esibizione di atti contenenti dati non più corrispondenti a verità e consapevole, altresì, che qualora emerga la non veridicità del contenuto della presente dichiarazione la scrivente Impresa decadrà dai benefici per i quali la stessa è rilasciata; </w:t>
      </w:r>
    </w:p>
    <w:p w:rsidR="00C922D7" w:rsidRPr="00C922D7" w:rsidRDefault="00C922D7" w:rsidP="00C922D7">
      <w:pPr>
        <w:widowControl/>
        <w:spacing w:before="80"/>
        <w:jc w:val="both"/>
        <w:rPr>
          <w:rFonts w:ascii="Trebuchet MS" w:hAnsi="Trebuchet MS"/>
          <w:b/>
          <w:bCs/>
          <w:color w:val="222222"/>
          <w:kern w:val="0"/>
          <w:lang w:eastAsia="ar-SA"/>
        </w:rPr>
      </w:pPr>
    </w:p>
    <w:p w:rsidR="00A0304C" w:rsidRDefault="00C922D7" w:rsidP="00C922D7">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C922D7">
        <w:rPr>
          <w:rFonts w:ascii="Trebuchet MS" w:hAnsi="Trebuchet MS"/>
          <w:b/>
          <w:bCs/>
          <w:iCs/>
          <w:kern w:val="0"/>
          <w:lang w:eastAsia="it-IT"/>
        </w:rPr>
        <w:t>DICHIARAZIONE SUI REQUISITI GENERALI E SPECIALI</w:t>
      </w:r>
    </w:p>
    <w:p w:rsidR="00C922D7" w:rsidRPr="00C922D7" w:rsidRDefault="00A0304C" w:rsidP="00C922D7">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A0304C">
        <w:rPr>
          <w:rFonts w:ascii="Trebuchet MS" w:hAnsi="Trebuchet MS"/>
          <w:b/>
          <w:kern w:val="0"/>
          <w:lang w:eastAsia="it-IT"/>
        </w:rPr>
        <w:t xml:space="preserve"> </w:t>
      </w:r>
      <w:r w:rsidR="00E326B5">
        <w:rPr>
          <w:rFonts w:ascii="Trebuchet MS" w:hAnsi="Trebuchet MS"/>
          <w:b/>
          <w:kern w:val="0"/>
          <w:lang w:eastAsia="it-IT"/>
        </w:rPr>
        <w:t xml:space="preserve">A: </w:t>
      </w:r>
      <w:r w:rsidRPr="00A0304C">
        <w:rPr>
          <w:rFonts w:ascii="Trebuchet MS" w:hAnsi="Trebuchet MS"/>
          <w:b/>
          <w:bCs/>
          <w:iCs/>
          <w:kern w:val="0"/>
          <w:lang w:eastAsia="it-IT"/>
        </w:rPr>
        <w:t>REQUISITI DI IDONEITÀ PROFESSIONALE  E PERSONE FISICHE AVENTI CAPACITA’ NELL’AMBITO DELLA ORGANIZZAZIONE DELL’OPERATORE ECONOMICO</w:t>
      </w:r>
    </w:p>
    <w:p w:rsidR="009808AD" w:rsidRDefault="009808AD" w:rsidP="009808AD">
      <w:pPr>
        <w:widowControl/>
        <w:suppressAutoHyphens w:val="0"/>
        <w:ind w:left="530"/>
        <w:jc w:val="both"/>
        <w:rPr>
          <w:rFonts w:ascii="Trebuchet MS" w:hAnsi="Trebuchet MS"/>
          <w:b/>
          <w:kern w:val="0"/>
          <w:lang w:eastAsia="it-IT"/>
        </w:rPr>
      </w:pPr>
    </w:p>
    <w:p w:rsidR="009808AD" w:rsidRPr="009808AD" w:rsidRDefault="009808AD" w:rsidP="009808AD">
      <w:pPr>
        <w:widowControl/>
        <w:suppressAutoHyphens w:val="0"/>
        <w:jc w:val="both"/>
        <w:rPr>
          <w:rFonts w:ascii="Trebuchet MS" w:hAnsi="Trebuchet MS"/>
          <w:b/>
          <w:kern w:val="0"/>
          <w:lang w:eastAsia="it-IT"/>
        </w:rPr>
      </w:pPr>
      <w:r w:rsidRPr="009808AD">
        <w:rPr>
          <w:rFonts w:ascii="Trebuchet MS" w:hAnsi="Trebuchet MS"/>
          <w:b/>
          <w:kern w:val="0"/>
          <w:lang w:eastAsia="it-IT"/>
        </w:rPr>
        <w:t>Identificazione dell’operatore economico e idoneità professionale in relazione alla propria ragione sociale</w:t>
      </w:r>
    </w:p>
    <w:p w:rsidR="00A0304C" w:rsidRDefault="00A0304C" w:rsidP="00C922D7">
      <w:pPr>
        <w:widowControl/>
        <w:suppressAutoHyphens w:val="0"/>
        <w:jc w:val="both"/>
        <w:rPr>
          <w:rFonts w:ascii="Trebuchet MS" w:hAnsi="Trebuchet MS"/>
          <w:b/>
          <w:kern w:val="0"/>
          <w:lang w:eastAsia="it-IT"/>
        </w:rPr>
      </w:pPr>
    </w:p>
    <w:p w:rsidR="000F2748" w:rsidRPr="000F2748" w:rsidRDefault="000F2748" w:rsidP="000F2748">
      <w:pPr>
        <w:widowControl/>
        <w:suppressAutoHyphens w:val="0"/>
        <w:jc w:val="center"/>
        <w:rPr>
          <w:rFonts w:ascii="Trebuchet MS" w:hAnsi="Trebuchet MS"/>
          <w:kern w:val="0"/>
          <w:u w:val="single"/>
          <w:lang w:eastAsia="it-IT"/>
        </w:rPr>
      </w:pPr>
      <w:r w:rsidRPr="000F2748">
        <w:rPr>
          <w:rFonts w:ascii="Trebuchet MS" w:hAnsi="Trebuchet MS"/>
          <w:i/>
          <w:kern w:val="0"/>
          <w:u w:val="single"/>
          <w:lang w:eastAsia="it-IT"/>
        </w:rPr>
        <w:t>(com</w:t>
      </w:r>
      <w:r>
        <w:rPr>
          <w:rFonts w:ascii="Trebuchet MS" w:hAnsi="Trebuchet MS"/>
          <w:i/>
          <w:kern w:val="0"/>
          <w:u w:val="single"/>
          <w:lang w:eastAsia="it-IT"/>
        </w:rPr>
        <w:t>pilare per quanto di competenza</w:t>
      </w:r>
      <w:r w:rsidRPr="000F2748">
        <w:rPr>
          <w:rFonts w:ascii="Trebuchet MS" w:hAnsi="Trebuchet MS"/>
          <w:kern w:val="0"/>
          <w:u w:val="single"/>
          <w:lang w:eastAsia="it-IT"/>
        </w:rPr>
        <w:t>)</w:t>
      </w:r>
    </w:p>
    <w:p w:rsidR="000F2748" w:rsidRDefault="000F2748" w:rsidP="00C922D7">
      <w:pPr>
        <w:widowControl/>
        <w:suppressAutoHyphens w:val="0"/>
        <w:jc w:val="both"/>
        <w:rPr>
          <w:rFonts w:ascii="Trebuchet MS" w:hAnsi="Trebuchet MS"/>
          <w:b/>
          <w:kern w:val="0"/>
          <w:lang w:eastAsia="it-IT"/>
        </w:rPr>
      </w:pPr>
    </w:p>
    <w:p w:rsidR="00E326B5" w:rsidRDefault="00E326B5" w:rsidP="00E326B5">
      <w:pPr>
        <w:widowControl/>
        <w:suppressAutoHyphens w:val="0"/>
        <w:jc w:val="center"/>
        <w:rPr>
          <w:rFonts w:ascii="Trebuchet MS" w:hAnsi="Trebuchet MS"/>
          <w:b/>
          <w:kern w:val="0"/>
          <w:lang w:eastAsia="it-IT"/>
        </w:rPr>
      </w:pPr>
      <w:r w:rsidRPr="00E326B5">
        <w:rPr>
          <w:rFonts w:ascii="Trebuchet MS" w:hAnsi="Trebuchet MS"/>
          <w:b/>
          <w:kern w:val="0"/>
          <w:lang w:eastAsia="it-IT"/>
        </w:rPr>
        <w:t>DICHIARA QUANTO SEGUE</w:t>
      </w:r>
    </w:p>
    <w:p w:rsidR="00C86C22" w:rsidRDefault="00C86C22" w:rsidP="00E326B5">
      <w:pPr>
        <w:widowControl/>
        <w:suppressAutoHyphens w:val="0"/>
        <w:jc w:val="center"/>
        <w:rPr>
          <w:rFonts w:ascii="Trebuchet MS" w:hAnsi="Trebuchet MS"/>
          <w:b/>
          <w:kern w:val="0"/>
          <w:lang w:eastAsia="it-IT"/>
        </w:rPr>
      </w:pPr>
    </w:p>
    <w:p w:rsidR="00C86C22" w:rsidRDefault="00C86C22" w:rsidP="007911AC">
      <w:pPr>
        <w:widowControl/>
        <w:suppressAutoHyphens w:val="0"/>
        <w:jc w:val="both"/>
        <w:rPr>
          <w:rFonts w:ascii="Trebuchet MS" w:hAnsi="Trebuchet MS"/>
          <w:b/>
          <w:kern w:val="0"/>
          <w:lang w:eastAsia="it-IT"/>
        </w:rPr>
      </w:pPr>
    </w:p>
    <w:p w:rsidR="007911AC" w:rsidRPr="007911AC" w:rsidRDefault="00C86C22" w:rsidP="007911AC">
      <w:pPr>
        <w:pStyle w:val="Paragrafoelenco"/>
        <w:numPr>
          <w:ilvl w:val="0"/>
          <w:numId w:val="43"/>
        </w:numPr>
        <w:ind w:hanging="720"/>
        <w:jc w:val="both"/>
        <w:rPr>
          <w:rFonts w:ascii="Trebuchet MS" w:hAnsi="Trebuchet MS"/>
          <w:bCs/>
          <w:kern w:val="0"/>
          <w:lang w:eastAsia="it-IT"/>
        </w:rPr>
      </w:pPr>
      <w:r>
        <w:rPr>
          <w:rFonts w:ascii="Trebuchet MS" w:hAnsi="Trebuchet MS"/>
          <w:kern w:val="0"/>
          <w:lang w:eastAsia="it-IT"/>
        </w:rPr>
        <w:t>I seguenti dati identificativi dell’operatore economico</w:t>
      </w:r>
      <w:r w:rsidR="007911AC">
        <w:rPr>
          <w:rFonts w:ascii="Trebuchet MS" w:hAnsi="Trebuchet MS"/>
          <w:kern w:val="0"/>
          <w:lang w:eastAsia="it-IT"/>
        </w:rPr>
        <w:t xml:space="preserve"> nonché i</w:t>
      </w:r>
      <w:r w:rsidR="007911AC" w:rsidRPr="007911AC">
        <w:rPr>
          <w:rFonts w:ascii="Trebuchet MS" w:hAnsi="Trebuchet MS"/>
          <w:bCs/>
          <w:kern w:val="0"/>
          <w:lang w:eastAsia="it-IT"/>
        </w:rPr>
        <w:t xml:space="preserve">l possesso dei requisiti di cui </w:t>
      </w:r>
      <w:r w:rsidR="007911AC">
        <w:rPr>
          <w:rFonts w:ascii="Trebuchet MS" w:hAnsi="Trebuchet MS"/>
          <w:bCs/>
          <w:kern w:val="0"/>
          <w:lang w:eastAsia="it-IT"/>
        </w:rPr>
        <w:t>all’allegato II.12 al Codice</w:t>
      </w:r>
    </w:p>
    <w:p w:rsidR="00C86C22" w:rsidRPr="007911AC" w:rsidRDefault="00C86C22" w:rsidP="007911AC">
      <w:pPr>
        <w:widowControl/>
        <w:suppressAutoHyphens w:val="0"/>
        <w:rPr>
          <w:rFonts w:ascii="Trebuchet MS" w:hAnsi="Trebuchet MS"/>
          <w:kern w:val="0"/>
          <w:lang w:eastAsia="it-IT"/>
        </w:rPr>
      </w:pPr>
    </w:p>
    <w:p w:rsidR="000F6C0A" w:rsidRPr="000F6C0A" w:rsidRDefault="000F6C0A" w:rsidP="000F6C0A">
      <w:pPr>
        <w:widowControl/>
        <w:tabs>
          <w:tab w:val="left" w:pos="120"/>
        </w:tabs>
        <w:suppressAutoHyphens w:val="0"/>
        <w:ind w:left="284"/>
        <w:contextualSpacing/>
        <w:jc w:val="both"/>
        <w:rPr>
          <w:rFonts w:ascii="Calibri" w:hAnsi="Calibri" w:cs="Calibri"/>
          <w:sz w:val="22"/>
          <w:szCs w:val="22"/>
          <w:lang w:eastAsia="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1E0" w:firstRow="1" w:lastRow="1" w:firstColumn="1" w:lastColumn="1" w:noHBand="0" w:noVBand="0"/>
      </w:tblPr>
      <w:tblGrid>
        <w:gridCol w:w="9854"/>
      </w:tblGrid>
      <w:tr w:rsidR="000F6C0A" w:rsidRPr="000F6C0A" w:rsidTr="002275FB">
        <w:tc>
          <w:tcPr>
            <w:tcW w:w="9986" w:type="dxa"/>
            <w:tcBorders>
              <w:top w:val="single" w:sz="4" w:space="0" w:color="auto"/>
              <w:left w:val="single" w:sz="4" w:space="0" w:color="auto"/>
              <w:bottom w:val="single" w:sz="4" w:space="0" w:color="auto"/>
              <w:right w:val="single" w:sz="4" w:space="0" w:color="auto"/>
            </w:tcBorders>
            <w:shd w:val="clear" w:color="auto" w:fill="F3F3F3"/>
            <w:hideMark/>
          </w:tcPr>
          <w:p w:rsidR="000F6C0A" w:rsidRPr="000F6C0A" w:rsidRDefault="000932EF" w:rsidP="000F6C0A">
            <w:pPr>
              <w:widowControl/>
              <w:tabs>
                <w:tab w:val="left" w:pos="540"/>
              </w:tabs>
              <w:suppressAutoHyphens w:val="0"/>
              <w:spacing w:before="60" w:after="60"/>
              <w:rPr>
                <w:rFonts w:ascii="Calibri" w:hAnsi="Calibri" w:cs="Calibri"/>
                <w:color w:val="00000A"/>
                <w:sz w:val="24"/>
                <w:lang w:eastAsia="it-IT"/>
              </w:rPr>
            </w:pPr>
            <w:r>
              <w:rPr>
                <w:rFonts w:ascii="Calibri" w:hAnsi="Calibri" w:cs="Calibri"/>
                <w:b/>
                <w:color w:val="00000A"/>
                <w:sz w:val="22"/>
                <w:lang w:eastAsia="it-IT"/>
              </w:rPr>
              <w:t>5.</w:t>
            </w:r>
            <w:r w:rsidR="000F6C0A" w:rsidRPr="000F6C0A">
              <w:rPr>
                <w:rFonts w:ascii="Calibri" w:hAnsi="Calibri" w:cs="Calibri"/>
                <w:b/>
                <w:color w:val="00000A"/>
                <w:sz w:val="22"/>
                <w:lang w:eastAsia="it-IT"/>
              </w:rPr>
              <w:t>a)</w:t>
            </w:r>
            <w:r w:rsidR="000F6C0A" w:rsidRPr="000F6C0A">
              <w:rPr>
                <w:rFonts w:ascii="Calibri" w:hAnsi="Calibri" w:cs="Calibri"/>
                <w:b/>
                <w:color w:val="00000A"/>
                <w:sz w:val="22"/>
                <w:lang w:eastAsia="it-IT"/>
              </w:rPr>
              <w:tab/>
              <w:t xml:space="preserve">dati identificativi da compilare in caso di </w:t>
            </w:r>
            <w:r w:rsidR="000F6C0A" w:rsidRPr="000F6C0A">
              <w:rPr>
                <w:rFonts w:ascii="Calibri" w:hAnsi="Calibri" w:cs="Calibri"/>
                <w:b/>
                <w:color w:val="00000A"/>
                <w:sz w:val="22"/>
                <w:u w:val="single"/>
                <w:lang w:eastAsia="it-IT"/>
              </w:rPr>
              <w:t>PROFESSIONISTA SINGOLO</w:t>
            </w:r>
          </w:p>
        </w:tc>
      </w:tr>
    </w:tbl>
    <w:p w:rsidR="000F6C0A" w:rsidRPr="000F6C0A" w:rsidRDefault="000F6C0A" w:rsidP="000F6C0A">
      <w:pPr>
        <w:widowControl/>
        <w:suppressAutoHyphens w:val="0"/>
        <w:spacing w:before="60" w:after="120"/>
        <w:ind w:left="284" w:right="-6"/>
        <w:rPr>
          <w:rFonts w:ascii="Calibri" w:hAnsi="Calibri" w:cs="Calibri"/>
          <w:color w:val="00000A"/>
          <w:szCs w:val="16"/>
          <w:lang w:eastAsia="it-IT"/>
        </w:rPr>
      </w:pPr>
    </w:p>
    <w:tbl>
      <w:tblPr>
        <w:tblW w:w="10013" w:type="dxa"/>
        <w:tblInd w:w="-5" w:type="dxa"/>
        <w:tblLook w:val="01E0" w:firstRow="1" w:lastRow="1" w:firstColumn="1" w:lastColumn="1" w:noHBand="0" w:noVBand="0"/>
      </w:tblPr>
      <w:tblGrid>
        <w:gridCol w:w="2268"/>
        <w:gridCol w:w="362"/>
        <w:gridCol w:w="1078"/>
        <w:gridCol w:w="1080"/>
        <w:gridCol w:w="5225"/>
      </w:tblGrid>
      <w:tr w:rsidR="000F6C0A" w:rsidRPr="000F6C0A" w:rsidTr="002275FB">
        <w:trPr>
          <w:trHeight w:val="322"/>
        </w:trPr>
        <w:tc>
          <w:tcPr>
            <w:tcW w:w="2268" w:type="dxa"/>
            <w:tcBorders>
              <w:top w:val="single" w:sz="4" w:space="0" w:color="auto"/>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Nome e cognome:</w:t>
            </w:r>
          </w:p>
        </w:tc>
        <w:tc>
          <w:tcPr>
            <w:tcW w:w="7745" w:type="dxa"/>
            <w:gridSpan w:val="4"/>
            <w:tcBorders>
              <w:top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b/>
                <w:color w:val="00000A"/>
                <w:lang w:val="de-DE" w:eastAsia="it-IT"/>
              </w:rPr>
            </w:pPr>
          </w:p>
        </w:tc>
      </w:tr>
      <w:tr w:rsidR="000F6C0A" w:rsidRPr="000F6C0A" w:rsidTr="002275FB">
        <w:trPr>
          <w:trHeight w:val="311"/>
        </w:trPr>
        <w:tc>
          <w:tcPr>
            <w:tcW w:w="2268"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Data e luogo di nascita:</w:t>
            </w:r>
          </w:p>
        </w:tc>
        <w:tc>
          <w:tcPr>
            <w:tcW w:w="7745" w:type="dxa"/>
            <w:gridSpan w:val="4"/>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r>
      <w:tr w:rsidR="000F6C0A" w:rsidRPr="000F6C0A" w:rsidTr="002275FB">
        <w:trPr>
          <w:trHeight w:val="311"/>
        </w:trPr>
        <w:tc>
          <w:tcPr>
            <w:tcW w:w="2268"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Codice fiscale:</w:t>
            </w:r>
          </w:p>
        </w:tc>
        <w:tc>
          <w:tcPr>
            <w:tcW w:w="7745" w:type="dxa"/>
            <w:gridSpan w:val="4"/>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r>
      <w:tr w:rsidR="000F6C0A" w:rsidRPr="000F6C0A" w:rsidTr="002275FB">
        <w:trPr>
          <w:trHeight w:val="322"/>
        </w:trPr>
        <w:tc>
          <w:tcPr>
            <w:tcW w:w="2268"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Residenza:</w:t>
            </w:r>
          </w:p>
        </w:tc>
        <w:tc>
          <w:tcPr>
            <w:tcW w:w="7745" w:type="dxa"/>
            <w:gridSpan w:val="4"/>
            <w:tcBorders>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trHeight w:val="322"/>
        </w:trPr>
        <w:tc>
          <w:tcPr>
            <w:tcW w:w="2268"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qualifica professionale:</w:t>
            </w:r>
          </w:p>
        </w:tc>
        <w:tc>
          <w:tcPr>
            <w:tcW w:w="7745" w:type="dxa"/>
            <w:gridSpan w:val="4"/>
            <w:tcBorders>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trHeight w:val="311"/>
        </w:trPr>
        <w:tc>
          <w:tcPr>
            <w:tcW w:w="3708" w:type="dxa"/>
            <w:gridSpan w:val="3"/>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Ordine professionale di appartenenza:</w:t>
            </w:r>
          </w:p>
        </w:tc>
        <w:tc>
          <w:tcPr>
            <w:tcW w:w="6305" w:type="dxa"/>
            <w:gridSpan w:val="2"/>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trHeight w:val="322"/>
        </w:trPr>
        <w:tc>
          <w:tcPr>
            <w:tcW w:w="4788" w:type="dxa"/>
            <w:gridSpan w:val="4"/>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lastRenderedPageBreak/>
              <w:t>numero ed anno di iscrizione all’Albo professionale:</w:t>
            </w:r>
          </w:p>
        </w:tc>
        <w:tc>
          <w:tcPr>
            <w:tcW w:w="5225" w:type="dxa"/>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cantSplit/>
          <w:trHeight w:hRule="exact" w:val="113"/>
        </w:trPr>
        <w:tc>
          <w:tcPr>
            <w:tcW w:w="2630" w:type="dxa"/>
            <w:gridSpan w:val="2"/>
            <w:tcBorders>
              <w:left w:val="single" w:sz="4" w:space="0" w:color="auto"/>
              <w:bottom w:val="single" w:sz="4" w:space="0" w:color="auto"/>
            </w:tcBorders>
            <w:shd w:val="clear" w:color="auto" w:fill="auto"/>
          </w:tcPr>
          <w:p w:rsidR="000F6C0A" w:rsidRPr="000F6C0A" w:rsidRDefault="000F6C0A" w:rsidP="000F6C0A">
            <w:pPr>
              <w:widowControl/>
              <w:suppressAutoHyphens w:val="0"/>
              <w:rPr>
                <w:rFonts w:ascii="Calibri" w:hAnsi="Calibri" w:cs="Calibri"/>
                <w:color w:val="00000A"/>
                <w:sz w:val="8"/>
                <w:szCs w:val="8"/>
                <w:lang w:eastAsia="it-IT"/>
              </w:rPr>
            </w:pPr>
          </w:p>
        </w:tc>
        <w:tc>
          <w:tcPr>
            <w:tcW w:w="7383" w:type="dxa"/>
            <w:gridSpan w:val="3"/>
            <w:tcBorders>
              <w:bottom w:val="single"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after="80" w:line="120" w:lineRule="auto"/>
              <w:jc w:val="both"/>
              <w:rPr>
                <w:rFonts w:ascii="Calibri" w:hAnsi="Calibri" w:cs="Calibri"/>
                <w:color w:val="00000A"/>
                <w:sz w:val="8"/>
                <w:szCs w:val="8"/>
                <w:lang w:eastAsia="it-IT"/>
              </w:rPr>
            </w:pPr>
          </w:p>
        </w:tc>
      </w:tr>
    </w:tbl>
    <w:p w:rsidR="000F6C0A" w:rsidRPr="000F6C0A" w:rsidRDefault="000F6C0A" w:rsidP="000F6C0A">
      <w:pPr>
        <w:widowControl/>
        <w:tabs>
          <w:tab w:val="left" w:pos="120"/>
        </w:tabs>
        <w:suppressAutoHyphens w:val="0"/>
        <w:ind w:left="284"/>
        <w:contextualSpacing/>
        <w:jc w:val="both"/>
        <w:rPr>
          <w:rFonts w:ascii="Calibri" w:hAnsi="Calibri" w:cs="Calibri"/>
          <w:sz w:val="22"/>
          <w:szCs w:val="22"/>
          <w:lang w:eastAsia="it-IT"/>
        </w:rPr>
      </w:pPr>
    </w:p>
    <w:p w:rsidR="000F6C0A" w:rsidRPr="000F6C0A" w:rsidRDefault="000F6C0A" w:rsidP="000F6C0A">
      <w:pPr>
        <w:widowControl/>
        <w:tabs>
          <w:tab w:val="left" w:pos="120"/>
        </w:tabs>
        <w:suppressAutoHyphens w:val="0"/>
        <w:ind w:left="284"/>
        <w:contextualSpacing/>
        <w:jc w:val="both"/>
        <w:rPr>
          <w:rFonts w:ascii="Calibri" w:hAnsi="Calibri" w:cs="Calibri"/>
          <w:sz w:val="22"/>
          <w:szCs w:val="22"/>
          <w:lang w:eastAsia="it-IT"/>
        </w:rPr>
      </w:pPr>
    </w:p>
    <w:tbl>
      <w:tblPr>
        <w:tblW w:w="99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1E0" w:firstRow="1" w:lastRow="1" w:firstColumn="1" w:lastColumn="1" w:noHBand="0" w:noVBand="0"/>
      </w:tblPr>
      <w:tblGrid>
        <w:gridCol w:w="9940"/>
      </w:tblGrid>
      <w:tr w:rsidR="000F6C0A" w:rsidRPr="000F6C0A" w:rsidTr="002275FB">
        <w:tc>
          <w:tcPr>
            <w:tcW w:w="9940" w:type="dxa"/>
            <w:tcBorders>
              <w:top w:val="single" w:sz="4" w:space="0" w:color="auto"/>
              <w:left w:val="single" w:sz="4" w:space="0" w:color="auto"/>
              <w:bottom w:val="single" w:sz="4" w:space="0" w:color="auto"/>
              <w:right w:val="single" w:sz="4" w:space="0" w:color="auto"/>
            </w:tcBorders>
            <w:shd w:val="clear" w:color="auto" w:fill="F3F3F3"/>
            <w:hideMark/>
          </w:tcPr>
          <w:p w:rsidR="000F6C0A" w:rsidRPr="000F6C0A" w:rsidRDefault="000932EF" w:rsidP="000F6C0A">
            <w:pPr>
              <w:widowControl/>
              <w:tabs>
                <w:tab w:val="left" w:pos="540"/>
              </w:tabs>
              <w:suppressAutoHyphens w:val="0"/>
              <w:spacing w:before="60" w:after="60"/>
              <w:jc w:val="both"/>
              <w:rPr>
                <w:rFonts w:ascii="Calibri" w:hAnsi="Calibri" w:cs="Calibri"/>
                <w:b/>
                <w:color w:val="00000A"/>
                <w:u w:val="single"/>
                <w:lang w:eastAsia="it-IT"/>
              </w:rPr>
            </w:pPr>
            <w:r>
              <w:rPr>
                <w:rFonts w:ascii="Calibri" w:hAnsi="Calibri" w:cs="Calibri"/>
                <w:b/>
                <w:color w:val="00000A"/>
                <w:lang w:eastAsia="it-IT"/>
              </w:rPr>
              <w:t>5.</w:t>
            </w:r>
            <w:r w:rsidR="000F6C0A" w:rsidRPr="000F6C0A">
              <w:rPr>
                <w:rFonts w:ascii="Calibri" w:hAnsi="Calibri" w:cs="Calibri"/>
                <w:b/>
                <w:color w:val="00000A"/>
                <w:lang w:eastAsia="it-IT"/>
              </w:rPr>
              <w:t>b)</w:t>
            </w:r>
            <w:r w:rsidR="000F6C0A" w:rsidRPr="000F6C0A">
              <w:rPr>
                <w:rFonts w:ascii="Calibri" w:hAnsi="Calibri" w:cs="Calibri"/>
                <w:b/>
                <w:color w:val="00000A"/>
                <w:lang w:eastAsia="it-IT"/>
              </w:rPr>
              <w:tab/>
              <w:t>dati identificativi da compilare</w:t>
            </w:r>
            <w:r w:rsidR="000F6C0A" w:rsidRPr="000F6C0A">
              <w:rPr>
                <w:rFonts w:ascii="Calibri" w:hAnsi="Calibri" w:cs="Calibri"/>
                <w:color w:val="00000A"/>
                <w:lang w:eastAsia="it-IT"/>
              </w:rPr>
              <w:t xml:space="preserve"> </w:t>
            </w:r>
            <w:r w:rsidR="000F6C0A" w:rsidRPr="000F6C0A">
              <w:rPr>
                <w:rFonts w:ascii="Calibri" w:hAnsi="Calibri" w:cs="Calibri"/>
                <w:b/>
                <w:color w:val="00000A"/>
                <w:lang w:eastAsia="it-IT"/>
              </w:rPr>
              <w:t xml:space="preserve">in caso di </w:t>
            </w:r>
            <w:r w:rsidR="000F6C0A" w:rsidRPr="000F6C0A">
              <w:rPr>
                <w:rFonts w:ascii="Calibri" w:hAnsi="Calibri" w:cs="Calibri"/>
                <w:b/>
                <w:color w:val="00000A"/>
                <w:u w:val="single"/>
                <w:lang w:eastAsia="it-IT"/>
              </w:rPr>
              <w:t>professionisti associati (studio associato) nel caso di rappresentante munito di idonei poteri</w:t>
            </w:r>
            <w:r w:rsidR="000F6C0A">
              <w:rPr>
                <w:rFonts w:ascii="Calibri" w:hAnsi="Calibri" w:cs="Calibri"/>
                <w:b/>
                <w:color w:val="00000A"/>
                <w:lang w:eastAsia="it-IT"/>
              </w:rPr>
              <w:t xml:space="preserve"> per rappresentare lo studio</w:t>
            </w:r>
          </w:p>
          <w:p w:rsidR="000F6C0A" w:rsidRPr="000F6C0A" w:rsidRDefault="000F6C0A" w:rsidP="000F6C0A">
            <w:pPr>
              <w:widowControl/>
              <w:tabs>
                <w:tab w:val="left" w:pos="540"/>
              </w:tabs>
              <w:suppressAutoHyphens w:val="0"/>
              <w:spacing w:before="60" w:after="60"/>
              <w:jc w:val="both"/>
              <w:rPr>
                <w:rFonts w:ascii="Calibri" w:hAnsi="Calibri" w:cs="Calibri"/>
                <w:b/>
                <w:color w:val="00000A"/>
                <w:lang w:eastAsia="it-IT"/>
              </w:rPr>
            </w:pPr>
            <w:r w:rsidRPr="000F6C0A">
              <w:rPr>
                <w:rFonts w:ascii="Calibri" w:hAnsi="Calibri" w:cs="Calibri"/>
                <w:b/>
                <w:color w:val="00000A"/>
                <w:lang w:eastAsia="it-IT"/>
              </w:rPr>
              <w:t>Questa sezione deve essere compilata dal solo rappresentante dello studio associato.</w:t>
            </w:r>
          </w:p>
          <w:p w:rsidR="000F6C0A" w:rsidRPr="000F6C0A" w:rsidRDefault="000F6C0A" w:rsidP="000F6C0A">
            <w:pPr>
              <w:widowControl/>
              <w:tabs>
                <w:tab w:val="left" w:pos="540"/>
              </w:tabs>
              <w:suppressAutoHyphens w:val="0"/>
              <w:spacing w:before="60" w:after="60"/>
              <w:jc w:val="both"/>
              <w:rPr>
                <w:rFonts w:ascii="Calibri" w:hAnsi="Calibri" w:cs="Calibri"/>
                <w:color w:val="00000A"/>
                <w:lang w:eastAsia="it-IT"/>
              </w:rPr>
            </w:pPr>
          </w:p>
        </w:tc>
      </w:tr>
    </w:tbl>
    <w:p w:rsidR="000F6C0A" w:rsidRPr="000F6C0A" w:rsidRDefault="000F6C0A" w:rsidP="000F6C0A">
      <w:pPr>
        <w:widowControl/>
        <w:suppressAutoHyphens w:val="0"/>
        <w:spacing w:before="60" w:after="120"/>
        <w:ind w:left="284"/>
        <w:rPr>
          <w:rFonts w:ascii="Calibri" w:hAnsi="Calibri" w:cs="Calibri"/>
          <w:i/>
          <w:color w:val="00000A"/>
          <w:sz w:val="18"/>
          <w:szCs w:val="18"/>
          <w:lang w:eastAsia="it-IT"/>
        </w:rPr>
      </w:pPr>
    </w:p>
    <w:tbl>
      <w:tblPr>
        <w:tblW w:w="9918" w:type="dxa"/>
        <w:tblLook w:val="01E0" w:firstRow="1" w:lastRow="1" w:firstColumn="1" w:lastColumn="1" w:noHBand="0" w:noVBand="0"/>
      </w:tblPr>
      <w:tblGrid>
        <w:gridCol w:w="2268"/>
        <w:gridCol w:w="362"/>
        <w:gridCol w:w="1078"/>
        <w:gridCol w:w="1080"/>
        <w:gridCol w:w="5130"/>
      </w:tblGrid>
      <w:tr w:rsidR="000F6C0A" w:rsidRPr="000F6C0A" w:rsidTr="000932EF">
        <w:tc>
          <w:tcPr>
            <w:tcW w:w="3708" w:type="dxa"/>
            <w:gridSpan w:val="3"/>
            <w:tcBorders>
              <w:top w:val="single" w:sz="4" w:space="0" w:color="auto"/>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Denominazione dello studio associato:</w:t>
            </w:r>
          </w:p>
        </w:tc>
        <w:tc>
          <w:tcPr>
            <w:tcW w:w="6210" w:type="dxa"/>
            <w:gridSpan w:val="2"/>
            <w:tcBorders>
              <w:top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b/>
                <w:color w:val="00000A"/>
                <w:lang w:val="de-DE" w:eastAsia="it-IT"/>
              </w:rPr>
            </w:pPr>
          </w:p>
        </w:tc>
      </w:tr>
      <w:tr w:rsidR="000F6C0A" w:rsidRPr="000F6C0A" w:rsidTr="000932EF">
        <w:tc>
          <w:tcPr>
            <w:tcW w:w="9918" w:type="dxa"/>
            <w:gridSpan w:val="5"/>
            <w:tcBorders>
              <w:left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b/>
                <w:color w:val="00000A"/>
                <w:lang w:eastAsia="it-IT"/>
              </w:rPr>
            </w:pPr>
          </w:p>
        </w:tc>
      </w:tr>
      <w:tr w:rsidR="000F6C0A" w:rsidRPr="000F6C0A" w:rsidTr="000932EF">
        <w:tc>
          <w:tcPr>
            <w:tcW w:w="9918" w:type="dxa"/>
            <w:gridSpan w:val="5"/>
            <w:tcBorders>
              <w:top w:val="dashSmallGap" w:sz="4" w:space="0" w:color="auto"/>
              <w:left w:val="single" w:sz="4" w:space="0" w:color="auto"/>
              <w:bottom w:val="dashSmallGap" w:sz="4" w:space="0" w:color="auto"/>
              <w:right w:val="single" w:sz="4" w:space="0" w:color="auto"/>
            </w:tcBorders>
            <w:shd w:val="clear" w:color="auto" w:fill="auto"/>
          </w:tcPr>
          <w:p w:rsidR="000F6C0A" w:rsidRDefault="000F6C0A" w:rsidP="000F6C0A">
            <w:pPr>
              <w:widowControl/>
              <w:tabs>
                <w:tab w:val="right" w:pos="9540"/>
              </w:tabs>
              <w:suppressAutoHyphens w:val="0"/>
              <w:spacing w:before="80"/>
              <w:jc w:val="both"/>
              <w:rPr>
                <w:rFonts w:ascii="Calibri" w:hAnsi="Calibri" w:cs="Calibri"/>
                <w:b/>
                <w:color w:val="00000A"/>
                <w:lang w:eastAsia="it-IT"/>
              </w:rPr>
            </w:pPr>
            <w:r>
              <w:rPr>
                <w:rFonts w:ascii="Calibri" w:hAnsi="Calibri" w:cs="Calibri"/>
                <w:b/>
                <w:color w:val="00000A"/>
                <w:lang w:eastAsia="it-IT"/>
              </w:rPr>
              <w:t>Rappresentante munito di idonei poteri</w:t>
            </w:r>
            <w:r w:rsidR="000932EF">
              <w:rPr>
                <w:rFonts w:ascii="Calibri" w:hAnsi="Calibri" w:cs="Calibri"/>
                <w:b/>
                <w:color w:val="00000A"/>
                <w:lang w:eastAsia="it-IT"/>
              </w:rPr>
              <w:t>:</w:t>
            </w:r>
          </w:p>
          <w:p w:rsidR="000F6C0A" w:rsidRPr="000F6C0A" w:rsidRDefault="000F6C0A" w:rsidP="000932EF">
            <w:pPr>
              <w:widowControl/>
              <w:tabs>
                <w:tab w:val="right" w:pos="9540"/>
              </w:tabs>
              <w:suppressAutoHyphens w:val="0"/>
              <w:spacing w:before="80"/>
              <w:jc w:val="both"/>
              <w:rPr>
                <w:rFonts w:ascii="Calibri" w:hAnsi="Calibri" w:cs="Calibri"/>
                <w:b/>
                <w:color w:val="00000A"/>
                <w:sz w:val="10"/>
                <w:szCs w:val="10"/>
                <w:lang w:eastAsia="it-IT"/>
              </w:rPr>
            </w:pPr>
          </w:p>
        </w:tc>
      </w:tr>
      <w:tr w:rsidR="000F6C0A" w:rsidRPr="000F6C0A" w:rsidTr="000932EF">
        <w:trPr>
          <w:cantSplit/>
          <w:trHeight w:hRule="exact" w:val="99"/>
        </w:trPr>
        <w:tc>
          <w:tcPr>
            <w:tcW w:w="2630" w:type="dxa"/>
            <w:gridSpan w:val="2"/>
            <w:tcBorders>
              <w:top w:val="dashSmallGap" w:sz="4" w:space="0" w:color="auto"/>
              <w:left w:val="single" w:sz="4" w:space="0" w:color="auto"/>
              <w:bottom w:val="dashSmallGap" w:sz="4" w:space="0" w:color="auto"/>
            </w:tcBorders>
            <w:shd w:val="clear" w:color="auto" w:fill="auto"/>
          </w:tcPr>
          <w:p w:rsidR="000F6C0A" w:rsidRPr="000F6C0A" w:rsidRDefault="000F6C0A" w:rsidP="000F6C0A">
            <w:pPr>
              <w:widowControl/>
              <w:suppressAutoHyphens w:val="0"/>
              <w:rPr>
                <w:rFonts w:ascii="Calibri" w:hAnsi="Calibri" w:cs="Calibri"/>
                <w:color w:val="00000A"/>
                <w:sz w:val="8"/>
                <w:szCs w:val="8"/>
                <w:lang w:eastAsia="it-IT"/>
              </w:rPr>
            </w:pPr>
          </w:p>
        </w:tc>
        <w:tc>
          <w:tcPr>
            <w:tcW w:w="7288" w:type="dxa"/>
            <w:gridSpan w:val="3"/>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after="80" w:line="120" w:lineRule="auto"/>
              <w:jc w:val="both"/>
              <w:rPr>
                <w:rFonts w:ascii="Calibri" w:hAnsi="Calibri" w:cs="Calibri"/>
                <w:color w:val="00000A"/>
                <w:sz w:val="8"/>
                <w:szCs w:val="8"/>
                <w:lang w:eastAsia="it-IT"/>
              </w:rPr>
            </w:pPr>
          </w:p>
        </w:tc>
      </w:tr>
      <w:tr w:rsidR="000F6C0A" w:rsidRPr="000F6C0A" w:rsidTr="000932EF">
        <w:trPr>
          <w:trHeight w:val="322"/>
        </w:trPr>
        <w:tc>
          <w:tcPr>
            <w:tcW w:w="2268" w:type="dxa"/>
            <w:tcBorders>
              <w:top w:val="dashSmallGap" w:sz="4" w:space="0" w:color="auto"/>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Nome e cognome:</w:t>
            </w:r>
          </w:p>
        </w:tc>
        <w:tc>
          <w:tcPr>
            <w:tcW w:w="7650" w:type="dxa"/>
            <w:gridSpan w:val="4"/>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b/>
                <w:color w:val="00000A"/>
                <w:lang w:val="de-DE" w:eastAsia="it-IT"/>
              </w:rPr>
            </w:pPr>
          </w:p>
        </w:tc>
      </w:tr>
      <w:tr w:rsidR="000F6C0A" w:rsidRPr="000F6C0A" w:rsidTr="000932EF">
        <w:trPr>
          <w:trHeight w:val="311"/>
        </w:trPr>
        <w:tc>
          <w:tcPr>
            <w:tcW w:w="2268"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Data e luogo di nascita:</w:t>
            </w:r>
          </w:p>
        </w:tc>
        <w:tc>
          <w:tcPr>
            <w:tcW w:w="7650" w:type="dxa"/>
            <w:gridSpan w:val="4"/>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r>
      <w:tr w:rsidR="000F6C0A" w:rsidRPr="000F6C0A" w:rsidTr="000932EF">
        <w:trPr>
          <w:trHeight w:val="311"/>
        </w:trPr>
        <w:tc>
          <w:tcPr>
            <w:tcW w:w="2268"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Codice fiscale:</w:t>
            </w:r>
          </w:p>
        </w:tc>
        <w:tc>
          <w:tcPr>
            <w:tcW w:w="7650" w:type="dxa"/>
            <w:gridSpan w:val="4"/>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r>
      <w:tr w:rsidR="000F6C0A" w:rsidRPr="000F6C0A" w:rsidTr="000932EF">
        <w:trPr>
          <w:trHeight w:val="322"/>
        </w:trPr>
        <w:tc>
          <w:tcPr>
            <w:tcW w:w="2268"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Residenza:</w:t>
            </w:r>
          </w:p>
        </w:tc>
        <w:tc>
          <w:tcPr>
            <w:tcW w:w="7650" w:type="dxa"/>
            <w:gridSpan w:val="4"/>
            <w:tcBorders>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0932EF">
        <w:trPr>
          <w:trHeight w:val="322"/>
        </w:trPr>
        <w:tc>
          <w:tcPr>
            <w:tcW w:w="2268"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qualifica professionale:</w:t>
            </w:r>
          </w:p>
        </w:tc>
        <w:tc>
          <w:tcPr>
            <w:tcW w:w="7650" w:type="dxa"/>
            <w:gridSpan w:val="4"/>
            <w:tcBorders>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0932EF">
        <w:trPr>
          <w:trHeight w:val="311"/>
        </w:trPr>
        <w:tc>
          <w:tcPr>
            <w:tcW w:w="3708" w:type="dxa"/>
            <w:gridSpan w:val="3"/>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Ordine professionale di appartenenza:</w:t>
            </w:r>
          </w:p>
        </w:tc>
        <w:tc>
          <w:tcPr>
            <w:tcW w:w="6210" w:type="dxa"/>
            <w:gridSpan w:val="2"/>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0932EF">
        <w:trPr>
          <w:trHeight w:val="322"/>
        </w:trPr>
        <w:tc>
          <w:tcPr>
            <w:tcW w:w="4788" w:type="dxa"/>
            <w:gridSpan w:val="4"/>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numero di iscrizione all’Albo professionale:</w:t>
            </w:r>
          </w:p>
        </w:tc>
        <w:tc>
          <w:tcPr>
            <w:tcW w:w="5130" w:type="dxa"/>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0932EF">
        <w:trPr>
          <w:cantSplit/>
          <w:trHeight w:hRule="exact" w:val="113"/>
        </w:trPr>
        <w:tc>
          <w:tcPr>
            <w:tcW w:w="2630" w:type="dxa"/>
            <w:gridSpan w:val="2"/>
            <w:tcBorders>
              <w:left w:val="single" w:sz="4" w:space="0" w:color="auto"/>
              <w:bottom w:val="single" w:sz="4" w:space="0" w:color="auto"/>
            </w:tcBorders>
            <w:shd w:val="clear" w:color="auto" w:fill="auto"/>
          </w:tcPr>
          <w:p w:rsidR="000F6C0A" w:rsidRPr="000F6C0A" w:rsidRDefault="000F6C0A" w:rsidP="000F6C0A">
            <w:pPr>
              <w:widowControl/>
              <w:suppressAutoHyphens w:val="0"/>
              <w:rPr>
                <w:rFonts w:ascii="Calibri" w:hAnsi="Calibri" w:cs="Calibri"/>
                <w:color w:val="00000A"/>
                <w:sz w:val="8"/>
                <w:szCs w:val="8"/>
                <w:lang w:eastAsia="it-IT"/>
              </w:rPr>
            </w:pPr>
          </w:p>
        </w:tc>
        <w:tc>
          <w:tcPr>
            <w:tcW w:w="7288" w:type="dxa"/>
            <w:gridSpan w:val="3"/>
            <w:tcBorders>
              <w:bottom w:val="single"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after="80" w:line="120" w:lineRule="auto"/>
              <w:jc w:val="both"/>
              <w:rPr>
                <w:rFonts w:ascii="Calibri" w:hAnsi="Calibri" w:cs="Calibri"/>
                <w:color w:val="00000A"/>
                <w:sz w:val="8"/>
                <w:szCs w:val="8"/>
                <w:lang w:eastAsia="it-IT"/>
              </w:rPr>
            </w:pPr>
          </w:p>
        </w:tc>
      </w:tr>
    </w:tbl>
    <w:p w:rsidR="000932EF" w:rsidRPr="000932EF" w:rsidRDefault="000932EF" w:rsidP="000932EF">
      <w:pPr>
        <w:widowControl/>
        <w:suppressAutoHyphens w:val="0"/>
        <w:jc w:val="both"/>
        <w:rPr>
          <w:rFonts w:ascii="Calibri" w:hAnsi="Calibri" w:cs="Calibri"/>
          <w:b/>
          <w:color w:val="00000A"/>
          <w:sz w:val="22"/>
          <w:szCs w:val="22"/>
          <w:lang w:eastAsia="it-IT"/>
        </w:rPr>
      </w:pPr>
    </w:p>
    <w:p w:rsidR="000F6C0A" w:rsidRDefault="000932EF" w:rsidP="000932EF">
      <w:pPr>
        <w:widowControl/>
        <w:suppressAutoHyphens w:val="0"/>
        <w:jc w:val="both"/>
        <w:rPr>
          <w:rFonts w:ascii="Calibri" w:hAnsi="Calibri" w:cs="Calibri"/>
          <w:color w:val="00000A"/>
          <w:sz w:val="22"/>
          <w:szCs w:val="22"/>
          <w:lang w:val="de-DE" w:eastAsia="it-IT"/>
        </w:rPr>
      </w:pPr>
      <w:r w:rsidRPr="000932EF">
        <w:rPr>
          <w:rFonts w:ascii="Calibri" w:hAnsi="Calibri" w:cs="Calibri"/>
          <w:b/>
          <w:color w:val="00000A"/>
          <w:sz w:val="22"/>
          <w:szCs w:val="22"/>
          <w:lang w:eastAsia="it-IT"/>
        </w:rPr>
        <w:t>Lo studio associato è costituito dai seguenti liberi professionisti:</w:t>
      </w:r>
    </w:p>
    <w:p w:rsidR="000932EF" w:rsidRPr="000F6C0A" w:rsidRDefault="000932EF" w:rsidP="000F6C0A">
      <w:pPr>
        <w:widowControl/>
        <w:suppressAutoHyphens w:val="0"/>
        <w:jc w:val="both"/>
        <w:rPr>
          <w:rFonts w:ascii="Calibri" w:hAnsi="Calibri" w:cs="Calibri"/>
          <w:color w:val="00000A"/>
          <w:sz w:val="22"/>
          <w:szCs w:val="22"/>
          <w:lang w:val="de-DE" w:eastAsia="it-IT"/>
        </w:rPr>
      </w:pPr>
    </w:p>
    <w:tbl>
      <w:tblPr>
        <w:tblW w:w="10008" w:type="dxa"/>
        <w:tblLook w:val="01E0" w:firstRow="1" w:lastRow="1" w:firstColumn="1" w:lastColumn="1" w:noHBand="0" w:noVBand="0"/>
      </w:tblPr>
      <w:tblGrid>
        <w:gridCol w:w="2268"/>
        <w:gridCol w:w="362"/>
        <w:gridCol w:w="1078"/>
        <w:gridCol w:w="1080"/>
        <w:gridCol w:w="5220"/>
      </w:tblGrid>
      <w:tr w:rsidR="000F6C0A" w:rsidRPr="000F6C0A" w:rsidTr="002275FB">
        <w:trPr>
          <w:trHeight w:val="322"/>
        </w:trPr>
        <w:tc>
          <w:tcPr>
            <w:tcW w:w="2268" w:type="dxa"/>
            <w:tcBorders>
              <w:top w:val="single" w:sz="4" w:space="0" w:color="auto"/>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Nome e cognome:</w:t>
            </w:r>
          </w:p>
        </w:tc>
        <w:tc>
          <w:tcPr>
            <w:tcW w:w="7740" w:type="dxa"/>
            <w:gridSpan w:val="4"/>
            <w:tcBorders>
              <w:top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b/>
                <w:color w:val="00000A"/>
                <w:lang w:val="de-DE" w:eastAsia="it-IT"/>
              </w:rPr>
            </w:pPr>
          </w:p>
        </w:tc>
      </w:tr>
      <w:tr w:rsidR="000F6C0A" w:rsidRPr="000F6C0A" w:rsidTr="002275FB">
        <w:trPr>
          <w:trHeight w:val="311"/>
        </w:trPr>
        <w:tc>
          <w:tcPr>
            <w:tcW w:w="2268"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Data e luogo di nascita:</w:t>
            </w:r>
          </w:p>
        </w:tc>
        <w:tc>
          <w:tcPr>
            <w:tcW w:w="7740" w:type="dxa"/>
            <w:gridSpan w:val="4"/>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r>
      <w:tr w:rsidR="000F6C0A" w:rsidRPr="000F6C0A" w:rsidTr="002275FB">
        <w:trPr>
          <w:trHeight w:val="311"/>
        </w:trPr>
        <w:tc>
          <w:tcPr>
            <w:tcW w:w="2268"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Codice fiscale:</w:t>
            </w:r>
          </w:p>
        </w:tc>
        <w:tc>
          <w:tcPr>
            <w:tcW w:w="7740" w:type="dxa"/>
            <w:gridSpan w:val="4"/>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r>
      <w:tr w:rsidR="000F6C0A" w:rsidRPr="000F6C0A" w:rsidTr="002275FB">
        <w:trPr>
          <w:trHeight w:val="322"/>
        </w:trPr>
        <w:tc>
          <w:tcPr>
            <w:tcW w:w="2268"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Residenza:</w:t>
            </w:r>
          </w:p>
        </w:tc>
        <w:tc>
          <w:tcPr>
            <w:tcW w:w="7740" w:type="dxa"/>
            <w:gridSpan w:val="4"/>
            <w:tcBorders>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trHeight w:val="322"/>
        </w:trPr>
        <w:tc>
          <w:tcPr>
            <w:tcW w:w="2268"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qualifica professionale:</w:t>
            </w:r>
          </w:p>
        </w:tc>
        <w:tc>
          <w:tcPr>
            <w:tcW w:w="7740" w:type="dxa"/>
            <w:gridSpan w:val="4"/>
            <w:tcBorders>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trHeight w:val="311"/>
        </w:trPr>
        <w:tc>
          <w:tcPr>
            <w:tcW w:w="3708" w:type="dxa"/>
            <w:gridSpan w:val="3"/>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Ordine professionale di appartenenza:</w:t>
            </w:r>
          </w:p>
        </w:tc>
        <w:tc>
          <w:tcPr>
            <w:tcW w:w="6300" w:type="dxa"/>
            <w:gridSpan w:val="2"/>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trHeight w:val="322"/>
        </w:trPr>
        <w:tc>
          <w:tcPr>
            <w:tcW w:w="4788" w:type="dxa"/>
            <w:gridSpan w:val="4"/>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numero di iscrizione all’Albo professionale:</w:t>
            </w:r>
          </w:p>
        </w:tc>
        <w:tc>
          <w:tcPr>
            <w:tcW w:w="5220" w:type="dxa"/>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strike/>
                <w:color w:val="00000A"/>
                <w:lang w:eastAsia="it-IT"/>
              </w:rPr>
            </w:pPr>
          </w:p>
        </w:tc>
      </w:tr>
      <w:tr w:rsidR="000F6C0A" w:rsidRPr="000F6C0A" w:rsidTr="002275FB">
        <w:trPr>
          <w:cantSplit/>
          <w:trHeight w:hRule="exact" w:val="113"/>
        </w:trPr>
        <w:tc>
          <w:tcPr>
            <w:tcW w:w="2630" w:type="dxa"/>
            <w:gridSpan w:val="2"/>
            <w:tcBorders>
              <w:left w:val="single" w:sz="4" w:space="0" w:color="auto"/>
              <w:bottom w:val="single" w:sz="4" w:space="0" w:color="auto"/>
            </w:tcBorders>
            <w:shd w:val="clear" w:color="auto" w:fill="auto"/>
          </w:tcPr>
          <w:p w:rsidR="000F6C0A" w:rsidRPr="000F6C0A" w:rsidRDefault="000F6C0A" w:rsidP="000F6C0A">
            <w:pPr>
              <w:widowControl/>
              <w:suppressAutoHyphens w:val="0"/>
              <w:rPr>
                <w:rFonts w:ascii="Calibri" w:hAnsi="Calibri" w:cs="Calibri"/>
                <w:color w:val="00000A"/>
                <w:sz w:val="8"/>
                <w:szCs w:val="8"/>
                <w:lang w:eastAsia="it-IT"/>
              </w:rPr>
            </w:pPr>
          </w:p>
        </w:tc>
        <w:tc>
          <w:tcPr>
            <w:tcW w:w="7378" w:type="dxa"/>
            <w:gridSpan w:val="3"/>
            <w:tcBorders>
              <w:bottom w:val="single"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after="80" w:line="120" w:lineRule="auto"/>
              <w:jc w:val="both"/>
              <w:rPr>
                <w:rFonts w:ascii="Calibri" w:hAnsi="Calibri" w:cs="Calibri"/>
                <w:color w:val="00000A"/>
                <w:sz w:val="8"/>
                <w:szCs w:val="8"/>
                <w:lang w:eastAsia="it-IT"/>
              </w:rPr>
            </w:pPr>
          </w:p>
        </w:tc>
      </w:tr>
    </w:tbl>
    <w:p w:rsidR="000F6C0A" w:rsidRPr="000F6C0A" w:rsidRDefault="000F6C0A" w:rsidP="000F6C0A">
      <w:pPr>
        <w:widowControl/>
        <w:suppressAutoHyphens w:val="0"/>
        <w:jc w:val="both"/>
        <w:rPr>
          <w:rFonts w:ascii="Calibri" w:hAnsi="Calibri" w:cs="Calibri"/>
          <w:color w:val="00000A"/>
          <w:sz w:val="22"/>
          <w:szCs w:val="22"/>
          <w:lang w:val="de-DE" w:eastAsia="it-IT"/>
        </w:rPr>
      </w:pPr>
    </w:p>
    <w:tbl>
      <w:tblPr>
        <w:tblW w:w="10008" w:type="dxa"/>
        <w:tblLook w:val="01E0" w:firstRow="1" w:lastRow="1" w:firstColumn="1" w:lastColumn="1" w:noHBand="0" w:noVBand="0"/>
      </w:tblPr>
      <w:tblGrid>
        <w:gridCol w:w="2268"/>
        <w:gridCol w:w="362"/>
        <w:gridCol w:w="1078"/>
        <w:gridCol w:w="1080"/>
        <w:gridCol w:w="5220"/>
      </w:tblGrid>
      <w:tr w:rsidR="000F6C0A" w:rsidRPr="000F6C0A" w:rsidTr="002275FB">
        <w:trPr>
          <w:trHeight w:val="322"/>
        </w:trPr>
        <w:tc>
          <w:tcPr>
            <w:tcW w:w="2268" w:type="dxa"/>
            <w:tcBorders>
              <w:top w:val="single" w:sz="4" w:space="0" w:color="auto"/>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Nome e cognome:</w:t>
            </w:r>
          </w:p>
        </w:tc>
        <w:tc>
          <w:tcPr>
            <w:tcW w:w="7740" w:type="dxa"/>
            <w:gridSpan w:val="4"/>
            <w:tcBorders>
              <w:top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b/>
                <w:color w:val="00000A"/>
                <w:lang w:val="de-DE" w:eastAsia="it-IT"/>
              </w:rPr>
            </w:pPr>
          </w:p>
        </w:tc>
      </w:tr>
      <w:tr w:rsidR="000F6C0A" w:rsidRPr="000F6C0A" w:rsidTr="002275FB">
        <w:trPr>
          <w:trHeight w:val="311"/>
        </w:trPr>
        <w:tc>
          <w:tcPr>
            <w:tcW w:w="2268"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Data e luogo di nascita:</w:t>
            </w:r>
          </w:p>
        </w:tc>
        <w:tc>
          <w:tcPr>
            <w:tcW w:w="7740" w:type="dxa"/>
            <w:gridSpan w:val="4"/>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r>
      <w:tr w:rsidR="000F6C0A" w:rsidRPr="000F6C0A" w:rsidTr="002275FB">
        <w:trPr>
          <w:trHeight w:val="311"/>
        </w:trPr>
        <w:tc>
          <w:tcPr>
            <w:tcW w:w="2268"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lastRenderedPageBreak/>
              <w:t>Codice fiscale:</w:t>
            </w:r>
          </w:p>
        </w:tc>
        <w:tc>
          <w:tcPr>
            <w:tcW w:w="7740" w:type="dxa"/>
            <w:gridSpan w:val="4"/>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r>
      <w:tr w:rsidR="000F6C0A" w:rsidRPr="000F6C0A" w:rsidTr="002275FB">
        <w:trPr>
          <w:trHeight w:val="322"/>
        </w:trPr>
        <w:tc>
          <w:tcPr>
            <w:tcW w:w="2268"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Residenza:</w:t>
            </w:r>
          </w:p>
        </w:tc>
        <w:tc>
          <w:tcPr>
            <w:tcW w:w="7740" w:type="dxa"/>
            <w:gridSpan w:val="4"/>
            <w:tcBorders>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trHeight w:val="322"/>
        </w:trPr>
        <w:tc>
          <w:tcPr>
            <w:tcW w:w="2268"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qualifica professionale:</w:t>
            </w:r>
          </w:p>
        </w:tc>
        <w:tc>
          <w:tcPr>
            <w:tcW w:w="7740" w:type="dxa"/>
            <w:gridSpan w:val="4"/>
            <w:tcBorders>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trHeight w:val="311"/>
        </w:trPr>
        <w:tc>
          <w:tcPr>
            <w:tcW w:w="3708" w:type="dxa"/>
            <w:gridSpan w:val="3"/>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Ordine professionale di appartenenza:</w:t>
            </w:r>
          </w:p>
        </w:tc>
        <w:tc>
          <w:tcPr>
            <w:tcW w:w="6300" w:type="dxa"/>
            <w:gridSpan w:val="2"/>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trHeight w:val="322"/>
        </w:trPr>
        <w:tc>
          <w:tcPr>
            <w:tcW w:w="4788" w:type="dxa"/>
            <w:gridSpan w:val="4"/>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numero di iscrizione all’Albo professionale:</w:t>
            </w:r>
          </w:p>
        </w:tc>
        <w:tc>
          <w:tcPr>
            <w:tcW w:w="5220" w:type="dxa"/>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cantSplit/>
          <w:trHeight w:hRule="exact" w:val="113"/>
        </w:trPr>
        <w:tc>
          <w:tcPr>
            <w:tcW w:w="2630" w:type="dxa"/>
            <w:gridSpan w:val="2"/>
            <w:tcBorders>
              <w:left w:val="single" w:sz="4" w:space="0" w:color="auto"/>
              <w:bottom w:val="single" w:sz="4" w:space="0" w:color="auto"/>
            </w:tcBorders>
            <w:shd w:val="clear" w:color="auto" w:fill="auto"/>
          </w:tcPr>
          <w:p w:rsidR="000F6C0A" w:rsidRPr="000F6C0A" w:rsidRDefault="000F6C0A" w:rsidP="000F6C0A">
            <w:pPr>
              <w:widowControl/>
              <w:suppressAutoHyphens w:val="0"/>
              <w:rPr>
                <w:rFonts w:ascii="Calibri" w:hAnsi="Calibri" w:cs="Calibri"/>
                <w:color w:val="00000A"/>
                <w:sz w:val="8"/>
                <w:szCs w:val="8"/>
                <w:lang w:eastAsia="it-IT"/>
              </w:rPr>
            </w:pPr>
          </w:p>
        </w:tc>
        <w:tc>
          <w:tcPr>
            <w:tcW w:w="7378" w:type="dxa"/>
            <w:gridSpan w:val="3"/>
            <w:tcBorders>
              <w:bottom w:val="single"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after="80" w:line="120" w:lineRule="auto"/>
              <w:jc w:val="both"/>
              <w:rPr>
                <w:rFonts w:ascii="Calibri" w:hAnsi="Calibri" w:cs="Calibri"/>
                <w:color w:val="00000A"/>
                <w:sz w:val="8"/>
                <w:szCs w:val="8"/>
                <w:lang w:eastAsia="it-IT"/>
              </w:rPr>
            </w:pPr>
          </w:p>
        </w:tc>
      </w:tr>
    </w:tbl>
    <w:p w:rsidR="000F6C0A" w:rsidRPr="000F6C0A" w:rsidRDefault="000F6C0A" w:rsidP="000F6C0A">
      <w:pPr>
        <w:widowControl/>
        <w:suppressAutoHyphens w:val="0"/>
        <w:ind w:left="823" w:hanging="539"/>
        <w:rPr>
          <w:rFonts w:ascii="Calibri" w:hAnsi="Calibri" w:cs="Calibri"/>
          <w:color w:val="00000A"/>
          <w:sz w:val="22"/>
          <w:lang w:eastAsia="it-IT"/>
        </w:rPr>
      </w:pPr>
    </w:p>
    <w:p w:rsidR="000F6C0A" w:rsidRPr="000F6C0A" w:rsidRDefault="000F6C0A" w:rsidP="000F6C0A">
      <w:pPr>
        <w:widowControl/>
        <w:suppressAutoHyphens w:val="0"/>
        <w:ind w:left="823" w:hanging="539"/>
        <w:rPr>
          <w:rFonts w:ascii="Calibri" w:hAnsi="Calibri" w:cs="Calibri"/>
          <w:color w:val="00000A"/>
          <w:sz w:val="22"/>
          <w:lang w:eastAsia="it-IT"/>
        </w:rPr>
      </w:pPr>
    </w:p>
    <w:tbl>
      <w:tblPr>
        <w:tblW w:w="10008" w:type="dxa"/>
        <w:tblLook w:val="01E0" w:firstRow="1" w:lastRow="1" w:firstColumn="1" w:lastColumn="1" w:noHBand="0" w:noVBand="0"/>
      </w:tblPr>
      <w:tblGrid>
        <w:gridCol w:w="2268"/>
        <w:gridCol w:w="362"/>
        <w:gridCol w:w="1078"/>
        <w:gridCol w:w="1080"/>
        <w:gridCol w:w="5220"/>
      </w:tblGrid>
      <w:tr w:rsidR="000F6C0A" w:rsidRPr="000F6C0A" w:rsidTr="002275FB">
        <w:trPr>
          <w:trHeight w:val="322"/>
        </w:trPr>
        <w:tc>
          <w:tcPr>
            <w:tcW w:w="2268" w:type="dxa"/>
            <w:tcBorders>
              <w:top w:val="single" w:sz="4" w:space="0" w:color="auto"/>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Nome e cognome:</w:t>
            </w:r>
          </w:p>
        </w:tc>
        <w:tc>
          <w:tcPr>
            <w:tcW w:w="7740" w:type="dxa"/>
            <w:gridSpan w:val="4"/>
            <w:tcBorders>
              <w:top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b/>
                <w:color w:val="00000A"/>
                <w:lang w:val="de-DE" w:eastAsia="it-IT"/>
              </w:rPr>
            </w:pPr>
          </w:p>
        </w:tc>
      </w:tr>
      <w:tr w:rsidR="000F6C0A" w:rsidRPr="000F6C0A" w:rsidTr="002275FB">
        <w:trPr>
          <w:trHeight w:val="311"/>
        </w:trPr>
        <w:tc>
          <w:tcPr>
            <w:tcW w:w="2268"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Data e luogo di nascita:</w:t>
            </w:r>
          </w:p>
        </w:tc>
        <w:tc>
          <w:tcPr>
            <w:tcW w:w="7740" w:type="dxa"/>
            <w:gridSpan w:val="4"/>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r>
      <w:tr w:rsidR="000F6C0A" w:rsidRPr="000F6C0A" w:rsidTr="002275FB">
        <w:trPr>
          <w:trHeight w:val="311"/>
        </w:trPr>
        <w:tc>
          <w:tcPr>
            <w:tcW w:w="2268"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Codice fiscale:</w:t>
            </w:r>
          </w:p>
        </w:tc>
        <w:tc>
          <w:tcPr>
            <w:tcW w:w="7740" w:type="dxa"/>
            <w:gridSpan w:val="4"/>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r>
      <w:tr w:rsidR="000F6C0A" w:rsidRPr="000F6C0A" w:rsidTr="002275FB">
        <w:trPr>
          <w:trHeight w:val="322"/>
        </w:trPr>
        <w:tc>
          <w:tcPr>
            <w:tcW w:w="2268"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Residenza:</w:t>
            </w:r>
          </w:p>
        </w:tc>
        <w:tc>
          <w:tcPr>
            <w:tcW w:w="7740" w:type="dxa"/>
            <w:gridSpan w:val="4"/>
            <w:tcBorders>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trHeight w:val="322"/>
        </w:trPr>
        <w:tc>
          <w:tcPr>
            <w:tcW w:w="2268"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qualifica professionale:</w:t>
            </w:r>
          </w:p>
        </w:tc>
        <w:tc>
          <w:tcPr>
            <w:tcW w:w="7740" w:type="dxa"/>
            <w:gridSpan w:val="4"/>
            <w:tcBorders>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trHeight w:val="311"/>
        </w:trPr>
        <w:tc>
          <w:tcPr>
            <w:tcW w:w="3708" w:type="dxa"/>
            <w:gridSpan w:val="3"/>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Ordine professionale di appartenenza:</w:t>
            </w:r>
          </w:p>
        </w:tc>
        <w:tc>
          <w:tcPr>
            <w:tcW w:w="6300" w:type="dxa"/>
            <w:gridSpan w:val="2"/>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trHeight w:val="322"/>
        </w:trPr>
        <w:tc>
          <w:tcPr>
            <w:tcW w:w="4788" w:type="dxa"/>
            <w:gridSpan w:val="4"/>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numero di iscrizione all’Albo professionale:</w:t>
            </w:r>
          </w:p>
        </w:tc>
        <w:tc>
          <w:tcPr>
            <w:tcW w:w="5220" w:type="dxa"/>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cantSplit/>
          <w:trHeight w:hRule="exact" w:val="113"/>
        </w:trPr>
        <w:tc>
          <w:tcPr>
            <w:tcW w:w="2630" w:type="dxa"/>
            <w:gridSpan w:val="2"/>
            <w:tcBorders>
              <w:left w:val="single" w:sz="4" w:space="0" w:color="auto"/>
              <w:bottom w:val="single" w:sz="4" w:space="0" w:color="auto"/>
            </w:tcBorders>
            <w:shd w:val="clear" w:color="auto" w:fill="auto"/>
          </w:tcPr>
          <w:p w:rsidR="000F6C0A" w:rsidRPr="000F6C0A" w:rsidRDefault="000F6C0A" w:rsidP="000F6C0A">
            <w:pPr>
              <w:widowControl/>
              <w:suppressAutoHyphens w:val="0"/>
              <w:rPr>
                <w:rFonts w:ascii="Calibri" w:hAnsi="Calibri" w:cs="Calibri"/>
                <w:color w:val="00000A"/>
                <w:sz w:val="8"/>
                <w:szCs w:val="8"/>
                <w:lang w:eastAsia="it-IT"/>
              </w:rPr>
            </w:pPr>
          </w:p>
        </w:tc>
        <w:tc>
          <w:tcPr>
            <w:tcW w:w="7378" w:type="dxa"/>
            <w:gridSpan w:val="3"/>
            <w:tcBorders>
              <w:bottom w:val="single"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after="80" w:line="120" w:lineRule="auto"/>
              <w:jc w:val="both"/>
              <w:rPr>
                <w:rFonts w:ascii="Calibri" w:hAnsi="Calibri" w:cs="Calibri"/>
                <w:color w:val="00000A"/>
                <w:sz w:val="8"/>
                <w:szCs w:val="8"/>
                <w:lang w:eastAsia="it-IT"/>
              </w:rPr>
            </w:pPr>
          </w:p>
        </w:tc>
      </w:tr>
    </w:tbl>
    <w:p w:rsidR="000F6C0A" w:rsidRPr="000F6C0A" w:rsidRDefault="000F6C0A" w:rsidP="000F6C0A">
      <w:pPr>
        <w:widowControl/>
        <w:suppressAutoHyphens w:val="0"/>
        <w:rPr>
          <w:rFonts w:ascii="Calibri" w:hAnsi="Calibri" w:cs="Calibri"/>
          <w:color w:val="00000A"/>
          <w:sz w:val="22"/>
          <w:lang w:eastAsia="it-IT"/>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1E0" w:firstRow="1" w:lastRow="1" w:firstColumn="1" w:lastColumn="1" w:noHBand="0" w:noVBand="0"/>
      </w:tblPr>
      <w:tblGrid>
        <w:gridCol w:w="9918"/>
      </w:tblGrid>
      <w:tr w:rsidR="000F6C0A" w:rsidRPr="000F6C0A" w:rsidTr="002275FB">
        <w:tc>
          <w:tcPr>
            <w:tcW w:w="9918" w:type="dxa"/>
            <w:tcBorders>
              <w:top w:val="single" w:sz="4" w:space="0" w:color="auto"/>
              <w:left w:val="single" w:sz="4" w:space="0" w:color="auto"/>
              <w:bottom w:val="single" w:sz="4" w:space="0" w:color="auto"/>
              <w:right w:val="single" w:sz="4" w:space="0" w:color="auto"/>
            </w:tcBorders>
            <w:shd w:val="clear" w:color="auto" w:fill="F3F3F3"/>
            <w:hideMark/>
          </w:tcPr>
          <w:p w:rsidR="000F6C0A" w:rsidRPr="000F6C0A" w:rsidRDefault="000F6C0A" w:rsidP="000F6C0A">
            <w:pPr>
              <w:widowControl/>
              <w:tabs>
                <w:tab w:val="left" w:pos="540"/>
              </w:tabs>
              <w:suppressAutoHyphens w:val="0"/>
              <w:spacing w:before="60" w:after="60"/>
              <w:jc w:val="both"/>
              <w:rPr>
                <w:rFonts w:ascii="Calibri" w:hAnsi="Calibri" w:cs="Calibri"/>
                <w:b/>
                <w:color w:val="00000A"/>
                <w:lang w:eastAsia="it-IT"/>
              </w:rPr>
            </w:pPr>
            <w:r w:rsidRPr="000F6C0A">
              <w:rPr>
                <w:rFonts w:ascii="Calibri" w:hAnsi="Calibri" w:cs="Calibri"/>
                <w:b/>
                <w:color w:val="00000A"/>
                <w:lang w:eastAsia="it-IT"/>
              </w:rPr>
              <w:t>5.b-bis)</w:t>
            </w:r>
            <w:r w:rsidRPr="000F6C0A">
              <w:rPr>
                <w:rFonts w:ascii="Calibri" w:hAnsi="Calibri" w:cs="Calibri"/>
                <w:b/>
                <w:color w:val="00000A"/>
                <w:lang w:eastAsia="it-IT"/>
              </w:rPr>
              <w:tab/>
              <w:t>dati identificativi da compilare</w:t>
            </w:r>
            <w:r w:rsidRPr="000F6C0A">
              <w:rPr>
                <w:rFonts w:ascii="Calibri" w:hAnsi="Calibri" w:cs="Calibri"/>
                <w:color w:val="00000A"/>
                <w:sz w:val="24"/>
                <w:lang w:eastAsia="it-IT"/>
              </w:rPr>
              <w:t xml:space="preserve"> </w:t>
            </w:r>
            <w:r w:rsidRPr="000F6C0A">
              <w:rPr>
                <w:rFonts w:ascii="Calibri" w:hAnsi="Calibri" w:cs="Calibri"/>
                <w:b/>
                <w:color w:val="00000A"/>
                <w:lang w:eastAsia="it-IT"/>
              </w:rPr>
              <w:t xml:space="preserve">in caso di </w:t>
            </w:r>
            <w:r w:rsidRPr="000F6C0A">
              <w:rPr>
                <w:rFonts w:ascii="Calibri" w:hAnsi="Calibri" w:cs="Calibri"/>
                <w:b/>
                <w:color w:val="00000A"/>
                <w:u w:val="single"/>
                <w:lang w:eastAsia="it-IT"/>
              </w:rPr>
              <w:t>professionisti associati (STUDIO ASSOCIATO)</w:t>
            </w:r>
            <w:r w:rsidRPr="000F6C0A">
              <w:rPr>
                <w:rFonts w:ascii="Calibri" w:hAnsi="Calibri" w:cs="Calibri"/>
                <w:b/>
                <w:color w:val="00000A"/>
                <w:lang w:eastAsia="it-IT"/>
              </w:rPr>
              <w:t xml:space="preserve"> in assenza di </w:t>
            </w:r>
            <w:r w:rsidRPr="000F6C0A">
              <w:rPr>
                <w:rFonts w:ascii="Calibri" w:hAnsi="Calibri" w:cs="Calibri"/>
                <w:b/>
                <w:color w:val="00000A"/>
                <w:u w:val="single"/>
                <w:lang w:eastAsia="it-IT"/>
              </w:rPr>
              <w:t>rappresentante munito di idonei poteri</w:t>
            </w:r>
            <w:r w:rsidRPr="000F6C0A">
              <w:rPr>
                <w:rFonts w:ascii="Calibri" w:hAnsi="Calibri" w:cs="Calibri"/>
                <w:b/>
                <w:color w:val="00000A"/>
                <w:lang w:eastAsia="it-IT"/>
              </w:rPr>
              <w:t>.</w:t>
            </w:r>
          </w:p>
          <w:p w:rsidR="000F6C0A" w:rsidRPr="000F6C0A" w:rsidRDefault="000F6C0A" w:rsidP="000F6C0A">
            <w:pPr>
              <w:widowControl/>
              <w:tabs>
                <w:tab w:val="left" w:pos="540"/>
              </w:tabs>
              <w:suppressAutoHyphens w:val="0"/>
              <w:spacing w:before="60" w:after="60"/>
              <w:jc w:val="both"/>
              <w:rPr>
                <w:rFonts w:ascii="Calibri" w:hAnsi="Calibri" w:cs="Calibri"/>
                <w:b/>
                <w:color w:val="00000A"/>
                <w:sz w:val="18"/>
                <w:lang w:eastAsia="it-IT"/>
              </w:rPr>
            </w:pPr>
          </w:p>
          <w:p w:rsidR="000F6C0A" w:rsidRPr="000F6C0A" w:rsidRDefault="000F6C0A" w:rsidP="000F6C0A">
            <w:pPr>
              <w:widowControl/>
              <w:tabs>
                <w:tab w:val="left" w:pos="540"/>
              </w:tabs>
              <w:suppressAutoHyphens w:val="0"/>
              <w:spacing w:before="60" w:after="60"/>
              <w:jc w:val="both"/>
              <w:rPr>
                <w:rFonts w:ascii="Calibri" w:hAnsi="Calibri" w:cs="Calibri"/>
                <w:b/>
                <w:color w:val="00000A"/>
                <w:sz w:val="24"/>
                <w:u w:val="single"/>
                <w:lang w:eastAsia="it-IT"/>
              </w:rPr>
            </w:pPr>
            <w:r w:rsidRPr="000F6C0A">
              <w:rPr>
                <w:rFonts w:ascii="Calibri" w:hAnsi="Calibri" w:cs="Calibri"/>
                <w:b/>
                <w:color w:val="00000A"/>
                <w:u w:val="single"/>
                <w:lang w:eastAsia="it-IT"/>
              </w:rPr>
              <w:t xml:space="preserve">Questa sezione deve essere compilata </w:t>
            </w:r>
            <w:r w:rsidR="000932EF">
              <w:rPr>
                <w:rFonts w:ascii="Calibri" w:hAnsi="Calibri" w:cs="Calibri"/>
                <w:b/>
                <w:color w:val="00000A"/>
                <w:u w:val="single"/>
                <w:lang w:eastAsia="it-IT"/>
              </w:rPr>
              <w:t xml:space="preserve">e sottoscritta </w:t>
            </w:r>
            <w:r w:rsidRPr="000F6C0A">
              <w:rPr>
                <w:rFonts w:ascii="Calibri" w:hAnsi="Calibri" w:cs="Calibri"/>
                <w:b/>
                <w:color w:val="00000A"/>
                <w:u w:val="single"/>
                <w:lang w:eastAsia="it-IT"/>
              </w:rPr>
              <w:t>da ogni associato</w:t>
            </w:r>
          </w:p>
          <w:p w:rsidR="000F6C0A" w:rsidRPr="000F6C0A" w:rsidRDefault="000F6C0A" w:rsidP="000F6C0A">
            <w:pPr>
              <w:widowControl/>
              <w:tabs>
                <w:tab w:val="left" w:pos="540"/>
              </w:tabs>
              <w:suppressAutoHyphens w:val="0"/>
              <w:spacing w:before="60" w:after="60"/>
              <w:jc w:val="both"/>
              <w:rPr>
                <w:rFonts w:ascii="Calibri" w:hAnsi="Calibri" w:cs="Calibri"/>
                <w:color w:val="00000A"/>
                <w:lang w:eastAsia="it-IT"/>
              </w:rPr>
            </w:pPr>
          </w:p>
        </w:tc>
      </w:tr>
    </w:tbl>
    <w:p w:rsidR="000F6C0A" w:rsidRPr="000F6C0A" w:rsidRDefault="000F6C0A" w:rsidP="000F6C0A">
      <w:pPr>
        <w:widowControl/>
        <w:suppressAutoHyphens w:val="0"/>
        <w:spacing w:before="60" w:after="120"/>
        <w:rPr>
          <w:rFonts w:ascii="Calibri" w:hAnsi="Calibri" w:cs="Calibri"/>
          <w:color w:val="00000A"/>
          <w:sz w:val="18"/>
          <w:szCs w:val="18"/>
          <w:lang w:eastAsia="it-IT"/>
        </w:rPr>
      </w:pPr>
    </w:p>
    <w:tbl>
      <w:tblPr>
        <w:tblW w:w="9940" w:type="dxa"/>
        <w:tblInd w:w="-5" w:type="dxa"/>
        <w:tblLook w:val="01E0" w:firstRow="1" w:lastRow="1" w:firstColumn="1" w:lastColumn="1" w:noHBand="0" w:noVBand="0"/>
      </w:tblPr>
      <w:tblGrid>
        <w:gridCol w:w="2633"/>
        <w:gridCol w:w="350"/>
        <w:gridCol w:w="490"/>
        <w:gridCol w:w="235"/>
        <w:gridCol w:w="365"/>
        <w:gridCol w:w="1040"/>
        <w:gridCol w:w="4808"/>
        <w:gridCol w:w="19"/>
      </w:tblGrid>
      <w:tr w:rsidR="000F6C0A" w:rsidRPr="000F6C0A" w:rsidTr="002275FB">
        <w:trPr>
          <w:gridAfter w:val="1"/>
          <w:wAfter w:w="19" w:type="dxa"/>
        </w:trPr>
        <w:tc>
          <w:tcPr>
            <w:tcW w:w="3708" w:type="dxa"/>
            <w:gridSpan w:val="4"/>
            <w:tcBorders>
              <w:top w:val="single" w:sz="4" w:space="0" w:color="auto"/>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Denominazione dello studio associato:</w:t>
            </w:r>
          </w:p>
        </w:tc>
        <w:tc>
          <w:tcPr>
            <w:tcW w:w="6213" w:type="dxa"/>
            <w:gridSpan w:val="3"/>
            <w:tcBorders>
              <w:top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b/>
                <w:color w:val="00000A"/>
                <w:lang w:val="de-DE" w:eastAsia="it-IT"/>
              </w:rPr>
            </w:pPr>
          </w:p>
        </w:tc>
      </w:tr>
      <w:tr w:rsidR="000F6C0A" w:rsidRPr="000F6C0A" w:rsidTr="002275FB">
        <w:trPr>
          <w:gridAfter w:val="1"/>
          <w:wAfter w:w="19" w:type="dxa"/>
        </w:trPr>
        <w:tc>
          <w:tcPr>
            <w:tcW w:w="9921" w:type="dxa"/>
            <w:gridSpan w:val="7"/>
            <w:tcBorders>
              <w:left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b/>
                <w:color w:val="00000A"/>
                <w:lang w:eastAsia="it-IT"/>
              </w:rPr>
            </w:pPr>
          </w:p>
        </w:tc>
      </w:tr>
      <w:tr w:rsidR="000F6C0A" w:rsidRPr="000F6C0A" w:rsidTr="002275FB">
        <w:trPr>
          <w:gridAfter w:val="1"/>
          <w:wAfter w:w="19" w:type="dxa"/>
          <w:cantSplit/>
          <w:trHeight w:hRule="exact" w:val="113"/>
        </w:trPr>
        <w:tc>
          <w:tcPr>
            <w:tcW w:w="2633" w:type="dxa"/>
            <w:tcBorders>
              <w:left w:val="single" w:sz="4" w:space="0" w:color="auto"/>
              <w:bottom w:val="single" w:sz="4" w:space="0" w:color="auto"/>
            </w:tcBorders>
            <w:shd w:val="clear" w:color="auto" w:fill="auto"/>
          </w:tcPr>
          <w:p w:rsidR="000F6C0A" w:rsidRPr="000F6C0A" w:rsidRDefault="000F6C0A" w:rsidP="000F6C0A">
            <w:pPr>
              <w:widowControl/>
              <w:suppressAutoHyphens w:val="0"/>
              <w:rPr>
                <w:rFonts w:ascii="Calibri" w:hAnsi="Calibri" w:cs="Calibri"/>
                <w:color w:val="00000A"/>
                <w:sz w:val="8"/>
                <w:szCs w:val="8"/>
                <w:lang w:eastAsia="it-IT"/>
              </w:rPr>
            </w:pPr>
          </w:p>
        </w:tc>
        <w:tc>
          <w:tcPr>
            <w:tcW w:w="7288" w:type="dxa"/>
            <w:gridSpan w:val="6"/>
            <w:tcBorders>
              <w:bottom w:val="single"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after="80" w:line="120" w:lineRule="auto"/>
              <w:jc w:val="both"/>
              <w:rPr>
                <w:rFonts w:ascii="Calibri" w:hAnsi="Calibri" w:cs="Calibri"/>
                <w:color w:val="00000A"/>
                <w:sz w:val="8"/>
                <w:szCs w:val="8"/>
                <w:lang w:eastAsia="it-IT"/>
              </w:rPr>
            </w:pPr>
          </w:p>
        </w:tc>
      </w:tr>
      <w:tr w:rsidR="000F6C0A" w:rsidRPr="000F6C0A" w:rsidTr="002275FB">
        <w:tc>
          <w:tcPr>
            <w:tcW w:w="3473" w:type="dxa"/>
            <w:gridSpan w:val="3"/>
            <w:tcBorders>
              <w:top w:val="single" w:sz="4" w:space="0" w:color="auto"/>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Nome e cognome dell’associato:</w:t>
            </w:r>
          </w:p>
        </w:tc>
        <w:tc>
          <w:tcPr>
            <w:tcW w:w="6467" w:type="dxa"/>
            <w:gridSpan w:val="5"/>
            <w:tcBorders>
              <w:top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b/>
                <w:color w:val="00000A"/>
                <w:lang w:val="de-DE" w:eastAsia="it-IT"/>
              </w:rPr>
            </w:pPr>
          </w:p>
        </w:tc>
      </w:tr>
      <w:tr w:rsidR="000F6C0A" w:rsidRPr="000F6C0A" w:rsidTr="002275FB">
        <w:tc>
          <w:tcPr>
            <w:tcW w:w="2633"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Data e luogo di nascita:</w:t>
            </w:r>
          </w:p>
        </w:tc>
        <w:tc>
          <w:tcPr>
            <w:tcW w:w="7307" w:type="dxa"/>
            <w:gridSpan w:val="7"/>
            <w:tcBorders>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r>
      <w:tr w:rsidR="000F6C0A" w:rsidRPr="000F6C0A" w:rsidTr="002275FB">
        <w:tc>
          <w:tcPr>
            <w:tcW w:w="2633"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Codice fiscale</w:t>
            </w:r>
            <w:r w:rsidRPr="000F6C0A">
              <w:rPr>
                <w:rFonts w:ascii="Calibri" w:hAnsi="Calibri" w:cs="Calibri"/>
                <w:color w:val="00000A"/>
                <w:lang w:val="de-DE" w:eastAsia="it-IT"/>
              </w:rPr>
              <w:t>:</w:t>
            </w:r>
          </w:p>
        </w:tc>
        <w:tc>
          <w:tcPr>
            <w:tcW w:w="7307" w:type="dxa"/>
            <w:gridSpan w:val="7"/>
            <w:tcBorders>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r>
      <w:tr w:rsidR="000F6C0A" w:rsidRPr="000F6C0A" w:rsidTr="002275FB">
        <w:tc>
          <w:tcPr>
            <w:tcW w:w="2633"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Residenza:</w:t>
            </w:r>
          </w:p>
        </w:tc>
        <w:tc>
          <w:tcPr>
            <w:tcW w:w="7307" w:type="dxa"/>
            <w:gridSpan w:val="7"/>
            <w:tcBorders>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r>
      <w:tr w:rsidR="000F6C0A" w:rsidRPr="000F6C0A" w:rsidTr="002275FB">
        <w:tc>
          <w:tcPr>
            <w:tcW w:w="4073" w:type="dxa"/>
            <w:gridSpan w:val="5"/>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qualifica professionale:</w:t>
            </w:r>
          </w:p>
        </w:tc>
        <w:tc>
          <w:tcPr>
            <w:tcW w:w="5867" w:type="dxa"/>
            <w:gridSpan w:val="3"/>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r>
      <w:tr w:rsidR="000F6C0A" w:rsidRPr="000F6C0A" w:rsidTr="002275FB">
        <w:tc>
          <w:tcPr>
            <w:tcW w:w="4073" w:type="dxa"/>
            <w:gridSpan w:val="5"/>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Ordine professionale di appartenenza:</w:t>
            </w:r>
          </w:p>
        </w:tc>
        <w:tc>
          <w:tcPr>
            <w:tcW w:w="5867" w:type="dxa"/>
            <w:gridSpan w:val="3"/>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r>
      <w:tr w:rsidR="000F6C0A" w:rsidRPr="000F6C0A" w:rsidTr="002275FB">
        <w:tc>
          <w:tcPr>
            <w:tcW w:w="5113" w:type="dxa"/>
            <w:gridSpan w:val="6"/>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numero ed anno di iscrizione all’Albo professionale:</w:t>
            </w:r>
          </w:p>
        </w:tc>
        <w:tc>
          <w:tcPr>
            <w:tcW w:w="4827" w:type="dxa"/>
            <w:gridSpan w:val="2"/>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cantSplit/>
          <w:trHeight w:hRule="exact" w:val="113"/>
        </w:trPr>
        <w:tc>
          <w:tcPr>
            <w:tcW w:w="2983" w:type="dxa"/>
            <w:gridSpan w:val="2"/>
            <w:tcBorders>
              <w:left w:val="single" w:sz="4" w:space="0" w:color="auto"/>
              <w:bottom w:val="single" w:sz="4" w:space="0" w:color="auto"/>
            </w:tcBorders>
            <w:shd w:val="clear" w:color="auto" w:fill="auto"/>
          </w:tcPr>
          <w:p w:rsidR="000F6C0A" w:rsidRPr="000F6C0A" w:rsidRDefault="000F6C0A" w:rsidP="000F6C0A">
            <w:pPr>
              <w:widowControl/>
              <w:suppressAutoHyphens w:val="0"/>
              <w:rPr>
                <w:rFonts w:ascii="Calibri" w:hAnsi="Calibri" w:cs="Calibri"/>
                <w:strike/>
                <w:color w:val="00000A"/>
                <w:sz w:val="8"/>
                <w:szCs w:val="8"/>
                <w:lang w:val="de-DE" w:eastAsia="it-IT"/>
              </w:rPr>
            </w:pPr>
          </w:p>
        </w:tc>
        <w:tc>
          <w:tcPr>
            <w:tcW w:w="6957" w:type="dxa"/>
            <w:gridSpan w:val="6"/>
            <w:tcBorders>
              <w:bottom w:val="single"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after="80" w:line="120" w:lineRule="auto"/>
              <w:jc w:val="both"/>
              <w:rPr>
                <w:rFonts w:ascii="Calibri" w:hAnsi="Calibri" w:cs="Calibri"/>
                <w:strike/>
                <w:color w:val="00000A"/>
                <w:sz w:val="8"/>
                <w:szCs w:val="8"/>
                <w:lang w:val="de-DE" w:eastAsia="it-IT"/>
              </w:rPr>
            </w:pPr>
          </w:p>
        </w:tc>
      </w:tr>
    </w:tbl>
    <w:p w:rsidR="000F6C0A" w:rsidRPr="000F6C0A" w:rsidRDefault="000F6C0A" w:rsidP="000F6C0A">
      <w:pPr>
        <w:widowControl/>
        <w:suppressAutoHyphens w:val="0"/>
        <w:jc w:val="both"/>
        <w:rPr>
          <w:rFonts w:ascii="Calibri" w:hAnsi="Calibri" w:cs="Calibri"/>
          <w:color w:val="00000A"/>
          <w:sz w:val="22"/>
          <w:szCs w:val="22"/>
          <w:lang w:val="de-DE" w:eastAsia="it-IT"/>
        </w:rPr>
      </w:pPr>
    </w:p>
    <w:tbl>
      <w:tblPr>
        <w:tblW w:w="9940" w:type="dxa"/>
        <w:tblInd w:w="-5" w:type="dxa"/>
        <w:tblLook w:val="01E0" w:firstRow="1" w:lastRow="1" w:firstColumn="1" w:lastColumn="1" w:noHBand="0" w:noVBand="0"/>
      </w:tblPr>
      <w:tblGrid>
        <w:gridCol w:w="2633"/>
        <w:gridCol w:w="350"/>
        <w:gridCol w:w="490"/>
        <w:gridCol w:w="600"/>
        <w:gridCol w:w="1040"/>
        <w:gridCol w:w="4827"/>
      </w:tblGrid>
      <w:tr w:rsidR="000932EF" w:rsidRPr="000F6C0A" w:rsidTr="002275FB">
        <w:tc>
          <w:tcPr>
            <w:tcW w:w="3473" w:type="dxa"/>
            <w:gridSpan w:val="3"/>
            <w:tcBorders>
              <w:top w:val="single" w:sz="4" w:space="0" w:color="auto"/>
              <w:left w:val="single" w:sz="4" w:space="0" w:color="auto"/>
            </w:tcBorders>
            <w:shd w:val="clear" w:color="auto" w:fill="auto"/>
          </w:tcPr>
          <w:p w:rsidR="000932EF" w:rsidRPr="000F6C0A" w:rsidRDefault="000932EF" w:rsidP="002275FB">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Nome e cognome dell’associato:</w:t>
            </w:r>
          </w:p>
        </w:tc>
        <w:tc>
          <w:tcPr>
            <w:tcW w:w="6467" w:type="dxa"/>
            <w:gridSpan w:val="3"/>
            <w:tcBorders>
              <w:top w:val="single" w:sz="4" w:space="0" w:color="auto"/>
              <w:bottom w:val="dashSmallGap" w:sz="4" w:space="0" w:color="auto"/>
              <w:right w:val="single" w:sz="4" w:space="0" w:color="auto"/>
            </w:tcBorders>
            <w:shd w:val="clear" w:color="auto" w:fill="auto"/>
          </w:tcPr>
          <w:p w:rsidR="000932EF" w:rsidRPr="000F6C0A" w:rsidRDefault="000932EF" w:rsidP="002275FB">
            <w:pPr>
              <w:widowControl/>
              <w:tabs>
                <w:tab w:val="right" w:pos="9540"/>
              </w:tabs>
              <w:suppressAutoHyphens w:val="0"/>
              <w:spacing w:before="80"/>
              <w:jc w:val="both"/>
              <w:rPr>
                <w:rFonts w:ascii="Calibri" w:hAnsi="Calibri" w:cs="Calibri"/>
                <w:b/>
                <w:color w:val="00000A"/>
                <w:lang w:val="de-DE" w:eastAsia="it-IT"/>
              </w:rPr>
            </w:pPr>
          </w:p>
        </w:tc>
      </w:tr>
      <w:tr w:rsidR="000932EF" w:rsidRPr="000F6C0A" w:rsidTr="002275FB">
        <w:tc>
          <w:tcPr>
            <w:tcW w:w="2633" w:type="dxa"/>
            <w:tcBorders>
              <w:left w:val="single" w:sz="4" w:space="0" w:color="auto"/>
            </w:tcBorders>
            <w:shd w:val="clear" w:color="auto" w:fill="auto"/>
          </w:tcPr>
          <w:p w:rsidR="000932EF" w:rsidRPr="000F6C0A" w:rsidRDefault="000932EF" w:rsidP="002275FB">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lastRenderedPageBreak/>
              <w:t>Data e luogo di nascita:</w:t>
            </w:r>
          </w:p>
        </w:tc>
        <w:tc>
          <w:tcPr>
            <w:tcW w:w="7307" w:type="dxa"/>
            <w:gridSpan w:val="5"/>
            <w:tcBorders>
              <w:bottom w:val="dashSmallGap" w:sz="4" w:space="0" w:color="auto"/>
              <w:right w:val="single" w:sz="4" w:space="0" w:color="auto"/>
            </w:tcBorders>
            <w:shd w:val="clear" w:color="auto" w:fill="auto"/>
          </w:tcPr>
          <w:p w:rsidR="000932EF" w:rsidRPr="000F6C0A" w:rsidRDefault="000932EF" w:rsidP="002275FB">
            <w:pPr>
              <w:widowControl/>
              <w:tabs>
                <w:tab w:val="right" w:pos="9540"/>
              </w:tabs>
              <w:suppressAutoHyphens w:val="0"/>
              <w:spacing w:before="80"/>
              <w:jc w:val="both"/>
              <w:rPr>
                <w:rFonts w:ascii="Calibri" w:hAnsi="Calibri" w:cs="Calibri"/>
                <w:color w:val="00000A"/>
                <w:lang w:val="de-DE" w:eastAsia="it-IT"/>
              </w:rPr>
            </w:pPr>
          </w:p>
        </w:tc>
      </w:tr>
      <w:tr w:rsidR="000932EF" w:rsidRPr="000F6C0A" w:rsidTr="002275FB">
        <w:tc>
          <w:tcPr>
            <w:tcW w:w="2633" w:type="dxa"/>
            <w:tcBorders>
              <w:left w:val="single" w:sz="4" w:space="0" w:color="auto"/>
            </w:tcBorders>
            <w:shd w:val="clear" w:color="auto" w:fill="auto"/>
          </w:tcPr>
          <w:p w:rsidR="000932EF" w:rsidRPr="000F6C0A" w:rsidRDefault="000932EF" w:rsidP="002275FB">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Codice fiscale</w:t>
            </w:r>
            <w:r w:rsidRPr="000F6C0A">
              <w:rPr>
                <w:rFonts w:ascii="Calibri" w:hAnsi="Calibri" w:cs="Calibri"/>
                <w:color w:val="00000A"/>
                <w:lang w:val="de-DE" w:eastAsia="it-IT"/>
              </w:rPr>
              <w:t>:</w:t>
            </w:r>
          </w:p>
        </w:tc>
        <w:tc>
          <w:tcPr>
            <w:tcW w:w="7307" w:type="dxa"/>
            <w:gridSpan w:val="5"/>
            <w:tcBorders>
              <w:bottom w:val="dashSmallGap" w:sz="4" w:space="0" w:color="auto"/>
              <w:right w:val="single" w:sz="4" w:space="0" w:color="auto"/>
            </w:tcBorders>
            <w:shd w:val="clear" w:color="auto" w:fill="auto"/>
          </w:tcPr>
          <w:p w:rsidR="000932EF" w:rsidRPr="000F6C0A" w:rsidRDefault="000932EF" w:rsidP="002275FB">
            <w:pPr>
              <w:widowControl/>
              <w:tabs>
                <w:tab w:val="right" w:pos="9540"/>
              </w:tabs>
              <w:suppressAutoHyphens w:val="0"/>
              <w:spacing w:before="80"/>
              <w:jc w:val="both"/>
              <w:rPr>
                <w:rFonts w:ascii="Calibri" w:hAnsi="Calibri" w:cs="Calibri"/>
                <w:color w:val="00000A"/>
                <w:lang w:val="de-DE" w:eastAsia="it-IT"/>
              </w:rPr>
            </w:pPr>
          </w:p>
        </w:tc>
      </w:tr>
      <w:tr w:rsidR="000932EF" w:rsidRPr="000F6C0A" w:rsidTr="002275FB">
        <w:tc>
          <w:tcPr>
            <w:tcW w:w="2633" w:type="dxa"/>
            <w:tcBorders>
              <w:left w:val="single" w:sz="4" w:space="0" w:color="auto"/>
            </w:tcBorders>
            <w:shd w:val="clear" w:color="auto" w:fill="auto"/>
          </w:tcPr>
          <w:p w:rsidR="000932EF" w:rsidRPr="000F6C0A" w:rsidRDefault="000932EF" w:rsidP="002275FB">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Residenza:</w:t>
            </w:r>
          </w:p>
        </w:tc>
        <w:tc>
          <w:tcPr>
            <w:tcW w:w="7307" w:type="dxa"/>
            <w:gridSpan w:val="5"/>
            <w:tcBorders>
              <w:bottom w:val="dashSmallGap" w:sz="4" w:space="0" w:color="auto"/>
              <w:right w:val="single" w:sz="4" w:space="0" w:color="auto"/>
            </w:tcBorders>
            <w:shd w:val="clear" w:color="auto" w:fill="auto"/>
          </w:tcPr>
          <w:p w:rsidR="000932EF" w:rsidRPr="000F6C0A" w:rsidRDefault="000932EF" w:rsidP="002275FB">
            <w:pPr>
              <w:widowControl/>
              <w:tabs>
                <w:tab w:val="right" w:pos="9540"/>
              </w:tabs>
              <w:suppressAutoHyphens w:val="0"/>
              <w:spacing w:before="80"/>
              <w:jc w:val="both"/>
              <w:rPr>
                <w:rFonts w:ascii="Calibri" w:hAnsi="Calibri" w:cs="Calibri"/>
                <w:color w:val="00000A"/>
                <w:lang w:val="de-DE" w:eastAsia="it-IT"/>
              </w:rPr>
            </w:pPr>
          </w:p>
        </w:tc>
      </w:tr>
      <w:tr w:rsidR="000932EF" w:rsidRPr="000F6C0A" w:rsidTr="002275FB">
        <w:tc>
          <w:tcPr>
            <w:tcW w:w="4073" w:type="dxa"/>
            <w:gridSpan w:val="4"/>
            <w:tcBorders>
              <w:left w:val="single" w:sz="4" w:space="0" w:color="auto"/>
            </w:tcBorders>
            <w:shd w:val="clear" w:color="auto" w:fill="auto"/>
          </w:tcPr>
          <w:p w:rsidR="000932EF" w:rsidRPr="000F6C0A" w:rsidRDefault="000932EF" w:rsidP="002275FB">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qualifica professionale:</w:t>
            </w:r>
          </w:p>
        </w:tc>
        <w:tc>
          <w:tcPr>
            <w:tcW w:w="5867" w:type="dxa"/>
            <w:gridSpan w:val="2"/>
            <w:tcBorders>
              <w:top w:val="dashSmallGap" w:sz="4" w:space="0" w:color="auto"/>
              <w:bottom w:val="dashSmallGap" w:sz="4" w:space="0" w:color="auto"/>
              <w:right w:val="single" w:sz="4" w:space="0" w:color="auto"/>
            </w:tcBorders>
            <w:shd w:val="clear" w:color="auto" w:fill="auto"/>
          </w:tcPr>
          <w:p w:rsidR="000932EF" w:rsidRPr="000F6C0A" w:rsidRDefault="000932EF" w:rsidP="002275FB">
            <w:pPr>
              <w:widowControl/>
              <w:tabs>
                <w:tab w:val="right" w:pos="9540"/>
              </w:tabs>
              <w:suppressAutoHyphens w:val="0"/>
              <w:spacing w:before="80"/>
              <w:jc w:val="both"/>
              <w:rPr>
                <w:rFonts w:ascii="Calibri" w:hAnsi="Calibri" w:cs="Calibri"/>
                <w:color w:val="00000A"/>
                <w:lang w:val="de-DE" w:eastAsia="it-IT"/>
              </w:rPr>
            </w:pPr>
          </w:p>
        </w:tc>
      </w:tr>
      <w:tr w:rsidR="000932EF" w:rsidRPr="000F6C0A" w:rsidTr="002275FB">
        <w:tc>
          <w:tcPr>
            <w:tcW w:w="4073" w:type="dxa"/>
            <w:gridSpan w:val="4"/>
            <w:tcBorders>
              <w:left w:val="single" w:sz="4" w:space="0" w:color="auto"/>
            </w:tcBorders>
            <w:shd w:val="clear" w:color="auto" w:fill="auto"/>
          </w:tcPr>
          <w:p w:rsidR="000932EF" w:rsidRPr="000F6C0A" w:rsidRDefault="000932EF" w:rsidP="002275FB">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Ordine professionale di appartenenza:</w:t>
            </w:r>
          </w:p>
        </w:tc>
        <w:tc>
          <w:tcPr>
            <w:tcW w:w="5867" w:type="dxa"/>
            <w:gridSpan w:val="2"/>
            <w:tcBorders>
              <w:top w:val="dashSmallGap" w:sz="4" w:space="0" w:color="auto"/>
              <w:bottom w:val="dashSmallGap" w:sz="4" w:space="0" w:color="auto"/>
              <w:right w:val="single" w:sz="4" w:space="0" w:color="auto"/>
            </w:tcBorders>
            <w:shd w:val="clear" w:color="auto" w:fill="auto"/>
          </w:tcPr>
          <w:p w:rsidR="000932EF" w:rsidRPr="000F6C0A" w:rsidRDefault="000932EF" w:rsidP="002275FB">
            <w:pPr>
              <w:widowControl/>
              <w:tabs>
                <w:tab w:val="right" w:pos="9540"/>
              </w:tabs>
              <w:suppressAutoHyphens w:val="0"/>
              <w:spacing w:before="80"/>
              <w:jc w:val="both"/>
              <w:rPr>
                <w:rFonts w:ascii="Calibri" w:hAnsi="Calibri" w:cs="Calibri"/>
                <w:color w:val="00000A"/>
                <w:lang w:val="de-DE" w:eastAsia="it-IT"/>
              </w:rPr>
            </w:pPr>
          </w:p>
        </w:tc>
      </w:tr>
      <w:tr w:rsidR="000932EF" w:rsidRPr="000F6C0A" w:rsidTr="002275FB">
        <w:tc>
          <w:tcPr>
            <w:tcW w:w="5113" w:type="dxa"/>
            <w:gridSpan w:val="5"/>
            <w:tcBorders>
              <w:left w:val="single" w:sz="4" w:space="0" w:color="auto"/>
            </w:tcBorders>
            <w:shd w:val="clear" w:color="auto" w:fill="auto"/>
          </w:tcPr>
          <w:p w:rsidR="000932EF" w:rsidRPr="000F6C0A" w:rsidRDefault="000932EF" w:rsidP="002275FB">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numero ed anno di iscrizione all’Albo professionale:</w:t>
            </w:r>
          </w:p>
        </w:tc>
        <w:tc>
          <w:tcPr>
            <w:tcW w:w="4827" w:type="dxa"/>
            <w:tcBorders>
              <w:top w:val="dashSmallGap" w:sz="4" w:space="0" w:color="auto"/>
              <w:bottom w:val="dashSmallGap" w:sz="4" w:space="0" w:color="auto"/>
              <w:right w:val="single" w:sz="4" w:space="0" w:color="auto"/>
            </w:tcBorders>
            <w:shd w:val="clear" w:color="auto" w:fill="auto"/>
          </w:tcPr>
          <w:p w:rsidR="000932EF" w:rsidRPr="000F6C0A" w:rsidRDefault="000932EF" w:rsidP="002275FB">
            <w:pPr>
              <w:widowControl/>
              <w:tabs>
                <w:tab w:val="right" w:pos="9540"/>
              </w:tabs>
              <w:suppressAutoHyphens w:val="0"/>
              <w:spacing w:before="80"/>
              <w:jc w:val="both"/>
              <w:rPr>
                <w:rFonts w:ascii="Calibri" w:hAnsi="Calibri" w:cs="Calibri"/>
                <w:color w:val="00000A"/>
                <w:lang w:eastAsia="it-IT"/>
              </w:rPr>
            </w:pPr>
          </w:p>
        </w:tc>
      </w:tr>
      <w:tr w:rsidR="000932EF" w:rsidRPr="000F6C0A" w:rsidTr="002275FB">
        <w:trPr>
          <w:cantSplit/>
          <w:trHeight w:hRule="exact" w:val="113"/>
        </w:trPr>
        <w:tc>
          <w:tcPr>
            <w:tcW w:w="2983" w:type="dxa"/>
            <w:gridSpan w:val="2"/>
            <w:tcBorders>
              <w:left w:val="single" w:sz="4" w:space="0" w:color="auto"/>
              <w:bottom w:val="single" w:sz="4" w:space="0" w:color="auto"/>
            </w:tcBorders>
            <w:shd w:val="clear" w:color="auto" w:fill="auto"/>
          </w:tcPr>
          <w:p w:rsidR="000932EF" w:rsidRPr="000F6C0A" w:rsidRDefault="000932EF" w:rsidP="002275FB">
            <w:pPr>
              <w:widowControl/>
              <w:suppressAutoHyphens w:val="0"/>
              <w:rPr>
                <w:rFonts w:ascii="Calibri" w:hAnsi="Calibri" w:cs="Calibri"/>
                <w:strike/>
                <w:color w:val="00000A"/>
                <w:sz w:val="8"/>
                <w:szCs w:val="8"/>
                <w:lang w:val="de-DE" w:eastAsia="it-IT"/>
              </w:rPr>
            </w:pPr>
          </w:p>
        </w:tc>
        <w:tc>
          <w:tcPr>
            <w:tcW w:w="6957" w:type="dxa"/>
            <w:gridSpan w:val="4"/>
            <w:tcBorders>
              <w:bottom w:val="single" w:sz="4" w:space="0" w:color="auto"/>
              <w:right w:val="single" w:sz="4" w:space="0" w:color="auto"/>
            </w:tcBorders>
            <w:shd w:val="clear" w:color="auto" w:fill="auto"/>
          </w:tcPr>
          <w:p w:rsidR="000932EF" w:rsidRPr="000F6C0A" w:rsidRDefault="000932EF" w:rsidP="002275FB">
            <w:pPr>
              <w:widowControl/>
              <w:tabs>
                <w:tab w:val="right" w:pos="9540"/>
              </w:tabs>
              <w:suppressAutoHyphens w:val="0"/>
              <w:spacing w:before="80" w:after="80" w:line="120" w:lineRule="auto"/>
              <w:jc w:val="both"/>
              <w:rPr>
                <w:rFonts w:ascii="Calibri" w:hAnsi="Calibri" w:cs="Calibri"/>
                <w:strike/>
                <w:color w:val="00000A"/>
                <w:sz w:val="8"/>
                <w:szCs w:val="8"/>
                <w:lang w:val="de-DE" w:eastAsia="it-IT"/>
              </w:rPr>
            </w:pPr>
          </w:p>
        </w:tc>
      </w:tr>
    </w:tbl>
    <w:p w:rsidR="000932EF" w:rsidRPr="000F6C0A" w:rsidRDefault="000932EF" w:rsidP="000932EF">
      <w:pPr>
        <w:widowControl/>
        <w:suppressAutoHyphens w:val="0"/>
        <w:jc w:val="both"/>
        <w:rPr>
          <w:rFonts w:ascii="Calibri" w:hAnsi="Calibri" w:cs="Calibri"/>
          <w:color w:val="00000A"/>
          <w:sz w:val="22"/>
          <w:szCs w:val="22"/>
          <w:lang w:val="de-DE" w:eastAsia="it-IT"/>
        </w:rPr>
      </w:pPr>
    </w:p>
    <w:tbl>
      <w:tblPr>
        <w:tblW w:w="9940" w:type="dxa"/>
        <w:tblInd w:w="-5" w:type="dxa"/>
        <w:tblLook w:val="01E0" w:firstRow="1" w:lastRow="1" w:firstColumn="1" w:lastColumn="1" w:noHBand="0" w:noVBand="0"/>
      </w:tblPr>
      <w:tblGrid>
        <w:gridCol w:w="2633"/>
        <w:gridCol w:w="350"/>
        <w:gridCol w:w="490"/>
        <w:gridCol w:w="600"/>
        <w:gridCol w:w="1040"/>
        <w:gridCol w:w="4827"/>
      </w:tblGrid>
      <w:tr w:rsidR="000932EF" w:rsidRPr="000932EF" w:rsidTr="002275FB">
        <w:tc>
          <w:tcPr>
            <w:tcW w:w="3473" w:type="dxa"/>
            <w:gridSpan w:val="3"/>
            <w:tcBorders>
              <w:top w:val="single" w:sz="4" w:space="0" w:color="auto"/>
              <w:left w:val="single" w:sz="4" w:space="0" w:color="auto"/>
            </w:tcBorders>
            <w:shd w:val="clear" w:color="auto" w:fill="auto"/>
          </w:tcPr>
          <w:p w:rsidR="000932EF" w:rsidRPr="000932EF" w:rsidRDefault="000932EF" w:rsidP="000932EF">
            <w:pPr>
              <w:widowControl/>
              <w:suppressAutoHyphens w:val="0"/>
              <w:jc w:val="both"/>
              <w:rPr>
                <w:rFonts w:ascii="Calibri" w:hAnsi="Calibri" w:cs="Calibri"/>
                <w:color w:val="00000A"/>
                <w:sz w:val="22"/>
                <w:szCs w:val="22"/>
                <w:lang w:val="de-DE" w:eastAsia="it-IT"/>
              </w:rPr>
            </w:pPr>
            <w:r w:rsidRPr="000932EF">
              <w:rPr>
                <w:rFonts w:ascii="Calibri" w:hAnsi="Calibri" w:cs="Calibri"/>
                <w:color w:val="00000A"/>
                <w:sz w:val="22"/>
                <w:szCs w:val="22"/>
                <w:lang w:eastAsia="it-IT"/>
              </w:rPr>
              <w:t>Nome e cognome dell’associato:</w:t>
            </w:r>
          </w:p>
        </w:tc>
        <w:tc>
          <w:tcPr>
            <w:tcW w:w="6467" w:type="dxa"/>
            <w:gridSpan w:val="3"/>
            <w:tcBorders>
              <w:top w:val="single" w:sz="4" w:space="0" w:color="auto"/>
              <w:bottom w:val="dashSmallGap" w:sz="4" w:space="0" w:color="auto"/>
              <w:right w:val="single" w:sz="4" w:space="0" w:color="auto"/>
            </w:tcBorders>
            <w:shd w:val="clear" w:color="auto" w:fill="auto"/>
          </w:tcPr>
          <w:p w:rsidR="000932EF" w:rsidRPr="000932EF" w:rsidRDefault="000932EF" w:rsidP="000932EF">
            <w:pPr>
              <w:widowControl/>
              <w:suppressAutoHyphens w:val="0"/>
              <w:jc w:val="both"/>
              <w:rPr>
                <w:rFonts w:ascii="Calibri" w:hAnsi="Calibri" w:cs="Calibri"/>
                <w:b/>
                <w:color w:val="00000A"/>
                <w:sz w:val="22"/>
                <w:szCs w:val="22"/>
                <w:lang w:val="de-DE" w:eastAsia="it-IT"/>
              </w:rPr>
            </w:pPr>
          </w:p>
        </w:tc>
      </w:tr>
      <w:tr w:rsidR="000932EF" w:rsidRPr="000932EF" w:rsidTr="002275FB">
        <w:tc>
          <w:tcPr>
            <w:tcW w:w="2633" w:type="dxa"/>
            <w:tcBorders>
              <w:left w:val="single" w:sz="4" w:space="0" w:color="auto"/>
            </w:tcBorders>
            <w:shd w:val="clear" w:color="auto" w:fill="auto"/>
          </w:tcPr>
          <w:p w:rsidR="000932EF" w:rsidRPr="000932EF" w:rsidRDefault="000932EF" w:rsidP="000932EF">
            <w:pPr>
              <w:widowControl/>
              <w:suppressAutoHyphens w:val="0"/>
              <w:jc w:val="both"/>
              <w:rPr>
                <w:rFonts w:ascii="Calibri" w:hAnsi="Calibri" w:cs="Calibri"/>
                <w:color w:val="00000A"/>
                <w:sz w:val="22"/>
                <w:szCs w:val="22"/>
                <w:lang w:val="de-DE" w:eastAsia="it-IT"/>
              </w:rPr>
            </w:pPr>
            <w:r w:rsidRPr="000932EF">
              <w:rPr>
                <w:rFonts w:ascii="Calibri" w:hAnsi="Calibri" w:cs="Calibri"/>
                <w:color w:val="00000A"/>
                <w:sz w:val="22"/>
                <w:szCs w:val="22"/>
                <w:lang w:eastAsia="it-IT"/>
              </w:rPr>
              <w:t>Data e luogo di nascita:</w:t>
            </w:r>
          </w:p>
        </w:tc>
        <w:tc>
          <w:tcPr>
            <w:tcW w:w="7307" w:type="dxa"/>
            <w:gridSpan w:val="5"/>
            <w:tcBorders>
              <w:bottom w:val="dashSmallGap" w:sz="4" w:space="0" w:color="auto"/>
              <w:right w:val="single" w:sz="4" w:space="0" w:color="auto"/>
            </w:tcBorders>
            <w:shd w:val="clear" w:color="auto" w:fill="auto"/>
          </w:tcPr>
          <w:p w:rsidR="000932EF" w:rsidRPr="000932EF" w:rsidRDefault="000932EF" w:rsidP="000932EF">
            <w:pPr>
              <w:widowControl/>
              <w:suppressAutoHyphens w:val="0"/>
              <w:jc w:val="both"/>
              <w:rPr>
                <w:rFonts w:ascii="Calibri" w:hAnsi="Calibri" w:cs="Calibri"/>
                <w:color w:val="00000A"/>
                <w:sz w:val="22"/>
                <w:szCs w:val="22"/>
                <w:lang w:val="de-DE" w:eastAsia="it-IT"/>
              </w:rPr>
            </w:pPr>
          </w:p>
        </w:tc>
      </w:tr>
      <w:tr w:rsidR="000932EF" w:rsidRPr="000932EF" w:rsidTr="002275FB">
        <w:tc>
          <w:tcPr>
            <w:tcW w:w="2633" w:type="dxa"/>
            <w:tcBorders>
              <w:left w:val="single" w:sz="4" w:space="0" w:color="auto"/>
            </w:tcBorders>
            <w:shd w:val="clear" w:color="auto" w:fill="auto"/>
          </w:tcPr>
          <w:p w:rsidR="000932EF" w:rsidRPr="000932EF" w:rsidRDefault="000932EF" w:rsidP="000932EF">
            <w:pPr>
              <w:widowControl/>
              <w:suppressAutoHyphens w:val="0"/>
              <w:jc w:val="both"/>
              <w:rPr>
                <w:rFonts w:ascii="Calibri" w:hAnsi="Calibri" w:cs="Calibri"/>
                <w:color w:val="00000A"/>
                <w:sz w:val="22"/>
                <w:szCs w:val="22"/>
                <w:lang w:val="de-DE" w:eastAsia="it-IT"/>
              </w:rPr>
            </w:pPr>
            <w:r w:rsidRPr="000932EF">
              <w:rPr>
                <w:rFonts w:ascii="Calibri" w:hAnsi="Calibri" w:cs="Calibri"/>
                <w:color w:val="00000A"/>
                <w:sz w:val="22"/>
                <w:szCs w:val="22"/>
                <w:lang w:eastAsia="it-IT"/>
              </w:rPr>
              <w:t>Codice fiscale</w:t>
            </w:r>
            <w:r w:rsidRPr="000932EF">
              <w:rPr>
                <w:rFonts w:ascii="Calibri" w:hAnsi="Calibri" w:cs="Calibri"/>
                <w:color w:val="00000A"/>
                <w:sz w:val="22"/>
                <w:szCs w:val="22"/>
                <w:lang w:val="de-DE" w:eastAsia="it-IT"/>
              </w:rPr>
              <w:t>:</w:t>
            </w:r>
          </w:p>
        </w:tc>
        <w:tc>
          <w:tcPr>
            <w:tcW w:w="7307" w:type="dxa"/>
            <w:gridSpan w:val="5"/>
            <w:tcBorders>
              <w:bottom w:val="dashSmallGap" w:sz="4" w:space="0" w:color="auto"/>
              <w:right w:val="single" w:sz="4" w:space="0" w:color="auto"/>
            </w:tcBorders>
            <w:shd w:val="clear" w:color="auto" w:fill="auto"/>
          </w:tcPr>
          <w:p w:rsidR="000932EF" w:rsidRPr="000932EF" w:rsidRDefault="000932EF" w:rsidP="000932EF">
            <w:pPr>
              <w:widowControl/>
              <w:suppressAutoHyphens w:val="0"/>
              <w:jc w:val="both"/>
              <w:rPr>
                <w:rFonts w:ascii="Calibri" w:hAnsi="Calibri" w:cs="Calibri"/>
                <w:color w:val="00000A"/>
                <w:sz w:val="22"/>
                <w:szCs w:val="22"/>
                <w:lang w:val="de-DE" w:eastAsia="it-IT"/>
              </w:rPr>
            </w:pPr>
          </w:p>
        </w:tc>
      </w:tr>
      <w:tr w:rsidR="000932EF" w:rsidRPr="000932EF" w:rsidTr="002275FB">
        <w:tc>
          <w:tcPr>
            <w:tcW w:w="2633" w:type="dxa"/>
            <w:tcBorders>
              <w:left w:val="single" w:sz="4" w:space="0" w:color="auto"/>
            </w:tcBorders>
            <w:shd w:val="clear" w:color="auto" w:fill="auto"/>
          </w:tcPr>
          <w:p w:rsidR="000932EF" w:rsidRPr="000932EF" w:rsidRDefault="000932EF" w:rsidP="000932EF">
            <w:pPr>
              <w:widowControl/>
              <w:suppressAutoHyphens w:val="0"/>
              <w:jc w:val="both"/>
              <w:rPr>
                <w:rFonts w:ascii="Calibri" w:hAnsi="Calibri" w:cs="Calibri"/>
                <w:color w:val="00000A"/>
                <w:sz w:val="22"/>
                <w:szCs w:val="22"/>
                <w:lang w:eastAsia="it-IT"/>
              </w:rPr>
            </w:pPr>
            <w:r w:rsidRPr="000932EF">
              <w:rPr>
                <w:rFonts w:ascii="Calibri" w:hAnsi="Calibri" w:cs="Calibri"/>
                <w:color w:val="00000A"/>
                <w:sz w:val="22"/>
                <w:szCs w:val="22"/>
                <w:lang w:eastAsia="it-IT"/>
              </w:rPr>
              <w:t>Residenza:</w:t>
            </w:r>
          </w:p>
        </w:tc>
        <w:tc>
          <w:tcPr>
            <w:tcW w:w="7307" w:type="dxa"/>
            <w:gridSpan w:val="5"/>
            <w:tcBorders>
              <w:bottom w:val="dashSmallGap" w:sz="4" w:space="0" w:color="auto"/>
              <w:right w:val="single" w:sz="4" w:space="0" w:color="auto"/>
            </w:tcBorders>
            <w:shd w:val="clear" w:color="auto" w:fill="auto"/>
          </w:tcPr>
          <w:p w:rsidR="000932EF" w:rsidRPr="000932EF" w:rsidRDefault="000932EF" w:rsidP="000932EF">
            <w:pPr>
              <w:widowControl/>
              <w:suppressAutoHyphens w:val="0"/>
              <w:jc w:val="both"/>
              <w:rPr>
                <w:rFonts w:ascii="Calibri" w:hAnsi="Calibri" w:cs="Calibri"/>
                <w:color w:val="00000A"/>
                <w:sz w:val="22"/>
                <w:szCs w:val="22"/>
                <w:lang w:val="de-DE" w:eastAsia="it-IT"/>
              </w:rPr>
            </w:pPr>
          </w:p>
        </w:tc>
      </w:tr>
      <w:tr w:rsidR="000932EF" w:rsidRPr="000932EF" w:rsidTr="002275FB">
        <w:tc>
          <w:tcPr>
            <w:tcW w:w="4073" w:type="dxa"/>
            <w:gridSpan w:val="4"/>
            <w:tcBorders>
              <w:left w:val="single" w:sz="4" w:space="0" w:color="auto"/>
            </w:tcBorders>
            <w:shd w:val="clear" w:color="auto" w:fill="auto"/>
          </w:tcPr>
          <w:p w:rsidR="000932EF" w:rsidRPr="000932EF" w:rsidRDefault="000932EF" w:rsidP="000932EF">
            <w:pPr>
              <w:widowControl/>
              <w:suppressAutoHyphens w:val="0"/>
              <w:jc w:val="both"/>
              <w:rPr>
                <w:rFonts w:ascii="Calibri" w:hAnsi="Calibri" w:cs="Calibri"/>
                <w:color w:val="00000A"/>
                <w:sz w:val="22"/>
                <w:szCs w:val="22"/>
                <w:lang w:eastAsia="it-IT"/>
              </w:rPr>
            </w:pPr>
            <w:r w:rsidRPr="000932EF">
              <w:rPr>
                <w:rFonts w:ascii="Calibri" w:hAnsi="Calibri" w:cs="Calibri"/>
                <w:color w:val="00000A"/>
                <w:sz w:val="22"/>
                <w:szCs w:val="22"/>
                <w:lang w:eastAsia="it-IT"/>
              </w:rPr>
              <w:t>qualifica professionale:</w:t>
            </w:r>
          </w:p>
        </w:tc>
        <w:tc>
          <w:tcPr>
            <w:tcW w:w="5867" w:type="dxa"/>
            <w:gridSpan w:val="2"/>
            <w:tcBorders>
              <w:top w:val="dashSmallGap" w:sz="4" w:space="0" w:color="auto"/>
              <w:bottom w:val="dashSmallGap" w:sz="4" w:space="0" w:color="auto"/>
              <w:right w:val="single" w:sz="4" w:space="0" w:color="auto"/>
            </w:tcBorders>
            <w:shd w:val="clear" w:color="auto" w:fill="auto"/>
          </w:tcPr>
          <w:p w:rsidR="000932EF" w:rsidRPr="000932EF" w:rsidRDefault="000932EF" w:rsidP="000932EF">
            <w:pPr>
              <w:widowControl/>
              <w:suppressAutoHyphens w:val="0"/>
              <w:jc w:val="both"/>
              <w:rPr>
                <w:rFonts w:ascii="Calibri" w:hAnsi="Calibri" w:cs="Calibri"/>
                <w:color w:val="00000A"/>
                <w:sz w:val="22"/>
                <w:szCs w:val="22"/>
                <w:lang w:val="de-DE" w:eastAsia="it-IT"/>
              </w:rPr>
            </w:pPr>
          </w:p>
        </w:tc>
      </w:tr>
      <w:tr w:rsidR="000932EF" w:rsidRPr="000932EF" w:rsidTr="002275FB">
        <w:tc>
          <w:tcPr>
            <w:tcW w:w="4073" w:type="dxa"/>
            <w:gridSpan w:val="4"/>
            <w:tcBorders>
              <w:left w:val="single" w:sz="4" w:space="0" w:color="auto"/>
            </w:tcBorders>
            <w:shd w:val="clear" w:color="auto" w:fill="auto"/>
          </w:tcPr>
          <w:p w:rsidR="000932EF" w:rsidRPr="000932EF" w:rsidRDefault="000932EF" w:rsidP="000932EF">
            <w:pPr>
              <w:widowControl/>
              <w:suppressAutoHyphens w:val="0"/>
              <w:jc w:val="both"/>
              <w:rPr>
                <w:rFonts w:ascii="Calibri" w:hAnsi="Calibri" w:cs="Calibri"/>
                <w:color w:val="00000A"/>
                <w:sz w:val="22"/>
                <w:szCs w:val="22"/>
                <w:lang w:val="de-DE" w:eastAsia="it-IT"/>
              </w:rPr>
            </w:pPr>
            <w:r w:rsidRPr="000932EF">
              <w:rPr>
                <w:rFonts w:ascii="Calibri" w:hAnsi="Calibri" w:cs="Calibri"/>
                <w:color w:val="00000A"/>
                <w:sz w:val="22"/>
                <w:szCs w:val="22"/>
                <w:lang w:eastAsia="it-IT"/>
              </w:rPr>
              <w:t>Ordine professionale di appartenenza:</w:t>
            </w:r>
          </w:p>
        </w:tc>
        <w:tc>
          <w:tcPr>
            <w:tcW w:w="5867" w:type="dxa"/>
            <w:gridSpan w:val="2"/>
            <w:tcBorders>
              <w:top w:val="dashSmallGap" w:sz="4" w:space="0" w:color="auto"/>
              <w:bottom w:val="dashSmallGap" w:sz="4" w:space="0" w:color="auto"/>
              <w:right w:val="single" w:sz="4" w:space="0" w:color="auto"/>
            </w:tcBorders>
            <w:shd w:val="clear" w:color="auto" w:fill="auto"/>
          </w:tcPr>
          <w:p w:rsidR="000932EF" w:rsidRPr="000932EF" w:rsidRDefault="000932EF" w:rsidP="000932EF">
            <w:pPr>
              <w:widowControl/>
              <w:suppressAutoHyphens w:val="0"/>
              <w:jc w:val="both"/>
              <w:rPr>
                <w:rFonts w:ascii="Calibri" w:hAnsi="Calibri" w:cs="Calibri"/>
                <w:color w:val="00000A"/>
                <w:sz w:val="22"/>
                <w:szCs w:val="22"/>
                <w:lang w:val="de-DE" w:eastAsia="it-IT"/>
              </w:rPr>
            </w:pPr>
          </w:p>
        </w:tc>
      </w:tr>
      <w:tr w:rsidR="000932EF" w:rsidRPr="000932EF" w:rsidTr="002275FB">
        <w:tc>
          <w:tcPr>
            <w:tcW w:w="5113" w:type="dxa"/>
            <w:gridSpan w:val="5"/>
            <w:tcBorders>
              <w:left w:val="single" w:sz="4" w:space="0" w:color="auto"/>
            </w:tcBorders>
            <w:shd w:val="clear" w:color="auto" w:fill="auto"/>
          </w:tcPr>
          <w:p w:rsidR="000932EF" w:rsidRPr="000932EF" w:rsidRDefault="000932EF" w:rsidP="000932EF">
            <w:pPr>
              <w:widowControl/>
              <w:suppressAutoHyphens w:val="0"/>
              <w:jc w:val="both"/>
              <w:rPr>
                <w:rFonts w:ascii="Calibri" w:hAnsi="Calibri" w:cs="Calibri"/>
                <w:color w:val="00000A"/>
                <w:sz w:val="22"/>
                <w:szCs w:val="22"/>
                <w:lang w:eastAsia="it-IT"/>
              </w:rPr>
            </w:pPr>
            <w:r w:rsidRPr="000932EF">
              <w:rPr>
                <w:rFonts w:ascii="Calibri" w:hAnsi="Calibri" w:cs="Calibri"/>
                <w:color w:val="00000A"/>
                <w:sz w:val="22"/>
                <w:szCs w:val="22"/>
                <w:lang w:eastAsia="it-IT"/>
              </w:rPr>
              <w:t>numero ed anno di iscrizione all’Albo professionale:</w:t>
            </w:r>
          </w:p>
        </w:tc>
        <w:tc>
          <w:tcPr>
            <w:tcW w:w="4827" w:type="dxa"/>
            <w:tcBorders>
              <w:top w:val="dashSmallGap" w:sz="4" w:space="0" w:color="auto"/>
              <w:bottom w:val="dashSmallGap" w:sz="4" w:space="0" w:color="auto"/>
              <w:right w:val="single" w:sz="4" w:space="0" w:color="auto"/>
            </w:tcBorders>
            <w:shd w:val="clear" w:color="auto" w:fill="auto"/>
          </w:tcPr>
          <w:p w:rsidR="000932EF" w:rsidRPr="000932EF" w:rsidRDefault="000932EF" w:rsidP="000932EF">
            <w:pPr>
              <w:widowControl/>
              <w:suppressAutoHyphens w:val="0"/>
              <w:jc w:val="both"/>
              <w:rPr>
                <w:rFonts w:ascii="Calibri" w:hAnsi="Calibri" w:cs="Calibri"/>
                <w:color w:val="00000A"/>
                <w:sz w:val="22"/>
                <w:szCs w:val="22"/>
                <w:lang w:eastAsia="it-IT"/>
              </w:rPr>
            </w:pPr>
          </w:p>
        </w:tc>
      </w:tr>
      <w:tr w:rsidR="000932EF" w:rsidRPr="000932EF" w:rsidTr="002275FB">
        <w:trPr>
          <w:cantSplit/>
          <w:trHeight w:hRule="exact" w:val="113"/>
        </w:trPr>
        <w:tc>
          <w:tcPr>
            <w:tcW w:w="2983" w:type="dxa"/>
            <w:gridSpan w:val="2"/>
            <w:tcBorders>
              <w:left w:val="single" w:sz="4" w:space="0" w:color="auto"/>
              <w:bottom w:val="single" w:sz="4" w:space="0" w:color="auto"/>
            </w:tcBorders>
            <w:shd w:val="clear" w:color="auto" w:fill="auto"/>
          </w:tcPr>
          <w:p w:rsidR="000932EF" w:rsidRPr="000932EF" w:rsidRDefault="000932EF" w:rsidP="000932EF">
            <w:pPr>
              <w:widowControl/>
              <w:suppressAutoHyphens w:val="0"/>
              <w:jc w:val="both"/>
              <w:rPr>
                <w:rFonts w:ascii="Calibri" w:hAnsi="Calibri" w:cs="Calibri"/>
                <w:color w:val="00000A"/>
                <w:sz w:val="22"/>
                <w:szCs w:val="22"/>
                <w:lang w:val="de-DE" w:eastAsia="it-IT"/>
              </w:rPr>
            </w:pPr>
          </w:p>
        </w:tc>
        <w:tc>
          <w:tcPr>
            <w:tcW w:w="6957" w:type="dxa"/>
            <w:gridSpan w:val="4"/>
            <w:tcBorders>
              <w:bottom w:val="single" w:sz="4" w:space="0" w:color="auto"/>
              <w:right w:val="single" w:sz="4" w:space="0" w:color="auto"/>
            </w:tcBorders>
            <w:shd w:val="clear" w:color="auto" w:fill="auto"/>
          </w:tcPr>
          <w:p w:rsidR="000932EF" w:rsidRPr="000932EF" w:rsidRDefault="000932EF" w:rsidP="000932EF">
            <w:pPr>
              <w:widowControl/>
              <w:suppressAutoHyphens w:val="0"/>
              <w:jc w:val="both"/>
              <w:rPr>
                <w:rFonts w:ascii="Calibri" w:hAnsi="Calibri" w:cs="Calibri"/>
                <w:color w:val="00000A"/>
                <w:sz w:val="22"/>
                <w:szCs w:val="22"/>
                <w:lang w:val="de-DE" w:eastAsia="it-IT"/>
              </w:rPr>
            </w:pPr>
          </w:p>
        </w:tc>
      </w:tr>
    </w:tbl>
    <w:p w:rsidR="000932EF" w:rsidRPr="000932EF" w:rsidRDefault="000932EF" w:rsidP="000932EF">
      <w:pPr>
        <w:widowControl/>
        <w:suppressAutoHyphens w:val="0"/>
        <w:jc w:val="both"/>
        <w:rPr>
          <w:rFonts w:ascii="Calibri" w:hAnsi="Calibri" w:cs="Calibri"/>
          <w:color w:val="00000A"/>
          <w:sz w:val="22"/>
          <w:szCs w:val="22"/>
          <w:lang w:eastAsia="it-IT"/>
        </w:rPr>
      </w:pPr>
    </w:p>
    <w:tbl>
      <w:tblPr>
        <w:tblW w:w="9940" w:type="dxa"/>
        <w:tblInd w:w="-5" w:type="dxa"/>
        <w:tblLook w:val="01E0" w:firstRow="1" w:lastRow="1" w:firstColumn="1" w:lastColumn="1" w:noHBand="0" w:noVBand="0"/>
      </w:tblPr>
      <w:tblGrid>
        <w:gridCol w:w="2633"/>
        <w:gridCol w:w="350"/>
        <w:gridCol w:w="490"/>
        <w:gridCol w:w="600"/>
        <w:gridCol w:w="1040"/>
        <w:gridCol w:w="4827"/>
      </w:tblGrid>
      <w:tr w:rsidR="000932EF" w:rsidRPr="000932EF" w:rsidTr="002275FB">
        <w:tc>
          <w:tcPr>
            <w:tcW w:w="3473" w:type="dxa"/>
            <w:gridSpan w:val="3"/>
            <w:tcBorders>
              <w:top w:val="single" w:sz="4" w:space="0" w:color="auto"/>
              <w:left w:val="single" w:sz="4" w:space="0" w:color="auto"/>
            </w:tcBorders>
            <w:shd w:val="clear" w:color="auto" w:fill="auto"/>
          </w:tcPr>
          <w:p w:rsidR="000932EF" w:rsidRPr="000932EF" w:rsidRDefault="000932EF" w:rsidP="000932EF">
            <w:pPr>
              <w:widowControl/>
              <w:suppressAutoHyphens w:val="0"/>
              <w:jc w:val="both"/>
              <w:rPr>
                <w:rFonts w:ascii="Calibri" w:hAnsi="Calibri" w:cs="Calibri"/>
                <w:color w:val="00000A"/>
                <w:sz w:val="22"/>
                <w:szCs w:val="22"/>
                <w:lang w:val="de-DE" w:eastAsia="it-IT"/>
              </w:rPr>
            </w:pPr>
            <w:r w:rsidRPr="000932EF">
              <w:rPr>
                <w:rFonts w:ascii="Calibri" w:hAnsi="Calibri" w:cs="Calibri"/>
                <w:color w:val="00000A"/>
                <w:sz w:val="22"/>
                <w:szCs w:val="22"/>
                <w:lang w:eastAsia="it-IT"/>
              </w:rPr>
              <w:t>Nome e cognome dell’associato:</w:t>
            </w:r>
          </w:p>
        </w:tc>
        <w:tc>
          <w:tcPr>
            <w:tcW w:w="6467" w:type="dxa"/>
            <w:gridSpan w:val="3"/>
            <w:tcBorders>
              <w:top w:val="single" w:sz="4" w:space="0" w:color="auto"/>
              <w:bottom w:val="dashSmallGap" w:sz="4" w:space="0" w:color="auto"/>
              <w:right w:val="single" w:sz="4" w:space="0" w:color="auto"/>
            </w:tcBorders>
            <w:shd w:val="clear" w:color="auto" w:fill="auto"/>
          </w:tcPr>
          <w:p w:rsidR="000932EF" w:rsidRPr="000932EF" w:rsidRDefault="000932EF" w:rsidP="000932EF">
            <w:pPr>
              <w:widowControl/>
              <w:suppressAutoHyphens w:val="0"/>
              <w:jc w:val="both"/>
              <w:rPr>
                <w:rFonts w:ascii="Calibri" w:hAnsi="Calibri" w:cs="Calibri"/>
                <w:b/>
                <w:color w:val="00000A"/>
                <w:sz w:val="22"/>
                <w:szCs w:val="22"/>
                <w:lang w:val="de-DE" w:eastAsia="it-IT"/>
              </w:rPr>
            </w:pPr>
          </w:p>
        </w:tc>
      </w:tr>
      <w:tr w:rsidR="000932EF" w:rsidRPr="000932EF" w:rsidTr="002275FB">
        <w:tc>
          <w:tcPr>
            <w:tcW w:w="2633" w:type="dxa"/>
            <w:tcBorders>
              <w:left w:val="single" w:sz="4" w:space="0" w:color="auto"/>
            </w:tcBorders>
            <w:shd w:val="clear" w:color="auto" w:fill="auto"/>
          </w:tcPr>
          <w:p w:rsidR="000932EF" w:rsidRPr="000932EF" w:rsidRDefault="000932EF" w:rsidP="000932EF">
            <w:pPr>
              <w:widowControl/>
              <w:suppressAutoHyphens w:val="0"/>
              <w:jc w:val="both"/>
              <w:rPr>
                <w:rFonts w:ascii="Calibri" w:hAnsi="Calibri" w:cs="Calibri"/>
                <w:color w:val="00000A"/>
                <w:sz w:val="22"/>
                <w:szCs w:val="22"/>
                <w:lang w:val="de-DE" w:eastAsia="it-IT"/>
              </w:rPr>
            </w:pPr>
            <w:r w:rsidRPr="000932EF">
              <w:rPr>
                <w:rFonts w:ascii="Calibri" w:hAnsi="Calibri" w:cs="Calibri"/>
                <w:color w:val="00000A"/>
                <w:sz w:val="22"/>
                <w:szCs w:val="22"/>
                <w:lang w:eastAsia="it-IT"/>
              </w:rPr>
              <w:t>Data e luogo di nascita:</w:t>
            </w:r>
          </w:p>
        </w:tc>
        <w:tc>
          <w:tcPr>
            <w:tcW w:w="7307" w:type="dxa"/>
            <w:gridSpan w:val="5"/>
            <w:tcBorders>
              <w:bottom w:val="dashSmallGap" w:sz="4" w:space="0" w:color="auto"/>
              <w:right w:val="single" w:sz="4" w:space="0" w:color="auto"/>
            </w:tcBorders>
            <w:shd w:val="clear" w:color="auto" w:fill="auto"/>
          </w:tcPr>
          <w:p w:rsidR="000932EF" w:rsidRPr="000932EF" w:rsidRDefault="000932EF" w:rsidP="000932EF">
            <w:pPr>
              <w:widowControl/>
              <w:suppressAutoHyphens w:val="0"/>
              <w:jc w:val="both"/>
              <w:rPr>
                <w:rFonts w:ascii="Calibri" w:hAnsi="Calibri" w:cs="Calibri"/>
                <w:color w:val="00000A"/>
                <w:sz w:val="22"/>
                <w:szCs w:val="22"/>
                <w:lang w:val="de-DE" w:eastAsia="it-IT"/>
              </w:rPr>
            </w:pPr>
          </w:p>
        </w:tc>
      </w:tr>
      <w:tr w:rsidR="000932EF" w:rsidRPr="000932EF" w:rsidTr="002275FB">
        <w:tc>
          <w:tcPr>
            <w:tcW w:w="2633" w:type="dxa"/>
            <w:tcBorders>
              <w:left w:val="single" w:sz="4" w:space="0" w:color="auto"/>
            </w:tcBorders>
            <w:shd w:val="clear" w:color="auto" w:fill="auto"/>
          </w:tcPr>
          <w:p w:rsidR="000932EF" w:rsidRPr="000932EF" w:rsidRDefault="000932EF" w:rsidP="000932EF">
            <w:pPr>
              <w:widowControl/>
              <w:suppressAutoHyphens w:val="0"/>
              <w:jc w:val="both"/>
              <w:rPr>
                <w:rFonts w:ascii="Calibri" w:hAnsi="Calibri" w:cs="Calibri"/>
                <w:color w:val="00000A"/>
                <w:sz w:val="22"/>
                <w:szCs w:val="22"/>
                <w:lang w:val="de-DE" w:eastAsia="it-IT"/>
              </w:rPr>
            </w:pPr>
            <w:r w:rsidRPr="000932EF">
              <w:rPr>
                <w:rFonts w:ascii="Calibri" w:hAnsi="Calibri" w:cs="Calibri"/>
                <w:color w:val="00000A"/>
                <w:sz w:val="22"/>
                <w:szCs w:val="22"/>
                <w:lang w:eastAsia="it-IT"/>
              </w:rPr>
              <w:t>Codice fiscale</w:t>
            </w:r>
            <w:r w:rsidRPr="000932EF">
              <w:rPr>
                <w:rFonts w:ascii="Calibri" w:hAnsi="Calibri" w:cs="Calibri"/>
                <w:color w:val="00000A"/>
                <w:sz w:val="22"/>
                <w:szCs w:val="22"/>
                <w:lang w:val="de-DE" w:eastAsia="it-IT"/>
              </w:rPr>
              <w:t>:</w:t>
            </w:r>
          </w:p>
        </w:tc>
        <w:tc>
          <w:tcPr>
            <w:tcW w:w="7307" w:type="dxa"/>
            <w:gridSpan w:val="5"/>
            <w:tcBorders>
              <w:bottom w:val="dashSmallGap" w:sz="4" w:space="0" w:color="auto"/>
              <w:right w:val="single" w:sz="4" w:space="0" w:color="auto"/>
            </w:tcBorders>
            <w:shd w:val="clear" w:color="auto" w:fill="auto"/>
          </w:tcPr>
          <w:p w:rsidR="000932EF" w:rsidRPr="000932EF" w:rsidRDefault="000932EF" w:rsidP="000932EF">
            <w:pPr>
              <w:widowControl/>
              <w:suppressAutoHyphens w:val="0"/>
              <w:jc w:val="both"/>
              <w:rPr>
                <w:rFonts w:ascii="Calibri" w:hAnsi="Calibri" w:cs="Calibri"/>
                <w:color w:val="00000A"/>
                <w:sz w:val="22"/>
                <w:szCs w:val="22"/>
                <w:lang w:val="de-DE" w:eastAsia="it-IT"/>
              </w:rPr>
            </w:pPr>
          </w:p>
        </w:tc>
      </w:tr>
      <w:tr w:rsidR="000932EF" w:rsidRPr="000932EF" w:rsidTr="002275FB">
        <w:tc>
          <w:tcPr>
            <w:tcW w:w="2633" w:type="dxa"/>
            <w:tcBorders>
              <w:left w:val="single" w:sz="4" w:space="0" w:color="auto"/>
            </w:tcBorders>
            <w:shd w:val="clear" w:color="auto" w:fill="auto"/>
          </w:tcPr>
          <w:p w:rsidR="000932EF" w:rsidRPr="000932EF" w:rsidRDefault="000932EF" w:rsidP="000932EF">
            <w:pPr>
              <w:widowControl/>
              <w:suppressAutoHyphens w:val="0"/>
              <w:jc w:val="both"/>
              <w:rPr>
                <w:rFonts w:ascii="Calibri" w:hAnsi="Calibri" w:cs="Calibri"/>
                <w:color w:val="00000A"/>
                <w:sz w:val="22"/>
                <w:szCs w:val="22"/>
                <w:lang w:eastAsia="it-IT"/>
              </w:rPr>
            </w:pPr>
            <w:r w:rsidRPr="000932EF">
              <w:rPr>
                <w:rFonts w:ascii="Calibri" w:hAnsi="Calibri" w:cs="Calibri"/>
                <w:color w:val="00000A"/>
                <w:sz w:val="22"/>
                <w:szCs w:val="22"/>
                <w:lang w:eastAsia="it-IT"/>
              </w:rPr>
              <w:t>Residenza:</w:t>
            </w:r>
          </w:p>
        </w:tc>
        <w:tc>
          <w:tcPr>
            <w:tcW w:w="7307" w:type="dxa"/>
            <w:gridSpan w:val="5"/>
            <w:tcBorders>
              <w:bottom w:val="dashSmallGap" w:sz="4" w:space="0" w:color="auto"/>
              <w:right w:val="single" w:sz="4" w:space="0" w:color="auto"/>
            </w:tcBorders>
            <w:shd w:val="clear" w:color="auto" w:fill="auto"/>
          </w:tcPr>
          <w:p w:rsidR="000932EF" w:rsidRPr="000932EF" w:rsidRDefault="000932EF" w:rsidP="000932EF">
            <w:pPr>
              <w:widowControl/>
              <w:suppressAutoHyphens w:val="0"/>
              <w:jc w:val="both"/>
              <w:rPr>
                <w:rFonts w:ascii="Calibri" w:hAnsi="Calibri" w:cs="Calibri"/>
                <w:color w:val="00000A"/>
                <w:sz w:val="22"/>
                <w:szCs w:val="22"/>
                <w:lang w:val="de-DE" w:eastAsia="it-IT"/>
              </w:rPr>
            </w:pPr>
          </w:p>
        </w:tc>
      </w:tr>
      <w:tr w:rsidR="000932EF" w:rsidRPr="000932EF" w:rsidTr="002275FB">
        <w:tc>
          <w:tcPr>
            <w:tcW w:w="4073" w:type="dxa"/>
            <w:gridSpan w:val="4"/>
            <w:tcBorders>
              <w:left w:val="single" w:sz="4" w:space="0" w:color="auto"/>
            </w:tcBorders>
            <w:shd w:val="clear" w:color="auto" w:fill="auto"/>
          </w:tcPr>
          <w:p w:rsidR="000932EF" w:rsidRPr="000932EF" w:rsidRDefault="000932EF" w:rsidP="000932EF">
            <w:pPr>
              <w:widowControl/>
              <w:suppressAutoHyphens w:val="0"/>
              <w:jc w:val="both"/>
              <w:rPr>
                <w:rFonts w:ascii="Calibri" w:hAnsi="Calibri" w:cs="Calibri"/>
                <w:color w:val="00000A"/>
                <w:sz w:val="22"/>
                <w:szCs w:val="22"/>
                <w:lang w:eastAsia="it-IT"/>
              </w:rPr>
            </w:pPr>
            <w:r w:rsidRPr="000932EF">
              <w:rPr>
                <w:rFonts w:ascii="Calibri" w:hAnsi="Calibri" w:cs="Calibri"/>
                <w:color w:val="00000A"/>
                <w:sz w:val="22"/>
                <w:szCs w:val="22"/>
                <w:lang w:eastAsia="it-IT"/>
              </w:rPr>
              <w:t>qualifica professionale:</w:t>
            </w:r>
          </w:p>
        </w:tc>
        <w:tc>
          <w:tcPr>
            <w:tcW w:w="5867" w:type="dxa"/>
            <w:gridSpan w:val="2"/>
            <w:tcBorders>
              <w:top w:val="dashSmallGap" w:sz="4" w:space="0" w:color="auto"/>
              <w:bottom w:val="dashSmallGap" w:sz="4" w:space="0" w:color="auto"/>
              <w:right w:val="single" w:sz="4" w:space="0" w:color="auto"/>
            </w:tcBorders>
            <w:shd w:val="clear" w:color="auto" w:fill="auto"/>
          </w:tcPr>
          <w:p w:rsidR="000932EF" w:rsidRPr="000932EF" w:rsidRDefault="000932EF" w:rsidP="000932EF">
            <w:pPr>
              <w:widowControl/>
              <w:suppressAutoHyphens w:val="0"/>
              <w:jc w:val="both"/>
              <w:rPr>
                <w:rFonts w:ascii="Calibri" w:hAnsi="Calibri" w:cs="Calibri"/>
                <w:color w:val="00000A"/>
                <w:sz w:val="22"/>
                <w:szCs w:val="22"/>
                <w:lang w:val="de-DE" w:eastAsia="it-IT"/>
              </w:rPr>
            </w:pPr>
          </w:p>
        </w:tc>
      </w:tr>
      <w:tr w:rsidR="000932EF" w:rsidRPr="000932EF" w:rsidTr="002275FB">
        <w:tc>
          <w:tcPr>
            <w:tcW w:w="4073" w:type="dxa"/>
            <w:gridSpan w:val="4"/>
            <w:tcBorders>
              <w:left w:val="single" w:sz="4" w:space="0" w:color="auto"/>
            </w:tcBorders>
            <w:shd w:val="clear" w:color="auto" w:fill="auto"/>
          </w:tcPr>
          <w:p w:rsidR="000932EF" w:rsidRPr="000932EF" w:rsidRDefault="000932EF" w:rsidP="000932EF">
            <w:pPr>
              <w:widowControl/>
              <w:suppressAutoHyphens w:val="0"/>
              <w:jc w:val="both"/>
              <w:rPr>
                <w:rFonts w:ascii="Calibri" w:hAnsi="Calibri" w:cs="Calibri"/>
                <w:color w:val="00000A"/>
                <w:sz w:val="22"/>
                <w:szCs w:val="22"/>
                <w:lang w:val="de-DE" w:eastAsia="it-IT"/>
              </w:rPr>
            </w:pPr>
            <w:r w:rsidRPr="000932EF">
              <w:rPr>
                <w:rFonts w:ascii="Calibri" w:hAnsi="Calibri" w:cs="Calibri"/>
                <w:color w:val="00000A"/>
                <w:sz w:val="22"/>
                <w:szCs w:val="22"/>
                <w:lang w:eastAsia="it-IT"/>
              </w:rPr>
              <w:t>Ordine professionale di appartenenza:</w:t>
            </w:r>
          </w:p>
        </w:tc>
        <w:tc>
          <w:tcPr>
            <w:tcW w:w="5867" w:type="dxa"/>
            <w:gridSpan w:val="2"/>
            <w:tcBorders>
              <w:top w:val="dashSmallGap" w:sz="4" w:space="0" w:color="auto"/>
              <w:bottom w:val="dashSmallGap" w:sz="4" w:space="0" w:color="auto"/>
              <w:right w:val="single" w:sz="4" w:space="0" w:color="auto"/>
            </w:tcBorders>
            <w:shd w:val="clear" w:color="auto" w:fill="auto"/>
          </w:tcPr>
          <w:p w:rsidR="000932EF" w:rsidRPr="000932EF" w:rsidRDefault="000932EF" w:rsidP="000932EF">
            <w:pPr>
              <w:widowControl/>
              <w:suppressAutoHyphens w:val="0"/>
              <w:jc w:val="both"/>
              <w:rPr>
                <w:rFonts w:ascii="Calibri" w:hAnsi="Calibri" w:cs="Calibri"/>
                <w:color w:val="00000A"/>
                <w:sz w:val="22"/>
                <w:szCs w:val="22"/>
                <w:lang w:val="de-DE" w:eastAsia="it-IT"/>
              </w:rPr>
            </w:pPr>
          </w:p>
        </w:tc>
      </w:tr>
      <w:tr w:rsidR="000932EF" w:rsidRPr="000932EF" w:rsidTr="002275FB">
        <w:tc>
          <w:tcPr>
            <w:tcW w:w="5113" w:type="dxa"/>
            <w:gridSpan w:val="5"/>
            <w:tcBorders>
              <w:left w:val="single" w:sz="4" w:space="0" w:color="auto"/>
            </w:tcBorders>
            <w:shd w:val="clear" w:color="auto" w:fill="auto"/>
          </w:tcPr>
          <w:p w:rsidR="000932EF" w:rsidRPr="000932EF" w:rsidRDefault="000932EF" w:rsidP="000932EF">
            <w:pPr>
              <w:widowControl/>
              <w:suppressAutoHyphens w:val="0"/>
              <w:jc w:val="both"/>
              <w:rPr>
                <w:rFonts w:ascii="Calibri" w:hAnsi="Calibri" w:cs="Calibri"/>
                <w:color w:val="00000A"/>
                <w:sz w:val="22"/>
                <w:szCs w:val="22"/>
                <w:lang w:eastAsia="it-IT"/>
              </w:rPr>
            </w:pPr>
            <w:r w:rsidRPr="000932EF">
              <w:rPr>
                <w:rFonts w:ascii="Calibri" w:hAnsi="Calibri" w:cs="Calibri"/>
                <w:color w:val="00000A"/>
                <w:sz w:val="22"/>
                <w:szCs w:val="22"/>
                <w:lang w:eastAsia="it-IT"/>
              </w:rPr>
              <w:t>numero ed anno di iscrizione all’Albo professionale:</w:t>
            </w:r>
          </w:p>
        </w:tc>
        <w:tc>
          <w:tcPr>
            <w:tcW w:w="4827" w:type="dxa"/>
            <w:tcBorders>
              <w:top w:val="dashSmallGap" w:sz="4" w:space="0" w:color="auto"/>
              <w:bottom w:val="dashSmallGap" w:sz="4" w:space="0" w:color="auto"/>
              <w:right w:val="single" w:sz="4" w:space="0" w:color="auto"/>
            </w:tcBorders>
            <w:shd w:val="clear" w:color="auto" w:fill="auto"/>
          </w:tcPr>
          <w:p w:rsidR="000932EF" w:rsidRPr="000932EF" w:rsidRDefault="000932EF" w:rsidP="000932EF">
            <w:pPr>
              <w:widowControl/>
              <w:suppressAutoHyphens w:val="0"/>
              <w:jc w:val="both"/>
              <w:rPr>
                <w:rFonts w:ascii="Calibri" w:hAnsi="Calibri" w:cs="Calibri"/>
                <w:color w:val="00000A"/>
                <w:sz w:val="22"/>
                <w:szCs w:val="22"/>
                <w:lang w:eastAsia="it-IT"/>
              </w:rPr>
            </w:pPr>
          </w:p>
        </w:tc>
      </w:tr>
      <w:tr w:rsidR="000932EF" w:rsidRPr="000932EF" w:rsidTr="002275FB">
        <w:trPr>
          <w:cantSplit/>
          <w:trHeight w:hRule="exact" w:val="113"/>
        </w:trPr>
        <w:tc>
          <w:tcPr>
            <w:tcW w:w="2983" w:type="dxa"/>
            <w:gridSpan w:val="2"/>
            <w:tcBorders>
              <w:left w:val="single" w:sz="4" w:space="0" w:color="auto"/>
              <w:bottom w:val="single" w:sz="4" w:space="0" w:color="auto"/>
            </w:tcBorders>
            <w:shd w:val="clear" w:color="auto" w:fill="auto"/>
          </w:tcPr>
          <w:p w:rsidR="000932EF" w:rsidRPr="000932EF" w:rsidRDefault="000932EF" w:rsidP="000932EF">
            <w:pPr>
              <w:widowControl/>
              <w:suppressAutoHyphens w:val="0"/>
              <w:jc w:val="both"/>
              <w:rPr>
                <w:rFonts w:ascii="Calibri" w:hAnsi="Calibri" w:cs="Calibri"/>
                <w:color w:val="00000A"/>
                <w:sz w:val="22"/>
                <w:szCs w:val="22"/>
                <w:lang w:val="de-DE" w:eastAsia="it-IT"/>
              </w:rPr>
            </w:pPr>
          </w:p>
        </w:tc>
        <w:tc>
          <w:tcPr>
            <w:tcW w:w="6957" w:type="dxa"/>
            <w:gridSpan w:val="4"/>
            <w:tcBorders>
              <w:bottom w:val="single" w:sz="4" w:space="0" w:color="auto"/>
              <w:right w:val="single" w:sz="4" w:space="0" w:color="auto"/>
            </w:tcBorders>
            <w:shd w:val="clear" w:color="auto" w:fill="auto"/>
          </w:tcPr>
          <w:p w:rsidR="000932EF" w:rsidRPr="000932EF" w:rsidRDefault="000932EF" w:rsidP="000932EF">
            <w:pPr>
              <w:widowControl/>
              <w:suppressAutoHyphens w:val="0"/>
              <w:jc w:val="both"/>
              <w:rPr>
                <w:rFonts w:ascii="Calibri" w:hAnsi="Calibri" w:cs="Calibri"/>
                <w:color w:val="00000A"/>
                <w:sz w:val="22"/>
                <w:szCs w:val="22"/>
                <w:lang w:val="de-DE" w:eastAsia="it-IT"/>
              </w:rPr>
            </w:pPr>
          </w:p>
        </w:tc>
      </w:tr>
    </w:tbl>
    <w:p w:rsidR="000932EF" w:rsidRPr="000F6C0A" w:rsidRDefault="000932EF" w:rsidP="000F6C0A">
      <w:pPr>
        <w:widowControl/>
        <w:suppressAutoHyphens w:val="0"/>
        <w:jc w:val="both"/>
        <w:rPr>
          <w:rFonts w:ascii="Calibri" w:hAnsi="Calibri" w:cs="Calibri"/>
          <w:color w:val="00000A"/>
          <w:sz w:val="22"/>
          <w:szCs w:val="22"/>
          <w:lang w:val="de-DE" w:eastAsia="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1E0" w:firstRow="1" w:lastRow="1" w:firstColumn="1" w:lastColumn="1" w:noHBand="0" w:noVBand="0"/>
      </w:tblPr>
      <w:tblGrid>
        <w:gridCol w:w="9854"/>
      </w:tblGrid>
      <w:tr w:rsidR="000F6C0A" w:rsidRPr="000F6C0A" w:rsidTr="002275FB">
        <w:tc>
          <w:tcPr>
            <w:tcW w:w="9986" w:type="dxa"/>
            <w:tcBorders>
              <w:top w:val="single" w:sz="4" w:space="0" w:color="auto"/>
              <w:left w:val="single" w:sz="4" w:space="0" w:color="auto"/>
              <w:bottom w:val="single" w:sz="4" w:space="0" w:color="auto"/>
              <w:right w:val="single" w:sz="4" w:space="0" w:color="auto"/>
            </w:tcBorders>
            <w:shd w:val="clear" w:color="auto" w:fill="F3F3F3"/>
            <w:hideMark/>
          </w:tcPr>
          <w:p w:rsidR="000F6C0A" w:rsidRPr="000F6C0A" w:rsidRDefault="000F6C0A" w:rsidP="000F6C0A">
            <w:pPr>
              <w:widowControl/>
              <w:tabs>
                <w:tab w:val="left" w:pos="540"/>
              </w:tabs>
              <w:suppressAutoHyphens w:val="0"/>
              <w:spacing w:before="60" w:after="60"/>
              <w:rPr>
                <w:rFonts w:ascii="Calibri" w:hAnsi="Calibri" w:cs="Calibri"/>
                <w:b/>
                <w:color w:val="000000"/>
                <w:sz w:val="24"/>
                <w:szCs w:val="22"/>
                <w:u w:val="single"/>
                <w:lang w:eastAsia="it-IT"/>
              </w:rPr>
            </w:pPr>
            <w:r w:rsidRPr="000F6C0A">
              <w:rPr>
                <w:rFonts w:ascii="Calibri" w:hAnsi="Calibri" w:cs="Calibri"/>
                <w:b/>
                <w:color w:val="00000A"/>
                <w:sz w:val="22"/>
                <w:szCs w:val="22"/>
                <w:lang w:eastAsia="it-IT"/>
              </w:rPr>
              <w:t>5.c)</w:t>
            </w:r>
            <w:r w:rsidRPr="000F6C0A">
              <w:rPr>
                <w:rFonts w:ascii="Calibri" w:hAnsi="Calibri" w:cs="Calibri"/>
                <w:b/>
                <w:color w:val="00000A"/>
                <w:sz w:val="22"/>
                <w:szCs w:val="22"/>
                <w:lang w:eastAsia="it-IT"/>
              </w:rPr>
              <w:tab/>
            </w:r>
            <w:r w:rsidRPr="000F6C0A">
              <w:rPr>
                <w:rFonts w:ascii="Calibri" w:hAnsi="Calibri" w:cs="Calibri"/>
                <w:b/>
                <w:color w:val="000000"/>
                <w:sz w:val="22"/>
                <w:szCs w:val="22"/>
                <w:lang w:eastAsia="it-IT"/>
              </w:rPr>
              <w:t xml:space="preserve">da compilare in caso di </w:t>
            </w:r>
            <w:r w:rsidRPr="000F6C0A">
              <w:rPr>
                <w:rFonts w:ascii="Calibri" w:hAnsi="Calibri" w:cs="Calibri"/>
                <w:b/>
                <w:color w:val="000000"/>
                <w:sz w:val="22"/>
                <w:szCs w:val="22"/>
                <w:u w:val="single"/>
                <w:lang w:eastAsia="it-IT"/>
              </w:rPr>
              <w:t>SOCIETÀ DI PROFESSIONISTI</w:t>
            </w:r>
          </w:p>
          <w:p w:rsidR="000F6C0A" w:rsidRPr="000F6C0A" w:rsidRDefault="000F6C0A" w:rsidP="000F6C0A">
            <w:pPr>
              <w:widowControl/>
              <w:tabs>
                <w:tab w:val="left" w:pos="540"/>
              </w:tabs>
              <w:suppressAutoHyphens w:val="0"/>
              <w:spacing w:before="60" w:after="60"/>
              <w:rPr>
                <w:rFonts w:ascii="Calibri" w:hAnsi="Calibri" w:cs="Calibri"/>
                <w:b/>
                <w:color w:val="00000A"/>
                <w:sz w:val="24"/>
                <w:szCs w:val="22"/>
                <w:lang w:eastAsia="it-IT"/>
              </w:rPr>
            </w:pPr>
          </w:p>
          <w:p w:rsidR="000F6C0A" w:rsidRPr="000F6C0A" w:rsidRDefault="000F6C0A" w:rsidP="000F6C0A">
            <w:pPr>
              <w:widowControl/>
              <w:tabs>
                <w:tab w:val="left" w:pos="540"/>
              </w:tabs>
              <w:suppressAutoHyphens w:val="0"/>
              <w:spacing w:before="60" w:after="60"/>
              <w:jc w:val="both"/>
              <w:rPr>
                <w:rFonts w:ascii="Calibri" w:hAnsi="Calibri" w:cs="Calibri"/>
                <w:b/>
                <w:color w:val="00000A"/>
                <w:sz w:val="24"/>
                <w:lang w:eastAsia="it-IT"/>
              </w:rPr>
            </w:pPr>
            <w:r w:rsidRPr="000F6C0A">
              <w:rPr>
                <w:rFonts w:ascii="Calibri" w:hAnsi="Calibri" w:cs="Calibri"/>
                <w:b/>
                <w:color w:val="00000A"/>
                <w:sz w:val="22"/>
                <w:szCs w:val="22"/>
                <w:lang w:eastAsia="it-IT"/>
              </w:rPr>
              <w:t>Questa sezione deve essere compilata dal legale rappresentante della società di professionisti.</w:t>
            </w:r>
          </w:p>
        </w:tc>
      </w:tr>
    </w:tbl>
    <w:p w:rsidR="000F6C0A" w:rsidRPr="000F6C0A" w:rsidRDefault="000F6C0A" w:rsidP="00C86C22">
      <w:pPr>
        <w:widowControl/>
        <w:suppressAutoHyphens w:val="0"/>
        <w:spacing w:before="60" w:after="120"/>
        <w:rPr>
          <w:rFonts w:ascii="Calibri" w:hAnsi="Calibri" w:cs="Calibri"/>
          <w:color w:val="00000A"/>
          <w:sz w:val="18"/>
          <w:szCs w:val="18"/>
          <w:lang w:eastAsia="it-IT"/>
        </w:rPr>
      </w:pPr>
    </w:p>
    <w:tbl>
      <w:tblPr>
        <w:tblW w:w="9935" w:type="dxa"/>
        <w:tblLook w:val="01E0" w:firstRow="1" w:lastRow="1" w:firstColumn="1" w:lastColumn="1" w:noHBand="0" w:noVBand="0"/>
      </w:tblPr>
      <w:tblGrid>
        <w:gridCol w:w="2612"/>
        <w:gridCol w:w="2962"/>
        <w:gridCol w:w="1302"/>
        <w:gridCol w:w="3059"/>
      </w:tblGrid>
      <w:tr w:rsidR="000F6C0A" w:rsidRPr="000F6C0A" w:rsidTr="002275FB">
        <w:tc>
          <w:tcPr>
            <w:tcW w:w="2612" w:type="dxa"/>
            <w:tcBorders>
              <w:top w:val="single" w:sz="4" w:space="0" w:color="auto"/>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Denominazione sociale:</w:t>
            </w:r>
          </w:p>
        </w:tc>
        <w:tc>
          <w:tcPr>
            <w:tcW w:w="7323" w:type="dxa"/>
            <w:gridSpan w:val="3"/>
            <w:tcBorders>
              <w:top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b/>
                <w:color w:val="00000A"/>
                <w:lang w:val="de-DE" w:eastAsia="it-IT"/>
              </w:rPr>
            </w:pPr>
          </w:p>
        </w:tc>
      </w:tr>
      <w:tr w:rsidR="000F6C0A" w:rsidRPr="000F6C0A" w:rsidTr="002275FB">
        <w:tc>
          <w:tcPr>
            <w:tcW w:w="9935" w:type="dxa"/>
            <w:gridSpan w:val="4"/>
            <w:tcBorders>
              <w:left w:val="single"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iscrizione alla CCIAA di:</w:t>
            </w:r>
            <w:r w:rsidRPr="000F6C0A">
              <w:rPr>
                <w:rFonts w:ascii="Calibri" w:hAnsi="Calibri" w:cs="Calibri"/>
                <w:i/>
                <w:iCs/>
                <w:color w:val="00000A"/>
                <w:lang w:eastAsia="it-IT"/>
              </w:rPr>
              <w:t xml:space="preserve"> </w:t>
            </w:r>
            <w:r w:rsidRPr="000F6C0A">
              <w:rPr>
                <w:rFonts w:ascii="Calibri" w:hAnsi="Calibri" w:cs="Calibri"/>
                <w:i/>
                <w:iCs/>
                <w:color w:val="00000A"/>
                <w:sz w:val="18"/>
                <w:szCs w:val="18"/>
                <w:lang w:eastAsia="it-IT"/>
              </w:rPr>
              <w:t>(per gli stranieri registri equipollenti)</w:t>
            </w:r>
          </w:p>
        </w:tc>
      </w:tr>
      <w:tr w:rsidR="000F6C0A" w:rsidRPr="000F6C0A" w:rsidTr="002275FB">
        <w:tc>
          <w:tcPr>
            <w:tcW w:w="9935" w:type="dxa"/>
            <w:gridSpan w:val="4"/>
            <w:tcBorders>
              <w:left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strike/>
                <w:color w:val="00000A"/>
                <w:lang w:eastAsia="it-IT"/>
              </w:rPr>
            </w:pPr>
          </w:p>
        </w:tc>
      </w:tr>
      <w:tr w:rsidR="000F6C0A" w:rsidRPr="000F6C0A" w:rsidTr="002275FB">
        <w:tc>
          <w:tcPr>
            <w:tcW w:w="2612" w:type="dxa"/>
            <w:tcBorders>
              <w:top w:val="dashSmallGap" w:sz="4" w:space="0" w:color="auto"/>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numero d’iscrizione:</w:t>
            </w:r>
          </w:p>
        </w:tc>
        <w:tc>
          <w:tcPr>
            <w:tcW w:w="7323" w:type="dxa"/>
            <w:gridSpan w:val="3"/>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r>
      <w:tr w:rsidR="000F6C0A" w:rsidRPr="000F6C0A" w:rsidTr="002275FB">
        <w:tc>
          <w:tcPr>
            <w:tcW w:w="2612" w:type="dxa"/>
            <w:tcBorders>
              <w:left w:val="single" w:sz="4" w:space="0" w:color="auto"/>
              <w:bottom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forma giuridica</w:t>
            </w:r>
            <w:r w:rsidRPr="000F6C0A">
              <w:rPr>
                <w:rFonts w:ascii="Calibri" w:hAnsi="Calibri" w:cs="Calibri"/>
                <w:color w:val="00000A"/>
                <w:lang w:val="de-DE" w:eastAsia="it-IT"/>
              </w:rPr>
              <w:t>:</w:t>
            </w:r>
          </w:p>
        </w:tc>
        <w:tc>
          <w:tcPr>
            <w:tcW w:w="2962" w:type="dxa"/>
            <w:tcBorders>
              <w:bottom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c>
          <w:tcPr>
            <w:tcW w:w="1302" w:type="dxa"/>
            <w:tcBorders>
              <w:top w:val="dashSmallGap" w:sz="4" w:space="0" w:color="auto"/>
              <w:bottom w:val="single" w:sz="4" w:space="0" w:color="auto"/>
            </w:tcBorders>
            <w:shd w:val="clear" w:color="auto" w:fill="auto"/>
          </w:tcPr>
          <w:p w:rsidR="000F6C0A" w:rsidRPr="000F6C0A" w:rsidRDefault="000F6C0A" w:rsidP="000F6C0A">
            <w:pPr>
              <w:widowControl/>
              <w:tabs>
                <w:tab w:val="right" w:pos="9540"/>
              </w:tabs>
              <w:suppressAutoHyphens w:val="0"/>
              <w:spacing w:before="80"/>
              <w:jc w:val="right"/>
              <w:rPr>
                <w:rFonts w:ascii="Calibri" w:hAnsi="Calibri" w:cs="Calibri"/>
                <w:color w:val="00000A"/>
                <w:lang w:val="de-DE" w:eastAsia="it-IT"/>
              </w:rPr>
            </w:pPr>
            <w:r w:rsidRPr="000F6C0A">
              <w:rPr>
                <w:rFonts w:ascii="Calibri" w:hAnsi="Calibri" w:cs="Calibri"/>
                <w:color w:val="00000A"/>
                <w:lang w:eastAsia="it-IT"/>
              </w:rPr>
              <w:t>sede legale</w:t>
            </w:r>
            <w:r w:rsidRPr="000F6C0A">
              <w:rPr>
                <w:rFonts w:ascii="Calibri" w:hAnsi="Calibri" w:cs="Calibri"/>
                <w:color w:val="00000A"/>
                <w:lang w:val="de-DE" w:eastAsia="it-IT"/>
              </w:rPr>
              <w:t>:</w:t>
            </w:r>
          </w:p>
        </w:tc>
        <w:tc>
          <w:tcPr>
            <w:tcW w:w="3059" w:type="dxa"/>
            <w:tcBorders>
              <w:top w:val="dashSmallGap" w:sz="4" w:space="0" w:color="auto"/>
              <w:left w:val="nil"/>
              <w:bottom w:val="single"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r>
    </w:tbl>
    <w:p w:rsidR="000F6C0A" w:rsidRPr="000F6C0A" w:rsidRDefault="000F6C0A" w:rsidP="000F6C0A">
      <w:pPr>
        <w:widowControl/>
        <w:suppressAutoHyphens w:val="0"/>
        <w:spacing w:after="120"/>
        <w:ind w:left="283"/>
        <w:rPr>
          <w:rFonts w:ascii="Calibri" w:hAnsi="Calibri" w:cs="Calibri"/>
          <w:color w:val="00000A"/>
          <w:lang w:eastAsia="it-IT"/>
        </w:rPr>
      </w:pPr>
    </w:p>
    <w:p w:rsidR="000F6C0A" w:rsidRDefault="000F6C0A" w:rsidP="000F6C0A">
      <w:pPr>
        <w:widowControl/>
        <w:numPr>
          <w:ilvl w:val="0"/>
          <w:numId w:val="41"/>
        </w:numPr>
        <w:suppressAutoHyphens w:val="0"/>
        <w:spacing w:after="120"/>
        <w:ind w:left="644"/>
        <w:rPr>
          <w:rFonts w:ascii="Calibri" w:hAnsi="Calibri" w:cs="Calibri"/>
          <w:color w:val="00000A"/>
          <w:lang w:eastAsia="it-IT"/>
        </w:rPr>
      </w:pPr>
      <w:r w:rsidRPr="000F6C0A">
        <w:rPr>
          <w:rFonts w:ascii="Calibri" w:hAnsi="Calibri" w:cs="Calibri"/>
          <w:color w:val="00000A"/>
          <w:lang w:eastAsia="it-IT"/>
        </w:rPr>
        <w:t>che la società è formata dai seguenti soci indicati in uno agli estremi di iscrizione ai relativi albi professionali:</w:t>
      </w:r>
    </w:p>
    <w:p w:rsidR="002A6661" w:rsidRPr="000F6C0A" w:rsidRDefault="002A6661" w:rsidP="002A6661">
      <w:pPr>
        <w:widowControl/>
        <w:suppressAutoHyphens w:val="0"/>
        <w:spacing w:after="120"/>
        <w:ind w:left="644"/>
        <w:rPr>
          <w:rFonts w:ascii="Calibri" w:hAnsi="Calibri" w:cs="Calibri"/>
          <w:color w:val="00000A"/>
          <w:lang w:eastAsia="it-IT"/>
        </w:rPr>
      </w:pPr>
    </w:p>
    <w:tbl>
      <w:tblPr>
        <w:tblW w:w="10008" w:type="dxa"/>
        <w:tblLook w:val="01E0" w:firstRow="1" w:lastRow="1" w:firstColumn="1" w:lastColumn="1" w:noHBand="0" w:noVBand="0"/>
      </w:tblPr>
      <w:tblGrid>
        <w:gridCol w:w="2268"/>
        <w:gridCol w:w="362"/>
        <w:gridCol w:w="1078"/>
        <w:gridCol w:w="1080"/>
        <w:gridCol w:w="5220"/>
      </w:tblGrid>
      <w:tr w:rsidR="000F6C0A" w:rsidRPr="000F6C0A" w:rsidTr="002275FB">
        <w:trPr>
          <w:trHeight w:val="322"/>
        </w:trPr>
        <w:tc>
          <w:tcPr>
            <w:tcW w:w="2268" w:type="dxa"/>
            <w:tcBorders>
              <w:top w:val="single" w:sz="4" w:space="0" w:color="auto"/>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Nome e cognome:</w:t>
            </w:r>
          </w:p>
        </w:tc>
        <w:tc>
          <w:tcPr>
            <w:tcW w:w="7740" w:type="dxa"/>
            <w:gridSpan w:val="4"/>
            <w:tcBorders>
              <w:top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b/>
                <w:color w:val="00000A"/>
                <w:lang w:val="de-DE" w:eastAsia="it-IT"/>
              </w:rPr>
            </w:pPr>
          </w:p>
        </w:tc>
      </w:tr>
      <w:tr w:rsidR="000F6C0A" w:rsidRPr="000F6C0A" w:rsidTr="002275FB">
        <w:trPr>
          <w:trHeight w:val="322"/>
        </w:trPr>
        <w:tc>
          <w:tcPr>
            <w:tcW w:w="2268"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qualifica professionale:</w:t>
            </w:r>
          </w:p>
        </w:tc>
        <w:tc>
          <w:tcPr>
            <w:tcW w:w="7740" w:type="dxa"/>
            <w:gridSpan w:val="4"/>
            <w:tcBorders>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trHeight w:val="311"/>
        </w:trPr>
        <w:tc>
          <w:tcPr>
            <w:tcW w:w="3708" w:type="dxa"/>
            <w:gridSpan w:val="3"/>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Ordine professionale di appartenenza:</w:t>
            </w:r>
          </w:p>
        </w:tc>
        <w:tc>
          <w:tcPr>
            <w:tcW w:w="6300" w:type="dxa"/>
            <w:gridSpan w:val="2"/>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trHeight w:val="322"/>
        </w:trPr>
        <w:tc>
          <w:tcPr>
            <w:tcW w:w="4788" w:type="dxa"/>
            <w:gridSpan w:val="4"/>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numero di iscrizione all’Albo professionale:</w:t>
            </w:r>
          </w:p>
        </w:tc>
        <w:tc>
          <w:tcPr>
            <w:tcW w:w="5220" w:type="dxa"/>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cantSplit/>
          <w:trHeight w:hRule="exact" w:val="113"/>
        </w:trPr>
        <w:tc>
          <w:tcPr>
            <w:tcW w:w="2630" w:type="dxa"/>
            <w:gridSpan w:val="2"/>
            <w:tcBorders>
              <w:left w:val="single" w:sz="4" w:space="0" w:color="auto"/>
              <w:bottom w:val="single" w:sz="4" w:space="0" w:color="auto"/>
            </w:tcBorders>
            <w:shd w:val="clear" w:color="auto" w:fill="auto"/>
          </w:tcPr>
          <w:p w:rsidR="000F6C0A" w:rsidRPr="000F6C0A" w:rsidRDefault="000F6C0A" w:rsidP="000F6C0A">
            <w:pPr>
              <w:widowControl/>
              <w:suppressAutoHyphens w:val="0"/>
              <w:rPr>
                <w:rFonts w:ascii="Calibri" w:hAnsi="Calibri" w:cs="Calibri"/>
                <w:color w:val="00000A"/>
                <w:sz w:val="8"/>
                <w:szCs w:val="8"/>
                <w:lang w:eastAsia="it-IT"/>
              </w:rPr>
            </w:pPr>
          </w:p>
        </w:tc>
        <w:tc>
          <w:tcPr>
            <w:tcW w:w="7378" w:type="dxa"/>
            <w:gridSpan w:val="3"/>
            <w:tcBorders>
              <w:bottom w:val="single"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after="80" w:line="120" w:lineRule="auto"/>
              <w:jc w:val="both"/>
              <w:rPr>
                <w:rFonts w:ascii="Calibri" w:hAnsi="Calibri" w:cs="Calibri"/>
                <w:color w:val="00000A"/>
                <w:sz w:val="8"/>
                <w:szCs w:val="8"/>
                <w:lang w:eastAsia="it-IT"/>
              </w:rPr>
            </w:pPr>
          </w:p>
        </w:tc>
      </w:tr>
    </w:tbl>
    <w:p w:rsidR="000F6C0A" w:rsidRPr="000F6C0A" w:rsidRDefault="000F6C0A" w:rsidP="000F6C0A">
      <w:pPr>
        <w:widowControl/>
        <w:suppressAutoHyphens w:val="0"/>
        <w:spacing w:after="120"/>
        <w:ind w:left="823" w:hanging="539"/>
        <w:rPr>
          <w:rFonts w:ascii="Calibri" w:hAnsi="Calibri" w:cs="Calibri"/>
          <w:color w:val="00000A"/>
          <w:lang w:eastAsia="it-IT"/>
        </w:rPr>
      </w:pPr>
    </w:p>
    <w:tbl>
      <w:tblPr>
        <w:tblW w:w="10008" w:type="dxa"/>
        <w:tblLook w:val="01E0" w:firstRow="1" w:lastRow="1" w:firstColumn="1" w:lastColumn="1" w:noHBand="0" w:noVBand="0"/>
      </w:tblPr>
      <w:tblGrid>
        <w:gridCol w:w="2268"/>
        <w:gridCol w:w="362"/>
        <w:gridCol w:w="1078"/>
        <w:gridCol w:w="1080"/>
        <w:gridCol w:w="5220"/>
      </w:tblGrid>
      <w:tr w:rsidR="000F6C0A" w:rsidRPr="000F6C0A" w:rsidTr="002275FB">
        <w:trPr>
          <w:trHeight w:val="322"/>
        </w:trPr>
        <w:tc>
          <w:tcPr>
            <w:tcW w:w="2268" w:type="dxa"/>
            <w:tcBorders>
              <w:top w:val="single" w:sz="4" w:space="0" w:color="auto"/>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Nome e cognome:</w:t>
            </w:r>
          </w:p>
        </w:tc>
        <w:tc>
          <w:tcPr>
            <w:tcW w:w="7740" w:type="dxa"/>
            <w:gridSpan w:val="4"/>
            <w:tcBorders>
              <w:top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b/>
                <w:color w:val="00000A"/>
                <w:lang w:val="de-DE" w:eastAsia="it-IT"/>
              </w:rPr>
            </w:pPr>
          </w:p>
        </w:tc>
      </w:tr>
      <w:tr w:rsidR="000F6C0A" w:rsidRPr="000F6C0A" w:rsidTr="002275FB">
        <w:trPr>
          <w:trHeight w:val="322"/>
        </w:trPr>
        <w:tc>
          <w:tcPr>
            <w:tcW w:w="2268"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qualifica professionale:</w:t>
            </w:r>
          </w:p>
        </w:tc>
        <w:tc>
          <w:tcPr>
            <w:tcW w:w="7740" w:type="dxa"/>
            <w:gridSpan w:val="4"/>
            <w:tcBorders>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trHeight w:val="311"/>
        </w:trPr>
        <w:tc>
          <w:tcPr>
            <w:tcW w:w="3708" w:type="dxa"/>
            <w:gridSpan w:val="3"/>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Ordine professionale di appartenenza:</w:t>
            </w:r>
          </w:p>
        </w:tc>
        <w:tc>
          <w:tcPr>
            <w:tcW w:w="6300" w:type="dxa"/>
            <w:gridSpan w:val="2"/>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trHeight w:val="322"/>
        </w:trPr>
        <w:tc>
          <w:tcPr>
            <w:tcW w:w="4788" w:type="dxa"/>
            <w:gridSpan w:val="4"/>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numero di iscrizione all’Albo professionale:</w:t>
            </w:r>
          </w:p>
        </w:tc>
        <w:tc>
          <w:tcPr>
            <w:tcW w:w="5220" w:type="dxa"/>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cantSplit/>
          <w:trHeight w:hRule="exact" w:val="113"/>
        </w:trPr>
        <w:tc>
          <w:tcPr>
            <w:tcW w:w="2630" w:type="dxa"/>
            <w:gridSpan w:val="2"/>
            <w:tcBorders>
              <w:left w:val="single" w:sz="4" w:space="0" w:color="auto"/>
              <w:bottom w:val="single" w:sz="4" w:space="0" w:color="auto"/>
            </w:tcBorders>
            <w:shd w:val="clear" w:color="auto" w:fill="auto"/>
          </w:tcPr>
          <w:p w:rsidR="000F6C0A" w:rsidRPr="000F6C0A" w:rsidRDefault="000F6C0A" w:rsidP="000F6C0A">
            <w:pPr>
              <w:widowControl/>
              <w:suppressAutoHyphens w:val="0"/>
              <w:rPr>
                <w:rFonts w:ascii="Calibri" w:hAnsi="Calibri" w:cs="Calibri"/>
                <w:color w:val="00000A"/>
                <w:sz w:val="8"/>
                <w:szCs w:val="8"/>
                <w:lang w:eastAsia="it-IT"/>
              </w:rPr>
            </w:pPr>
          </w:p>
        </w:tc>
        <w:tc>
          <w:tcPr>
            <w:tcW w:w="7378" w:type="dxa"/>
            <w:gridSpan w:val="3"/>
            <w:tcBorders>
              <w:bottom w:val="single"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after="80" w:line="120" w:lineRule="auto"/>
              <w:jc w:val="both"/>
              <w:rPr>
                <w:rFonts w:ascii="Calibri" w:hAnsi="Calibri" w:cs="Calibri"/>
                <w:color w:val="00000A"/>
                <w:sz w:val="8"/>
                <w:szCs w:val="8"/>
                <w:lang w:eastAsia="it-IT"/>
              </w:rPr>
            </w:pPr>
          </w:p>
        </w:tc>
      </w:tr>
    </w:tbl>
    <w:p w:rsidR="000F6C0A" w:rsidRPr="000F6C0A" w:rsidRDefault="000F6C0A" w:rsidP="000F6C0A">
      <w:pPr>
        <w:widowControl/>
        <w:suppressAutoHyphens w:val="0"/>
        <w:spacing w:after="120"/>
        <w:ind w:left="823" w:hanging="539"/>
        <w:rPr>
          <w:rFonts w:ascii="Calibri" w:hAnsi="Calibri" w:cs="Calibri"/>
          <w:color w:val="00000A"/>
          <w:lang w:eastAsia="it-IT"/>
        </w:rPr>
      </w:pPr>
    </w:p>
    <w:tbl>
      <w:tblPr>
        <w:tblW w:w="10008" w:type="dxa"/>
        <w:tblLook w:val="01E0" w:firstRow="1" w:lastRow="1" w:firstColumn="1" w:lastColumn="1" w:noHBand="0" w:noVBand="0"/>
      </w:tblPr>
      <w:tblGrid>
        <w:gridCol w:w="2268"/>
        <w:gridCol w:w="362"/>
        <w:gridCol w:w="1078"/>
        <w:gridCol w:w="1080"/>
        <w:gridCol w:w="5220"/>
      </w:tblGrid>
      <w:tr w:rsidR="000F6C0A" w:rsidRPr="000F6C0A" w:rsidTr="002275FB">
        <w:trPr>
          <w:trHeight w:val="322"/>
        </w:trPr>
        <w:tc>
          <w:tcPr>
            <w:tcW w:w="2268" w:type="dxa"/>
            <w:tcBorders>
              <w:top w:val="single" w:sz="4" w:space="0" w:color="auto"/>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Nome e cognome:</w:t>
            </w:r>
          </w:p>
        </w:tc>
        <w:tc>
          <w:tcPr>
            <w:tcW w:w="7740" w:type="dxa"/>
            <w:gridSpan w:val="4"/>
            <w:tcBorders>
              <w:top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b/>
                <w:color w:val="00000A"/>
                <w:lang w:val="de-DE" w:eastAsia="it-IT"/>
              </w:rPr>
            </w:pPr>
          </w:p>
        </w:tc>
      </w:tr>
      <w:tr w:rsidR="000F6C0A" w:rsidRPr="000F6C0A" w:rsidTr="002275FB">
        <w:trPr>
          <w:trHeight w:val="322"/>
        </w:trPr>
        <w:tc>
          <w:tcPr>
            <w:tcW w:w="2268"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qualifica professionale:</w:t>
            </w:r>
          </w:p>
        </w:tc>
        <w:tc>
          <w:tcPr>
            <w:tcW w:w="7740" w:type="dxa"/>
            <w:gridSpan w:val="4"/>
            <w:tcBorders>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trHeight w:val="311"/>
        </w:trPr>
        <w:tc>
          <w:tcPr>
            <w:tcW w:w="3708" w:type="dxa"/>
            <w:gridSpan w:val="3"/>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Ordine professionale di appartenenza:</w:t>
            </w:r>
          </w:p>
        </w:tc>
        <w:tc>
          <w:tcPr>
            <w:tcW w:w="6300" w:type="dxa"/>
            <w:gridSpan w:val="2"/>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trHeight w:val="322"/>
        </w:trPr>
        <w:tc>
          <w:tcPr>
            <w:tcW w:w="4788" w:type="dxa"/>
            <w:gridSpan w:val="4"/>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numero di iscrizione all’Albo professionale:</w:t>
            </w:r>
          </w:p>
        </w:tc>
        <w:tc>
          <w:tcPr>
            <w:tcW w:w="5220" w:type="dxa"/>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cantSplit/>
          <w:trHeight w:hRule="exact" w:val="113"/>
        </w:trPr>
        <w:tc>
          <w:tcPr>
            <w:tcW w:w="2630" w:type="dxa"/>
            <w:gridSpan w:val="2"/>
            <w:tcBorders>
              <w:left w:val="single" w:sz="4" w:space="0" w:color="auto"/>
              <w:bottom w:val="single" w:sz="4" w:space="0" w:color="auto"/>
            </w:tcBorders>
            <w:shd w:val="clear" w:color="auto" w:fill="auto"/>
          </w:tcPr>
          <w:p w:rsidR="000F6C0A" w:rsidRPr="000F6C0A" w:rsidRDefault="000F6C0A" w:rsidP="000F6C0A">
            <w:pPr>
              <w:widowControl/>
              <w:suppressAutoHyphens w:val="0"/>
              <w:rPr>
                <w:rFonts w:ascii="Calibri" w:hAnsi="Calibri" w:cs="Calibri"/>
                <w:color w:val="00000A"/>
                <w:sz w:val="8"/>
                <w:szCs w:val="8"/>
                <w:lang w:eastAsia="it-IT"/>
              </w:rPr>
            </w:pPr>
          </w:p>
        </w:tc>
        <w:tc>
          <w:tcPr>
            <w:tcW w:w="7378" w:type="dxa"/>
            <w:gridSpan w:val="3"/>
            <w:tcBorders>
              <w:bottom w:val="single"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after="80" w:line="120" w:lineRule="auto"/>
              <w:jc w:val="both"/>
              <w:rPr>
                <w:rFonts w:ascii="Calibri" w:hAnsi="Calibri" w:cs="Calibri"/>
                <w:color w:val="00000A"/>
                <w:sz w:val="8"/>
                <w:szCs w:val="8"/>
                <w:lang w:eastAsia="it-IT"/>
              </w:rPr>
            </w:pPr>
          </w:p>
        </w:tc>
      </w:tr>
    </w:tbl>
    <w:p w:rsidR="000F6C0A" w:rsidRPr="000F6C0A" w:rsidRDefault="000F6C0A" w:rsidP="000F6C0A">
      <w:pPr>
        <w:widowControl/>
        <w:suppressAutoHyphens w:val="0"/>
        <w:spacing w:after="120"/>
        <w:ind w:left="823" w:hanging="539"/>
        <w:rPr>
          <w:rFonts w:ascii="Calibri" w:hAnsi="Calibri" w:cs="Calibri"/>
          <w:color w:val="00000A"/>
          <w:lang w:eastAsia="it-IT"/>
        </w:rPr>
      </w:pPr>
    </w:p>
    <w:tbl>
      <w:tblPr>
        <w:tblW w:w="10008" w:type="dxa"/>
        <w:tblLook w:val="01E0" w:firstRow="1" w:lastRow="1" w:firstColumn="1" w:lastColumn="1" w:noHBand="0" w:noVBand="0"/>
      </w:tblPr>
      <w:tblGrid>
        <w:gridCol w:w="2268"/>
        <w:gridCol w:w="362"/>
        <w:gridCol w:w="1078"/>
        <w:gridCol w:w="1080"/>
        <w:gridCol w:w="5220"/>
      </w:tblGrid>
      <w:tr w:rsidR="000F6C0A" w:rsidRPr="000F6C0A" w:rsidTr="002275FB">
        <w:trPr>
          <w:trHeight w:val="322"/>
        </w:trPr>
        <w:tc>
          <w:tcPr>
            <w:tcW w:w="2268" w:type="dxa"/>
            <w:tcBorders>
              <w:top w:val="single" w:sz="4" w:space="0" w:color="auto"/>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Nome e cognome:</w:t>
            </w:r>
          </w:p>
        </w:tc>
        <w:tc>
          <w:tcPr>
            <w:tcW w:w="7740" w:type="dxa"/>
            <w:gridSpan w:val="4"/>
            <w:tcBorders>
              <w:top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b/>
                <w:color w:val="00000A"/>
                <w:lang w:val="de-DE" w:eastAsia="it-IT"/>
              </w:rPr>
            </w:pPr>
          </w:p>
        </w:tc>
      </w:tr>
      <w:tr w:rsidR="000F6C0A" w:rsidRPr="000F6C0A" w:rsidTr="002275FB">
        <w:trPr>
          <w:trHeight w:val="322"/>
        </w:trPr>
        <w:tc>
          <w:tcPr>
            <w:tcW w:w="2268"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qualifica professionale:</w:t>
            </w:r>
          </w:p>
        </w:tc>
        <w:tc>
          <w:tcPr>
            <w:tcW w:w="7740" w:type="dxa"/>
            <w:gridSpan w:val="4"/>
            <w:tcBorders>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trHeight w:val="311"/>
        </w:trPr>
        <w:tc>
          <w:tcPr>
            <w:tcW w:w="3708" w:type="dxa"/>
            <w:gridSpan w:val="3"/>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Ordine professionale di appartenenza:</w:t>
            </w:r>
          </w:p>
        </w:tc>
        <w:tc>
          <w:tcPr>
            <w:tcW w:w="6300" w:type="dxa"/>
            <w:gridSpan w:val="2"/>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trHeight w:val="322"/>
        </w:trPr>
        <w:tc>
          <w:tcPr>
            <w:tcW w:w="4788" w:type="dxa"/>
            <w:gridSpan w:val="4"/>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numero di iscrizione all’Albo professionale:</w:t>
            </w:r>
          </w:p>
        </w:tc>
        <w:tc>
          <w:tcPr>
            <w:tcW w:w="5220" w:type="dxa"/>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cantSplit/>
          <w:trHeight w:hRule="exact" w:val="113"/>
        </w:trPr>
        <w:tc>
          <w:tcPr>
            <w:tcW w:w="2630" w:type="dxa"/>
            <w:gridSpan w:val="2"/>
            <w:tcBorders>
              <w:left w:val="single" w:sz="4" w:space="0" w:color="auto"/>
              <w:bottom w:val="single" w:sz="4" w:space="0" w:color="auto"/>
            </w:tcBorders>
            <w:shd w:val="clear" w:color="auto" w:fill="auto"/>
          </w:tcPr>
          <w:p w:rsidR="000F6C0A" w:rsidRPr="000F6C0A" w:rsidRDefault="000F6C0A" w:rsidP="000F6C0A">
            <w:pPr>
              <w:widowControl/>
              <w:suppressAutoHyphens w:val="0"/>
              <w:rPr>
                <w:rFonts w:ascii="Calibri" w:hAnsi="Calibri" w:cs="Calibri"/>
                <w:color w:val="00000A"/>
                <w:sz w:val="8"/>
                <w:szCs w:val="8"/>
                <w:lang w:eastAsia="it-IT"/>
              </w:rPr>
            </w:pPr>
          </w:p>
        </w:tc>
        <w:tc>
          <w:tcPr>
            <w:tcW w:w="7378" w:type="dxa"/>
            <w:gridSpan w:val="3"/>
            <w:tcBorders>
              <w:bottom w:val="single"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after="80" w:line="120" w:lineRule="auto"/>
              <w:jc w:val="both"/>
              <w:rPr>
                <w:rFonts w:ascii="Calibri" w:hAnsi="Calibri" w:cs="Calibri"/>
                <w:color w:val="00000A"/>
                <w:sz w:val="8"/>
                <w:szCs w:val="8"/>
                <w:lang w:eastAsia="it-IT"/>
              </w:rPr>
            </w:pPr>
          </w:p>
        </w:tc>
      </w:tr>
    </w:tbl>
    <w:p w:rsidR="000F6C0A" w:rsidRPr="000F6C0A" w:rsidRDefault="000F6C0A" w:rsidP="000F6C0A">
      <w:pPr>
        <w:widowControl/>
        <w:suppressAutoHyphens w:val="0"/>
        <w:spacing w:after="120"/>
        <w:ind w:left="823" w:hanging="539"/>
        <w:rPr>
          <w:rFonts w:ascii="Calibri" w:hAnsi="Calibri" w:cs="Calibri"/>
          <w:color w:val="00000A"/>
          <w:sz w:val="22"/>
          <w:lang w:eastAsia="it-IT"/>
        </w:rPr>
      </w:pPr>
    </w:p>
    <w:p w:rsidR="000F6C0A" w:rsidRPr="000F6C0A" w:rsidRDefault="000F6C0A" w:rsidP="000F6C0A">
      <w:pPr>
        <w:widowControl/>
        <w:numPr>
          <w:ilvl w:val="0"/>
          <w:numId w:val="42"/>
        </w:numPr>
        <w:suppressAutoHyphens w:val="0"/>
        <w:spacing w:before="60" w:after="60" w:line="276" w:lineRule="auto"/>
        <w:contextualSpacing/>
        <w:jc w:val="both"/>
        <w:rPr>
          <w:rFonts w:ascii="Calibri" w:hAnsi="Calibri" w:cs="Calibri"/>
          <w:b/>
          <w:sz w:val="22"/>
          <w:szCs w:val="22"/>
          <w:lang w:eastAsia="it-IT"/>
        </w:rPr>
      </w:pPr>
      <w:r w:rsidRPr="00091FE2">
        <w:rPr>
          <w:rFonts w:ascii="Calibri" w:hAnsi="Calibri" w:cs="Calibri"/>
          <w:b/>
          <w:sz w:val="22"/>
          <w:szCs w:val="22"/>
          <w:highlight w:val="yellow"/>
          <w:lang w:eastAsia="it-IT"/>
        </w:rPr>
        <w:t>si allega</w:t>
      </w:r>
      <w:r w:rsidRPr="000F6C0A">
        <w:rPr>
          <w:rFonts w:ascii="Calibri" w:hAnsi="Calibri" w:cs="Calibri"/>
          <w:b/>
          <w:sz w:val="22"/>
          <w:szCs w:val="22"/>
          <w:lang w:eastAsia="it-IT"/>
        </w:rPr>
        <w:t xml:space="preserve"> l’organigramma aggiornato di cui all’art. 35 della parte V dell’allegato II.12 al D.lgs. n° 36/2023;</w:t>
      </w:r>
    </w:p>
    <w:p w:rsidR="000F6C0A" w:rsidRPr="000F6C0A" w:rsidRDefault="000F6C0A" w:rsidP="000F6C0A">
      <w:pPr>
        <w:widowControl/>
        <w:suppressAutoHyphens w:val="0"/>
        <w:ind w:left="284"/>
        <w:jc w:val="both"/>
        <w:rPr>
          <w:rFonts w:ascii="Calibri" w:hAnsi="Calibri" w:cs="Calibri"/>
          <w:color w:val="00000A"/>
          <w:sz w:val="22"/>
          <w:szCs w:val="22"/>
          <w:lang w:val="de-DE" w:eastAsia="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1E0" w:firstRow="1" w:lastRow="1" w:firstColumn="1" w:lastColumn="1" w:noHBand="0" w:noVBand="0"/>
      </w:tblPr>
      <w:tblGrid>
        <w:gridCol w:w="9854"/>
      </w:tblGrid>
      <w:tr w:rsidR="000F6C0A" w:rsidRPr="000F6C0A" w:rsidTr="002275FB">
        <w:tc>
          <w:tcPr>
            <w:tcW w:w="9986" w:type="dxa"/>
            <w:tcBorders>
              <w:top w:val="single" w:sz="4" w:space="0" w:color="auto"/>
              <w:left w:val="single" w:sz="4" w:space="0" w:color="auto"/>
              <w:bottom w:val="single" w:sz="4" w:space="0" w:color="auto"/>
              <w:right w:val="single" w:sz="4" w:space="0" w:color="auto"/>
            </w:tcBorders>
            <w:shd w:val="clear" w:color="auto" w:fill="F3F3F3"/>
            <w:hideMark/>
          </w:tcPr>
          <w:p w:rsidR="000F6C0A" w:rsidRPr="000F6C0A" w:rsidRDefault="000F6C0A" w:rsidP="000F6C0A">
            <w:pPr>
              <w:widowControl/>
              <w:tabs>
                <w:tab w:val="left" w:pos="540"/>
              </w:tabs>
              <w:suppressAutoHyphens w:val="0"/>
              <w:spacing w:before="60" w:after="60"/>
              <w:rPr>
                <w:rFonts w:ascii="Calibri" w:hAnsi="Calibri" w:cs="Calibri"/>
                <w:b/>
                <w:color w:val="00000A"/>
                <w:sz w:val="24"/>
                <w:szCs w:val="22"/>
                <w:u w:val="single"/>
                <w:lang w:eastAsia="it-IT"/>
              </w:rPr>
            </w:pPr>
            <w:r w:rsidRPr="000F6C0A">
              <w:rPr>
                <w:rFonts w:ascii="Calibri" w:hAnsi="Calibri" w:cs="Calibri"/>
                <w:b/>
                <w:color w:val="00000A"/>
                <w:sz w:val="22"/>
                <w:szCs w:val="22"/>
                <w:lang w:eastAsia="it-IT"/>
              </w:rPr>
              <w:t>5.d)</w:t>
            </w:r>
            <w:r w:rsidRPr="000F6C0A">
              <w:rPr>
                <w:rFonts w:ascii="Calibri" w:hAnsi="Calibri" w:cs="Calibri"/>
                <w:b/>
                <w:color w:val="00000A"/>
                <w:sz w:val="22"/>
                <w:szCs w:val="22"/>
                <w:lang w:eastAsia="it-IT"/>
              </w:rPr>
              <w:tab/>
              <w:t xml:space="preserve">da compilare in caso di </w:t>
            </w:r>
            <w:r w:rsidRPr="000F6C0A">
              <w:rPr>
                <w:rFonts w:ascii="Calibri" w:hAnsi="Calibri" w:cs="Calibri"/>
                <w:b/>
                <w:color w:val="00000A"/>
                <w:sz w:val="22"/>
                <w:szCs w:val="22"/>
                <w:u w:val="single"/>
                <w:lang w:eastAsia="it-IT"/>
              </w:rPr>
              <w:t>SOCIETÀ DI INGEGNERIA</w:t>
            </w:r>
          </w:p>
          <w:p w:rsidR="000F6C0A" w:rsidRPr="000F6C0A" w:rsidRDefault="000F6C0A" w:rsidP="000F6C0A">
            <w:pPr>
              <w:widowControl/>
              <w:tabs>
                <w:tab w:val="left" w:pos="540"/>
              </w:tabs>
              <w:suppressAutoHyphens w:val="0"/>
              <w:spacing w:before="60" w:after="60"/>
              <w:rPr>
                <w:rFonts w:ascii="Calibri" w:hAnsi="Calibri" w:cs="Calibri"/>
                <w:b/>
                <w:color w:val="00000A"/>
                <w:sz w:val="24"/>
                <w:szCs w:val="22"/>
                <w:u w:val="single"/>
                <w:lang w:eastAsia="it-IT"/>
              </w:rPr>
            </w:pPr>
          </w:p>
          <w:p w:rsidR="000F6C0A" w:rsidRPr="000F6C0A" w:rsidRDefault="000F6C0A" w:rsidP="000F6C0A">
            <w:pPr>
              <w:widowControl/>
              <w:tabs>
                <w:tab w:val="left" w:pos="540"/>
              </w:tabs>
              <w:suppressAutoHyphens w:val="0"/>
              <w:spacing w:before="60" w:after="60"/>
              <w:rPr>
                <w:rFonts w:ascii="Calibri" w:hAnsi="Calibri" w:cs="Calibri"/>
                <w:color w:val="00000A"/>
                <w:sz w:val="24"/>
                <w:szCs w:val="22"/>
                <w:lang w:eastAsia="it-IT"/>
              </w:rPr>
            </w:pPr>
            <w:r w:rsidRPr="000F6C0A">
              <w:rPr>
                <w:rFonts w:ascii="Calibri" w:hAnsi="Calibri" w:cs="Calibri"/>
                <w:b/>
                <w:color w:val="00000A"/>
                <w:sz w:val="22"/>
                <w:szCs w:val="22"/>
                <w:lang w:eastAsia="it-IT"/>
              </w:rPr>
              <w:t>Questa sezione deve essere compilata dal legale rappresentante della società di ingegneria.</w:t>
            </w:r>
          </w:p>
        </w:tc>
      </w:tr>
    </w:tbl>
    <w:p w:rsidR="000F6C0A" w:rsidRPr="000F6C0A" w:rsidRDefault="000F6C0A" w:rsidP="000F6C0A">
      <w:pPr>
        <w:widowControl/>
        <w:suppressAutoHyphens w:val="0"/>
        <w:spacing w:before="60" w:after="120"/>
        <w:ind w:left="284"/>
        <w:rPr>
          <w:rFonts w:ascii="Calibri" w:hAnsi="Calibri" w:cs="Calibri"/>
          <w:color w:val="00000A"/>
          <w:sz w:val="18"/>
          <w:szCs w:val="18"/>
          <w:lang w:eastAsia="it-IT"/>
        </w:rPr>
      </w:pPr>
    </w:p>
    <w:tbl>
      <w:tblPr>
        <w:tblW w:w="9935" w:type="dxa"/>
        <w:tblLook w:val="01E0" w:firstRow="1" w:lastRow="1" w:firstColumn="1" w:lastColumn="1" w:noHBand="0" w:noVBand="0"/>
      </w:tblPr>
      <w:tblGrid>
        <w:gridCol w:w="2456"/>
        <w:gridCol w:w="177"/>
        <w:gridCol w:w="2832"/>
        <w:gridCol w:w="1421"/>
        <w:gridCol w:w="3049"/>
      </w:tblGrid>
      <w:tr w:rsidR="000F6C0A" w:rsidRPr="000F6C0A" w:rsidTr="002275FB">
        <w:tc>
          <w:tcPr>
            <w:tcW w:w="2633" w:type="dxa"/>
            <w:gridSpan w:val="2"/>
            <w:tcBorders>
              <w:top w:val="single" w:sz="4" w:space="0" w:color="auto"/>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Denominazione sociale:</w:t>
            </w:r>
          </w:p>
        </w:tc>
        <w:tc>
          <w:tcPr>
            <w:tcW w:w="7302" w:type="dxa"/>
            <w:gridSpan w:val="3"/>
            <w:tcBorders>
              <w:top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b/>
                <w:color w:val="00000A"/>
                <w:lang w:val="de-DE" w:eastAsia="it-IT"/>
              </w:rPr>
            </w:pPr>
          </w:p>
        </w:tc>
      </w:tr>
      <w:tr w:rsidR="000F6C0A" w:rsidRPr="000F6C0A" w:rsidTr="002275FB">
        <w:tc>
          <w:tcPr>
            <w:tcW w:w="9935" w:type="dxa"/>
            <w:gridSpan w:val="5"/>
            <w:tcBorders>
              <w:left w:val="single"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iscrizione alla CCIAA di:</w:t>
            </w:r>
            <w:r w:rsidRPr="000F6C0A">
              <w:rPr>
                <w:rFonts w:ascii="Calibri" w:hAnsi="Calibri" w:cs="Calibri"/>
                <w:i/>
                <w:iCs/>
                <w:color w:val="00000A"/>
                <w:lang w:eastAsia="it-IT"/>
              </w:rPr>
              <w:t xml:space="preserve"> </w:t>
            </w:r>
            <w:r w:rsidRPr="000F6C0A">
              <w:rPr>
                <w:rFonts w:ascii="Calibri" w:hAnsi="Calibri" w:cs="Calibri"/>
                <w:i/>
                <w:iCs/>
                <w:color w:val="00000A"/>
                <w:sz w:val="18"/>
                <w:szCs w:val="18"/>
                <w:lang w:eastAsia="it-IT"/>
              </w:rPr>
              <w:t>(per gli stranieri registri equipollenti)</w:t>
            </w:r>
          </w:p>
        </w:tc>
      </w:tr>
      <w:tr w:rsidR="000F6C0A" w:rsidRPr="000F6C0A" w:rsidTr="002275FB">
        <w:tc>
          <w:tcPr>
            <w:tcW w:w="9935" w:type="dxa"/>
            <w:gridSpan w:val="5"/>
            <w:tcBorders>
              <w:left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c>
          <w:tcPr>
            <w:tcW w:w="2633" w:type="dxa"/>
            <w:gridSpan w:val="2"/>
            <w:tcBorders>
              <w:top w:val="dashSmallGap" w:sz="4" w:space="0" w:color="auto"/>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numero e data d’iscrizione:</w:t>
            </w:r>
          </w:p>
        </w:tc>
        <w:tc>
          <w:tcPr>
            <w:tcW w:w="7302" w:type="dxa"/>
            <w:gridSpan w:val="3"/>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r>
      <w:tr w:rsidR="000F6C0A" w:rsidRPr="000F6C0A" w:rsidTr="002275FB">
        <w:tc>
          <w:tcPr>
            <w:tcW w:w="2633" w:type="dxa"/>
            <w:gridSpan w:val="2"/>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forma giuridica</w:t>
            </w:r>
            <w:r w:rsidRPr="000F6C0A">
              <w:rPr>
                <w:rFonts w:ascii="Calibri" w:hAnsi="Calibri" w:cs="Calibri"/>
                <w:color w:val="00000A"/>
                <w:lang w:val="de-DE" w:eastAsia="it-IT"/>
              </w:rPr>
              <w:t>:</w:t>
            </w:r>
          </w:p>
        </w:tc>
        <w:tc>
          <w:tcPr>
            <w:tcW w:w="2832" w:type="dxa"/>
            <w:tcBorders>
              <w:bottom w:val="dashSmallGap"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c>
          <w:tcPr>
            <w:tcW w:w="1421" w:type="dxa"/>
            <w:tcBorders>
              <w:top w:val="dashSmallGap" w:sz="4" w:space="0" w:color="auto"/>
            </w:tcBorders>
            <w:shd w:val="clear" w:color="auto" w:fill="auto"/>
          </w:tcPr>
          <w:p w:rsidR="000F6C0A" w:rsidRPr="000F6C0A" w:rsidRDefault="000F6C0A" w:rsidP="000F6C0A">
            <w:pPr>
              <w:widowControl/>
              <w:tabs>
                <w:tab w:val="right" w:pos="9540"/>
              </w:tabs>
              <w:suppressAutoHyphens w:val="0"/>
              <w:spacing w:before="80"/>
              <w:jc w:val="right"/>
              <w:rPr>
                <w:rFonts w:ascii="Calibri" w:hAnsi="Calibri" w:cs="Calibri"/>
                <w:color w:val="00000A"/>
                <w:lang w:val="de-DE" w:eastAsia="it-IT"/>
              </w:rPr>
            </w:pPr>
            <w:r w:rsidRPr="000F6C0A">
              <w:rPr>
                <w:rFonts w:ascii="Calibri" w:hAnsi="Calibri" w:cs="Calibri"/>
                <w:color w:val="00000A"/>
                <w:lang w:eastAsia="it-IT"/>
              </w:rPr>
              <w:t>sede legale</w:t>
            </w:r>
            <w:r w:rsidRPr="000F6C0A">
              <w:rPr>
                <w:rFonts w:ascii="Calibri" w:hAnsi="Calibri" w:cs="Calibri"/>
                <w:color w:val="00000A"/>
                <w:lang w:val="de-DE" w:eastAsia="it-IT"/>
              </w:rPr>
              <w:t>:</w:t>
            </w:r>
          </w:p>
        </w:tc>
        <w:tc>
          <w:tcPr>
            <w:tcW w:w="3049" w:type="dxa"/>
            <w:tcBorders>
              <w:top w:val="dashSmallGap" w:sz="4" w:space="0" w:color="auto"/>
              <w:left w:val="nil"/>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r>
      <w:tr w:rsidR="000F6C0A" w:rsidRPr="000F6C0A" w:rsidTr="002275FB">
        <w:trPr>
          <w:cantSplit/>
          <w:trHeight w:hRule="exact" w:val="113"/>
        </w:trPr>
        <w:tc>
          <w:tcPr>
            <w:tcW w:w="2456" w:type="dxa"/>
            <w:tcBorders>
              <w:left w:val="single" w:sz="4" w:space="0" w:color="auto"/>
              <w:bottom w:val="single" w:sz="4" w:space="0" w:color="auto"/>
            </w:tcBorders>
            <w:shd w:val="clear" w:color="auto" w:fill="auto"/>
          </w:tcPr>
          <w:p w:rsidR="000F6C0A" w:rsidRPr="000F6C0A" w:rsidRDefault="000F6C0A" w:rsidP="000F6C0A">
            <w:pPr>
              <w:widowControl/>
              <w:tabs>
                <w:tab w:val="right" w:pos="9540"/>
              </w:tabs>
              <w:suppressAutoHyphens w:val="0"/>
              <w:spacing w:before="80" w:after="80" w:line="120" w:lineRule="auto"/>
              <w:jc w:val="both"/>
              <w:rPr>
                <w:rFonts w:ascii="Calibri" w:hAnsi="Calibri" w:cs="Calibri"/>
                <w:color w:val="00000A"/>
                <w:sz w:val="8"/>
                <w:szCs w:val="8"/>
                <w:lang w:eastAsia="it-IT"/>
              </w:rPr>
            </w:pPr>
          </w:p>
        </w:tc>
        <w:tc>
          <w:tcPr>
            <w:tcW w:w="7479" w:type="dxa"/>
            <w:gridSpan w:val="4"/>
            <w:tcBorders>
              <w:top w:val="dashSmallGap" w:sz="4" w:space="0" w:color="auto"/>
              <w:bottom w:val="single"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after="80" w:line="120" w:lineRule="auto"/>
              <w:jc w:val="both"/>
              <w:rPr>
                <w:rFonts w:ascii="Calibri" w:hAnsi="Calibri" w:cs="Calibri"/>
                <w:color w:val="00000A"/>
                <w:sz w:val="8"/>
                <w:szCs w:val="8"/>
                <w:lang w:eastAsia="it-IT"/>
              </w:rPr>
            </w:pPr>
          </w:p>
        </w:tc>
      </w:tr>
    </w:tbl>
    <w:p w:rsidR="000F6C0A" w:rsidRPr="000F6C0A" w:rsidRDefault="000F6C0A" w:rsidP="000F6C0A">
      <w:pPr>
        <w:widowControl/>
        <w:suppressAutoHyphens w:val="0"/>
        <w:spacing w:after="120"/>
        <w:rPr>
          <w:rFonts w:ascii="Calibri" w:hAnsi="Calibri" w:cs="Calibri"/>
          <w:color w:val="00000A"/>
          <w:lang w:eastAsia="it-IT"/>
        </w:rPr>
      </w:pPr>
    </w:p>
    <w:p w:rsidR="000F6C0A" w:rsidRDefault="000F6C0A" w:rsidP="000F6C0A">
      <w:pPr>
        <w:widowControl/>
        <w:numPr>
          <w:ilvl w:val="0"/>
          <w:numId w:val="42"/>
        </w:numPr>
        <w:suppressAutoHyphens w:val="0"/>
        <w:spacing w:before="60" w:after="60" w:line="276" w:lineRule="auto"/>
        <w:contextualSpacing/>
        <w:jc w:val="both"/>
        <w:rPr>
          <w:rFonts w:ascii="Calibri" w:hAnsi="Calibri" w:cs="Calibri"/>
          <w:color w:val="00000A"/>
          <w:lang w:eastAsia="it-IT"/>
        </w:rPr>
      </w:pPr>
      <w:r w:rsidRPr="000F6C0A">
        <w:rPr>
          <w:rFonts w:ascii="Calibri" w:hAnsi="Calibri" w:cs="Calibri"/>
          <w:color w:val="00000A"/>
          <w:lang w:eastAsia="it-IT"/>
        </w:rPr>
        <w:t xml:space="preserve">che gli estremi dei requisiti del </w:t>
      </w:r>
      <w:r w:rsidRPr="000F6C0A">
        <w:rPr>
          <w:rFonts w:ascii="Calibri" w:hAnsi="Calibri" w:cs="Calibri"/>
          <w:b/>
          <w:color w:val="00000A"/>
          <w:lang w:eastAsia="it-IT"/>
        </w:rPr>
        <w:t>direttore tecnico</w:t>
      </w:r>
      <w:r w:rsidRPr="000F6C0A">
        <w:rPr>
          <w:rFonts w:ascii="Calibri" w:hAnsi="Calibri" w:cs="Calibri"/>
          <w:color w:val="00000A"/>
          <w:lang w:eastAsia="it-IT"/>
        </w:rPr>
        <w:t xml:space="preserve"> di cui all’art. 36, comma 1 dell’allegato II.12 al D.lgs.  n. 36/2023 sono: </w:t>
      </w:r>
    </w:p>
    <w:p w:rsidR="002A6661" w:rsidRPr="000F6C0A" w:rsidRDefault="002A6661" w:rsidP="002A6661">
      <w:pPr>
        <w:widowControl/>
        <w:suppressAutoHyphens w:val="0"/>
        <w:spacing w:before="60" w:after="60" w:line="276" w:lineRule="auto"/>
        <w:ind w:left="360"/>
        <w:contextualSpacing/>
        <w:jc w:val="both"/>
        <w:rPr>
          <w:rFonts w:ascii="Calibri" w:hAnsi="Calibri" w:cs="Calibri"/>
          <w:color w:val="00000A"/>
          <w:lang w:eastAsia="it-IT"/>
        </w:rPr>
      </w:pPr>
    </w:p>
    <w:tbl>
      <w:tblPr>
        <w:tblW w:w="10008" w:type="dxa"/>
        <w:tblLook w:val="01E0" w:firstRow="1" w:lastRow="1" w:firstColumn="1" w:lastColumn="1" w:noHBand="0" w:noVBand="0"/>
      </w:tblPr>
      <w:tblGrid>
        <w:gridCol w:w="2268"/>
        <w:gridCol w:w="362"/>
        <w:gridCol w:w="1078"/>
        <w:gridCol w:w="1080"/>
        <w:gridCol w:w="5220"/>
      </w:tblGrid>
      <w:tr w:rsidR="000F6C0A" w:rsidRPr="000F6C0A" w:rsidTr="002275FB">
        <w:trPr>
          <w:trHeight w:val="322"/>
        </w:trPr>
        <w:tc>
          <w:tcPr>
            <w:tcW w:w="2268" w:type="dxa"/>
            <w:tcBorders>
              <w:top w:val="single" w:sz="4" w:space="0" w:color="auto"/>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Nome e cognome:</w:t>
            </w:r>
          </w:p>
        </w:tc>
        <w:tc>
          <w:tcPr>
            <w:tcW w:w="7740" w:type="dxa"/>
            <w:gridSpan w:val="4"/>
            <w:tcBorders>
              <w:top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b/>
                <w:color w:val="00000A"/>
                <w:lang w:val="de-DE" w:eastAsia="it-IT"/>
              </w:rPr>
            </w:pPr>
          </w:p>
        </w:tc>
      </w:tr>
      <w:tr w:rsidR="000F6C0A" w:rsidRPr="000F6C0A" w:rsidTr="002275FB">
        <w:trPr>
          <w:trHeight w:val="322"/>
        </w:trPr>
        <w:tc>
          <w:tcPr>
            <w:tcW w:w="2268"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qualifica professionale:</w:t>
            </w:r>
          </w:p>
        </w:tc>
        <w:tc>
          <w:tcPr>
            <w:tcW w:w="7740" w:type="dxa"/>
            <w:gridSpan w:val="4"/>
            <w:tcBorders>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trHeight w:val="322"/>
        </w:trPr>
        <w:tc>
          <w:tcPr>
            <w:tcW w:w="2268"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Data di abilitazione</w:t>
            </w:r>
          </w:p>
        </w:tc>
        <w:tc>
          <w:tcPr>
            <w:tcW w:w="7740" w:type="dxa"/>
            <w:gridSpan w:val="4"/>
            <w:tcBorders>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trHeight w:val="311"/>
        </w:trPr>
        <w:tc>
          <w:tcPr>
            <w:tcW w:w="3708" w:type="dxa"/>
            <w:gridSpan w:val="3"/>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Ordine professionale di appartenenza:</w:t>
            </w:r>
          </w:p>
        </w:tc>
        <w:tc>
          <w:tcPr>
            <w:tcW w:w="6300" w:type="dxa"/>
            <w:gridSpan w:val="2"/>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trHeight w:val="322"/>
        </w:trPr>
        <w:tc>
          <w:tcPr>
            <w:tcW w:w="4788" w:type="dxa"/>
            <w:gridSpan w:val="4"/>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numero di iscrizione all’Albo professionale:</w:t>
            </w:r>
          </w:p>
        </w:tc>
        <w:tc>
          <w:tcPr>
            <w:tcW w:w="5220" w:type="dxa"/>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cantSplit/>
          <w:trHeight w:hRule="exact" w:val="113"/>
        </w:trPr>
        <w:tc>
          <w:tcPr>
            <w:tcW w:w="2630" w:type="dxa"/>
            <w:gridSpan w:val="2"/>
            <w:tcBorders>
              <w:left w:val="single" w:sz="4" w:space="0" w:color="auto"/>
              <w:bottom w:val="single" w:sz="4" w:space="0" w:color="auto"/>
            </w:tcBorders>
            <w:shd w:val="clear" w:color="auto" w:fill="auto"/>
          </w:tcPr>
          <w:p w:rsidR="000F6C0A" w:rsidRPr="000F6C0A" w:rsidRDefault="000F6C0A" w:rsidP="000F6C0A">
            <w:pPr>
              <w:widowControl/>
              <w:suppressAutoHyphens w:val="0"/>
              <w:rPr>
                <w:rFonts w:ascii="Calibri" w:hAnsi="Calibri" w:cs="Calibri"/>
                <w:color w:val="00000A"/>
                <w:sz w:val="8"/>
                <w:szCs w:val="8"/>
                <w:lang w:eastAsia="it-IT"/>
              </w:rPr>
            </w:pPr>
          </w:p>
        </w:tc>
        <w:tc>
          <w:tcPr>
            <w:tcW w:w="7378" w:type="dxa"/>
            <w:gridSpan w:val="3"/>
            <w:tcBorders>
              <w:bottom w:val="single"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after="80" w:line="120" w:lineRule="auto"/>
              <w:jc w:val="both"/>
              <w:rPr>
                <w:rFonts w:ascii="Calibri" w:hAnsi="Calibri" w:cs="Calibri"/>
                <w:color w:val="00000A"/>
                <w:sz w:val="8"/>
                <w:szCs w:val="8"/>
                <w:lang w:eastAsia="it-IT"/>
              </w:rPr>
            </w:pPr>
          </w:p>
        </w:tc>
      </w:tr>
    </w:tbl>
    <w:p w:rsidR="000F6C0A" w:rsidRPr="000F6C0A" w:rsidRDefault="000F6C0A" w:rsidP="000F6C0A">
      <w:pPr>
        <w:spacing w:beforeLines="60" w:before="144" w:after="60"/>
        <w:jc w:val="both"/>
        <w:rPr>
          <w:rFonts w:ascii="Calibri" w:hAnsi="Calibri" w:cs="Calibri"/>
          <w:color w:val="00000A"/>
          <w:sz w:val="22"/>
          <w:szCs w:val="24"/>
          <w:lang w:eastAsia="it-IT"/>
        </w:rPr>
      </w:pPr>
    </w:p>
    <w:p w:rsidR="000F6C0A" w:rsidRPr="000F6C0A" w:rsidRDefault="000F6C0A" w:rsidP="000F6C0A">
      <w:pPr>
        <w:widowControl/>
        <w:numPr>
          <w:ilvl w:val="0"/>
          <w:numId w:val="42"/>
        </w:numPr>
        <w:suppressAutoHyphens w:val="0"/>
        <w:spacing w:before="60" w:after="60" w:line="276" w:lineRule="auto"/>
        <w:contextualSpacing/>
        <w:jc w:val="both"/>
        <w:rPr>
          <w:rFonts w:ascii="Calibri" w:hAnsi="Calibri" w:cs="Calibri"/>
          <w:b/>
          <w:sz w:val="22"/>
          <w:szCs w:val="22"/>
          <w:lang w:eastAsia="it-IT"/>
        </w:rPr>
      </w:pPr>
      <w:r w:rsidRPr="00091FE2">
        <w:rPr>
          <w:rFonts w:ascii="Calibri" w:hAnsi="Calibri" w:cs="Calibri"/>
          <w:b/>
          <w:color w:val="00000A"/>
          <w:sz w:val="22"/>
          <w:szCs w:val="22"/>
          <w:highlight w:val="yellow"/>
          <w:lang w:eastAsia="it-IT"/>
        </w:rPr>
        <w:t>si allega</w:t>
      </w:r>
      <w:r w:rsidRPr="000F6C0A">
        <w:rPr>
          <w:rFonts w:ascii="Calibri" w:hAnsi="Calibri" w:cs="Calibri"/>
          <w:b/>
          <w:color w:val="00000A"/>
          <w:sz w:val="22"/>
          <w:szCs w:val="22"/>
          <w:lang w:eastAsia="it-IT"/>
        </w:rPr>
        <w:t xml:space="preserve"> </w:t>
      </w:r>
      <w:r w:rsidRPr="000F6C0A">
        <w:rPr>
          <w:rFonts w:ascii="Calibri" w:hAnsi="Calibri" w:cs="Calibri"/>
          <w:b/>
          <w:sz w:val="22"/>
          <w:szCs w:val="22"/>
          <w:lang w:eastAsia="it-IT"/>
        </w:rPr>
        <w:t>l’organigramma aggiornato di cui all’art. 36 della parte V dell’allegato II.12 al D.lgs. n° 36/2023;</w:t>
      </w:r>
    </w:p>
    <w:p w:rsidR="000F6C0A" w:rsidRPr="000F6C0A" w:rsidRDefault="000F6C0A" w:rsidP="000F6C0A">
      <w:pPr>
        <w:widowControl/>
        <w:suppressAutoHyphens w:val="0"/>
        <w:jc w:val="both"/>
        <w:rPr>
          <w:rFonts w:ascii="Calibri" w:hAnsi="Calibri" w:cs="Calibri"/>
          <w:color w:val="00000A"/>
          <w:sz w:val="22"/>
          <w:szCs w:val="22"/>
          <w:lang w:val="de-DE" w:eastAsia="it-IT"/>
        </w:rPr>
      </w:pPr>
    </w:p>
    <w:p w:rsidR="000F6C0A" w:rsidRPr="000F6C0A" w:rsidRDefault="000F6C0A" w:rsidP="002A6661">
      <w:pPr>
        <w:widowControl/>
        <w:suppressAutoHyphens w:val="0"/>
        <w:jc w:val="both"/>
        <w:rPr>
          <w:rFonts w:ascii="Calibri" w:hAnsi="Calibri" w:cs="Calibri"/>
          <w:color w:val="00000A"/>
          <w:sz w:val="22"/>
          <w:szCs w:val="22"/>
          <w:lang w:val="de-DE" w:eastAsia="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1E0" w:firstRow="1" w:lastRow="1" w:firstColumn="1" w:lastColumn="1" w:noHBand="0" w:noVBand="0"/>
      </w:tblPr>
      <w:tblGrid>
        <w:gridCol w:w="9854"/>
      </w:tblGrid>
      <w:tr w:rsidR="000F6C0A" w:rsidRPr="000F6C0A" w:rsidTr="002275FB">
        <w:tc>
          <w:tcPr>
            <w:tcW w:w="9986" w:type="dxa"/>
            <w:tcBorders>
              <w:top w:val="single" w:sz="4" w:space="0" w:color="auto"/>
              <w:left w:val="single" w:sz="4" w:space="0" w:color="auto"/>
              <w:bottom w:val="single" w:sz="4" w:space="0" w:color="auto"/>
              <w:right w:val="single" w:sz="4" w:space="0" w:color="auto"/>
            </w:tcBorders>
            <w:shd w:val="clear" w:color="auto" w:fill="F3F3F3"/>
            <w:hideMark/>
          </w:tcPr>
          <w:p w:rsidR="000F6C0A" w:rsidRPr="000F6C0A" w:rsidRDefault="000F6C0A" w:rsidP="000F6C0A">
            <w:pPr>
              <w:widowControl/>
              <w:tabs>
                <w:tab w:val="left" w:pos="540"/>
              </w:tabs>
              <w:suppressAutoHyphens w:val="0"/>
              <w:spacing w:before="60" w:after="60"/>
              <w:jc w:val="both"/>
              <w:rPr>
                <w:rFonts w:ascii="Calibri" w:hAnsi="Calibri" w:cs="Calibri"/>
                <w:b/>
                <w:color w:val="00000A"/>
                <w:sz w:val="24"/>
                <w:szCs w:val="22"/>
                <w:u w:val="single"/>
                <w:lang w:eastAsia="it-IT"/>
              </w:rPr>
            </w:pPr>
            <w:r w:rsidRPr="000F6C0A">
              <w:rPr>
                <w:rFonts w:ascii="Calibri" w:hAnsi="Calibri" w:cs="Calibri"/>
                <w:b/>
                <w:color w:val="00000A"/>
                <w:sz w:val="22"/>
                <w:szCs w:val="22"/>
                <w:lang w:eastAsia="it-IT"/>
              </w:rPr>
              <w:t>5.e)</w:t>
            </w:r>
            <w:r w:rsidRPr="000F6C0A">
              <w:rPr>
                <w:rFonts w:ascii="Calibri" w:hAnsi="Calibri" w:cs="Calibri"/>
                <w:b/>
                <w:color w:val="00000A"/>
                <w:sz w:val="22"/>
                <w:szCs w:val="22"/>
                <w:lang w:eastAsia="it-IT"/>
              </w:rPr>
              <w:tab/>
              <w:t>da compilare in caso di a</w:t>
            </w:r>
            <w:r w:rsidRPr="000F6C0A">
              <w:rPr>
                <w:rFonts w:ascii="Calibri" w:hAnsi="Calibri" w:cs="Calibri"/>
                <w:b/>
                <w:color w:val="00000A"/>
                <w:sz w:val="22"/>
                <w:szCs w:val="22"/>
                <w:u w:val="single"/>
                <w:lang w:eastAsia="it-IT"/>
              </w:rPr>
              <w:t>ltro soggetto abilitato in forza del diritto nazionale a offrire sul mercato servizi di ingegneria e di architettura.</w:t>
            </w:r>
          </w:p>
          <w:p w:rsidR="000F6C0A" w:rsidRPr="000F6C0A" w:rsidRDefault="000F6C0A" w:rsidP="000F6C0A">
            <w:pPr>
              <w:widowControl/>
              <w:tabs>
                <w:tab w:val="left" w:pos="540"/>
              </w:tabs>
              <w:suppressAutoHyphens w:val="0"/>
              <w:spacing w:before="60" w:after="60"/>
              <w:rPr>
                <w:rFonts w:ascii="Calibri" w:hAnsi="Calibri" w:cs="Calibri"/>
                <w:color w:val="00000A"/>
                <w:sz w:val="24"/>
                <w:szCs w:val="22"/>
                <w:lang w:eastAsia="it-IT"/>
              </w:rPr>
            </w:pPr>
            <w:r w:rsidRPr="000F6C0A">
              <w:rPr>
                <w:rFonts w:ascii="Calibri" w:hAnsi="Calibri" w:cs="Calibri"/>
                <w:b/>
                <w:color w:val="00000A"/>
                <w:sz w:val="22"/>
                <w:szCs w:val="22"/>
                <w:lang w:eastAsia="it-IT"/>
              </w:rPr>
              <w:t>Questa sezione deve essere compilata dal legale rappresentante dell’operatore economico.</w:t>
            </w:r>
          </w:p>
        </w:tc>
      </w:tr>
    </w:tbl>
    <w:p w:rsidR="000F6C0A" w:rsidRPr="000F6C0A" w:rsidRDefault="000F6C0A" w:rsidP="000F6C0A">
      <w:pPr>
        <w:widowControl/>
        <w:suppressAutoHyphens w:val="0"/>
        <w:spacing w:before="60" w:after="120"/>
        <w:ind w:left="284"/>
        <w:rPr>
          <w:rFonts w:ascii="Calibri" w:hAnsi="Calibri" w:cs="Calibri"/>
          <w:color w:val="00000A"/>
          <w:sz w:val="18"/>
          <w:szCs w:val="18"/>
          <w:lang w:eastAsia="it-IT"/>
        </w:rPr>
      </w:pPr>
    </w:p>
    <w:tbl>
      <w:tblPr>
        <w:tblW w:w="9935" w:type="dxa"/>
        <w:tblLook w:val="01E0" w:firstRow="1" w:lastRow="1" w:firstColumn="1" w:lastColumn="1" w:noHBand="0" w:noVBand="0"/>
      </w:tblPr>
      <w:tblGrid>
        <w:gridCol w:w="2456"/>
        <w:gridCol w:w="177"/>
        <w:gridCol w:w="2832"/>
        <w:gridCol w:w="1421"/>
        <w:gridCol w:w="3049"/>
      </w:tblGrid>
      <w:tr w:rsidR="000F6C0A" w:rsidRPr="000F6C0A" w:rsidTr="002275FB">
        <w:tc>
          <w:tcPr>
            <w:tcW w:w="2633" w:type="dxa"/>
            <w:gridSpan w:val="2"/>
            <w:tcBorders>
              <w:top w:val="single" w:sz="4" w:space="0" w:color="auto"/>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Denominazione sociale:</w:t>
            </w:r>
          </w:p>
        </w:tc>
        <w:tc>
          <w:tcPr>
            <w:tcW w:w="7302" w:type="dxa"/>
            <w:gridSpan w:val="3"/>
            <w:tcBorders>
              <w:top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b/>
                <w:color w:val="00000A"/>
                <w:lang w:val="de-DE" w:eastAsia="it-IT"/>
              </w:rPr>
            </w:pPr>
          </w:p>
        </w:tc>
      </w:tr>
      <w:tr w:rsidR="000F6C0A" w:rsidRPr="000F6C0A" w:rsidTr="002275FB">
        <w:tc>
          <w:tcPr>
            <w:tcW w:w="9935" w:type="dxa"/>
            <w:gridSpan w:val="5"/>
            <w:tcBorders>
              <w:left w:val="single"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Oggetto sociale:</w:t>
            </w:r>
            <w:r w:rsidRPr="000F6C0A">
              <w:rPr>
                <w:rFonts w:ascii="Calibri" w:hAnsi="Calibri" w:cs="Calibri"/>
                <w:i/>
                <w:iCs/>
                <w:color w:val="00000A"/>
                <w:lang w:eastAsia="it-IT"/>
              </w:rPr>
              <w:t xml:space="preserve"> </w:t>
            </w:r>
          </w:p>
        </w:tc>
      </w:tr>
      <w:tr w:rsidR="000F6C0A" w:rsidRPr="000F6C0A" w:rsidTr="002275FB">
        <w:tc>
          <w:tcPr>
            <w:tcW w:w="9935" w:type="dxa"/>
            <w:gridSpan w:val="5"/>
            <w:tcBorders>
              <w:left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c>
          <w:tcPr>
            <w:tcW w:w="2633" w:type="dxa"/>
            <w:gridSpan w:val="2"/>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Natura giuridica</w:t>
            </w:r>
            <w:r w:rsidRPr="000F6C0A">
              <w:rPr>
                <w:rFonts w:ascii="Calibri" w:hAnsi="Calibri" w:cs="Calibri"/>
                <w:color w:val="00000A"/>
                <w:lang w:val="de-DE" w:eastAsia="it-IT"/>
              </w:rPr>
              <w:t>:</w:t>
            </w:r>
          </w:p>
        </w:tc>
        <w:tc>
          <w:tcPr>
            <w:tcW w:w="2832" w:type="dxa"/>
            <w:tcBorders>
              <w:bottom w:val="dashSmallGap"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c>
          <w:tcPr>
            <w:tcW w:w="1421" w:type="dxa"/>
            <w:tcBorders>
              <w:top w:val="dashSmallGap" w:sz="4" w:space="0" w:color="auto"/>
            </w:tcBorders>
            <w:shd w:val="clear" w:color="auto" w:fill="auto"/>
          </w:tcPr>
          <w:p w:rsidR="000F6C0A" w:rsidRPr="000F6C0A" w:rsidRDefault="000F6C0A" w:rsidP="000F6C0A">
            <w:pPr>
              <w:widowControl/>
              <w:tabs>
                <w:tab w:val="right" w:pos="9540"/>
              </w:tabs>
              <w:suppressAutoHyphens w:val="0"/>
              <w:spacing w:before="80"/>
              <w:jc w:val="right"/>
              <w:rPr>
                <w:rFonts w:ascii="Calibri" w:hAnsi="Calibri" w:cs="Calibri"/>
                <w:color w:val="00000A"/>
                <w:lang w:val="de-DE" w:eastAsia="it-IT"/>
              </w:rPr>
            </w:pPr>
            <w:r w:rsidRPr="000F6C0A">
              <w:rPr>
                <w:rFonts w:ascii="Calibri" w:hAnsi="Calibri" w:cs="Calibri"/>
                <w:color w:val="00000A"/>
                <w:lang w:eastAsia="it-IT"/>
              </w:rPr>
              <w:t>sede legale</w:t>
            </w:r>
            <w:r w:rsidRPr="000F6C0A">
              <w:rPr>
                <w:rFonts w:ascii="Calibri" w:hAnsi="Calibri" w:cs="Calibri"/>
                <w:color w:val="00000A"/>
                <w:lang w:val="de-DE" w:eastAsia="it-IT"/>
              </w:rPr>
              <w:t>:</w:t>
            </w:r>
          </w:p>
        </w:tc>
        <w:tc>
          <w:tcPr>
            <w:tcW w:w="3049" w:type="dxa"/>
            <w:tcBorders>
              <w:top w:val="dashSmallGap" w:sz="4" w:space="0" w:color="auto"/>
              <w:left w:val="nil"/>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r>
      <w:tr w:rsidR="000F6C0A" w:rsidRPr="000F6C0A" w:rsidTr="002275FB">
        <w:trPr>
          <w:cantSplit/>
          <w:trHeight w:hRule="exact" w:val="113"/>
        </w:trPr>
        <w:tc>
          <w:tcPr>
            <w:tcW w:w="2456" w:type="dxa"/>
            <w:tcBorders>
              <w:left w:val="single" w:sz="4" w:space="0" w:color="auto"/>
              <w:bottom w:val="single" w:sz="4" w:space="0" w:color="auto"/>
            </w:tcBorders>
            <w:shd w:val="clear" w:color="auto" w:fill="auto"/>
          </w:tcPr>
          <w:p w:rsidR="000F6C0A" w:rsidRPr="000F6C0A" w:rsidRDefault="000F6C0A" w:rsidP="000F6C0A">
            <w:pPr>
              <w:widowControl/>
              <w:tabs>
                <w:tab w:val="right" w:pos="9540"/>
              </w:tabs>
              <w:suppressAutoHyphens w:val="0"/>
              <w:spacing w:before="80" w:after="80" w:line="120" w:lineRule="auto"/>
              <w:jc w:val="both"/>
              <w:rPr>
                <w:rFonts w:ascii="Calibri" w:hAnsi="Calibri" w:cs="Calibri"/>
                <w:color w:val="00000A"/>
                <w:sz w:val="8"/>
                <w:szCs w:val="8"/>
                <w:lang w:eastAsia="it-IT"/>
              </w:rPr>
            </w:pPr>
          </w:p>
        </w:tc>
        <w:tc>
          <w:tcPr>
            <w:tcW w:w="7479" w:type="dxa"/>
            <w:gridSpan w:val="4"/>
            <w:tcBorders>
              <w:top w:val="dashSmallGap" w:sz="4" w:space="0" w:color="auto"/>
              <w:bottom w:val="single"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after="80" w:line="120" w:lineRule="auto"/>
              <w:jc w:val="both"/>
              <w:rPr>
                <w:rFonts w:ascii="Calibri" w:hAnsi="Calibri" w:cs="Calibri"/>
                <w:color w:val="00000A"/>
                <w:sz w:val="8"/>
                <w:szCs w:val="8"/>
                <w:lang w:eastAsia="it-IT"/>
              </w:rPr>
            </w:pPr>
          </w:p>
        </w:tc>
      </w:tr>
    </w:tbl>
    <w:p w:rsidR="000F6C0A" w:rsidRPr="000F6C0A" w:rsidRDefault="000F6C0A" w:rsidP="000F6C0A">
      <w:pPr>
        <w:widowControl/>
        <w:suppressAutoHyphens w:val="0"/>
        <w:spacing w:after="120"/>
        <w:rPr>
          <w:rFonts w:ascii="Calibri" w:hAnsi="Calibri" w:cs="Calibri"/>
          <w:color w:val="00000A"/>
          <w:lang w:eastAsia="it-IT"/>
        </w:rPr>
      </w:pPr>
    </w:p>
    <w:p w:rsidR="000F6C0A" w:rsidRDefault="000F6C0A" w:rsidP="000F6C0A">
      <w:pPr>
        <w:widowControl/>
        <w:numPr>
          <w:ilvl w:val="0"/>
          <w:numId w:val="42"/>
        </w:numPr>
        <w:suppressAutoHyphens w:val="0"/>
        <w:spacing w:before="60" w:after="60" w:line="276" w:lineRule="auto"/>
        <w:contextualSpacing/>
        <w:jc w:val="both"/>
        <w:rPr>
          <w:rFonts w:ascii="Calibri" w:hAnsi="Calibri" w:cs="Calibri"/>
          <w:color w:val="00000A"/>
          <w:lang w:eastAsia="it-IT"/>
        </w:rPr>
      </w:pPr>
      <w:r w:rsidRPr="000F6C0A">
        <w:rPr>
          <w:rFonts w:ascii="Calibri" w:hAnsi="Calibri" w:cs="Calibri"/>
          <w:color w:val="00000A"/>
          <w:lang w:eastAsia="it-IT"/>
        </w:rPr>
        <w:t xml:space="preserve">che gli estremi dei requisiti del direttore tecnico di cui all’art. 37, comma 2, </w:t>
      </w:r>
      <w:proofErr w:type="spellStart"/>
      <w:r w:rsidRPr="000F6C0A">
        <w:rPr>
          <w:rFonts w:ascii="Calibri" w:hAnsi="Calibri" w:cs="Calibri"/>
          <w:color w:val="00000A"/>
          <w:lang w:eastAsia="it-IT"/>
        </w:rPr>
        <w:t>lett</w:t>
      </w:r>
      <w:proofErr w:type="spellEnd"/>
      <w:r w:rsidRPr="000F6C0A">
        <w:rPr>
          <w:rFonts w:ascii="Calibri" w:hAnsi="Calibri" w:cs="Calibri"/>
          <w:color w:val="00000A"/>
          <w:lang w:eastAsia="it-IT"/>
        </w:rPr>
        <w:t xml:space="preserve">. b) dell’allegato II.12 al D.lgs.  n. 36/2023 sono: </w:t>
      </w:r>
    </w:p>
    <w:p w:rsidR="002A6661" w:rsidRPr="000F6C0A" w:rsidRDefault="002A6661" w:rsidP="002A6661">
      <w:pPr>
        <w:widowControl/>
        <w:suppressAutoHyphens w:val="0"/>
        <w:spacing w:before="60" w:after="60" w:line="276" w:lineRule="auto"/>
        <w:ind w:left="360"/>
        <w:contextualSpacing/>
        <w:jc w:val="both"/>
        <w:rPr>
          <w:rFonts w:ascii="Calibri" w:hAnsi="Calibri" w:cs="Calibri"/>
          <w:color w:val="00000A"/>
          <w:lang w:eastAsia="it-IT"/>
        </w:rPr>
      </w:pPr>
    </w:p>
    <w:tbl>
      <w:tblPr>
        <w:tblW w:w="10008" w:type="dxa"/>
        <w:tblLook w:val="01E0" w:firstRow="1" w:lastRow="1" w:firstColumn="1" w:lastColumn="1" w:noHBand="0" w:noVBand="0"/>
      </w:tblPr>
      <w:tblGrid>
        <w:gridCol w:w="2268"/>
        <w:gridCol w:w="362"/>
        <w:gridCol w:w="1078"/>
        <w:gridCol w:w="1080"/>
        <w:gridCol w:w="5220"/>
      </w:tblGrid>
      <w:tr w:rsidR="000F6C0A" w:rsidRPr="000F6C0A" w:rsidTr="002275FB">
        <w:trPr>
          <w:trHeight w:val="322"/>
        </w:trPr>
        <w:tc>
          <w:tcPr>
            <w:tcW w:w="2268" w:type="dxa"/>
            <w:tcBorders>
              <w:top w:val="single" w:sz="4" w:space="0" w:color="auto"/>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Nome e cognome:</w:t>
            </w:r>
          </w:p>
        </w:tc>
        <w:tc>
          <w:tcPr>
            <w:tcW w:w="7740" w:type="dxa"/>
            <w:gridSpan w:val="4"/>
            <w:tcBorders>
              <w:top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b/>
                <w:color w:val="00000A"/>
                <w:lang w:val="de-DE" w:eastAsia="it-IT"/>
              </w:rPr>
            </w:pPr>
          </w:p>
        </w:tc>
      </w:tr>
      <w:tr w:rsidR="000F6C0A" w:rsidRPr="000F6C0A" w:rsidTr="002275FB">
        <w:trPr>
          <w:trHeight w:val="322"/>
        </w:trPr>
        <w:tc>
          <w:tcPr>
            <w:tcW w:w="2268"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qualifica professionale:</w:t>
            </w:r>
          </w:p>
        </w:tc>
        <w:tc>
          <w:tcPr>
            <w:tcW w:w="7740" w:type="dxa"/>
            <w:gridSpan w:val="4"/>
            <w:tcBorders>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trHeight w:val="322"/>
        </w:trPr>
        <w:tc>
          <w:tcPr>
            <w:tcW w:w="2268"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Data di abilitazione</w:t>
            </w:r>
          </w:p>
        </w:tc>
        <w:tc>
          <w:tcPr>
            <w:tcW w:w="7740" w:type="dxa"/>
            <w:gridSpan w:val="4"/>
            <w:tcBorders>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trHeight w:val="311"/>
        </w:trPr>
        <w:tc>
          <w:tcPr>
            <w:tcW w:w="3708" w:type="dxa"/>
            <w:gridSpan w:val="3"/>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lastRenderedPageBreak/>
              <w:t>Ordine professionale di appartenenza:</w:t>
            </w:r>
          </w:p>
        </w:tc>
        <w:tc>
          <w:tcPr>
            <w:tcW w:w="6300" w:type="dxa"/>
            <w:gridSpan w:val="2"/>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trHeight w:val="322"/>
        </w:trPr>
        <w:tc>
          <w:tcPr>
            <w:tcW w:w="4788" w:type="dxa"/>
            <w:gridSpan w:val="4"/>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numero di iscrizione all’Albo professionale:</w:t>
            </w:r>
          </w:p>
        </w:tc>
        <w:tc>
          <w:tcPr>
            <w:tcW w:w="5220" w:type="dxa"/>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cantSplit/>
          <w:trHeight w:hRule="exact" w:val="113"/>
        </w:trPr>
        <w:tc>
          <w:tcPr>
            <w:tcW w:w="2630" w:type="dxa"/>
            <w:gridSpan w:val="2"/>
            <w:tcBorders>
              <w:left w:val="single" w:sz="4" w:space="0" w:color="auto"/>
              <w:bottom w:val="single" w:sz="4" w:space="0" w:color="auto"/>
            </w:tcBorders>
            <w:shd w:val="clear" w:color="auto" w:fill="auto"/>
          </w:tcPr>
          <w:p w:rsidR="000F6C0A" w:rsidRPr="000F6C0A" w:rsidRDefault="000F6C0A" w:rsidP="000F6C0A">
            <w:pPr>
              <w:widowControl/>
              <w:suppressAutoHyphens w:val="0"/>
              <w:rPr>
                <w:rFonts w:ascii="Calibri" w:hAnsi="Calibri" w:cs="Calibri"/>
                <w:color w:val="00000A"/>
                <w:sz w:val="8"/>
                <w:szCs w:val="8"/>
                <w:lang w:eastAsia="it-IT"/>
              </w:rPr>
            </w:pPr>
          </w:p>
        </w:tc>
        <w:tc>
          <w:tcPr>
            <w:tcW w:w="7378" w:type="dxa"/>
            <w:gridSpan w:val="3"/>
            <w:tcBorders>
              <w:bottom w:val="single"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after="80" w:line="120" w:lineRule="auto"/>
              <w:jc w:val="both"/>
              <w:rPr>
                <w:rFonts w:ascii="Calibri" w:hAnsi="Calibri" w:cs="Calibri"/>
                <w:color w:val="00000A"/>
                <w:sz w:val="8"/>
                <w:szCs w:val="8"/>
                <w:lang w:eastAsia="it-IT"/>
              </w:rPr>
            </w:pPr>
          </w:p>
        </w:tc>
      </w:tr>
    </w:tbl>
    <w:p w:rsidR="000F6C0A" w:rsidRPr="000F6C0A" w:rsidRDefault="000F6C0A" w:rsidP="000F6C0A">
      <w:pPr>
        <w:spacing w:beforeLines="60" w:before="144" w:after="60"/>
        <w:jc w:val="both"/>
        <w:rPr>
          <w:rFonts w:ascii="Calibri" w:hAnsi="Calibri" w:cs="Calibri"/>
          <w:color w:val="00000A"/>
          <w:sz w:val="22"/>
          <w:szCs w:val="24"/>
          <w:lang w:eastAsia="it-IT"/>
        </w:rPr>
      </w:pPr>
    </w:p>
    <w:p w:rsidR="000F6C0A" w:rsidRPr="000F6C0A" w:rsidRDefault="000F6C0A" w:rsidP="000F6C0A">
      <w:pPr>
        <w:widowControl/>
        <w:numPr>
          <w:ilvl w:val="0"/>
          <w:numId w:val="42"/>
        </w:numPr>
        <w:suppressAutoHyphens w:val="0"/>
        <w:spacing w:before="60" w:after="60" w:line="276" w:lineRule="auto"/>
        <w:contextualSpacing/>
        <w:jc w:val="both"/>
        <w:rPr>
          <w:rFonts w:ascii="Calibri" w:hAnsi="Calibri" w:cs="Calibri"/>
          <w:b/>
          <w:sz w:val="22"/>
          <w:szCs w:val="22"/>
          <w:lang w:eastAsia="it-IT"/>
        </w:rPr>
      </w:pPr>
      <w:r w:rsidRPr="00091FE2">
        <w:rPr>
          <w:rFonts w:ascii="Calibri" w:hAnsi="Calibri" w:cs="Calibri"/>
          <w:b/>
          <w:color w:val="00000A"/>
          <w:sz w:val="22"/>
          <w:szCs w:val="22"/>
          <w:highlight w:val="yellow"/>
          <w:lang w:eastAsia="it-IT"/>
        </w:rPr>
        <w:t>si allega</w:t>
      </w:r>
      <w:r w:rsidRPr="000F6C0A">
        <w:rPr>
          <w:rFonts w:ascii="Calibri" w:hAnsi="Calibri" w:cs="Calibri"/>
          <w:b/>
          <w:color w:val="00000A"/>
          <w:sz w:val="22"/>
          <w:szCs w:val="22"/>
          <w:lang w:eastAsia="it-IT"/>
        </w:rPr>
        <w:t xml:space="preserve"> </w:t>
      </w:r>
      <w:r w:rsidRPr="000F6C0A">
        <w:rPr>
          <w:rFonts w:ascii="Calibri" w:hAnsi="Calibri" w:cs="Calibri"/>
          <w:b/>
          <w:sz w:val="22"/>
          <w:szCs w:val="22"/>
          <w:lang w:eastAsia="it-IT"/>
        </w:rPr>
        <w:t>l’organigramma aggiornato di cui all’art. 37 della parte V dell’allegato II.12 al D.lgs. n° 36/2023;</w:t>
      </w:r>
    </w:p>
    <w:p w:rsidR="000F6C0A" w:rsidRPr="000F6C0A" w:rsidRDefault="000F6C0A" w:rsidP="000F6C0A">
      <w:pPr>
        <w:widowControl/>
        <w:suppressAutoHyphens w:val="0"/>
        <w:jc w:val="both"/>
        <w:rPr>
          <w:rFonts w:ascii="Calibri" w:hAnsi="Calibri" w:cs="Calibri"/>
          <w:color w:val="00000A"/>
          <w:sz w:val="22"/>
          <w:szCs w:val="22"/>
          <w:lang w:val="de-DE" w:eastAsia="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1E0" w:firstRow="1" w:lastRow="1" w:firstColumn="1" w:lastColumn="1" w:noHBand="0" w:noVBand="0"/>
      </w:tblPr>
      <w:tblGrid>
        <w:gridCol w:w="9854"/>
      </w:tblGrid>
      <w:tr w:rsidR="000F6C0A" w:rsidRPr="000F6C0A" w:rsidTr="002A6661">
        <w:tc>
          <w:tcPr>
            <w:tcW w:w="9854" w:type="dxa"/>
            <w:tcBorders>
              <w:top w:val="single" w:sz="4" w:space="0" w:color="auto"/>
              <w:left w:val="single" w:sz="4" w:space="0" w:color="auto"/>
              <w:bottom w:val="single" w:sz="4" w:space="0" w:color="auto"/>
              <w:right w:val="single" w:sz="4" w:space="0" w:color="auto"/>
            </w:tcBorders>
            <w:shd w:val="clear" w:color="auto" w:fill="F3F3F3"/>
            <w:hideMark/>
          </w:tcPr>
          <w:p w:rsidR="000F6C0A" w:rsidRPr="000F6C0A" w:rsidRDefault="000F6C0A" w:rsidP="000F6C0A">
            <w:pPr>
              <w:widowControl/>
              <w:suppressAutoHyphens w:val="0"/>
              <w:jc w:val="both"/>
              <w:rPr>
                <w:rFonts w:ascii="Calibri" w:hAnsi="Calibri" w:cs="Calibri"/>
                <w:b/>
                <w:color w:val="00000A"/>
                <w:sz w:val="24"/>
                <w:szCs w:val="22"/>
                <w:u w:val="single"/>
                <w:lang w:eastAsia="it-IT"/>
              </w:rPr>
            </w:pPr>
            <w:r w:rsidRPr="000F6C0A">
              <w:rPr>
                <w:rFonts w:ascii="Calibri" w:hAnsi="Calibri" w:cs="Calibri"/>
                <w:b/>
                <w:color w:val="00000A"/>
                <w:sz w:val="22"/>
                <w:szCs w:val="22"/>
                <w:lang w:eastAsia="it-IT"/>
              </w:rPr>
              <w:t>5.f)</w:t>
            </w:r>
            <w:r w:rsidRPr="000F6C0A">
              <w:rPr>
                <w:rFonts w:ascii="Calibri" w:hAnsi="Calibri" w:cs="Calibri"/>
                <w:b/>
                <w:color w:val="00000A"/>
                <w:sz w:val="22"/>
                <w:szCs w:val="22"/>
                <w:lang w:eastAsia="it-IT"/>
              </w:rPr>
              <w:tab/>
              <w:t xml:space="preserve">da compilare in caso di </w:t>
            </w:r>
            <w:r w:rsidRPr="000F6C0A">
              <w:rPr>
                <w:rFonts w:ascii="Calibri" w:hAnsi="Calibri" w:cs="Calibri"/>
                <w:b/>
                <w:color w:val="00000A"/>
                <w:sz w:val="22"/>
                <w:szCs w:val="22"/>
                <w:u w:val="single"/>
                <w:lang w:eastAsia="it-IT"/>
              </w:rPr>
              <w:t>SOCIETÀ TRA PROFESSIONISTI -  (v. art. 10 L. 183/2011 e D.M. n. 34/2013):</w:t>
            </w:r>
            <w:r w:rsidRPr="000F6C0A">
              <w:rPr>
                <w:rFonts w:ascii="Calibri" w:hAnsi="Calibri" w:cs="Calibri"/>
                <w:b/>
                <w:color w:val="00000A"/>
                <w:sz w:val="22"/>
                <w:szCs w:val="22"/>
                <w:u w:val="single"/>
                <w:vertAlign w:val="superscript"/>
                <w:lang w:eastAsia="it-IT"/>
              </w:rPr>
              <w:footnoteReference w:id="5"/>
            </w:r>
          </w:p>
          <w:p w:rsidR="000F6C0A" w:rsidRPr="000F6C0A" w:rsidRDefault="000F6C0A" w:rsidP="000F6C0A">
            <w:pPr>
              <w:widowControl/>
              <w:tabs>
                <w:tab w:val="left" w:pos="540"/>
              </w:tabs>
              <w:suppressAutoHyphens w:val="0"/>
              <w:spacing w:before="60" w:after="60"/>
              <w:rPr>
                <w:rFonts w:ascii="Calibri" w:hAnsi="Calibri" w:cs="Calibri"/>
                <w:b/>
                <w:color w:val="00000A"/>
                <w:sz w:val="24"/>
                <w:szCs w:val="22"/>
                <w:u w:val="single"/>
                <w:lang w:eastAsia="it-IT"/>
              </w:rPr>
            </w:pPr>
          </w:p>
          <w:p w:rsidR="000F6C0A" w:rsidRPr="000F6C0A" w:rsidRDefault="000F6C0A" w:rsidP="000F6C0A">
            <w:pPr>
              <w:widowControl/>
              <w:tabs>
                <w:tab w:val="left" w:pos="540"/>
              </w:tabs>
              <w:suppressAutoHyphens w:val="0"/>
              <w:spacing w:before="60" w:after="60"/>
              <w:rPr>
                <w:rFonts w:ascii="Calibri" w:hAnsi="Calibri" w:cs="Calibri"/>
                <w:color w:val="00000A"/>
                <w:lang w:eastAsia="it-IT"/>
              </w:rPr>
            </w:pPr>
            <w:r w:rsidRPr="000F6C0A">
              <w:rPr>
                <w:rFonts w:ascii="Calibri" w:hAnsi="Calibri" w:cs="Calibri"/>
                <w:b/>
                <w:color w:val="00000A"/>
                <w:sz w:val="22"/>
                <w:szCs w:val="22"/>
                <w:lang w:eastAsia="it-IT"/>
              </w:rPr>
              <w:t>Questa sezione deve essere compilata dal legale rappresentante della società tra professionisti.</w:t>
            </w:r>
          </w:p>
        </w:tc>
      </w:tr>
    </w:tbl>
    <w:p w:rsidR="000F6C0A" w:rsidRPr="000F6C0A" w:rsidRDefault="000F6C0A" w:rsidP="000F6C0A">
      <w:pPr>
        <w:widowControl/>
        <w:suppressAutoHyphens w:val="0"/>
        <w:spacing w:before="60" w:after="120"/>
        <w:ind w:left="284"/>
        <w:rPr>
          <w:rFonts w:ascii="Calibri" w:hAnsi="Calibri" w:cs="Calibri"/>
          <w:color w:val="00000A"/>
          <w:sz w:val="18"/>
          <w:szCs w:val="18"/>
          <w:lang w:eastAsia="it-IT"/>
        </w:rPr>
      </w:pPr>
    </w:p>
    <w:tbl>
      <w:tblPr>
        <w:tblW w:w="9935" w:type="dxa"/>
        <w:tblLook w:val="01E0" w:firstRow="1" w:lastRow="1" w:firstColumn="1" w:lastColumn="1" w:noHBand="0" w:noVBand="0"/>
      </w:tblPr>
      <w:tblGrid>
        <w:gridCol w:w="2456"/>
        <w:gridCol w:w="177"/>
        <w:gridCol w:w="2832"/>
        <w:gridCol w:w="1421"/>
        <w:gridCol w:w="3049"/>
      </w:tblGrid>
      <w:tr w:rsidR="000F6C0A" w:rsidRPr="000F6C0A" w:rsidTr="002275FB">
        <w:tc>
          <w:tcPr>
            <w:tcW w:w="2633" w:type="dxa"/>
            <w:gridSpan w:val="2"/>
            <w:tcBorders>
              <w:top w:val="single" w:sz="4" w:space="0" w:color="auto"/>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Denominazione sociale:</w:t>
            </w:r>
          </w:p>
        </w:tc>
        <w:tc>
          <w:tcPr>
            <w:tcW w:w="7302" w:type="dxa"/>
            <w:gridSpan w:val="3"/>
            <w:tcBorders>
              <w:top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b/>
                <w:color w:val="00000A"/>
                <w:lang w:val="de-DE" w:eastAsia="it-IT"/>
              </w:rPr>
            </w:pPr>
          </w:p>
        </w:tc>
      </w:tr>
      <w:tr w:rsidR="000F6C0A" w:rsidRPr="000F6C0A" w:rsidTr="002275FB">
        <w:tc>
          <w:tcPr>
            <w:tcW w:w="9935" w:type="dxa"/>
            <w:gridSpan w:val="5"/>
            <w:tcBorders>
              <w:left w:val="single"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iscrizione alla CCIAA di:</w:t>
            </w:r>
            <w:r w:rsidRPr="000F6C0A">
              <w:rPr>
                <w:rFonts w:ascii="Calibri" w:hAnsi="Calibri" w:cs="Calibri"/>
                <w:i/>
                <w:iCs/>
                <w:color w:val="00000A"/>
                <w:lang w:eastAsia="it-IT"/>
              </w:rPr>
              <w:t xml:space="preserve"> </w:t>
            </w:r>
            <w:r w:rsidRPr="000F6C0A">
              <w:rPr>
                <w:rFonts w:ascii="Calibri" w:hAnsi="Calibri" w:cs="Calibri"/>
                <w:i/>
                <w:iCs/>
                <w:color w:val="00000A"/>
                <w:sz w:val="18"/>
                <w:szCs w:val="18"/>
                <w:lang w:eastAsia="it-IT"/>
              </w:rPr>
              <w:t>(per gli stranieri registri equipollenti)</w:t>
            </w:r>
          </w:p>
        </w:tc>
      </w:tr>
      <w:tr w:rsidR="000F6C0A" w:rsidRPr="000F6C0A" w:rsidTr="002275FB">
        <w:tc>
          <w:tcPr>
            <w:tcW w:w="9935" w:type="dxa"/>
            <w:gridSpan w:val="5"/>
            <w:tcBorders>
              <w:left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c>
          <w:tcPr>
            <w:tcW w:w="2633" w:type="dxa"/>
            <w:gridSpan w:val="2"/>
            <w:tcBorders>
              <w:top w:val="dashSmallGap" w:sz="4" w:space="0" w:color="auto"/>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numero e data d’iscrizione:</w:t>
            </w:r>
          </w:p>
        </w:tc>
        <w:tc>
          <w:tcPr>
            <w:tcW w:w="7302" w:type="dxa"/>
            <w:gridSpan w:val="3"/>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r>
      <w:tr w:rsidR="000F6C0A" w:rsidRPr="000F6C0A" w:rsidTr="002275FB">
        <w:tc>
          <w:tcPr>
            <w:tcW w:w="2633" w:type="dxa"/>
            <w:gridSpan w:val="2"/>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forma giuridica</w:t>
            </w:r>
            <w:r w:rsidRPr="000F6C0A">
              <w:rPr>
                <w:rFonts w:ascii="Calibri" w:hAnsi="Calibri" w:cs="Calibri"/>
                <w:color w:val="00000A"/>
                <w:lang w:val="de-DE" w:eastAsia="it-IT"/>
              </w:rPr>
              <w:t>:</w:t>
            </w:r>
          </w:p>
        </w:tc>
        <w:tc>
          <w:tcPr>
            <w:tcW w:w="2832" w:type="dxa"/>
            <w:tcBorders>
              <w:bottom w:val="dashSmallGap"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c>
          <w:tcPr>
            <w:tcW w:w="1421" w:type="dxa"/>
            <w:tcBorders>
              <w:top w:val="dashSmallGap" w:sz="4" w:space="0" w:color="auto"/>
            </w:tcBorders>
            <w:shd w:val="clear" w:color="auto" w:fill="auto"/>
          </w:tcPr>
          <w:p w:rsidR="000F6C0A" w:rsidRPr="000F6C0A" w:rsidRDefault="000F6C0A" w:rsidP="000F6C0A">
            <w:pPr>
              <w:widowControl/>
              <w:tabs>
                <w:tab w:val="right" w:pos="9540"/>
              </w:tabs>
              <w:suppressAutoHyphens w:val="0"/>
              <w:spacing w:before="80"/>
              <w:jc w:val="right"/>
              <w:rPr>
                <w:rFonts w:ascii="Calibri" w:hAnsi="Calibri" w:cs="Calibri"/>
                <w:color w:val="00000A"/>
                <w:lang w:val="de-DE" w:eastAsia="it-IT"/>
              </w:rPr>
            </w:pPr>
            <w:r w:rsidRPr="000F6C0A">
              <w:rPr>
                <w:rFonts w:ascii="Calibri" w:hAnsi="Calibri" w:cs="Calibri"/>
                <w:color w:val="00000A"/>
                <w:lang w:eastAsia="it-IT"/>
              </w:rPr>
              <w:t>sede legale</w:t>
            </w:r>
            <w:r w:rsidRPr="000F6C0A">
              <w:rPr>
                <w:rFonts w:ascii="Calibri" w:hAnsi="Calibri" w:cs="Calibri"/>
                <w:color w:val="00000A"/>
                <w:lang w:val="de-DE" w:eastAsia="it-IT"/>
              </w:rPr>
              <w:t>:</w:t>
            </w:r>
          </w:p>
        </w:tc>
        <w:tc>
          <w:tcPr>
            <w:tcW w:w="3049" w:type="dxa"/>
            <w:tcBorders>
              <w:top w:val="dashSmallGap" w:sz="4" w:space="0" w:color="auto"/>
              <w:left w:val="nil"/>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r>
      <w:tr w:rsidR="000F6C0A" w:rsidRPr="000F6C0A" w:rsidTr="002275FB">
        <w:trPr>
          <w:cantSplit/>
          <w:trHeight w:hRule="exact" w:val="113"/>
        </w:trPr>
        <w:tc>
          <w:tcPr>
            <w:tcW w:w="2456" w:type="dxa"/>
            <w:tcBorders>
              <w:left w:val="single" w:sz="4" w:space="0" w:color="auto"/>
              <w:bottom w:val="single" w:sz="4" w:space="0" w:color="auto"/>
            </w:tcBorders>
            <w:shd w:val="clear" w:color="auto" w:fill="auto"/>
          </w:tcPr>
          <w:p w:rsidR="000F6C0A" w:rsidRPr="000F6C0A" w:rsidRDefault="000F6C0A" w:rsidP="000F6C0A">
            <w:pPr>
              <w:widowControl/>
              <w:tabs>
                <w:tab w:val="right" w:pos="9540"/>
              </w:tabs>
              <w:suppressAutoHyphens w:val="0"/>
              <w:spacing w:before="80" w:after="80" w:line="120" w:lineRule="auto"/>
              <w:jc w:val="both"/>
              <w:rPr>
                <w:rFonts w:ascii="Calibri" w:hAnsi="Calibri" w:cs="Calibri"/>
                <w:color w:val="00000A"/>
                <w:sz w:val="8"/>
                <w:szCs w:val="8"/>
                <w:lang w:eastAsia="it-IT"/>
              </w:rPr>
            </w:pPr>
          </w:p>
        </w:tc>
        <w:tc>
          <w:tcPr>
            <w:tcW w:w="7479" w:type="dxa"/>
            <w:gridSpan w:val="4"/>
            <w:tcBorders>
              <w:top w:val="dashSmallGap" w:sz="4" w:space="0" w:color="auto"/>
              <w:bottom w:val="single"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after="80" w:line="120" w:lineRule="auto"/>
              <w:jc w:val="both"/>
              <w:rPr>
                <w:rFonts w:ascii="Calibri" w:hAnsi="Calibri" w:cs="Calibri"/>
                <w:color w:val="00000A"/>
                <w:sz w:val="8"/>
                <w:szCs w:val="8"/>
                <w:lang w:eastAsia="it-IT"/>
              </w:rPr>
            </w:pPr>
          </w:p>
        </w:tc>
      </w:tr>
    </w:tbl>
    <w:p w:rsidR="000F6C0A" w:rsidRPr="000F6C0A" w:rsidRDefault="000F6C0A" w:rsidP="000F6C0A">
      <w:pPr>
        <w:widowControl/>
        <w:suppressAutoHyphens w:val="0"/>
        <w:spacing w:after="120"/>
        <w:ind w:left="284"/>
        <w:rPr>
          <w:rFonts w:ascii="Calibri" w:hAnsi="Calibri" w:cs="Calibri"/>
          <w:color w:val="00000A"/>
          <w:lang w:eastAsia="it-IT"/>
        </w:rPr>
      </w:pPr>
    </w:p>
    <w:p w:rsidR="000F6C0A" w:rsidRDefault="000F6C0A" w:rsidP="00C86C22">
      <w:pPr>
        <w:widowControl/>
        <w:numPr>
          <w:ilvl w:val="0"/>
          <w:numId w:val="41"/>
        </w:numPr>
        <w:suppressAutoHyphens w:val="0"/>
        <w:ind w:left="641" w:hanging="357"/>
        <w:rPr>
          <w:rFonts w:ascii="Calibri" w:hAnsi="Calibri" w:cs="Calibri"/>
          <w:color w:val="00000A"/>
          <w:sz w:val="22"/>
          <w:lang w:eastAsia="it-IT"/>
        </w:rPr>
      </w:pPr>
      <w:r w:rsidRPr="000F6C0A">
        <w:rPr>
          <w:rFonts w:ascii="Calibri" w:hAnsi="Calibri" w:cs="Calibri"/>
          <w:color w:val="00000A"/>
          <w:sz w:val="22"/>
          <w:lang w:eastAsia="it-IT"/>
        </w:rPr>
        <w:t>che la società è formata dai seguenti soci professionisti indicati in uno agli estremi di iscrizione ai relativi albi professionali:</w:t>
      </w:r>
    </w:p>
    <w:p w:rsidR="00C86C22" w:rsidRPr="000F6C0A" w:rsidRDefault="00C86C22" w:rsidP="00C86C22">
      <w:pPr>
        <w:widowControl/>
        <w:suppressAutoHyphens w:val="0"/>
        <w:ind w:left="641"/>
        <w:rPr>
          <w:rFonts w:ascii="Calibri" w:hAnsi="Calibri" w:cs="Calibri"/>
          <w:color w:val="00000A"/>
          <w:sz w:val="22"/>
          <w:lang w:eastAsia="it-IT"/>
        </w:rPr>
      </w:pPr>
    </w:p>
    <w:tbl>
      <w:tblPr>
        <w:tblW w:w="10008" w:type="dxa"/>
        <w:tblLook w:val="01E0" w:firstRow="1" w:lastRow="1" w:firstColumn="1" w:lastColumn="1" w:noHBand="0" w:noVBand="0"/>
      </w:tblPr>
      <w:tblGrid>
        <w:gridCol w:w="2268"/>
        <w:gridCol w:w="362"/>
        <w:gridCol w:w="1078"/>
        <w:gridCol w:w="1080"/>
        <w:gridCol w:w="5220"/>
      </w:tblGrid>
      <w:tr w:rsidR="000F6C0A" w:rsidRPr="000F6C0A" w:rsidTr="002275FB">
        <w:trPr>
          <w:trHeight w:val="322"/>
        </w:trPr>
        <w:tc>
          <w:tcPr>
            <w:tcW w:w="2268" w:type="dxa"/>
            <w:tcBorders>
              <w:top w:val="single" w:sz="4" w:space="0" w:color="auto"/>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Nome e cognome:</w:t>
            </w:r>
          </w:p>
        </w:tc>
        <w:tc>
          <w:tcPr>
            <w:tcW w:w="7740" w:type="dxa"/>
            <w:gridSpan w:val="4"/>
            <w:tcBorders>
              <w:top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b/>
                <w:color w:val="00000A"/>
                <w:lang w:val="de-DE" w:eastAsia="it-IT"/>
              </w:rPr>
            </w:pPr>
          </w:p>
        </w:tc>
      </w:tr>
      <w:tr w:rsidR="000F6C0A" w:rsidRPr="000F6C0A" w:rsidTr="002275FB">
        <w:trPr>
          <w:trHeight w:val="322"/>
        </w:trPr>
        <w:tc>
          <w:tcPr>
            <w:tcW w:w="2268"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qualifica professionale:</w:t>
            </w:r>
          </w:p>
        </w:tc>
        <w:tc>
          <w:tcPr>
            <w:tcW w:w="7740" w:type="dxa"/>
            <w:gridSpan w:val="4"/>
            <w:tcBorders>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trHeight w:val="311"/>
        </w:trPr>
        <w:tc>
          <w:tcPr>
            <w:tcW w:w="3708" w:type="dxa"/>
            <w:gridSpan w:val="3"/>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Albo/Ordine/collegio professionale di appartenenza:</w:t>
            </w:r>
          </w:p>
        </w:tc>
        <w:tc>
          <w:tcPr>
            <w:tcW w:w="6300" w:type="dxa"/>
            <w:gridSpan w:val="2"/>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ind w:left="2558"/>
              <w:jc w:val="both"/>
              <w:rPr>
                <w:rFonts w:ascii="Calibri" w:hAnsi="Calibri" w:cs="Calibri"/>
                <w:color w:val="00000A"/>
                <w:lang w:eastAsia="it-IT"/>
              </w:rPr>
            </w:pPr>
          </w:p>
        </w:tc>
      </w:tr>
      <w:tr w:rsidR="000F6C0A" w:rsidRPr="000F6C0A" w:rsidTr="002275FB">
        <w:trPr>
          <w:trHeight w:val="322"/>
        </w:trPr>
        <w:tc>
          <w:tcPr>
            <w:tcW w:w="4788" w:type="dxa"/>
            <w:gridSpan w:val="4"/>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numero di iscrizione Albo/Ordine/collegio:</w:t>
            </w:r>
          </w:p>
        </w:tc>
        <w:tc>
          <w:tcPr>
            <w:tcW w:w="5220" w:type="dxa"/>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cantSplit/>
          <w:trHeight w:hRule="exact" w:val="113"/>
        </w:trPr>
        <w:tc>
          <w:tcPr>
            <w:tcW w:w="2630" w:type="dxa"/>
            <w:gridSpan w:val="2"/>
            <w:tcBorders>
              <w:left w:val="single" w:sz="4" w:space="0" w:color="auto"/>
              <w:bottom w:val="single" w:sz="4" w:space="0" w:color="auto"/>
            </w:tcBorders>
            <w:shd w:val="clear" w:color="auto" w:fill="auto"/>
          </w:tcPr>
          <w:p w:rsidR="000F6C0A" w:rsidRPr="000F6C0A" w:rsidRDefault="000F6C0A" w:rsidP="000F6C0A">
            <w:pPr>
              <w:widowControl/>
              <w:suppressAutoHyphens w:val="0"/>
              <w:rPr>
                <w:rFonts w:ascii="Calibri" w:hAnsi="Calibri" w:cs="Calibri"/>
                <w:color w:val="00000A"/>
                <w:sz w:val="8"/>
                <w:szCs w:val="8"/>
                <w:lang w:eastAsia="it-IT"/>
              </w:rPr>
            </w:pPr>
          </w:p>
        </w:tc>
        <w:tc>
          <w:tcPr>
            <w:tcW w:w="7378" w:type="dxa"/>
            <w:gridSpan w:val="3"/>
            <w:tcBorders>
              <w:bottom w:val="single"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after="80" w:line="120" w:lineRule="auto"/>
              <w:jc w:val="both"/>
              <w:rPr>
                <w:rFonts w:ascii="Calibri" w:hAnsi="Calibri" w:cs="Calibri"/>
                <w:color w:val="00000A"/>
                <w:sz w:val="8"/>
                <w:szCs w:val="8"/>
                <w:lang w:eastAsia="it-IT"/>
              </w:rPr>
            </w:pPr>
          </w:p>
        </w:tc>
      </w:tr>
    </w:tbl>
    <w:p w:rsidR="000F6C0A" w:rsidRPr="000F6C0A" w:rsidRDefault="000F6C0A" w:rsidP="000F6C0A">
      <w:pPr>
        <w:widowControl/>
        <w:suppressAutoHyphens w:val="0"/>
        <w:spacing w:after="120"/>
        <w:ind w:left="823" w:hanging="539"/>
        <w:rPr>
          <w:rFonts w:ascii="Calibri" w:hAnsi="Calibri" w:cs="Calibri"/>
          <w:color w:val="00000A"/>
          <w:sz w:val="22"/>
          <w:lang w:eastAsia="it-IT"/>
        </w:rPr>
      </w:pPr>
    </w:p>
    <w:tbl>
      <w:tblPr>
        <w:tblW w:w="10008" w:type="dxa"/>
        <w:tblLook w:val="01E0" w:firstRow="1" w:lastRow="1" w:firstColumn="1" w:lastColumn="1" w:noHBand="0" w:noVBand="0"/>
      </w:tblPr>
      <w:tblGrid>
        <w:gridCol w:w="2268"/>
        <w:gridCol w:w="362"/>
        <w:gridCol w:w="1078"/>
        <w:gridCol w:w="1080"/>
        <w:gridCol w:w="5220"/>
      </w:tblGrid>
      <w:tr w:rsidR="000F6C0A" w:rsidRPr="000F6C0A" w:rsidTr="002275FB">
        <w:trPr>
          <w:trHeight w:val="322"/>
        </w:trPr>
        <w:tc>
          <w:tcPr>
            <w:tcW w:w="2268" w:type="dxa"/>
            <w:tcBorders>
              <w:top w:val="single" w:sz="4" w:space="0" w:color="auto"/>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lastRenderedPageBreak/>
              <w:t>Nome e cognome:</w:t>
            </w:r>
          </w:p>
        </w:tc>
        <w:tc>
          <w:tcPr>
            <w:tcW w:w="7740" w:type="dxa"/>
            <w:gridSpan w:val="4"/>
            <w:tcBorders>
              <w:top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b/>
                <w:color w:val="00000A"/>
                <w:lang w:val="de-DE" w:eastAsia="it-IT"/>
              </w:rPr>
            </w:pPr>
          </w:p>
        </w:tc>
      </w:tr>
      <w:tr w:rsidR="000F6C0A" w:rsidRPr="000F6C0A" w:rsidTr="002275FB">
        <w:trPr>
          <w:trHeight w:val="322"/>
        </w:trPr>
        <w:tc>
          <w:tcPr>
            <w:tcW w:w="2268"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qualifica professionale:</w:t>
            </w:r>
          </w:p>
        </w:tc>
        <w:tc>
          <w:tcPr>
            <w:tcW w:w="7740" w:type="dxa"/>
            <w:gridSpan w:val="4"/>
            <w:tcBorders>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trHeight w:val="311"/>
        </w:trPr>
        <w:tc>
          <w:tcPr>
            <w:tcW w:w="3708" w:type="dxa"/>
            <w:gridSpan w:val="3"/>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Albo/Ordine/collegio professionale di appartenenza:</w:t>
            </w:r>
          </w:p>
        </w:tc>
        <w:tc>
          <w:tcPr>
            <w:tcW w:w="6300" w:type="dxa"/>
            <w:gridSpan w:val="2"/>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ind w:left="2558"/>
              <w:jc w:val="both"/>
              <w:rPr>
                <w:rFonts w:ascii="Calibri" w:hAnsi="Calibri" w:cs="Calibri"/>
                <w:color w:val="00000A"/>
                <w:lang w:eastAsia="it-IT"/>
              </w:rPr>
            </w:pPr>
          </w:p>
        </w:tc>
      </w:tr>
      <w:tr w:rsidR="000F6C0A" w:rsidRPr="000F6C0A" w:rsidTr="002275FB">
        <w:trPr>
          <w:trHeight w:val="322"/>
        </w:trPr>
        <w:tc>
          <w:tcPr>
            <w:tcW w:w="4788" w:type="dxa"/>
            <w:gridSpan w:val="4"/>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numero di iscrizione Albo/Ordine/collegio:</w:t>
            </w:r>
          </w:p>
        </w:tc>
        <w:tc>
          <w:tcPr>
            <w:tcW w:w="5220" w:type="dxa"/>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cantSplit/>
          <w:trHeight w:hRule="exact" w:val="113"/>
        </w:trPr>
        <w:tc>
          <w:tcPr>
            <w:tcW w:w="2630" w:type="dxa"/>
            <w:gridSpan w:val="2"/>
            <w:tcBorders>
              <w:left w:val="single" w:sz="4" w:space="0" w:color="auto"/>
              <w:bottom w:val="single" w:sz="4" w:space="0" w:color="auto"/>
            </w:tcBorders>
            <w:shd w:val="clear" w:color="auto" w:fill="auto"/>
          </w:tcPr>
          <w:p w:rsidR="000F6C0A" w:rsidRPr="000F6C0A" w:rsidRDefault="000F6C0A" w:rsidP="000F6C0A">
            <w:pPr>
              <w:widowControl/>
              <w:suppressAutoHyphens w:val="0"/>
              <w:rPr>
                <w:rFonts w:ascii="Calibri" w:hAnsi="Calibri" w:cs="Calibri"/>
                <w:color w:val="00000A"/>
                <w:sz w:val="8"/>
                <w:szCs w:val="8"/>
                <w:lang w:eastAsia="it-IT"/>
              </w:rPr>
            </w:pPr>
          </w:p>
        </w:tc>
        <w:tc>
          <w:tcPr>
            <w:tcW w:w="7378" w:type="dxa"/>
            <w:gridSpan w:val="3"/>
            <w:tcBorders>
              <w:bottom w:val="single"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after="80" w:line="120" w:lineRule="auto"/>
              <w:jc w:val="both"/>
              <w:rPr>
                <w:rFonts w:ascii="Calibri" w:hAnsi="Calibri" w:cs="Calibri"/>
                <w:color w:val="00000A"/>
                <w:sz w:val="8"/>
                <w:szCs w:val="8"/>
                <w:lang w:eastAsia="it-IT"/>
              </w:rPr>
            </w:pPr>
          </w:p>
        </w:tc>
      </w:tr>
    </w:tbl>
    <w:p w:rsidR="000F6C0A" w:rsidRPr="000F6C0A" w:rsidRDefault="000F6C0A" w:rsidP="000F6C0A">
      <w:pPr>
        <w:widowControl/>
        <w:suppressAutoHyphens w:val="0"/>
        <w:spacing w:after="120"/>
        <w:ind w:left="823" w:hanging="539"/>
        <w:rPr>
          <w:rFonts w:ascii="Calibri" w:hAnsi="Calibri" w:cs="Calibri"/>
          <w:color w:val="00000A"/>
          <w:sz w:val="22"/>
          <w:lang w:eastAsia="it-IT"/>
        </w:rPr>
      </w:pPr>
    </w:p>
    <w:tbl>
      <w:tblPr>
        <w:tblW w:w="10008" w:type="dxa"/>
        <w:tblLook w:val="01E0" w:firstRow="1" w:lastRow="1" w:firstColumn="1" w:lastColumn="1" w:noHBand="0" w:noVBand="0"/>
      </w:tblPr>
      <w:tblGrid>
        <w:gridCol w:w="2268"/>
        <w:gridCol w:w="362"/>
        <w:gridCol w:w="1078"/>
        <w:gridCol w:w="1080"/>
        <w:gridCol w:w="5220"/>
      </w:tblGrid>
      <w:tr w:rsidR="000F6C0A" w:rsidRPr="000F6C0A" w:rsidTr="002275FB">
        <w:trPr>
          <w:trHeight w:val="322"/>
        </w:trPr>
        <w:tc>
          <w:tcPr>
            <w:tcW w:w="2268" w:type="dxa"/>
            <w:tcBorders>
              <w:top w:val="single" w:sz="4" w:space="0" w:color="auto"/>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Nome e cognome:</w:t>
            </w:r>
          </w:p>
        </w:tc>
        <w:tc>
          <w:tcPr>
            <w:tcW w:w="7740" w:type="dxa"/>
            <w:gridSpan w:val="4"/>
            <w:tcBorders>
              <w:top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b/>
                <w:color w:val="00000A"/>
                <w:lang w:val="de-DE" w:eastAsia="it-IT"/>
              </w:rPr>
            </w:pPr>
          </w:p>
        </w:tc>
      </w:tr>
      <w:tr w:rsidR="000F6C0A" w:rsidRPr="000F6C0A" w:rsidTr="002275FB">
        <w:trPr>
          <w:trHeight w:val="322"/>
        </w:trPr>
        <w:tc>
          <w:tcPr>
            <w:tcW w:w="2268"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qualifica professionale:</w:t>
            </w:r>
          </w:p>
        </w:tc>
        <w:tc>
          <w:tcPr>
            <w:tcW w:w="7740" w:type="dxa"/>
            <w:gridSpan w:val="4"/>
            <w:tcBorders>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trHeight w:val="311"/>
        </w:trPr>
        <w:tc>
          <w:tcPr>
            <w:tcW w:w="3708" w:type="dxa"/>
            <w:gridSpan w:val="3"/>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Albo/Ordine/collegio professionale di appartenenza:</w:t>
            </w:r>
          </w:p>
        </w:tc>
        <w:tc>
          <w:tcPr>
            <w:tcW w:w="6300" w:type="dxa"/>
            <w:gridSpan w:val="2"/>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ind w:left="2558"/>
              <w:jc w:val="both"/>
              <w:rPr>
                <w:rFonts w:ascii="Calibri" w:hAnsi="Calibri" w:cs="Calibri"/>
                <w:color w:val="00000A"/>
                <w:lang w:eastAsia="it-IT"/>
              </w:rPr>
            </w:pPr>
          </w:p>
        </w:tc>
      </w:tr>
      <w:tr w:rsidR="000F6C0A" w:rsidRPr="000F6C0A" w:rsidTr="002275FB">
        <w:trPr>
          <w:trHeight w:val="322"/>
        </w:trPr>
        <w:tc>
          <w:tcPr>
            <w:tcW w:w="4788" w:type="dxa"/>
            <w:gridSpan w:val="4"/>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numero di iscrizione Albo/Ordine/collegio:</w:t>
            </w:r>
          </w:p>
        </w:tc>
        <w:tc>
          <w:tcPr>
            <w:tcW w:w="5220" w:type="dxa"/>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cantSplit/>
          <w:trHeight w:hRule="exact" w:val="113"/>
        </w:trPr>
        <w:tc>
          <w:tcPr>
            <w:tcW w:w="2630" w:type="dxa"/>
            <w:gridSpan w:val="2"/>
            <w:tcBorders>
              <w:left w:val="single" w:sz="4" w:space="0" w:color="auto"/>
              <w:bottom w:val="single" w:sz="4" w:space="0" w:color="auto"/>
            </w:tcBorders>
            <w:shd w:val="clear" w:color="auto" w:fill="auto"/>
          </w:tcPr>
          <w:p w:rsidR="000F6C0A" w:rsidRPr="000F6C0A" w:rsidRDefault="000F6C0A" w:rsidP="000F6C0A">
            <w:pPr>
              <w:widowControl/>
              <w:suppressAutoHyphens w:val="0"/>
              <w:rPr>
                <w:rFonts w:ascii="Calibri" w:hAnsi="Calibri" w:cs="Calibri"/>
                <w:color w:val="00000A"/>
                <w:sz w:val="8"/>
                <w:szCs w:val="8"/>
                <w:lang w:eastAsia="it-IT"/>
              </w:rPr>
            </w:pPr>
          </w:p>
        </w:tc>
        <w:tc>
          <w:tcPr>
            <w:tcW w:w="7378" w:type="dxa"/>
            <w:gridSpan w:val="3"/>
            <w:tcBorders>
              <w:bottom w:val="single"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after="80" w:line="120" w:lineRule="auto"/>
              <w:jc w:val="both"/>
              <w:rPr>
                <w:rFonts w:ascii="Calibri" w:hAnsi="Calibri" w:cs="Calibri"/>
                <w:color w:val="00000A"/>
                <w:sz w:val="8"/>
                <w:szCs w:val="8"/>
                <w:lang w:eastAsia="it-IT"/>
              </w:rPr>
            </w:pPr>
          </w:p>
        </w:tc>
      </w:tr>
    </w:tbl>
    <w:p w:rsidR="000F6C0A" w:rsidRPr="000F6C0A" w:rsidRDefault="000F6C0A" w:rsidP="000F6C0A">
      <w:pPr>
        <w:widowControl/>
        <w:suppressAutoHyphens w:val="0"/>
        <w:spacing w:after="120"/>
        <w:ind w:left="644"/>
        <w:rPr>
          <w:rFonts w:ascii="Calibri" w:hAnsi="Calibri" w:cs="Calibri"/>
          <w:color w:val="00000A"/>
          <w:sz w:val="22"/>
          <w:lang w:eastAsia="it-IT"/>
        </w:rPr>
      </w:pPr>
    </w:p>
    <w:p w:rsidR="000F6C0A" w:rsidRPr="000F6C0A" w:rsidRDefault="000F6C0A" w:rsidP="000F6C0A">
      <w:pPr>
        <w:widowControl/>
        <w:numPr>
          <w:ilvl w:val="0"/>
          <w:numId w:val="41"/>
        </w:numPr>
        <w:suppressAutoHyphens w:val="0"/>
        <w:spacing w:after="120"/>
        <w:ind w:left="644"/>
        <w:rPr>
          <w:rFonts w:ascii="Calibri" w:hAnsi="Calibri" w:cs="Calibri"/>
          <w:color w:val="00000A"/>
          <w:sz w:val="22"/>
          <w:lang w:eastAsia="it-IT"/>
        </w:rPr>
      </w:pPr>
      <w:r w:rsidRPr="000F6C0A">
        <w:rPr>
          <w:rFonts w:ascii="Calibri" w:hAnsi="Calibri" w:cs="Calibri"/>
          <w:color w:val="00000A"/>
          <w:sz w:val="22"/>
          <w:lang w:eastAsia="it-IT"/>
        </w:rPr>
        <w:t>che la società è formata dai seguenti soci non professionisti (indicare i nominativi/ denominazione):</w:t>
      </w:r>
    </w:p>
    <w:p w:rsidR="000F6C0A" w:rsidRPr="000F6C0A" w:rsidRDefault="000F6C0A" w:rsidP="000F6C0A">
      <w:pPr>
        <w:widowControl/>
        <w:suppressAutoHyphens w:val="0"/>
        <w:spacing w:after="120"/>
        <w:rPr>
          <w:rFonts w:ascii="Calibri" w:hAnsi="Calibri" w:cs="Calibri"/>
          <w:color w:val="00000A"/>
          <w:lang w:eastAsia="it-IT"/>
        </w:rPr>
      </w:pPr>
    </w:p>
    <w:tbl>
      <w:tblPr>
        <w:tblW w:w="10008" w:type="dxa"/>
        <w:tblLook w:val="01E0" w:firstRow="1" w:lastRow="1" w:firstColumn="1" w:lastColumn="1" w:noHBand="0" w:noVBand="0"/>
      </w:tblPr>
      <w:tblGrid>
        <w:gridCol w:w="2268"/>
        <w:gridCol w:w="362"/>
        <w:gridCol w:w="7378"/>
      </w:tblGrid>
      <w:tr w:rsidR="000F6C0A" w:rsidRPr="000F6C0A" w:rsidTr="002275FB">
        <w:trPr>
          <w:trHeight w:val="322"/>
        </w:trPr>
        <w:tc>
          <w:tcPr>
            <w:tcW w:w="2268" w:type="dxa"/>
            <w:tcBorders>
              <w:top w:val="single" w:sz="4" w:space="0" w:color="auto"/>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Nome e cognome / Denominazione:</w:t>
            </w:r>
          </w:p>
        </w:tc>
        <w:tc>
          <w:tcPr>
            <w:tcW w:w="7740" w:type="dxa"/>
            <w:gridSpan w:val="2"/>
            <w:tcBorders>
              <w:top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b/>
                <w:color w:val="00000A"/>
                <w:lang w:val="de-DE" w:eastAsia="it-IT"/>
              </w:rPr>
            </w:pPr>
          </w:p>
        </w:tc>
      </w:tr>
      <w:tr w:rsidR="000F6C0A" w:rsidRPr="000F6C0A" w:rsidTr="002275FB">
        <w:trPr>
          <w:trHeight w:val="322"/>
        </w:trPr>
        <w:tc>
          <w:tcPr>
            <w:tcW w:w="2268" w:type="dxa"/>
            <w:tcBorders>
              <w:top w:val="single" w:sz="4" w:space="0" w:color="auto"/>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Nome e cognome / Denominazione:</w:t>
            </w:r>
          </w:p>
        </w:tc>
        <w:tc>
          <w:tcPr>
            <w:tcW w:w="7740" w:type="dxa"/>
            <w:gridSpan w:val="2"/>
            <w:tcBorders>
              <w:top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b/>
                <w:color w:val="00000A"/>
                <w:lang w:val="de-DE" w:eastAsia="it-IT"/>
              </w:rPr>
            </w:pPr>
          </w:p>
        </w:tc>
      </w:tr>
      <w:tr w:rsidR="000F6C0A" w:rsidRPr="000F6C0A" w:rsidTr="002275FB">
        <w:trPr>
          <w:cantSplit/>
          <w:trHeight w:hRule="exact" w:val="113"/>
        </w:trPr>
        <w:tc>
          <w:tcPr>
            <w:tcW w:w="2630" w:type="dxa"/>
            <w:gridSpan w:val="2"/>
            <w:tcBorders>
              <w:left w:val="single" w:sz="4" w:space="0" w:color="auto"/>
              <w:bottom w:val="single" w:sz="4" w:space="0" w:color="auto"/>
            </w:tcBorders>
            <w:shd w:val="clear" w:color="auto" w:fill="auto"/>
          </w:tcPr>
          <w:p w:rsidR="000F6C0A" w:rsidRPr="000F6C0A" w:rsidRDefault="000F6C0A" w:rsidP="000F6C0A">
            <w:pPr>
              <w:widowControl/>
              <w:suppressAutoHyphens w:val="0"/>
              <w:rPr>
                <w:rFonts w:ascii="Calibri" w:hAnsi="Calibri" w:cs="Calibri"/>
                <w:color w:val="00000A"/>
                <w:sz w:val="8"/>
                <w:szCs w:val="8"/>
                <w:lang w:eastAsia="it-IT"/>
              </w:rPr>
            </w:pPr>
          </w:p>
        </w:tc>
        <w:tc>
          <w:tcPr>
            <w:tcW w:w="7378" w:type="dxa"/>
            <w:tcBorders>
              <w:bottom w:val="single"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after="80" w:line="120" w:lineRule="auto"/>
              <w:jc w:val="both"/>
              <w:rPr>
                <w:rFonts w:ascii="Calibri" w:hAnsi="Calibri" w:cs="Calibri"/>
                <w:color w:val="00000A"/>
                <w:sz w:val="8"/>
                <w:szCs w:val="8"/>
                <w:lang w:eastAsia="it-IT"/>
              </w:rPr>
            </w:pPr>
          </w:p>
        </w:tc>
      </w:tr>
    </w:tbl>
    <w:p w:rsidR="000F6C0A" w:rsidRPr="000F6C0A" w:rsidRDefault="000F6C0A" w:rsidP="000F6C0A">
      <w:pPr>
        <w:widowControl/>
        <w:tabs>
          <w:tab w:val="left" w:pos="120"/>
        </w:tabs>
        <w:suppressAutoHyphens w:val="0"/>
        <w:contextualSpacing/>
        <w:jc w:val="both"/>
        <w:rPr>
          <w:rFonts w:ascii="Calibri" w:hAnsi="Calibri" w:cs="Calibri"/>
          <w:sz w:val="22"/>
          <w:szCs w:val="22"/>
          <w:lang w:eastAsia="it-IT"/>
        </w:rPr>
      </w:pPr>
    </w:p>
    <w:p w:rsidR="000F6C0A" w:rsidRPr="000F6C0A" w:rsidRDefault="000F6C0A" w:rsidP="000F6C0A">
      <w:pPr>
        <w:widowControl/>
        <w:tabs>
          <w:tab w:val="left" w:pos="120"/>
        </w:tabs>
        <w:suppressAutoHyphens w:val="0"/>
        <w:contextualSpacing/>
        <w:jc w:val="both"/>
        <w:rPr>
          <w:rFonts w:ascii="Calibri" w:hAnsi="Calibri" w:cs="Calibri"/>
          <w:sz w:val="22"/>
          <w:szCs w:val="22"/>
          <w:lang w:eastAsia="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1E0" w:firstRow="1" w:lastRow="1" w:firstColumn="1" w:lastColumn="1" w:noHBand="0" w:noVBand="0"/>
      </w:tblPr>
      <w:tblGrid>
        <w:gridCol w:w="9854"/>
      </w:tblGrid>
      <w:tr w:rsidR="000F6C0A" w:rsidRPr="000F6C0A" w:rsidTr="002275FB">
        <w:tc>
          <w:tcPr>
            <w:tcW w:w="9986" w:type="dxa"/>
            <w:tcBorders>
              <w:top w:val="single" w:sz="4" w:space="0" w:color="auto"/>
              <w:left w:val="single" w:sz="4" w:space="0" w:color="auto"/>
              <w:bottom w:val="single" w:sz="4" w:space="0" w:color="auto"/>
              <w:right w:val="single" w:sz="4" w:space="0" w:color="auto"/>
            </w:tcBorders>
            <w:shd w:val="clear" w:color="auto" w:fill="F3F3F3"/>
            <w:hideMark/>
          </w:tcPr>
          <w:p w:rsidR="000F6C0A" w:rsidRPr="000F6C0A" w:rsidRDefault="000F6C0A" w:rsidP="000F6C0A">
            <w:pPr>
              <w:widowControl/>
              <w:tabs>
                <w:tab w:val="left" w:pos="540"/>
              </w:tabs>
              <w:suppressAutoHyphens w:val="0"/>
              <w:spacing w:before="60" w:after="60"/>
              <w:jc w:val="both"/>
              <w:rPr>
                <w:rFonts w:ascii="Calibri" w:hAnsi="Calibri" w:cs="Calibri"/>
                <w:b/>
                <w:color w:val="00000A"/>
                <w:sz w:val="24"/>
                <w:szCs w:val="22"/>
                <w:u w:val="single"/>
                <w:lang w:eastAsia="it-IT"/>
              </w:rPr>
            </w:pPr>
            <w:r w:rsidRPr="000F6C0A">
              <w:rPr>
                <w:rFonts w:ascii="Calibri" w:hAnsi="Calibri" w:cs="Calibri"/>
                <w:b/>
                <w:color w:val="00000A"/>
                <w:sz w:val="22"/>
                <w:szCs w:val="22"/>
                <w:lang w:eastAsia="it-IT"/>
              </w:rPr>
              <w:t>5.g)</w:t>
            </w:r>
            <w:r w:rsidRPr="000F6C0A">
              <w:rPr>
                <w:rFonts w:ascii="Calibri" w:hAnsi="Calibri" w:cs="Calibri"/>
                <w:b/>
                <w:color w:val="00000A"/>
                <w:sz w:val="22"/>
                <w:szCs w:val="22"/>
                <w:lang w:eastAsia="it-IT"/>
              </w:rPr>
              <w:tab/>
              <w:t xml:space="preserve">da compilare in caso di </w:t>
            </w:r>
            <w:r w:rsidRPr="000F6C0A">
              <w:rPr>
                <w:rFonts w:ascii="Calibri" w:hAnsi="Calibri" w:cs="Calibri"/>
                <w:b/>
                <w:color w:val="00000A"/>
                <w:sz w:val="22"/>
                <w:szCs w:val="22"/>
                <w:u w:val="single"/>
                <w:lang w:eastAsia="it-IT"/>
              </w:rPr>
              <w:t xml:space="preserve">CONSORZIO STABILE di cui all’art. 66, comma 1, </w:t>
            </w:r>
            <w:proofErr w:type="spellStart"/>
            <w:r w:rsidRPr="000F6C0A">
              <w:rPr>
                <w:rFonts w:ascii="Calibri" w:hAnsi="Calibri" w:cs="Calibri"/>
                <w:b/>
                <w:color w:val="00000A"/>
                <w:sz w:val="22"/>
                <w:szCs w:val="22"/>
                <w:u w:val="single"/>
                <w:lang w:eastAsia="it-IT"/>
              </w:rPr>
              <w:t>lett</w:t>
            </w:r>
            <w:proofErr w:type="spellEnd"/>
            <w:r w:rsidRPr="000F6C0A">
              <w:rPr>
                <w:rFonts w:ascii="Calibri" w:hAnsi="Calibri" w:cs="Calibri"/>
                <w:b/>
                <w:color w:val="00000A"/>
                <w:sz w:val="22"/>
                <w:szCs w:val="22"/>
                <w:u w:val="single"/>
                <w:lang w:eastAsia="it-IT"/>
              </w:rPr>
              <w:t xml:space="preserve">. g) del </w:t>
            </w:r>
            <w:proofErr w:type="spellStart"/>
            <w:r w:rsidRPr="000F6C0A">
              <w:rPr>
                <w:rFonts w:ascii="Calibri" w:hAnsi="Calibri" w:cs="Calibri"/>
                <w:b/>
                <w:color w:val="00000A"/>
                <w:sz w:val="22"/>
                <w:szCs w:val="22"/>
                <w:u w:val="single"/>
                <w:lang w:eastAsia="it-IT"/>
              </w:rPr>
              <w:t>D.Lgs.</w:t>
            </w:r>
            <w:proofErr w:type="spellEnd"/>
            <w:r w:rsidRPr="000F6C0A">
              <w:rPr>
                <w:rFonts w:ascii="Calibri" w:hAnsi="Calibri" w:cs="Calibri"/>
                <w:b/>
                <w:color w:val="00000A"/>
                <w:sz w:val="22"/>
                <w:szCs w:val="22"/>
                <w:u w:val="single"/>
                <w:lang w:eastAsia="it-IT"/>
              </w:rPr>
              <w:t xml:space="preserve"> n. 36/2023</w:t>
            </w:r>
          </w:p>
          <w:p w:rsidR="000F6C0A" w:rsidRPr="000F6C0A" w:rsidRDefault="000F6C0A" w:rsidP="000F6C0A">
            <w:pPr>
              <w:widowControl/>
              <w:tabs>
                <w:tab w:val="left" w:pos="540"/>
              </w:tabs>
              <w:suppressAutoHyphens w:val="0"/>
              <w:spacing w:before="60" w:after="60"/>
              <w:rPr>
                <w:rFonts w:ascii="Calibri" w:hAnsi="Calibri" w:cs="Calibri"/>
                <w:b/>
                <w:color w:val="00000A"/>
                <w:sz w:val="24"/>
                <w:szCs w:val="22"/>
                <w:u w:val="single"/>
                <w:lang w:eastAsia="it-IT"/>
              </w:rPr>
            </w:pPr>
          </w:p>
          <w:p w:rsidR="000F6C0A" w:rsidRPr="000F6C0A" w:rsidRDefault="000F6C0A" w:rsidP="000F6C0A">
            <w:pPr>
              <w:widowControl/>
              <w:tabs>
                <w:tab w:val="left" w:pos="540"/>
              </w:tabs>
              <w:suppressAutoHyphens w:val="0"/>
              <w:spacing w:before="60" w:after="60"/>
              <w:jc w:val="both"/>
              <w:rPr>
                <w:rFonts w:ascii="Calibri" w:hAnsi="Calibri" w:cs="Calibri"/>
                <w:b/>
                <w:color w:val="00000A"/>
                <w:sz w:val="18"/>
                <w:u w:val="single"/>
                <w:lang w:eastAsia="it-IT"/>
              </w:rPr>
            </w:pPr>
            <w:r w:rsidRPr="000F6C0A">
              <w:rPr>
                <w:rFonts w:ascii="Calibri" w:hAnsi="Calibri" w:cs="Calibri"/>
                <w:b/>
                <w:color w:val="00000A"/>
                <w:sz w:val="22"/>
                <w:szCs w:val="22"/>
                <w:lang w:eastAsia="it-IT"/>
              </w:rPr>
              <w:t xml:space="preserve">Questa sezione deve essere compilata dal legale rappresentante del </w:t>
            </w:r>
            <w:r w:rsidRPr="000F6C0A">
              <w:rPr>
                <w:rFonts w:ascii="Calibri" w:hAnsi="Calibri" w:cs="Calibri"/>
                <w:b/>
                <w:sz w:val="22"/>
                <w:szCs w:val="22"/>
                <w:lang w:eastAsia="it-IT"/>
              </w:rPr>
              <w:t>consorzio</w:t>
            </w:r>
            <w:r w:rsidRPr="000F6C0A">
              <w:rPr>
                <w:rFonts w:ascii="Calibri" w:hAnsi="Calibri" w:cs="Calibri"/>
                <w:b/>
                <w:lang w:eastAsia="it-IT"/>
              </w:rPr>
              <w:t xml:space="preserve"> </w:t>
            </w:r>
          </w:p>
        </w:tc>
      </w:tr>
    </w:tbl>
    <w:p w:rsidR="000F6C0A" w:rsidRPr="000F6C0A" w:rsidRDefault="000F6C0A" w:rsidP="000F6C0A">
      <w:pPr>
        <w:widowControl/>
        <w:suppressAutoHyphens w:val="0"/>
        <w:ind w:left="284"/>
        <w:contextualSpacing/>
        <w:jc w:val="both"/>
        <w:rPr>
          <w:rFonts w:ascii="Calibri" w:hAnsi="Calibri" w:cs="Calibri"/>
          <w:color w:val="00000A"/>
          <w:sz w:val="22"/>
          <w:szCs w:val="18"/>
          <w:lang w:eastAsia="it-IT"/>
        </w:rPr>
      </w:pPr>
    </w:p>
    <w:p w:rsidR="000F6C0A" w:rsidRPr="000F6C0A" w:rsidRDefault="000F6C0A" w:rsidP="000F6C0A">
      <w:pPr>
        <w:widowControl/>
        <w:suppressAutoHyphens w:val="0"/>
        <w:ind w:left="284"/>
        <w:contextualSpacing/>
        <w:jc w:val="both"/>
        <w:rPr>
          <w:rFonts w:ascii="Calibri" w:hAnsi="Calibri" w:cs="Calibri"/>
          <w:color w:val="00000A"/>
          <w:sz w:val="22"/>
          <w:szCs w:val="18"/>
          <w:lang w:eastAsia="it-IT"/>
        </w:rPr>
      </w:pPr>
    </w:p>
    <w:tbl>
      <w:tblPr>
        <w:tblW w:w="9935" w:type="dxa"/>
        <w:tblLook w:val="01E0" w:firstRow="1" w:lastRow="1" w:firstColumn="1" w:lastColumn="1" w:noHBand="0" w:noVBand="0"/>
      </w:tblPr>
      <w:tblGrid>
        <w:gridCol w:w="2456"/>
        <w:gridCol w:w="177"/>
        <w:gridCol w:w="2832"/>
        <w:gridCol w:w="1421"/>
        <w:gridCol w:w="3049"/>
      </w:tblGrid>
      <w:tr w:rsidR="000F6C0A" w:rsidRPr="000F6C0A" w:rsidTr="002275FB">
        <w:tc>
          <w:tcPr>
            <w:tcW w:w="2633" w:type="dxa"/>
            <w:gridSpan w:val="2"/>
            <w:tcBorders>
              <w:top w:val="single" w:sz="4" w:space="0" w:color="auto"/>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Denominazione sociale:</w:t>
            </w:r>
          </w:p>
        </w:tc>
        <w:tc>
          <w:tcPr>
            <w:tcW w:w="7302" w:type="dxa"/>
            <w:gridSpan w:val="3"/>
            <w:tcBorders>
              <w:top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b/>
                <w:color w:val="00000A"/>
                <w:lang w:val="de-DE" w:eastAsia="it-IT"/>
              </w:rPr>
            </w:pPr>
          </w:p>
        </w:tc>
      </w:tr>
      <w:tr w:rsidR="000F6C0A" w:rsidRPr="000F6C0A" w:rsidTr="002275FB">
        <w:tc>
          <w:tcPr>
            <w:tcW w:w="9935" w:type="dxa"/>
            <w:gridSpan w:val="5"/>
            <w:tcBorders>
              <w:left w:val="single"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iscrizione alla CCIAA di:</w:t>
            </w:r>
            <w:r w:rsidRPr="000F6C0A">
              <w:rPr>
                <w:rFonts w:ascii="Calibri" w:hAnsi="Calibri" w:cs="Calibri"/>
                <w:i/>
                <w:iCs/>
                <w:color w:val="00000A"/>
                <w:lang w:eastAsia="it-IT"/>
              </w:rPr>
              <w:t xml:space="preserve"> </w:t>
            </w:r>
            <w:r w:rsidRPr="000F6C0A">
              <w:rPr>
                <w:rFonts w:ascii="Calibri" w:hAnsi="Calibri" w:cs="Calibri"/>
                <w:i/>
                <w:iCs/>
                <w:color w:val="00000A"/>
                <w:sz w:val="18"/>
                <w:szCs w:val="18"/>
                <w:lang w:eastAsia="it-IT"/>
              </w:rPr>
              <w:t>(per gli stranieri registri equipollenti)</w:t>
            </w:r>
          </w:p>
        </w:tc>
      </w:tr>
      <w:tr w:rsidR="000F6C0A" w:rsidRPr="000F6C0A" w:rsidTr="002275FB">
        <w:tc>
          <w:tcPr>
            <w:tcW w:w="9935" w:type="dxa"/>
            <w:gridSpan w:val="5"/>
            <w:tcBorders>
              <w:left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c>
          <w:tcPr>
            <w:tcW w:w="2633" w:type="dxa"/>
            <w:gridSpan w:val="2"/>
            <w:tcBorders>
              <w:top w:val="dashSmallGap" w:sz="4" w:space="0" w:color="auto"/>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lastRenderedPageBreak/>
              <w:t>numero e data d’iscrizione:</w:t>
            </w:r>
          </w:p>
        </w:tc>
        <w:tc>
          <w:tcPr>
            <w:tcW w:w="7302" w:type="dxa"/>
            <w:gridSpan w:val="3"/>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r>
      <w:tr w:rsidR="000F6C0A" w:rsidRPr="000F6C0A" w:rsidTr="002275FB">
        <w:tc>
          <w:tcPr>
            <w:tcW w:w="2633" w:type="dxa"/>
            <w:gridSpan w:val="2"/>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forma giuridica</w:t>
            </w:r>
            <w:r w:rsidRPr="000F6C0A">
              <w:rPr>
                <w:rFonts w:ascii="Calibri" w:hAnsi="Calibri" w:cs="Calibri"/>
                <w:color w:val="00000A"/>
                <w:lang w:val="de-DE" w:eastAsia="it-IT"/>
              </w:rPr>
              <w:t>:</w:t>
            </w:r>
          </w:p>
        </w:tc>
        <w:tc>
          <w:tcPr>
            <w:tcW w:w="2832" w:type="dxa"/>
            <w:tcBorders>
              <w:bottom w:val="dashSmallGap"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c>
          <w:tcPr>
            <w:tcW w:w="1421" w:type="dxa"/>
            <w:tcBorders>
              <w:top w:val="dashSmallGap" w:sz="4" w:space="0" w:color="auto"/>
            </w:tcBorders>
            <w:shd w:val="clear" w:color="auto" w:fill="auto"/>
          </w:tcPr>
          <w:p w:rsidR="000F6C0A" w:rsidRPr="000F6C0A" w:rsidRDefault="000F6C0A" w:rsidP="000F6C0A">
            <w:pPr>
              <w:widowControl/>
              <w:tabs>
                <w:tab w:val="right" w:pos="9540"/>
              </w:tabs>
              <w:suppressAutoHyphens w:val="0"/>
              <w:spacing w:before="80"/>
              <w:jc w:val="right"/>
              <w:rPr>
                <w:rFonts w:ascii="Calibri" w:hAnsi="Calibri" w:cs="Calibri"/>
                <w:color w:val="00000A"/>
                <w:lang w:val="de-DE" w:eastAsia="it-IT"/>
              </w:rPr>
            </w:pPr>
            <w:r w:rsidRPr="000F6C0A">
              <w:rPr>
                <w:rFonts w:ascii="Calibri" w:hAnsi="Calibri" w:cs="Calibri"/>
                <w:color w:val="00000A"/>
                <w:lang w:eastAsia="it-IT"/>
              </w:rPr>
              <w:t>sede legale</w:t>
            </w:r>
            <w:r w:rsidRPr="000F6C0A">
              <w:rPr>
                <w:rFonts w:ascii="Calibri" w:hAnsi="Calibri" w:cs="Calibri"/>
                <w:color w:val="00000A"/>
                <w:lang w:val="de-DE" w:eastAsia="it-IT"/>
              </w:rPr>
              <w:t>:</w:t>
            </w:r>
          </w:p>
        </w:tc>
        <w:tc>
          <w:tcPr>
            <w:tcW w:w="3049" w:type="dxa"/>
            <w:tcBorders>
              <w:top w:val="dashSmallGap" w:sz="4" w:space="0" w:color="auto"/>
              <w:left w:val="nil"/>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r>
      <w:tr w:rsidR="000F6C0A" w:rsidRPr="000F6C0A" w:rsidTr="002275FB">
        <w:trPr>
          <w:cantSplit/>
          <w:trHeight w:hRule="exact" w:val="113"/>
        </w:trPr>
        <w:tc>
          <w:tcPr>
            <w:tcW w:w="2456" w:type="dxa"/>
            <w:tcBorders>
              <w:left w:val="single" w:sz="4" w:space="0" w:color="auto"/>
              <w:bottom w:val="single" w:sz="4" w:space="0" w:color="auto"/>
            </w:tcBorders>
            <w:shd w:val="clear" w:color="auto" w:fill="auto"/>
          </w:tcPr>
          <w:p w:rsidR="000F6C0A" w:rsidRPr="000F6C0A" w:rsidRDefault="000F6C0A" w:rsidP="000F6C0A">
            <w:pPr>
              <w:widowControl/>
              <w:tabs>
                <w:tab w:val="right" w:pos="9540"/>
              </w:tabs>
              <w:suppressAutoHyphens w:val="0"/>
              <w:spacing w:before="80" w:after="80" w:line="120" w:lineRule="auto"/>
              <w:jc w:val="both"/>
              <w:rPr>
                <w:rFonts w:ascii="Calibri" w:hAnsi="Calibri" w:cs="Calibri"/>
                <w:color w:val="00000A"/>
                <w:sz w:val="8"/>
                <w:szCs w:val="8"/>
                <w:lang w:eastAsia="it-IT"/>
              </w:rPr>
            </w:pPr>
          </w:p>
        </w:tc>
        <w:tc>
          <w:tcPr>
            <w:tcW w:w="7479" w:type="dxa"/>
            <w:gridSpan w:val="4"/>
            <w:tcBorders>
              <w:top w:val="dashSmallGap" w:sz="4" w:space="0" w:color="auto"/>
              <w:bottom w:val="single"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after="80" w:line="120" w:lineRule="auto"/>
              <w:jc w:val="both"/>
              <w:rPr>
                <w:rFonts w:ascii="Calibri" w:hAnsi="Calibri" w:cs="Calibri"/>
                <w:color w:val="00000A"/>
                <w:sz w:val="8"/>
                <w:szCs w:val="8"/>
                <w:lang w:eastAsia="it-IT"/>
              </w:rPr>
            </w:pPr>
          </w:p>
        </w:tc>
      </w:tr>
    </w:tbl>
    <w:p w:rsidR="000F6C0A" w:rsidRPr="000F6C0A" w:rsidRDefault="000F6C0A" w:rsidP="000F6C0A">
      <w:pPr>
        <w:suppressAutoHyphens w:val="0"/>
        <w:jc w:val="both"/>
        <w:rPr>
          <w:rFonts w:ascii="Calibri" w:hAnsi="Calibri" w:cs="Calibri"/>
          <w:sz w:val="22"/>
          <w:szCs w:val="22"/>
          <w:lang w:eastAsia="it-IT"/>
        </w:rPr>
      </w:pPr>
    </w:p>
    <w:p w:rsidR="000F6C0A" w:rsidRPr="000F6C0A" w:rsidRDefault="000F6C0A" w:rsidP="000F6C0A">
      <w:pPr>
        <w:suppressAutoHyphens w:val="0"/>
        <w:jc w:val="both"/>
        <w:rPr>
          <w:rFonts w:ascii="Calibri" w:hAnsi="Calibri" w:cs="Calibri"/>
          <w:sz w:val="22"/>
          <w:szCs w:val="22"/>
          <w:lang w:eastAsia="it-IT"/>
        </w:rPr>
      </w:pPr>
    </w:p>
    <w:p w:rsidR="000F6C0A" w:rsidRPr="000F6C0A" w:rsidRDefault="000F6C0A" w:rsidP="000F6C0A">
      <w:pPr>
        <w:widowControl/>
        <w:shd w:val="clear" w:color="auto" w:fill="DFDFDF"/>
        <w:suppressAutoHyphens w:val="0"/>
        <w:ind w:firstLine="284"/>
        <w:jc w:val="center"/>
        <w:rPr>
          <w:rFonts w:ascii="Calibri" w:hAnsi="Calibri" w:cs="Calibri"/>
          <w:b/>
          <w:i/>
          <w:szCs w:val="22"/>
          <w:u w:val="single"/>
          <w:lang w:eastAsia="it-IT"/>
        </w:rPr>
      </w:pPr>
      <w:r w:rsidRPr="000F6C0A">
        <w:rPr>
          <w:rFonts w:ascii="Calibri" w:hAnsi="Calibri" w:cs="Calibri"/>
          <w:b/>
          <w:i/>
          <w:sz w:val="22"/>
          <w:szCs w:val="22"/>
          <w:u w:val="single"/>
          <w:lang w:eastAsia="it-IT"/>
        </w:rPr>
        <w:t>Dichiarazioni consorzio di cui all’art. 66 comma 1 lettera g) del Codice</w:t>
      </w:r>
    </w:p>
    <w:p w:rsidR="000F6C0A" w:rsidRPr="000F6C0A" w:rsidRDefault="000F6C0A" w:rsidP="000F6C0A">
      <w:pPr>
        <w:widowControl/>
        <w:suppressAutoHyphens w:val="0"/>
        <w:spacing w:line="360" w:lineRule="auto"/>
        <w:ind w:right="51"/>
        <w:jc w:val="both"/>
        <w:rPr>
          <w:rFonts w:ascii="Calibri" w:hAnsi="Calibri" w:cs="Calibri"/>
          <w:bCs/>
          <w:sz w:val="22"/>
          <w:szCs w:val="22"/>
          <w:u w:val="single"/>
          <w:lang w:eastAsia="it-IT"/>
        </w:rPr>
      </w:pPr>
    </w:p>
    <w:p w:rsidR="000F6C0A" w:rsidRPr="000F6C0A" w:rsidRDefault="000F6C0A" w:rsidP="000F6C0A">
      <w:pPr>
        <w:widowControl/>
        <w:numPr>
          <w:ilvl w:val="0"/>
          <w:numId w:val="40"/>
        </w:numPr>
        <w:suppressAutoHyphens w:val="0"/>
        <w:spacing w:line="360" w:lineRule="auto"/>
        <w:jc w:val="both"/>
        <w:rPr>
          <w:rFonts w:ascii="Calibri" w:hAnsi="Calibri" w:cs="Calibri"/>
          <w:sz w:val="22"/>
          <w:szCs w:val="22"/>
          <w:lang w:eastAsia="it-IT"/>
        </w:rPr>
      </w:pPr>
      <w:r w:rsidRPr="000F6C0A">
        <w:rPr>
          <w:rFonts w:ascii="Calibri" w:hAnsi="Calibri" w:cs="Calibri"/>
          <w:bCs/>
          <w:sz w:val="22"/>
          <w:szCs w:val="22"/>
          <w:lang w:eastAsia="it-IT"/>
        </w:rPr>
        <w:t>che il consorzio è costituito dalle seguenti consorziate con indicazione di quelle per conto delle quali partecipa/esecutrici:</w:t>
      </w:r>
    </w:p>
    <w:p w:rsidR="000F6C0A" w:rsidRPr="000F6C0A" w:rsidRDefault="000F6C0A" w:rsidP="000F6C0A">
      <w:pPr>
        <w:tabs>
          <w:tab w:val="left" w:pos="284"/>
        </w:tabs>
        <w:suppressAutoHyphens w:val="0"/>
        <w:jc w:val="both"/>
        <w:rPr>
          <w:rFonts w:ascii="Calibri" w:hAnsi="Calibri" w:cs="Calibri"/>
          <w:sz w:val="22"/>
          <w:szCs w:val="22"/>
          <w:lang w:eastAsia="it-IT"/>
        </w:rPr>
      </w:pPr>
    </w:p>
    <w:tbl>
      <w:tblPr>
        <w:tblW w:w="5000" w:type="pct"/>
        <w:tblCellMar>
          <w:left w:w="93" w:type="dxa"/>
        </w:tblCellMar>
        <w:tblLook w:val="0000" w:firstRow="0" w:lastRow="0" w:firstColumn="0" w:lastColumn="0" w:noHBand="0" w:noVBand="0"/>
      </w:tblPr>
      <w:tblGrid>
        <w:gridCol w:w="4189"/>
        <w:gridCol w:w="3322"/>
        <w:gridCol w:w="2328"/>
      </w:tblGrid>
      <w:tr w:rsidR="000F6C0A" w:rsidRPr="000F6C0A" w:rsidTr="002275FB">
        <w:trPr>
          <w:cantSplit/>
        </w:trPr>
        <w:tc>
          <w:tcPr>
            <w:tcW w:w="2129" w:type="pct"/>
            <w:tcBorders>
              <w:top w:val="single" w:sz="4" w:space="0" w:color="00000A"/>
              <w:left w:val="single" w:sz="4" w:space="0" w:color="00000A"/>
              <w:bottom w:val="single" w:sz="4" w:space="0" w:color="00000A"/>
            </w:tcBorders>
            <w:shd w:val="clear" w:color="auto" w:fill="C9C9C9" w:themeFill="accent3" w:themeFillTint="99"/>
            <w:vAlign w:val="center"/>
          </w:tcPr>
          <w:p w:rsidR="000F6C0A" w:rsidRPr="000F6C0A" w:rsidRDefault="000F6C0A" w:rsidP="000F6C0A">
            <w:pPr>
              <w:widowControl/>
              <w:suppressAutoHyphens w:val="0"/>
              <w:ind w:right="119"/>
              <w:jc w:val="both"/>
              <w:rPr>
                <w:rFonts w:ascii="Calibri" w:hAnsi="Calibri" w:cs="Calibri"/>
                <w:b/>
                <w:color w:val="00000A"/>
                <w:szCs w:val="22"/>
                <w:lang w:eastAsia="it-IT"/>
              </w:rPr>
            </w:pPr>
            <w:r w:rsidRPr="000F6C0A">
              <w:rPr>
                <w:rFonts w:ascii="Calibri" w:hAnsi="Calibri" w:cs="Calibri"/>
                <w:b/>
                <w:szCs w:val="22"/>
                <w:lang w:eastAsia="it-IT"/>
              </w:rPr>
              <w:t>Ragione sociale</w:t>
            </w:r>
          </w:p>
        </w:tc>
        <w:tc>
          <w:tcPr>
            <w:tcW w:w="1688" w:type="pct"/>
            <w:tcBorders>
              <w:top w:val="single" w:sz="4" w:space="0" w:color="00000A"/>
              <w:left w:val="single" w:sz="4" w:space="0" w:color="00000A"/>
              <w:bottom w:val="single" w:sz="4" w:space="0" w:color="00000A"/>
            </w:tcBorders>
            <w:shd w:val="clear" w:color="auto" w:fill="C9C9C9" w:themeFill="accent3" w:themeFillTint="99"/>
            <w:vAlign w:val="center"/>
          </w:tcPr>
          <w:p w:rsidR="000F6C0A" w:rsidRPr="000F6C0A" w:rsidRDefault="000F6C0A" w:rsidP="000F6C0A">
            <w:pPr>
              <w:widowControl/>
              <w:suppressAutoHyphens w:val="0"/>
              <w:spacing w:line="400" w:lineRule="atLeast"/>
              <w:ind w:right="119"/>
              <w:jc w:val="both"/>
              <w:rPr>
                <w:rFonts w:ascii="Calibri" w:hAnsi="Calibri" w:cs="Calibri"/>
                <w:b/>
                <w:color w:val="00000A"/>
                <w:szCs w:val="22"/>
                <w:lang w:eastAsia="it-IT"/>
              </w:rPr>
            </w:pPr>
            <w:r w:rsidRPr="000F6C0A">
              <w:rPr>
                <w:rFonts w:ascii="Calibri" w:hAnsi="Calibri" w:cs="Calibri"/>
                <w:b/>
                <w:szCs w:val="22"/>
                <w:lang w:eastAsia="it-IT"/>
              </w:rPr>
              <w:t>C. Fiscale e P.IVA</w:t>
            </w:r>
          </w:p>
        </w:tc>
        <w:tc>
          <w:tcPr>
            <w:tcW w:w="1183" w:type="pct"/>
            <w:tcBorders>
              <w:top w:val="single" w:sz="4" w:space="0" w:color="00000A"/>
              <w:left w:val="single" w:sz="4" w:space="0" w:color="00000A"/>
              <w:bottom w:val="single" w:sz="4" w:space="0" w:color="00000A"/>
              <w:right w:val="single" w:sz="4" w:space="0" w:color="00000A"/>
            </w:tcBorders>
            <w:shd w:val="clear" w:color="auto" w:fill="C9C9C9" w:themeFill="accent3" w:themeFillTint="99"/>
            <w:vAlign w:val="center"/>
          </w:tcPr>
          <w:p w:rsidR="000F6C0A" w:rsidRPr="000F6C0A" w:rsidRDefault="000F6C0A" w:rsidP="000F6C0A">
            <w:pPr>
              <w:widowControl/>
              <w:suppressAutoHyphens w:val="0"/>
              <w:ind w:right="119"/>
              <w:jc w:val="both"/>
              <w:rPr>
                <w:rFonts w:ascii="Calibri" w:hAnsi="Calibri" w:cs="Calibri"/>
                <w:b/>
                <w:color w:val="00000A"/>
                <w:szCs w:val="22"/>
                <w:lang w:eastAsia="it-IT"/>
              </w:rPr>
            </w:pPr>
            <w:r w:rsidRPr="000F6C0A">
              <w:rPr>
                <w:rFonts w:ascii="Calibri" w:hAnsi="Calibri" w:cs="Calibri"/>
                <w:b/>
                <w:szCs w:val="22"/>
                <w:lang w:eastAsia="it-IT"/>
              </w:rPr>
              <w:t xml:space="preserve">Barrare per conto delle quali partecipa / esecutrici </w:t>
            </w:r>
          </w:p>
        </w:tc>
      </w:tr>
      <w:tr w:rsidR="000F6C0A" w:rsidRPr="000F6C0A" w:rsidTr="002275FB">
        <w:trPr>
          <w:cantSplit/>
        </w:trPr>
        <w:tc>
          <w:tcPr>
            <w:tcW w:w="2129" w:type="pct"/>
            <w:tcBorders>
              <w:top w:val="single" w:sz="4" w:space="0" w:color="00000A"/>
              <w:left w:val="single" w:sz="4" w:space="0" w:color="00000A"/>
              <w:bottom w:val="single" w:sz="4" w:space="0" w:color="00000A"/>
            </w:tcBorders>
            <w:shd w:val="clear" w:color="auto" w:fill="FFFFFF"/>
            <w:vAlign w:val="center"/>
          </w:tcPr>
          <w:p w:rsidR="000F6C0A" w:rsidRPr="000F6C0A" w:rsidRDefault="000F6C0A" w:rsidP="000F6C0A">
            <w:pPr>
              <w:widowControl/>
              <w:suppressAutoHyphens w:val="0"/>
              <w:snapToGrid w:val="0"/>
              <w:spacing w:line="400" w:lineRule="atLeast"/>
              <w:ind w:right="119"/>
              <w:jc w:val="both"/>
              <w:rPr>
                <w:rFonts w:ascii="Calibri" w:hAnsi="Calibri" w:cs="Calibri"/>
                <w:color w:val="00000A"/>
                <w:sz w:val="24"/>
                <w:szCs w:val="22"/>
                <w:lang w:eastAsia="it-IT"/>
              </w:rPr>
            </w:pPr>
          </w:p>
        </w:tc>
        <w:tc>
          <w:tcPr>
            <w:tcW w:w="1688" w:type="pct"/>
            <w:tcBorders>
              <w:top w:val="single" w:sz="4" w:space="0" w:color="00000A"/>
              <w:left w:val="single" w:sz="4" w:space="0" w:color="00000A"/>
              <w:bottom w:val="single" w:sz="4" w:space="0" w:color="00000A"/>
            </w:tcBorders>
            <w:shd w:val="clear" w:color="auto" w:fill="FFFFFF"/>
            <w:vAlign w:val="center"/>
          </w:tcPr>
          <w:p w:rsidR="000F6C0A" w:rsidRPr="000F6C0A" w:rsidRDefault="000F6C0A" w:rsidP="000F6C0A">
            <w:pPr>
              <w:widowControl/>
              <w:suppressAutoHyphens w:val="0"/>
              <w:snapToGrid w:val="0"/>
              <w:spacing w:line="400" w:lineRule="atLeast"/>
              <w:ind w:right="119"/>
              <w:jc w:val="both"/>
              <w:rPr>
                <w:rFonts w:ascii="Calibri" w:hAnsi="Calibri" w:cs="Calibri"/>
                <w:color w:val="00000A"/>
                <w:sz w:val="24"/>
                <w:szCs w:val="22"/>
                <w:lang w:eastAsia="it-IT"/>
              </w:rPr>
            </w:pPr>
          </w:p>
        </w:tc>
        <w:tc>
          <w:tcPr>
            <w:tcW w:w="1183" w:type="pct"/>
            <w:tcBorders>
              <w:top w:val="single" w:sz="4" w:space="0" w:color="00000A"/>
              <w:left w:val="single" w:sz="4" w:space="0" w:color="00000A"/>
              <w:bottom w:val="single" w:sz="4" w:space="0" w:color="00000A"/>
              <w:right w:val="single" w:sz="4" w:space="0" w:color="00000A"/>
            </w:tcBorders>
            <w:shd w:val="clear" w:color="auto" w:fill="FFFFFF"/>
            <w:vAlign w:val="center"/>
          </w:tcPr>
          <w:p w:rsidR="000F6C0A" w:rsidRPr="000F6C0A" w:rsidRDefault="000F6C0A" w:rsidP="000F6C0A">
            <w:pPr>
              <w:widowControl/>
              <w:suppressAutoHyphens w:val="0"/>
              <w:snapToGrid w:val="0"/>
              <w:spacing w:line="400" w:lineRule="atLeast"/>
              <w:ind w:right="119"/>
              <w:jc w:val="both"/>
              <w:rPr>
                <w:rFonts w:ascii="Calibri" w:hAnsi="Calibri" w:cs="Calibri"/>
                <w:color w:val="00000A"/>
                <w:sz w:val="24"/>
                <w:szCs w:val="22"/>
                <w:lang w:eastAsia="it-IT"/>
              </w:rPr>
            </w:pPr>
          </w:p>
        </w:tc>
      </w:tr>
      <w:tr w:rsidR="000F6C0A" w:rsidRPr="000F6C0A" w:rsidTr="002275FB">
        <w:trPr>
          <w:cantSplit/>
        </w:trPr>
        <w:tc>
          <w:tcPr>
            <w:tcW w:w="2129" w:type="pct"/>
            <w:tcBorders>
              <w:top w:val="single" w:sz="4" w:space="0" w:color="00000A"/>
              <w:left w:val="single" w:sz="4" w:space="0" w:color="00000A"/>
              <w:bottom w:val="single" w:sz="4" w:space="0" w:color="00000A"/>
            </w:tcBorders>
            <w:shd w:val="clear" w:color="auto" w:fill="FFFFFF"/>
            <w:vAlign w:val="center"/>
          </w:tcPr>
          <w:p w:rsidR="000F6C0A" w:rsidRPr="000F6C0A" w:rsidRDefault="000F6C0A" w:rsidP="000F6C0A">
            <w:pPr>
              <w:widowControl/>
              <w:suppressAutoHyphens w:val="0"/>
              <w:snapToGrid w:val="0"/>
              <w:spacing w:line="400" w:lineRule="atLeast"/>
              <w:ind w:right="119"/>
              <w:jc w:val="both"/>
              <w:rPr>
                <w:rFonts w:ascii="Calibri" w:hAnsi="Calibri" w:cs="Calibri"/>
                <w:color w:val="00000A"/>
                <w:sz w:val="24"/>
                <w:szCs w:val="22"/>
                <w:lang w:eastAsia="it-IT"/>
              </w:rPr>
            </w:pPr>
          </w:p>
        </w:tc>
        <w:tc>
          <w:tcPr>
            <w:tcW w:w="1688" w:type="pct"/>
            <w:tcBorders>
              <w:top w:val="single" w:sz="4" w:space="0" w:color="00000A"/>
              <w:left w:val="single" w:sz="4" w:space="0" w:color="00000A"/>
              <w:bottom w:val="single" w:sz="4" w:space="0" w:color="00000A"/>
            </w:tcBorders>
            <w:shd w:val="clear" w:color="auto" w:fill="FFFFFF"/>
            <w:vAlign w:val="center"/>
          </w:tcPr>
          <w:p w:rsidR="000F6C0A" w:rsidRPr="000F6C0A" w:rsidRDefault="000F6C0A" w:rsidP="000F6C0A">
            <w:pPr>
              <w:widowControl/>
              <w:suppressAutoHyphens w:val="0"/>
              <w:snapToGrid w:val="0"/>
              <w:spacing w:line="400" w:lineRule="atLeast"/>
              <w:ind w:right="119"/>
              <w:jc w:val="both"/>
              <w:rPr>
                <w:rFonts w:ascii="Calibri" w:hAnsi="Calibri" w:cs="Calibri"/>
                <w:color w:val="00000A"/>
                <w:sz w:val="24"/>
                <w:szCs w:val="22"/>
                <w:lang w:eastAsia="it-IT"/>
              </w:rPr>
            </w:pPr>
          </w:p>
        </w:tc>
        <w:tc>
          <w:tcPr>
            <w:tcW w:w="1183" w:type="pct"/>
            <w:tcBorders>
              <w:top w:val="single" w:sz="4" w:space="0" w:color="00000A"/>
              <w:left w:val="single" w:sz="4" w:space="0" w:color="00000A"/>
              <w:bottom w:val="single" w:sz="4" w:space="0" w:color="00000A"/>
              <w:right w:val="single" w:sz="4" w:space="0" w:color="00000A"/>
            </w:tcBorders>
            <w:shd w:val="clear" w:color="auto" w:fill="FFFFFF"/>
            <w:vAlign w:val="center"/>
          </w:tcPr>
          <w:p w:rsidR="000F6C0A" w:rsidRPr="000F6C0A" w:rsidRDefault="000F6C0A" w:rsidP="000F6C0A">
            <w:pPr>
              <w:widowControl/>
              <w:suppressAutoHyphens w:val="0"/>
              <w:snapToGrid w:val="0"/>
              <w:spacing w:line="400" w:lineRule="atLeast"/>
              <w:ind w:right="119"/>
              <w:jc w:val="both"/>
              <w:rPr>
                <w:rFonts w:ascii="Calibri" w:hAnsi="Calibri" w:cs="Calibri"/>
                <w:color w:val="00000A"/>
                <w:sz w:val="24"/>
                <w:szCs w:val="22"/>
                <w:lang w:eastAsia="it-IT"/>
              </w:rPr>
            </w:pPr>
          </w:p>
        </w:tc>
      </w:tr>
      <w:tr w:rsidR="000F6C0A" w:rsidRPr="000F6C0A" w:rsidTr="002275FB">
        <w:trPr>
          <w:cantSplit/>
        </w:trPr>
        <w:tc>
          <w:tcPr>
            <w:tcW w:w="2129" w:type="pct"/>
            <w:tcBorders>
              <w:top w:val="single" w:sz="4" w:space="0" w:color="00000A"/>
              <w:left w:val="single" w:sz="4" w:space="0" w:color="00000A"/>
              <w:bottom w:val="single" w:sz="4" w:space="0" w:color="00000A"/>
            </w:tcBorders>
            <w:shd w:val="clear" w:color="auto" w:fill="FFFFFF"/>
            <w:vAlign w:val="center"/>
          </w:tcPr>
          <w:p w:rsidR="000F6C0A" w:rsidRPr="000F6C0A" w:rsidRDefault="000F6C0A" w:rsidP="000F6C0A">
            <w:pPr>
              <w:widowControl/>
              <w:suppressAutoHyphens w:val="0"/>
              <w:snapToGrid w:val="0"/>
              <w:spacing w:line="400" w:lineRule="atLeast"/>
              <w:ind w:right="119"/>
              <w:jc w:val="both"/>
              <w:rPr>
                <w:rFonts w:ascii="Calibri" w:hAnsi="Calibri" w:cs="Calibri"/>
                <w:color w:val="00000A"/>
                <w:sz w:val="24"/>
                <w:szCs w:val="22"/>
                <w:lang w:eastAsia="it-IT"/>
              </w:rPr>
            </w:pPr>
          </w:p>
        </w:tc>
        <w:tc>
          <w:tcPr>
            <w:tcW w:w="1688" w:type="pct"/>
            <w:tcBorders>
              <w:top w:val="single" w:sz="4" w:space="0" w:color="00000A"/>
              <w:left w:val="single" w:sz="4" w:space="0" w:color="00000A"/>
              <w:bottom w:val="single" w:sz="4" w:space="0" w:color="00000A"/>
            </w:tcBorders>
            <w:shd w:val="clear" w:color="auto" w:fill="FFFFFF"/>
            <w:vAlign w:val="center"/>
          </w:tcPr>
          <w:p w:rsidR="000F6C0A" w:rsidRPr="000F6C0A" w:rsidRDefault="000F6C0A" w:rsidP="000F6C0A">
            <w:pPr>
              <w:widowControl/>
              <w:suppressAutoHyphens w:val="0"/>
              <w:snapToGrid w:val="0"/>
              <w:spacing w:line="400" w:lineRule="atLeast"/>
              <w:ind w:right="119"/>
              <w:jc w:val="both"/>
              <w:rPr>
                <w:rFonts w:ascii="Calibri" w:hAnsi="Calibri" w:cs="Calibri"/>
                <w:color w:val="00000A"/>
                <w:sz w:val="24"/>
                <w:szCs w:val="22"/>
                <w:lang w:eastAsia="it-IT"/>
              </w:rPr>
            </w:pPr>
          </w:p>
        </w:tc>
        <w:tc>
          <w:tcPr>
            <w:tcW w:w="1183" w:type="pct"/>
            <w:tcBorders>
              <w:top w:val="single" w:sz="4" w:space="0" w:color="00000A"/>
              <w:left w:val="single" w:sz="4" w:space="0" w:color="00000A"/>
              <w:bottom w:val="single" w:sz="4" w:space="0" w:color="00000A"/>
              <w:right w:val="single" w:sz="4" w:space="0" w:color="00000A"/>
            </w:tcBorders>
            <w:shd w:val="clear" w:color="auto" w:fill="FFFFFF"/>
            <w:vAlign w:val="center"/>
          </w:tcPr>
          <w:p w:rsidR="000F6C0A" w:rsidRPr="000F6C0A" w:rsidRDefault="000F6C0A" w:rsidP="000F6C0A">
            <w:pPr>
              <w:widowControl/>
              <w:suppressAutoHyphens w:val="0"/>
              <w:snapToGrid w:val="0"/>
              <w:spacing w:line="400" w:lineRule="atLeast"/>
              <w:ind w:right="119"/>
              <w:jc w:val="both"/>
              <w:rPr>
                <w:rFonts w:ascii="Calibri" w:hAnsi="Calibri" w:cs="Calibri"/>
                <w:color w:val="00000A"/>
                <w:sz w:val="24"/>
                <w:szCs w:val="22"/>
                <w:lang w:eastAsia="it-IT"/>
              </w:rPr>
            </w:pPr>
          </w:p>
        </w:tc>
      </w:tr>
      <w:tr w:rsidR="000F6C0A" w:rsidRPr="000F6C0A" w:rsidTr="002275FB">
        <w:trPr>
          <w:cantSplit/>
        </w:trPr>
        <w:tc>
          <w:tcPr>
            <w:tcW w:w="2129" w:type="pct"/>
            <w:tcBorders>
              <w:top w:val="single" w:sz="4" w:space="0" w:color="00000A"/>
              <w:left w:val="single" w:sz="4" w:space="0" w:color="00000A"/>
              <w:bottom w:val="single" w:sz="4" w:space="0" w:color="00000A"/>
            </w:tcBorders>
            <w:shd w:val="clear" w:color="auto" w:fill="FFFFFF"/>
            <w:vAlign w:val="center"/>
          </w:tcPr>
          <w:p w:rsidR="000F6C0A" w:rsidRPr="000F6C0A" w:rsidRDefault="000F6C0A" w:rsidP="000F6C0A">
            <w:pPr>
              <w:widowControl/>
              <w:suppressAutoHyphens w:val="0"/>
              <w:snapToGrid w:val="0"/>
              <w:spacing w:line="400" w:lineRule="atLeast"/>
              <w:ind w:right="119"/>
              <w:jc w:val="both"/>
              <w:rPr>
                <w:rFonts w:ascii="Calibri" w:hAnsi="Calibri" w:cs="Calibri"/>
                <w:color w:val="00000A"/>
                <w:sz w:val="24"/>
                <w:szCs w:val="22"/>
                <w:lang w:eastAsia="it-IT"/>
              </w:rPr>
            </w:pPr>
          </w:p>
        </w:tc>
        <w:tc>
          <w:tcPr>
            <w:tcW w:w="1688" w:type="pct"/>
            <w:tcBorders>
              <w:top w:val="single" w:sz="4" w:space="0" w:color="00000A"/>
              <w:left w:val="single" w:sz="4" w:space="0" w:color="00000A"/>
              <w:bottom w:val="single" w:sz="4" w:space="0" w:color="00000A"/>
            </w:tcBorders>
            <w:shd w:val="clear" w:color="auto" w:fill="FFFFFF"/>
            <w:vAlign w:val="center"/>
          </w:tcPr>
          <w:p w:rsidR="000F6C0A" w:rsidRPr="000F6C0A" w:rsidRDefault="000F6C0A" w:rsidP="000F6C0A">
            <w:pPr>
              <w:widowControl/>
              <w:suppressAutoHyphens w:val="0"/>
              <w:snapToGrid w:val="0"/>
              <w:spacing w:line="400" w:lineRule="atLeast"/>
              <w:ind w:right="119"/>
              <w:jc w:val="both"/>
              <w:rPr>
                <w:rFonts w:ascii="Calibri" w:hAnsi="Calibri" w:cs="Calibri"/>
                <w:color w:val="00000A"/>
                <w:sz w:val="24"/>
                <w:szCs w:val="22"/>
                <w:lang w:eastAsia="it-IT"/>
              </w:rPr>
            </w:pPr>
          </w:p>
        </w:tc>
        <w:tc>
          <w:tcPr>
            <w:tcW w:w="1183" w:type="pct"/>
            <w:tcBorders>
              <w:top w:val="single" w:sz="4" w:space="0" w:color="00000A"/>
              <w:left w:val="single" w:sz="4" w:space="0" w:color="00000A"/>
              <w:bottom w:val="single" w:sz="4" w:space="0" w:color="00000A"/>
              <w:right w:val="single" w:sz="4" w:space="0" w:color="00000A"/>
            </w:tcBorders>
            <w:shd w:val="clear" w:color="auto" w:fill="FFFFFF"/>
            <w:vAlign w:val="center"/>
          </w:tcPr>
          <w:p w:rsidR="000F6C0A" w:rsidRPr="000F6C0A" w:rsidRDefault="000F6C0A" w:rsidP="000F6C0A">
            <w:pPr>
              <w:widowControl/>
              <w:suppressAutoHyphens w:val="0"/>
              <w:snapToGrid w:val="0"/>
              <w:spacing w:line="400" w:lineRule="atLeast"/>
              <w:ind w:right="119"/>
              <w:jc w:val="both"/>
              <w:rPr>
                <w:rFonts w:ascii="Calibri" w:hAnsi="Calibri" w:cs="Calibri"/>
                <w:color w:val="00000A"/>
                <w:sz w:val="24"/>
                <w:szCs w:val="22"/>
                <w:lang w:eastAsia="it-IT"/>
              </w:rPr>
            </w:pPr>
          </w:p>
        </w:tc>
      </w:tr>
      <w:tr w:rsidR="000F6C0A" w:rsidRPr="000F6C0A" w:rsidTr="002275FB">
        <w:trPr>
          <w:cantSplit/>
        </w:trPr>
        <w:tc>
          <w:tcPr>
            <w:tcW w:w="2129" w:type="pct"/>
            <w:tcBorders>
              <w:top w:val="single" w:sz="4" w:space="0" w:color="00000A"/>
              <w:left w:val="single" w:sz="4" w:space="0" w:color="00000A"/>
              <w:bottom w:val="single" w:sz="4" w:space="0" w:color="00000A"/>
            </w:tcBorders>
            <w:shd w:val="clear" w:color="auto" w:fill="FFFFFF"/>
            <w:vAlign w:val="center"/>
          </w:tcPr>
          <w:p w:rsidR="000F6C0A" w:rsidRPr="000F6C0A" w:rsidRDefault="000F6C0A" w:rsidP="000F6C0A">
            <w:pPr>
              <w:widowControl/>
              <w:suppressAutoHyphens w:val="0"/>
              <w:snapToGrid w:val="0"/>
              <w:spacing w:line="400" w:lineRule="atLeast"/>
              <w:ind w:right="119"/>
              <w:jc w:val="both"/>
              <w:rPr>
                <w:rFonts w:ascii="Calibri" w:hAnsi="Calibri" w:cs="Calibri"/>
                <w:color w:val="00000A"/>
                <w:sz w:val="24"/>
                <w:szCs w:val="22"/>
                <w:lang w:eastAsia="it-IT"/>
              </w:rPr>
            </w:pPr>
          </w:p>
        </w:tc>
        <w:tc>
          <w:tcPr>
            <w:tcW w:w="1688" w:type="pct"/>
            <w:tcBorders>
              <w:top w:val="single" w:sz="4" w:space="0" w:color="00000A"/>
              <w:left w:val="single" w:sz="4" w:space="0" w:color="00000A"/>
              <w:bottom w:val="single" w:sz="4" w:space="0" w:color="00000A"/>
            </w:tcBorders>
            <w:shd w:val="clear" w:color="auto" w:fill="FFFFFF"/>
            <w:vAlign w:val="center"/>
          </w:tcPr>
          <w:p w:rsidR="000F6C0A" w:rsidRPr="000F6C0A" w:rsidRDefault="000F6C0A" w:rsidP="000F6C0A">
            <w:pPr>
              <w:widowControl/>
              <w:suppressAutoHyphens w:val="0"/>
              <w:snapToGrid w:val="0"/>
              <w:spacing w:line="400" w:lineRule="atLeast"/>
              <w:ind w:right="119"/>
              <w:jc w:val="both"/>
              <w:rPr>
                <w:rFonts w:ascii="Calibri" w:hAnsi="Calibri" w:cs="Calibri"/>
                <w:color w:val="00000A"/>
                <w:sz w:val="24"/>
                <w:szCs w:val="22"/>
                <w:lang w:eastAsia="it-IT"/>
              </w:rPr>
            </w:pPr>
          </w:p>
        </w:tc>
        <w:tc>
          <w:tcPr>
            <w:tcW w:w="1183" w:type="pct"/>
            <w:tcBorders>
              <w:top w:val="single" w:sz="4" w:space="0" w:color="00000A"/>
              <w:left w:val="single" w:sz="4" w:space="0" w:color="00000A"/>
              <w:bottom w:val="single" w:sz="4" w:space="0" w:color="00000A"/>
              <w:right w:val="single" w:sz="4" w:space="0" w:color="00000A"/>
            </w:tcBorders>
            <w:shd w:val="clear" w:color="auto" w:fill="FFFFFF"/>
            <w:vAlign w:val="center"/>
          </w:tcPr>
          <w:p w:rsidR="000F6C0A" w:rsidRPr="000F6C0A" w:rsidRDefault="000F6C0A" w:rsidP="000F6C0A">
            <w:pPr>
              <w:widowControl/>
              <w:suppressAutoHyphens w:val="0"/>
              <w:snapToGrid w:val="0"/>
              <w:spacing w:line="400" w:lineRule="atLeast"/>
              <w:ind w:right="119"/>
              <w:jc w:val="both"/>
              <w:rPr>
                <w:rFonts w:ascii="Calibri" w:hAnsi="Calibri" w:cs="Calibri"/>
                <w:color w:val="00000A"/>
                <w:sz w:val="24"/>
                <w:szCs w:val="22"/>
                <w:lang w:eastAsia="it-IT"/>
              </w:rPr>
            </w:pPr>
          </w:p>
        </w:tc>
      </w:tr>
    </w:tbl>
    <w:p w:rsidR="000F6C0A" w:rsidRPr="000F6C0A" w:rsidRDefault="000F6C0A" w:rsidP="000F6C0A">
      <w:pPr>
        <w:widowControl/>
        <w:tabs>
          <w:tab w:val="left" w:pos="120"/>
        </w:tabs>
        <w:suppressAutoHyphens w:val="0"/>
        <w:contextualSpacing/>
        <w:jc w:val="both"/>
        <w:rPr>
          <w:rFonts w:ascii="Calibri" w:hAnsi="Calibri" w:cs="Calibri"/>
          <w:sz w:val="22"/>
          <w:szCs w:val="22"/>
          <w:lang w:eastAsia="it-IT"/>
        </w:rPr>
      </w:pPr>
    </w:p>
    <w:p w:rsidR="000F6C0A" w:rsidRPr="000F6C0A" w:rsidRDefault="000F6C0A" w:rsidP="000F6C0A">
      <w:pPr>
        <w:widowControl/>
        <w:tabs>
          <w:tab w:val="left" w:pos="120"/>
        </w:tabs>
        <w:suppressAutoHyphens w:val="0"/>
        <w:contextualSpacing/>
        <w:jc w:val="both"/>
        <w:rPr>
          <w:rFonts w:ascii="Calibri" w:hAnsi="Calibri" w:cs="Calibri"/>
          <w:sz w:val="22"/>
          <w:szCs w:val="22"/>
          <w:lang w:eastAsia="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1E0" w:firstRow="1" w:lastRow="1" w:firstColumn="1" w:lastColumn="1" w:noHBand="0" w:noVBand="0"/>
      </w:tblPr>
      <w:tblGrid>
        <w:gridCol w:w="9854"/>
      </w:tblGrid>
      <w:tr w:rsidR="000F6C0A" w:rsidRPr="000F6C0A" w:rsidTr="002275FB">
        <w:tc>
          <w:tcPr>
            <w:tcW w:w="9986" w:type="dxa"/>
            <w:tcBorders>
              <w:top w:val="single" w:sz="4" w:space="0" w:color="auto"/>
              <w:left w:val="single" w:sz="4" w:space="0" w:color="auto"/>
              <w:bottom w:val="single" w:sz="4" w:space="0" w:color="auto"/>
              <w:right w:val="single" w:sz="4" w:space="0" w:color="auto"/>
            </w:tcBorders>
            <w:shd w:val="clear" w:color="auto" w:fill="F3F3F3"/>
            <w:hideMark/>
          </w:tcPr>
          <w:p w:rsidR="000F6C0A" w:rsidRPr="000F6C0A" w:rsidRDefault="000F6C0A" w:rsidP="000F6C0A">
            <w:pPr>
              <w:widowControl/>
              <w:tabs>
                <w:tab w:val="left" w:pos="540"/>
              </w:tabs>
              <w:suppressAutoHyphens w:val="0"/>
              <w:spacing w:before="60" w:after="60"/>
              <w:jc w:val="both"/>
              <w:rPr>
                <w:rFonts w:ascii="Calibri" w:hAnsi="Calibri" w:cs="Calibri"/>
                <w:b/>
                <w:color w:val="00000A"/>
                <w:sz w:val="24"/>
                <w:szCs w:val="22"/>
                <w:u w:val="single"/>
                <w:lang w:eastAsia="it-IT"/>
              </w:rPr>
            </w:pPr>
            <w:r w:rsidRPr="000F6C0A">
              <w:rPr>
                <w:rFonts w:ascii="Calibri" w:hAnsi="Calibri" w:cs="Calibri"/>
                <w:b/>
                <w:color w:val="00000A"/>
                <w:sz w:val="22"/>
                <w:szCs w:val="22"/>
                <w:lang w:eastAsia="it-IT"/>
              </w:rPr>
              <w:t>5.h)</w:t>
            </w:r>
            <w:r w:rsidRPr="000F6C0A">
              <w:rPr>
                <w:rFonts w:ascii="Calibri" w:hAnsi="Calibri" w:cs="Calibri"/>
                <w:b/>
                <w:color w:val="00000A"/>
                <w:sz w:val="22"/>
                <w:szCs w:val="22"/>
                <w:lang w:eastAsia="it-IT"/>
              </w:rPr>
              <w:tab/>
              <w:t xml:space="preserve">da compilare in caso di </w:t>
            </w:r>
            <w:r w:rsidRPr="000F6C0A">
              <w:rPr>
                <w:rFonts w:ascii="Calibri" w:hAnsi="Calibri" w:cs="Calibri"/>
                <w:b/>
                <w:color w:val="00000A"/>
                <w:sz w:val="22"/>
                <w:szCs w:val="22"/>
                <w:u w:val="single"/>
                <w:lang w:eastAsia="it-IT"/>
              </w:rPr>
              <w:t>CONSORZIATA ESECUTRICE</w:t>
            </w:r>
            <w:r w:rsidRPr="000F6C0A">
              <w:rPr>
                <w:rFonts w:ascii="Calibri" w:hAnsi="Calibri" w:cs="Calibri"/>
                <w:b/>
                <w:color w:val="00000A"/>
                <w:sz w:val="22"/>
                <w:szCs w:val="22"/>
                <w:lang w:eastAsia="it-IT"/>
              </w:rPr>
              <w:t xml:space="preserve"> di </w:t>
            </w:r>
            <w:r w:rsidRPr="000F6C0A">
              <w:rPr>
                <w:rFonts w:ascii="Calibri" w:hAnsi="Calibri" w:cs="Calibri"/>
                <w:b/>
                <w:color w:val="00000A"/>
                <w:sz w:val="22"/>
                <w:szCs w:val="22"/>
                <w:u w:val="single"/>
                <w:lang w:eastAsia="it-IT"/>
              </w:rPr>
              <w:t xml:space="preserve">Consorzio Stabile di cui all’art. 66, comma 1, </w:t>
            </w:r>
            <w:proofErr w:type="spellStart"/>
            <w:r w:rsidRPr="000F6C0A">
              <w:rPr>
                <w:rFonts w:ascii="Calibri" w:hAnsi="Calibri" w:cs="Calibri"/>
                <w:b/>
                <w:color w:val="00000A"/>
                <w:sz w:val="22"/>
                <w:szCs w:val="22"/>
                <w:u w:val="single"/>
                <w:lang w:eastAsia="it-IT"/>
              </w:rPr>
              <w:t>lett</w:t>
            </w:r>
            <w:proofErr w:type="spellEnd"/>
            <w:r w:rsidRPr="000F6C0A">
              <w:rPr>
                <w:rFonts w:ascii="Calibri" w:hAnsi="Calibri" w:cs="Calibri"/>
                <w:b/>
                <w:color w:val="00000A"/>
                <w:sz w:val="22"/>
                <w:szCs w:val="22"/>
                <w:u w:val="single"/>
                <w:lang w:eastAsia="it-IT"/>
              </w:rPr>
              <w:t xml:space="preserve">. g) del </w:t>
            </w:r>
            <w:proofErr w:type="spellStart"/>
            <w:r w:rsidRPr="000F6C0A">
              <w:rPr>
                <w:rFonts w:ascii="Calibri" w:hAnsi="Calibri" w:cs="Calibri"/>
                <w:b/>
                <w:color w:val="00000A"/>
                <w:sz w:val="22"/>
                <w:szCs w:val="22"/>
                <w:u w:val="single"/>
                <w:lang w:eastAsia="it-IT"/>
              </w:rPr>
              <w:t>D.Lgs.</w:t>
            </w:r>
            <w:proofErr w:type="spellEnd"/>
            <w:r w:rsidRPr="000F6C0A">
              <w:rPr>
                <w:rFonts w:ascii="Calibri" w:hAnsi="Calibri" w:cs="Calibri"/>
                <w:b/>
                <w:color w:val="00000A"/>
                <w:sz w:val="22"/>
                <w:szCs w:val="22"/>
                <w:u w:val="single"/>
                <w:lang w:eastAsia="it-IT"/>
              </w:rPr>
              <w:t xml:space="preserve"> n. 36/2023</w:t>
            </w:r>
          </w:p>
          <w:p w:rsidR="000F6C0A" w:rsidRPr="000F6C0A" w:rsidRDefault="000F6C0A" w:rsidP="000F6C0A">
            <w:pPr>
              <w:widowControl/>
              <w:tabs>
                <w:tab w:val="left" w:pos="540"/>
              </w:tabs>
              <w:suppressAutoHyphens w:val="0"/>
              <w:spacing w:before="60" w:after="60"/>
              <w:rPr>
                <w:rFonts w:ascii="Calibri" w:hAnsi="Calibri" w:cs="Calibri"/>
                <w:b/>
                <w:color w:val="00000A"/>
                <w:sz w:val="24"/>
                <w:szCs w:val="22"/>
                <w:u w:val="single"/>
                <w:lang w:eastAsia="it-IT"/>
              </w:rPr>
            </w:pPr>
          </w:p>
          <w:p w:rsidR="000F6C0A" w:rsidRPr="000F6C0A" w:rsidRDefault="000F6C0A" w:rsidP="000F6C0A">
            <w:pPr>
              <w:widowControl/>
              <w:tabs>
                <w:tab w:val="left" w:pos="540"/>
              </w:tabs>
              <w:suppressAutoHyphens w:val="0"/>
              <w:spacing w:before="60" w:after="60"/>
              <w:jc w:val="both"/>
              <w:rPr>
                <w:rFonts w:ascii="Calibri" w:hAnsi="Calibri" w:cs="Calibri"/>
                <w:b/>
                <w:color w:val="00000A"/>
                <w:sz w:val="18"/>
                <w:u w:val="single"/>
                <w:lang w:eastAsia="it-IT"/>
              </w:rPr>
            </w:pPr>
            <w:r w:rsidRPr="000F6C0A">
              <w:rPr>
                <w:rFonts w:ascii="Calibri" w:hAnsi="Calibri" w:cs="Calibri"/>
                <w:b/>
                <w:color w:val="00000A"/>
                <w:sz w:val="22"/>
                <w:szCs w:val="22"/>
                <w:lang w:eastAsia="it-IT"/>
              </w:rPr>
              <w:t xml:space="preserve">Questa sezione deve essere compilata dal legale rappresentante </w:t>
            </w:r>
            <w:r w:rsidRPr="000F6C0A">
              <w:rPr>
                <w:rFonts w:ascii="Calibri" w:hAnsi="Calibri" w:cs="Calibri"/>
                <w:b/>
                <w:sz w:val="22"/>
                <w:szCs w:val="22"/>
                <w:lang w:eastAsia="it-IT"/>
              </w:rPr>
              <w:t>di ognuna delle consorziate esecutrici</w:t>
            </w:r>
          </w:p>
        </w:tc>
      </w:tr>
    </w:tbl>
    <w:p w:rsidR="000F6C0A" w:rsidRPr="000F6C0A" w:rsidRDefault="000F6C0A" w:rsidP="000F6C0A">
      <w:pPr>
        <w:widowControl/>
        <w:suppressAutoHyphens w:val="0"/>
        <w:contextualSpacing/>
        <w:jc w:val="both"/>
        <w:rPr>
          <w:rFonts w:ascii="Calibri" w:hAnsi="Calibri" w:cs="Calibri"/>
          <w:color w:val="00000A"/>
          <w:sz w:val="22"/>
          <w:szCs w:val="18"/>
          <w:lang w:eastAsia="it-IT"/>
        </w:rPr>
      </w:pPr>
    </w:p>
    <w:p w:rsidR="000F6C0A" w:rsidRPr="000F6C0A" w:rsidRDefault="000F6C0A" w:rsidP="000F6C0A">
      <w:pPr>
        <w:widowControl/>
        <w:suppressAutoHyphens w:val="0"/>
        <w:contextualSpacing/>
        <w:jc w:val="both"/>
        <w:rPr>
          <w:rFonts w:ascii="Calibri" w:hAnsi="Calibri" w:cs="Calibri"/>
          <w:color w:val="00000A"/>
          <w:sz w:val="22"/>
          <w:szCs w:val="18"/>
          <w:lang w:eastAsia="it-IT"/>
        </w:rPr>
      </w:pPr>
    </w:p>
    <w:tbl>
      <w:tblPr>
        <w:tblW w:w="9935" w:type="dxa"/>
        <w:tblLook w:val="01E0" w:firstRow="1" w:lastRow="1" w:firstColumn="1" w:lastColumn="1" w:noHBand="0" w:noVBand="0"/>
      </w:tblPr>
      <w:tblGrid>
        <w:gridCol w:w="2456"/>
        <w:gridCol w:w="177"/>
        <w:gridCol w:w="2832"/>
        <w:gridCol w:w="1421"/>
        <w:gridCol w:w="3049"/>
      </w:tblGrid>
      <w:tr w:rsidR="000F6C0A" w:rsidRPr="000F6C0A" w:rsidTr="002275FB">
        <w:tc>
          <w:tcPr>
            <w:tcW w:w="2633" w:type="dxa"/>
            <w:gridSpan w:val="2"/>
            <w:tcBorders>
              <w:top w:val="single" w:sz="4" w:space="0" w:color="auto"/>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Denominazione sociale:</w:t>
            </w:r>
          </w:p>
        </w:tc>
        <w:tc>
          <w:tcPr>
            <w:tcW w:w="7302" w:type="dxa"/>
            <w:gridSpan w:val="3"/>
            <w:tcBorders>
              <w:top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b/>
                <w:color w:val="00000A"/>
                <w:lang w:val="de-DE" w:eastAsia="it-IT"/>
              </w:rPr>
            </w:pPr>
          </w:p>
        </w:tc>
      </w:tr>
      <w:tr w:rsidR="000F6C0A" w:rsidRPr="000F6C0A" w:rsidTr="002275FB">
        <w:tc>
          <w:tcPr>
            <w:tcW w:w="9935" w:type="dxa"/>
            <w:gridSpan w:val="5"/>
            <w:tcBorders>
              <w:left w:val="single"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iscrizione alla CCIAA di:</w:t>
            </w:r>
            <w:r w:rsidRPr="000F6C0A">
              <w:rPr>
                <w:rFonts w:ascii="Calibri" w:hAnsi="Calibri" w:cs="Calibri"/>
                <w:i/>
                <w:iCs/>
                <w:color w:val="00000A"/>
                <w:lang w:eastAsia="it-IT"/>
              </w:rPr>
              <w:t xml:space="preserve"> </w:t>
            </w:r>
            <w:r w:rsidRPr="000F6C0A">
              <w:rPr>
                <w:rFonts w:ascii="Calibri" w:hAnsi="Calibri" w:cs="Calibri"/>
                <w:i/>
                <w:iCs/>
                <w:color w:val="00000A"/>
                <w:sz w:val="18"/>
                <w:szCs w:val="18"/>
                <w:lang w:eastAsia="it-IT"/>
              </w:rPr>
              <w:t>(per gli stranieri registri equipollenti)</w:t>
            </w:r>
          </w:p>
        </w:tc>
      </w:tr>
      <w:tr w:rsidR="000F6C0A" w:rsidRPr="000F6C0A" w:rsidTr="002275FB">
        <w:tc>
          <w:tcPr>
            <w:tcW w:w="9935" w:type="dxa"/>
            <w:gridSpan w:val="5"/>
            <w:tcBorders>
              <w:left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c>
          <w:tcPr>
            <w:tcW w:w="2633" w:type="dxa"/>
            <w:gridSpan w:val="2"/>
            <w:tcBorders>
              <w:top w:val="dashSmallGap" w:sz="4" w:space="0" w:color="auto"/>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numero e data d’iscrizione:</w:t>
            </w:r>
          </w:p>
        </w:tc>
        <w:tc>
          <w:tcPr>
            <w:tcW w:w="7302" w:type="dxa"/>
            <w:gridSpan w:val="3"/>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r>
      <w:tr w:rsidR="000F6C0A" w:rsidRPr="000F6C0A" w:rsidTr="002275FB">
        <w:tc>
          <w:tcPr>
            <w:tcW w:w="2633" w:type="dxa"/>
            <w:gridSpan w:val="2"/>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forma giuridica</w:t>
            </w:r>
            <w:r w:rsidRPr="000F6C0A">
              <w:rPr>
                <w:rFonts w:ascii="Calibri" w:hAnsi="Calibri" w:cs="Calibri"/>
                <w:color w:val="00000A"/>
                <w:lang w:val="de-DE" w:eastAsia="it-IT"/>
              </w:rPr>
              <w:t>:</w:t>
            </w:r>
          </w:p>
        </w:tc>
        <w:tc>
          <w:tcPr>
            <w:tcW w:w="2832" w:type="dxa"/>
            <w:tcBorders>
              <w:bottom w:val="dashSmallGap"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c>
          <w:tcPr>
            <w:tcW w:w="1421" w:type="dxa"/>
            <w:tcBorders>
              <w:top w:val="dashSmallGap" w:sz="4" w:space="0" w:color="auto"/>
            </w:tcBorders>
            <w:shd w:val="clear" w:color="auto" w:fill="auto"/>
          </w:tcPr>
          <w:p w:rsidR="000F6C0A" w:rsidRPr="000F6C0A" w:rsidRDefault="000F6C0A" w:rsidP="000F6C0A">
            <w:pPr>
              <w:widowControl/>
              <w:tabs>
                <w:tab w:val="right" w:pos="9540"/>
              </w:tabs>
              <w:suppressAutoHyphens w:val="0"/>
              <w:spacing w:before="80"/>
              <w:jc w:val="right"/>
              <w:rPr>
                <w:rFonts w:ascii="Calibri" w:hAnsi="Calibri" w:cs="Calibri"/>
                <w:color w:val="00000A"/>
                <w:lang w:val="de-DE" w:eastAsia="it-IT"/>
              </w:rPr>
            </w:pPr>
            <w:r w:rsidRPr="000F6C0A">
              <w:rPr>
                <w:rFonts w:ascii="Calibri" w:hAnsi="Calibri" w:cs="Calibri"/>
                <w:color w:val="00000A"/>
                <w:lang w:eastAsia="it-IT"/>
              </w:rPr>
              <w:t>sede legale</w:t>
            </w:r>
            <w:r w:rsidRPr="000F6C0A">
              <w:rPr>
                <w:rFonts w:ascii="Calibri" w:hAnsi="Calibri" w:cs="Calibri"/>
                <w:color w:val="00000A"/>
                <w:lang w:val="de-DE" w:eastAsia="it-IT"/>
              </w:rPr>
              <w:t>:</w:t>
            </w:r>
          </w:p>
        </w:tc>
        <w:tc>
          <w:tcPr>
            <w:tcW w:w="3049" w:type="dxa"/>
            <w:tcBorders>
              <w:top w:val="dashSmallGap" w:sz="4" w:space="0" w:color="auto"/>
              <w:left w:val="nil"/>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r>
      <w:tr w:rsidR="000F6C0A" w:rsidRPr="000F6C0A" w:rsidTr="002275FB">
        <w:trPr>
          <w:cantSplit/>
          <w:trHeight w:hRule="exact" w:val="113"/>
        </w:trPr>
        <w:tc>
          <w:tcPr>
            <w:tcW w:w="2456" w:type="dxa"/>
            <w:tcBorders>
              <w:left w:val="single" w:sz="4" w:space="0" w:color="auto"/>
              <w:bottom w:val="single" w:sz="4" w:space="0" w:color="auto"/>
            </w:tcBorders>
            <w:shd w:val="clear" w:color="auto" w:fill="auto"/>
          </w:tcPr>
          <w:p w:rsidR="000F6C0A" w:rsidRPr="000F6C0A" w:rsidRDefault="000F6C0A" w:rsidP="000F6C0A">
            <w:pPr>
              <w:widowControl/>
              <w:tabs>
                <w:tab w:val="right" w:pos="9540"/>
              </w:tabs>
              <w:suppressAutoHyphens w:val="0"/>
              <w:spacing w:before="80" w:after="80" w:line="120" w:lineRule="auto"/>
              <w:jc w:val="both"/>
              <w:rPr>
                <w:rFonts w:ascii="Calibri" w:hAnsi="Calibri" w:cs="Calibri"/>
                <w:color w:val="00000A"/>
                <w:sz w:val="8"/>
                <w:szCs w:val="8"/>
                <w:lang w:eastAsia="it-IT"/>
              </w:rPr>
            </w:pPr>
          </w:p>
        </w:tc>
        <w:tc>
          <w:tcPr>
            <w:tcW w:w="7479" w:type="dxa"/>
            <w:gridSpan w:val="4"/>
            <w:tcBorders>
              <w:top w:val="dashSmallGap" w:sz="4" w:space="0" w:color="auto"/>
              <w:bottom w:val="single"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after="80" w:line="120" w:lineRule="auto"/>
              <w:jc w:val="both"/>
              <w:rPr>
                <w:rFonts w:ascii="Calibri" w:hAnsi="Calibri" w:cs="Calibri"/>
                <w:color w:val="00000A"/>
                <w:sz w:val="8"/>
                <w:szCs w:val="8"/>
                <w:lang w:eastAsia="it-IT"/>
              </w:rPr>
            </w:pPr>
          </w:p>
        </w:tc>
      </w:tr>
    </w:tbl>
    <w:p w:rsidR="000F6C0A" w:rsidRPr="000F6C0A" w:rsidRDefault="000F6C0A" w:rsidP="00C86C22">
      <w:pPr>
        <w:widowControl/>
        <w:suppressAutoHyphens w:val="0"/>
        <w:rPr>
          <w:rFonts w:ascii="Calibri" w:hAnsi="Calibri" w:cs="Calibri"/>
          <w:b/>
          <w:sz w:val="22"/>
          <w:szCs w:val="22"/>
          <w:lang w:eastAsia="it-IT"/>
        </w:rPr>
      </w:pPr>
    </w:p>
    <w:p w:rsidR="00E326B5" w:rsidRDefault="00E326B5" w:rsidP="00C922D7">
      <w:pPr>
        <w:widowControl/>
        <w:suppressAutoHyphens w:val="0"/>
        <w:jc w:val="both"/>
        <w:rPr>
          <w:rFonts w:ascii="Trebuchet MS" w:hAnsi="Trebuchet MS"/>
          <w:b/>
          <w:kern w:val="0"/>
          <w:lang w:eastAsia="it-IT"/>
        </w:rPr>
      </w:pPr>
    </w:p>
    <w:tbl>
      <w:tblPr>
        <w:tblStyle w:val="Grigliatabella"/>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7"/>
        <w:gridCol w:w="10049"/>
      </w:tblGrid>
      <w:tr w:rsidR="007A0FEC" w:rsidTr="002C2AD9">
        <w:tc>
          <w:tcPr>
            <w:tcW w:w="407" w:type="dxa"/>
          </w:tcPr>
          <w:p w:rsidR="007A0FEC" w:rsidRPr="002B32AB" w:rsidRDefault="00C86C22" w:rsidP="00C922D7">
            <w:pPr>
              <w:widowControl/>
              <w:suppressAutoHyphens w:val="0"/>
              <w:jc w:val="both"/>
              <w:rPr>
                <w:rFonts w:ascii="Trebuchet MS" w:hAnsi="Trebuchet MS"/>
                <w:b/>
                <w:kern w:val="0"/>
                <w:lang w:eastAsia="it-IT"/>
              </w:rPr>
            </w:pPr>
            <w:r>
              <w:rPr>
                <w:rFonts w:ascii="Trebuchet MS" w:hAnsi="Trebuchet MS"/>
                <w:b/>
                <w:kern w:val="0"/>
                <w:lang w:eastAsia="it-IT"/>
              </w:rPr>
              <w:t>2</w:t>
            </w:r>
            <w:r w:rsidR="002B32AB">
              <w:rPr>
                <w:rFonts w:ascii="Trebuchet MS" w:hAnsi="Trebuchet MS"/>
                <w:b/>
                <w:kern w:val="0"/>
                <w:lang w:eastAsia="it-IT"/>
              </w:rPr>
              <w:t>.</w:t>
            </w:r>
          </w:p>
        </w:tc>
        <w:tc>
          <w:tcPr>
            <w:tcW w:w="10049" w:type="dxa"/>
          </w:tcPr>
          <w:p w:rsidR="002E579B" w:rsidRPr="002E579B" w:rsidRDefault="002E579B" w:rsidP="002C2AD9">
            <w:pPr>
              <w:widowControl/>
              <w:suppressAutoHyphens w:val="0"/>
              <w:ind w:right="336"/>
              <w:jc w:val="both"/>
              <w:rPr>
                <w:rFonts w:ascii="Trebuchet MS" w:hAnsi="Trebuchet MS"/>
                <w:kern w:val="0"/>
                <w:lang w:eastAsia="it-IT"/>
              </w:rPr>
            </w:pPr>
            <w:r w:rsidRPr="002E579B">
              <w:rPr>
                <w:rFonts w:ascii="Trebuchet MS" w:hAnsi="Trebuchet MS"/>
                <w:kern w:val="0"/>
                <w:lang w:eastAsia="it-IT"/>
              </w:rPr>
              <w:t xml:space="preserve">Che le persone fisiche aventi capacità nell’ambito dell’organizzazione dell’operatore economico sono: </w:t>
            </w:r>
          </w:p>
          <w:p w:rsidR="002E579B" w:rsidRDefault="002E579B" w:rsidP="002C2AD9">
            <w:pPr>
              <w:widowControl/>
              <w:suppressAutoHyphens w:val="0"/>
              <w:ind w:right="336"/>
              <w:jc w:val="both"/>
              <w:rPr>
                <w:rFonts w:ascii="Trebuchet MS" w:hAnsi="Trebuchet MS"/>
                <w:b/>
                <w:i/>
                <w:kern w:val="0"/>
                <w:lang w:eastAsia="it-IT"/>
              </w:rPr>
            </w:pPr>
          </w:p>
          <w:p w:rsidR="002E579B" w:rsidRPr="002E579B" w:rsidRDefault="000C5383" w:rsidP="002C2AD9">
            <w:pPr>
              <w:widowControl/>
              <w:suppressAutoHyphens w:val="0"/>
              <w:ind w:right="336"/>
              <w:jc w:val="both"/>
              <w:rPr>
                <w:rFonts w:ascii="Trebuchet MS" w:hAnsi="Trebuchet MS"/>
                <w:kern w:val="0"/>
                <w:u w:val="single"/>
                <w:lang w:eastAsia="it-IT"/>
              </w:rPr>
            </w:pPr>
            <w:r>
              <w:rPr>
                <w:rFonts w:ascii="Trebuchet MS" w:hAnsi="Trebuchet MS"/>
                <w:i/>
                <w:kern w:val="0"/>
                <w:u w:val="single"/>
                <w:lang w:eastAsia="it-IT"/>
              </w:rPr>
              <w:t>(</w:t>
            </w:r>
            <w:r w:rsidR="002E579B" w:rsidRPr="000C5383">
              <w:rPr>
                <w:rFonts w:ascii="Trebuchet MS" w:hAnsi="Trebuchet MS"/>
                <w:i/>
                <w:kern w:val="0"/>
                <w:u w:val="single"/>
                <w:lang w:eastAsia="it-IT"/>
              </w:rPr>
              <w:t>compilare per quanto di competenza in base alla forma giuridica dell’operatore economico</w:t>
            </w:r>
            <w:r>
              <w:rPr>
                <w:rFonts w:ascii="Trebuchet MS" w:hAnsi="Trebuchet MS"/>
                <w:kern w:val="0"/>
                <w:u w:val="single"/>
                <w:lang w:eastAsia="it-IT"/>
              </w:rPr>
              <w:t>)</w:t>
            </w:r>
            <w:r w:rsidR="002E579B" w:rsidRPr="002E579B">
              <w:rPr>
                <w:rFonts w:ascii="Trebuchet MS" w:hAnsi="Trebuchet MS"/>
                <w:kern w:val="0"/>
                <w:u w:val="single"/>
                <w:lang w:eastAsia="it-IT"/>
              </w:rPr>
              <w:t xml:space="preserve"> </w:t>
            </w:r>
          </w:p>
          <w:p w:rsidR="002E579B" w:rsidRDefault="002E579B" w:rsidP="002C2AD9">
            <w:pPr>
              <w:widowControl/>
              <w:suppressAutoHyphens w:val="0"/>
              <w:ind w:right="336"/>
              <w:jc w:val="both"/>
              <w:rPr>
                <w:rFonts w:ascii="Trebuchet MS" w:hAnsi="Trebuchet MS"/>
                <w:b/>
                <w:i/>
                <w:kern w:val="0"/>
                <w:lang w:eastAsia="it-IT"/>
              </w:rPr>
            </w:pPr>
          </w:p>
          <w:p w:rsidR="00C86C22" w:rsidRDefault="002E579B" w:rsidP="002C2AD9">
            <w:pPr>
              <w:pStyle w:val="Paragrafoelenco"/>
              <w:widowControl/>
              <w:numPr>
                <w:ilvl w:val="0"/>
                <w:numId w:val="14"/>
              </w:numPr>
              <w:suppressAutoHyphens w:val="0"/>
              <w:ind w:right="336"/>
              <w:jc w:val="both"/>
              <w:rPr>
                <w:rFonts w:ascii="Trebuchet MS" w:hAnsi="Trebuchet MS"/>
                <w:b/>
                <w:i/>
                <w:kern w:val="0"/>
                <w:lang w:eastAsia="it-IT"/>
              </w:rPr>
            </w:pPr>
            <w:r w:rsidRPr="002E579B">
              <w:rPr>
                <w:rFonts w:ascii="Trebuchet MS" w:hAnsi="Trebuchet MS"/>
                <w:b/>
                <w:i/>
                <w:kern w:val="0"/>
                <w:lang w:eastAsia="it-IT"/>
              </w:rPr>
              <w:t xml:space="preserve">per </w:t>
            </w:r>
            <w:r w:rsidR="00C86C22">
              <w:rPr>
                <w:rFonts w:ascii="Trebuchet MS" w:hAnsi="Trebuchet MS"/>
                <w:b/>
                <w:i/>
                <w:kern w:val="0"/>
                <w:lang w:eastAsia="it-IT"/>
              </w:rPr>
              <w:t>i SINGOLI PROFESSIONISTI</w:t>
            </w:r>
          </w:p>
          <w:p w:rsidR="00C86C22" w:rsidRPr="00C86C22" w:rsidRDefault="00C86C22" w:rsidP="00C86C22">
            <w:pPr>
              <w:widowControl/>
              <w:suppressAutoHyphens w:val="0"/>
              <w:ind w:right="336"/>
              <w:jc w:val="both"/>
              <w:rPr>
                <w:rFonts w:ascii="Trebuchet MS" w:hAnsi="Trebuchet MS"/>
                <w:b/>
                <w:i/>
                <w:kern w:val="0"/>
                <w:lang w:eastAsia="it-IT"/>
              </w:rPr>
            </w:pPr>
          </w:p>
          <w:p w:rsidR="000C5383" w:rsidRDefault="000C5383" w:rsidP="00C86C22">
            <w:pPr>
              <w:pStyle w:val="Paragrafoelenco"/>
              <w:widowControl/>
              <w:suppressAutoHyphens w:val="0"/>
              <w:ind w:right="336"/>
              <w:jc w:val="both"/>
              <w:rPr>
                <w:rFonts w:ascii="Trebuchet MS" w:hAnsi="Trebuchet MS"/>
                <w:b/>
                <w:kern w:val="0"/>
                <w:lang w:eastAsia="it-IT"/>
              </w:rPr>
            </w:pPr>
          </w:p>
        </w:tc>
      </w:tr>
    </w:tbl>
    <w:tbl>
      <w:tblPr>
        <w:tblW w:w="5356" w:type="pct"/>
        <w:tblLook w:val="04A0" w:firstRow="1" w:lastRow="0" w:firstColumn="1" w:lastColumn="0" w:noHBand="0" w:noVBand="1"/>
      </w:tblPr>
      <w:tblGrid>
        <w:gridCol w:w="133"/>
        <w:gridCol w:w="1754"/>
        <w:gridCol w:w="1463"/>
        <w:gridCol w:w="2196"/>
        <w:gridCol w:w="2191"/>
        <w:gridCol w:w="2631"/>
        <w:gridCol w:w="188"/>
      </w:tblGrid>
      <w:tr w:rsidR="00C86C22" w:rsidRPr="008979BC" w:rsidTr="00C17A23">
        <w:trPr>
          <w:gridAfter w:val="1"/>
          <w:wAfter w:w="88" w:type="pct"/>
          <w:trHeight w:val="576"/>
        </w:trPr>
        <w:tc>
          <w:tcPr>
            <w:tcW w:w="894" w:type="pct"/>
            <w:gridSpan w:val="2"/>
            <w:tcBorders>
              <w:top w:val="single" w:sz="4" w:space="0" w:color="auto"/>
              <w:left w:val="single" w:sz="4" w:space="0" w:color="auto"/>
              <w:bottom w:val="single" w:sz="4" w:space="0" w:color="auto"/>
              <w:right w:val="single" w:sz="4" w:space="0" w:color="auto"/>
            </w:tcBorders>
            <w:vAlign w:val="center"/>
            <w:hideMark/>
          </w:tcPr>
          <w:p w:rsidR="00C86C22" w:rsidRPr="008979BC" w:rsidRDefault="00C86C22" w:rsidP="002275FB">
            <w:pPr>
              <w:rPr>
                <w:rFonts w:asciiTheme="minorHAnsi" w:hAnsiTheme="minorHAnsi" w:cstheme="minorHAnsi"/>
                <w:b/>
                <w:kern w:val="2"/>
                <w:szCs w:val="22"/>
              </w:rPr>
            </w:pPr>
            <w:r w:rsidRPr="008979BC">
              <w:rPr>
                <w:rFonts w:asciiTheme="minorHAnsi" w:hAnsiTheme="minorHAnsi" w:cstheme="minorHAnsi"/>
                <w:b/>
                <w:sz w:val="22"/>
                <w:szCs w:val="22"/>
              </w:rPr>
              <w:lastRenderedPageBreak/>
              <w:t>Nome e cognome</w:t>
            </w:r>
          </w:p>
        </w:tc>
        <w:tc>
          <w:tcPr>
            <w:tcW w:w="693" w:type="pct"/>
            <w:tcBorders>
              <w:top w:val="single" w:sz="4" w:space="0" w:color="auto"/>
              <w:left w:val="single" w:sz="4" w:space="0" w:color="auto"/>
              <w:bottom w:val="single" w:sz="4" w:space="0" w:color="auto"/>
              <w:right w:val="single" w:sz="4" w:space="0" w:color="auto"/>
            </w:tcBorders>
            <w:vAlign w:val="center"/>
            <w:hideMark/>
          </w:tcPr>
          <w:p w:rsidR="00C86C22" w:rsidRPr="008979BC" w:rsidRDefault="00C86C22" w:rsidP="002275FB">
            <w:pPr>
              <w:rPr>
                <w:rFonts w:asciiTheme="minorHAnsi" w:hAnsiTheme="minorHAnsi" w:cstheme="minorHAnsi"/>
                <w:b/>
                <w:kern w:val="2"/>
                <w:szCs w:val="22"/>
              </w:rPr>
            </w:pPr>
            <w:r w:rsidRPr="008979BC">
              <w:rPr>
                <w:rFonts w:asciiTheme="minorHAnsi" w:hAnsiTheme="minorHAnsi" w:cstheme="minorHAnsi"/>
                <w:b/>
                <w:sz w:val="22"/>
                <w:szCs w:val="22"/>
              </w:rPr>
              <w:t xml:space="preserve">Data e luogo di nascita </w:t>
            </w:r>
          </w:p>
        </w:tc>
        <w:tc>
          <w:tcPr>
            <w:tcW w:w="1040" w:type="pct"/>
            <w:tcBorders>
              <w:top w:val="single" w:sz="4" w:space="0" w:color="auto"/>
              <w:left w:val="single" w:sz="4" w:space="0" w:color="auto"/>
              <w:bottom w:val="nil"/>
              <w:right w:val="single" w:sz="4" w:space="0" w:color="auto"/>
            </w:tcBorders>
            <w:vAlign w:val="center"/>
            <w:hideMark/>
          </w:tcPr>
          <w:p w:rsidR="00C86C22" w:rsidRPr="008979BC" w:rsidRDefault="00C86C22" w:rsidP="002275FB">
            <w:pPr>
              <w:rPr>
                <w:rFonts w:asciiTheme="minorHAnsi" w:hAnsiTheme="minorHAnsi" w:cstheme="minorHAnsi"/>
                <w:b/>
                <w:kern w:val="2"/>
                <w:szCs w:val="22"/>
              </w:rPr>
            </w:pPr>
            <w:r w:rsidRPr="008979BC">
              <w:rPr>
                <w:rFonts w:asciiTheme="minorHAnsi" w:hAnsiTheme="minorHAnsi" w:cstheme="minorHAnsi"/>
                <w:b/>
                <w:sz w:val="22"/>
                <w:szCs w:val="22"/>
              </w:rPr>
              <w:t>Residenza</w:t>
            </w:r>
          </w:p>
        </w:tc>
        <w:tc>
          <w:tcPr>
            <w:tcW w:w="1038" w:type="pct"/>
            <w:tcBorders>
              <w:top w:val="single" w:sz="4" w:space="0" w:color="auto"/>
              <w:left w:val="single" w:sz="4" w:space="0" w:color="auto"/>
              <w:bottom w:val="nil"/>
              <w:right w:val="single" w:sz="4" w:space="0" w:color="auto"/>
            </w:tcBorders>
            <w:vAlign w:val="center"/>
            <w:hideMark/>
          </w:tcPr>
          <w:p w:rsidR="00C86C22" w:rsidRPr="008979BC" w:rsidRDefault="00C86C22" w:rsidP="002275FB">
            <w:pPr>
              <w:rPr>
                <w:rFonts w:asciiTheme="minorHAnsi" w:hAnsiTheme="minorHAnsi" w:cstheme="minorHAnsi"/>
                <w:b/>
                <w:kern w:val="2"/>
                <w:szCs w:val="22"/>
              </w:rPr>
            </w:pPr>
            <w:r w:rsidRPr="008979BC">
              <w:rPr>
                <w:rFonts w:asciiTheme="minorHAnsi" w:hAnsiTheme="minorHAnsi" w:cstheme="minorHAnsi"/>
                <w:b/>
                <w:sz w:val="22"/>
                <w:szCs w:val="22"/>
              </w:rPr>
              <w:t xml:space="preserve">Codice fiscale </w:t>
            </w:r>
          </w:p>
        </w:tc>
        <w:tc>
          <w:tcPr>
            <w:tcW w:w="1246" w:type="pct"/>
            <w:tcBorders>
              <w:top w:val="single" w:sz="4" w:space="0" w:color="auto"/>
              <w:left w:val="single" w:sz="4" w:space="0" w:color="auto"/>
              <w:bottom w:val="nil"/>
              <w:right w:val="single" w:sz="4" w:space="0" w:color="auto"/>
            </w:tcBorders>
            <w:vAlign w:val="center"/>
            <w:hideMark/>
          </w:tcPr>
          <w:p w:rsidR="00C86C22" w:rsidRPr="008979BC" w:rsidRDefault="00C86C22" w:rsidP="002275FB">
            <w:pPr>
              <w:rPr>
                <w:rFonts w:asciiTheme="minorHAnsi" w:hAnsiTheme="minorHAnsi" w:cstheme="minorHAnsi"/>
                <w:b/>
                <w:kern w:val="2"/>
                <w:szCs w:val="22"/>
              </w:rPr>
            </w:pPr>
            <w:r w:rsidRPr="008979BC">
              <w:rPr>
                <w:rFonts w:asciiTheme="minorHAnsi" w:hAnsiTheme="minorHAnsi" w:cstheme="minorHAnsi"/>
                <w:b/>
                <w:sz w:val="22"/>
                <w:szCs w:val="22"/>
              </w:rPr>
              <w:t>Poteri conferiti / qualifica</w:t>
            </w:r>
          </w:p>
        </w:tc>
      </w:tr>
      <w:tr w:rsidR="00C86C22" w:rsidRPr="008979BC" w:rsidTr="00C17A23">
        <w:trPr>
          <w:gridAfter w:val="1"/>
          <w:wAfter w:w="88" w:type="pct"/>
        </w:trPr>
        <w:tc>
          <w:tcPr>
            <w:tcW w:w="894" w:type="pct"/>
            <w:gridSpan w:val="2"/>
            <w:tcBorders>
              <w:top w:val="single" w:sz="4" w:space="0" w:color="auto"/>
              <w:left w:val="single" w:sz="4" w:space="0" w:color="auto"/>
              <w:bottom w:val="single" w:sz="4" w:space="0" w:color="auto"/>
              <w:right w:val="single" w:sz="4" w:space="0" w:color="auto"/>
            </w:tcBorders>
            <w:vAlign w:val="center"/>
          </w:tcPr>
          <w:p w:rsidR="00C86C22" w:rsidRPr="008979BC" w:rsidRDefault="00C86C22" w:rsidP="002275FB">
            <w:pPr>
              <w:jc w:val="both"/>
              <w:rPr>
                <w:rFonts w:asciiTheme="minorHAnsi" w:hAnsiTheme="minorHAnsi" w:cstheme="minorHAnsi"/>
                <w:kern w:val="2"/>
                <w:szCs w:val="22"/>
              </w:rPr>
            </w:pPr>
          </w:p>
          <w:p w:rsidR="00C86C22" w:rsidRPr="008979BC" w:rsidRDefault="00C86C22" w:rsidP="002275FB">
            <w:pPr>
              <w:jc w:val="both"/>
              <w:rPr>
                <w:rFonts w:asciiTheme="minorHAnsi" w:hAnsiTheme="minorHAnsi" w:cstheme="minorHAnsi"/>
                <w:kern w:val="2"/>
                <w:szCs w:val="22"/>
              </w:rPr>
            </w:pPr>
          </w:p>
        </w:tc>
        <w:tc>
          <w:tcPr>
            <w:tcW w:w="693" w:type="pct"/>
            <w:tcBorders>
              <w:top w:val="single" w:sz="4" w:space="0" w:color="auto"/>
              <w:left w:val="single" w:sz="4" w:space="0" w:color="auto"/>
              <w:bottom w:val="single" w:sz="4" w:space="0" w:color="auto"/>
              <w:right w:val="single" w:sz="4" w:space="0" w:color="auto"/>
            </w:tcBorders>
            <w:vAlign w:val="center"/>
          </w:tcPr>
          <w:p w:rsidR="00C86C22" w:rsidRPr="008979BC" w:rsidRDefault="00C86C22" w:rsidP="002275FB">
            <w:pPr>
              <w:jc w:val="both"/>
              <w:rPr>
                <w:rFonts w:asciiTheme="minorHAnsi" w:hAnsiTheme="minorHAnsi" w:cstheme="minorHAnsi"/>
                <w:kern w:val="2"/>
                <w:szCs w:val="22"/>
              </w:rPr>
            </w:pPr>
          </w:p>
        </w:tc>
        <w:tc>
          <w:tcPr>
            <w:tcW w:w="1040" w:type="pct"/>
            <w:tcBorders>
              <w:top w:val="single" w:sz="4" w:space="0" w:color="auto"/>
              <w:left w:val="single" w:sz="4" w:space="0" w:color="auto"/>
              <w:bottom w:val="single" w:sz="4" w:space="0" w:color="auto"/>
              <w:right w:val="single" w:sz="4" w:space="0" w:color="auto"/>
            </w:tcBorders>
          </w:tcPr>
          <w:p w:rsidR="00C86C22" w:rsidRPr="008979BC" w:rsidRDefault="00C86C22" w:rsidP="002275FB">
            <w:pPr>
              <w:jc w:val="both"/>
              <w:rPr>
                <w:rFonts w:asciiTheme="minorHAnsi" w:hAnsiTheme="minorHAnsi" w:cstheme="minorHAnsi"/>
                <w:kern w:val="2"/>
                <w:szCs w:val="22"/>
              </w:rPr>
            </w:pPr>
          </w:p>
        </w:tc>
        <w:tc>
          <w:tcPr>
            <w:tcW w:w="1038" w:type="pct"/>
            <w:tcBorders>
              <w:top w:val="single" w:sz="4" w:space="0" w:color="auto"/>
              <w:left w:val="single" w:sz="4" w:space="0" w:color="auto"/>
              <w:bottom w:val="single" w:sz="4" w:space="0" w:color="auto"/>
              <w:right w:val="single" w:sz="4" w:space="0" w:color="auto"/>
            </w:tcBorders>
          </w:tcPr>
          <w:p w:rsidR="00C86C22" w:rsidRPr="008979BC" w:rsidRDefault="00C86C22" w:rsidP="002275FB">
            <w:pPr>
              <w:jc w:val="both"/>
              <w:rPr>
                <w:rFonts w:asciiTheme="minorHAnsi" w:hAnsiTheme="minorHAnsi" w:cstheme="minorHAnsi"/>
                <w:kern w:val="2"/>
                <w:szCs w:val="22"/>
              </w:rPr>
            </w:pPr>
          </w:p>
        </w:tc>
        <w:tc>
          <w:tcPr>
            <w:tcW w:w="1246" w:type="pct"/>
            <w:tcBorders>
              <w:top w:val="single" w:sz="4" w:space="0" w:color="auto"/>
              <w:left w:val="single" w:sz="4" w:space="0" w:color="auto"/>
              <w:bottom w:val="single" w:sz="4" w:space="0" w:color="auto"/>
              <w:right w:val="single" w:sz="4" w:space="0" w:color="auto"/>
            </w:tcBorders>
            <w:vAlign w:val="center"/>
          </w:tcPr>
          <w:p w:rsidR="00C86C22" w:rsidRPr="008979BC" w:rsidRDefault="00C86C22" w:rsidP="002275FB">
            <w:pPr>
              <w:jc w:val="both"/>
              <w:rPr>
                <w:rFonts w:asciiTheme="minorHAnsi" w:hAnsiTheme="minorHAnsi" w:cstheme="minorHAnsi"/>
                <w:kern w:val="2"/>
                <w:szCs w:val="22"/>
              </w:rPr>
            </w:pPr>
            <w:r>
              <w:rPr>
                <w:rFonts w:asciiTheme="minorHAnsi" w:hAnsiTheme="minorHAnsi" w:cstheme="minorHAnsi"/>
                <w:kern w:val="2"/>
                <w:szCs w:val="22"/>
              </w:rPr>
              <w:t>Titolare/Singolo Professionista</w:t>
            </w:r>
          </w:p>
        </w:tc>
      </w:tr>
      <w:tr w:rsidR="00C86C22" w:rsidRPr="008979BC" w:rsidTr="00C17A23">
        <w:trPr>
          <w:gridAfter w:val="1"/>
          <w:wAfter w:w="88" w:type="pct"/>
        </w:trPr>
        <w:tc>
          <w:tcPr>
            <w:tcW w:w="894" w:type="pct"/>
            <w:gridSpan w:val="2"/>
            <w:tcBorders>
              <w:top w:val="single" w:sz="4" w:space="0" w:color="auto"/>
              <w:left w:val="single" w:sz="4" w:space="0" w:color="auto"/>
              <w:bottom w:val="single" w:sz="4" w:space="0" w:color="auto"/>
              <w:right w:val="single" w:sz="4" w:space="0" w:color="auto"/>
            </w:tcBorders>
            <w:vAlign w:val="center"/>
          </w:tcPr>
          <w:p w:rsidR="00C86C22" w:rsidRPr="008979BC" w:rsidRDefault="00C86C22" w:rsidP="002275FB">
            <w:pPr>
              <w:jc w:val="both"/>
              <w:rPr>
                <w:rFonts w:asciiTheme="minorHAnsi" w:hAnsiTheme="minorHAnsi" w:cstheme="minorHAnsi"/>
                <w:kern w:val="2"/>
                <w:szCs w:val="22"/>
              </w:rPr>
            </w:pPr>
          </w:p>
          <w:p w:rsidR="00C86C22" w:rsidRPr="008979BC" w:rsidRDefault="00C86C22" w:rsidP="002275FB">
            <w:pPr>
              <w:jc w:val="both"/>
              <w:rPr>
                <w:rFonts w:asciiTheme="minorHAnsi" w:hAnsiTheme="minorHAnsi" w:cstheme="minorHAnsi"/>
                <w:kern w:val="2"/>
                <w:szCs w:val="22"/>
              </w:rPr>
            </w:pPr>
          </w:p>
        </w:tc>
        <w:tc>
          <w:tcPr>
            <w:tcW w:w="693" w:type="pct"/>
            <w:tcBorders>
              <w:top w:val="single" w:sz="4" w:space="0" w:color="auto"/>
              <w:left w:val="single" w:sz="4" w:space="0" w:color="auto"/>
              <w:bottom w:val="single" w:sz="4" w:space="0" w:color="auto"/>
              <w:right w:val="single" w:sz="4" w:space="0" w:color="auto"/>
            </w:tcBorders>
            <w:vAlign w:val="center"/>
          </w:tcPr>
          <w:p w:rsidR="00C86C22" w:rsidRPr="008979BC" w:rsidRDefault="00C86C22" w:rsidP="002275FB">
            <w:pPr>
              <w:jc w:val="both"/>
              <w:rPr>
                <w:rFonts w:asciiTheme="minorHAnsi" w:hAnsiTheme="minorHAnsi" w:cstheme="minorHAnsi"/>
                <w:kern w:val="2"/>
                <w:szCs w:val="22"/>
              </w:rPr>
            </w:pPr>
          </w:p>
        </w:tc>
        <w:tc>
          <w:tcPr>
            <w:tcW w:w="1040" w:type="pct"/>
            <w:tcBorders>
              <w:top w:val="single" w:sz="4" w:space="0" w:color="auto"/>
              <w:left w:val="single" w:sz="4" w:space="0" w:color="auto"/>
              <w:bottom w:val="single" w:sz="4" w:space="0" w:color="auto"/>
              <w:right w:val="single" w:sz="4" w:space="0" w:color="auto"/>
            </w:tcBorders>
          </w:tcPr>
          <w:p w:rsidR="00C86C22" w:rsidRPr="008979BC" w:rsidRDefault="00C86C22" w:rsidP="002275FB">
            <w:pPr>
              <w:jc w:val="both"/>
              <w:rPr>
                <w:rFonts w:asciiTheme="minorHAnsi" w:hAnsiTheme="minorHAnsi" w:cstheme="minorHAnsi"/>
                <w:kern w:val="2"/>
                <w:szCs w:val="22"/>
              </w:rPr>
            </w:pPr>
          </w:p>
        </w:tc>
        <w:tc>
          <w:tcPr>
            <w:tcW w:w="1038" w:type="pct"/>
            <w:tcBorders>
              <w:top w:val="single" w:sz="4" w:space="0" w:color="auto"/>
              <w:left w:val="single" w:sz="4" w:space="0" w:color="auto"/>
              <w:bottom w:val="single" w:sz="4" w:space="0" w:color="auto"/>
              <w:right w:val="single" w:sz="4" w:space="0" w:color="auto"/>
            </w:tcBorders>
          </w:tcPr>
          <w:p w:rsidR="00C86C22" w:rsidRPr="008979BC" w:rsidRDefault="00C86C22" w:rsidP="002275FB">
            <w:pPr>
              <w:jc w:val="both"/>
              <w:rPr>
                <w:rFonts w:asciiTheme="minorHAnsi" w:hAnsiTheme="minorHAnsi" w:cstheme="minorHAnsi"/>
                <w:kern w:val="2"/>
                <w:szCs w:val="22"/>
              </w:rPr>
            </w:pPr>
          </w:p>
        </w:tc>
        <w:tc>
          <w:tcPr>
            <w:tcW w:w="1246" w:type="pct"/>
            <w:tcBorders>
              <w:top w:val="single" w:sz="4" w:space="0" w:color="auto"/>
              <w:left w:val="single" w:sz="4" w:space="0" w:color="auto"/>
              <w:bottom w:val="single" w:sz="4" w:space="0" w:color="auto"/>
              <w:right w:val="single" w:sz="4" w:space="0" w:color="auto"/>
            </w:tcBorders>
            <w:vAlign w:val="center"/>
          </w:tcPr>
          <w:p w:rsidR="00C86C22" w:rsidRPr="008979BC" w:rsidRDefault="00C86C22" w:rsidP="002275FB">
            <w:pPr>
              <w:jc w:val="both"/>
              <w:rPr>
                <w:rFonts w:asciiTheme="minorHAnsi" w:hAnsiTheme="minorHAnsi" w:cstheme="minorHAnsi"/>
                <w:kern w:val="2"/>
                <w:szCs w:val="22"/>
              </w:rPr>
            </w:pPr>
          </w:p>
        </w:tc>
      </w:tr>
      <w:tr w:rsidR="00C922D7" w:rsidRPr="00C922D7" w:rsidTr="00C17A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Before w:val="1"/>
          <w:wBefore w:w="63" w:type="pct"/>
        </w:trPr>
        <w:tc>
          <w:tcPr>
            <w:tcW w:w="4937" w:type="pct"/>
            <w:gridSpan w:val="6"/>
            <w:tcBorders>
              <w:top w:val="nil"/>
              <w:left w:val="nil"/>
              <w:bottom w:val="nil"/>
              <w:right w:val="nil"/>
            </w:tcBorders>
          </w:tcPr>
          <w:p w:rsidR="00C922D7" w:rsidRPr="000168F6" w:rsidRDefault="00C922D7" w:rsidP="00C922D7">
            <w:pPr>
              <w:widowControl/>
              <w:suppressAutoHyphens w:val="0"/>
              <w:spacing w:before="60" w:after="60"/>
              <w:rPr>
                <w:rFonts w:ascii="Trebuchet MS" w:hAnsi="Trebuchet MS"/>
                <w:i/>
                <w:caps/>
                <w:kern w:val="0"/>
                <w:lang w:eastAsia="it-IT"/>
              </w:rPr>
            </w:pPr>
            <w:bookmarkStart w:id="6" w:name="_Hlk137638643"/>
          </w:p>
          <w:p w:rsidR="00C86C22" w:rsidRPr="00091FE2" w:rsidRDefault="00091FE2" w:rsidP="004672B1">
            <w:pPr>
              <w:pStyle w:val="Paragrafoelenco"/>
              <w:widowControl/>
              <w:numPr>
                <w:ilvl w:val="0"/>
                <w:numId w:val="14"/>
              </w:numPr>
              <w:suppressAutoHyphens w:val="0"/>
              <w:ind w:right="455"/>
              <w:jc w:val="both"/>
              <w:rPr>
                <w:rFonts w:ascii="Trebuchet MS" w:hAnsi="Trebuchet MS"/>
                <w:b/>
                <w:i/>
                <w:kern w:val="0"/>
                <w:lang w:eastAsia="it-IT"/>
              </w:rPr>
            </w:pPr>
            <w:r w:rsidRPr="00091FE2">
              <w:rPr>
                <w:rFonts w:ascii="Trebuchet MS" w:hAnsi="Trebuchet MS"/>
                <w:b/>
                <w:i/>
                <w:kern w:val="0"/>
                <w:lang w:eastAsia="it-IT"/>
              </w:rPr>
              <w:t>PER LE SOCIETÀ DI PROFESSIONISTI, SOCIETÀ DI INGEGNERIA, CONSORZI ART. 66, CO. 1 LETTERA G) E LORO CONSORZIATE ESECUTRICI E SOCIETÀ TRA PROFESSIONISTI (V. ART. 10 L. 183/2011 E D.M. N. 34/2013):</w:t>
            </w:r>
          </w:p>
          <w:p w:rsidR="002275FB" w:rsidRPr="000168F6" w:rsidRDefault="002275FB" w:rsidP="004672B1">
            <w:pPr>
              <w:widowControl/>
              <w:tabs>
                <w:tab w:val="left" w:pos="120"/>
              </w:tabs>
              <w:suppressAutoHyphens w:val="0"/>
              <w:ind w:right="455"/>
              <w:contextualSpacing/>
              <w:jc w:val="both"/>
              <w:rPr>
                <w:rFonts w:ascii="Calibri" w:hAnsi="Calibri" w:cs="Calibri"/>
                <w:sz w:val="22"/>
                <w:szCs w:val="22"/>
                <w:lang w:eastAsia="it-IT"/>
              </w:rPr>
            </w:pPr>
          </w:p>
          <w:p w:rsidR="002275FB" w:rsidRPr="000168F6" w:rsidRDefault="002275FB" w:rsidP="004672B1">
            <w:pPr>
              <w:pStyle w:val="Paragrafoelenco"/>
              <w:widowControl/>
              <w:numPr>
                <w:ilvl w:val="0"/>
                <w:numId w:val="46"/>
              </w:numPr>
              <w:suppressAutoHyphens w:val="0"/>
              <w:ind w:right="455"/>
              <w:jc w:val="both"/>
              <w:rPr>
                <w:rFonts w:ascii="Calibri" w:hAnsi="Calibri" w:cs="Calibri"/>
                <w:color w:val="00000A"/>
                <w:sz w:val="22"/>
                <w:szCs w:val="22"/>
                <w:lang w:eastAsia="it-IT"/>
              </w:rPr>
            </w:pPr>
            <w:r w:rsidRPr="000168F6">
              <w:rPr>
                <w:rFonts w:ascii="Calibri" w:hAnsi="Calibri" w:cs="Calibri"/>
                <w:color w:val="00000A"/>
                <w:sz w:val="22"/>
                <w:szCs w:val="22"/>
                <w:lang w:eastAsia="it-IT"/>
              </w:rPr>
              <w:t>i soggetti titolari di poteri di amministrazione e rappresentanza,</w:t>
            </w:r>
            <w:r w:rsidRPr="000168F6">
              <w:rPr>
                <w:rFonts w:ascii="Calibri" w:hAnsi="Calibri" w:cs="Calibri"/>
                <w:color w:val="000000"/>
                <w:sz w:val="22"/>
                <w:szCs w:val="22"/>
                <w:shd w:val="clear" w:color="auto" w:fill="F5FDFE"/>
                <w:lang w:eastAsia="it-IT"/>
              </w:rPr>
              <w:t xml:space="preserve"> </w:t>
            </w:r>
            <w:r w:rsidRPr="000168F6">
              <w:rPr>
                <w:rFonts w:ascii="Calibri" w:hAnsi="Calibri" w:cs="Calibri"/>
                <w:color w:val="00000A"/>
                <w:sz w:val="22"/>
                <w:szCs w:val="22"/>
                <w:lang w:eastAsia="it-IT"/>
              </w:rPr>
              <w:t>ivi compresi institori e procuratori generali</w:t>
            </w:r>
            <w:r w:rsidRPr="000168F6">
              <w:rPr>
                <w:rFonts w:ascii="Calibri" w:hAnsi="Calibri" w:cs="Calibri"/>
                <w:color w:val="000000"/>
                <w:sz w:val="22"/>
                <w:szCs w:val="22"/>
                <w:shd w:val="clear" w:color="auto" w:fill="F5FDFE"/>
                <w:lang w:eastAsia="it-IT"/>
              </w:rPr>
              <w:t xml:space="preserve">, </w:t>
            </w:r>
            <w:r w:rsidRPr="000168F6">
              <w:rPr>
                <w:rFonts w:ascii="Calibri" w:hAnsi="Calibri" w:cs="Calibri"/>
                <w:color w:val="00000A"/>
                <w:sz w:val="22"/>
                <w:szCs w:val="22"/>
                <w:lang w:eastAsia="it-IT"/>
              </w:rPr>
              <w:t xml:space="preserve">nonché i poteri loro conferiti, sono: </w:t>
            </w:r>
          </w:p>
          <w:p w:rsidR="002275FB" w:rsidRPr="000168F6" w:rsidRDefault="002275FB" w:rsidP="002275FB">
            <w:pPr>
              <w:widowControl/>
              <w:suppressAutoHyphens w:val="0"/>
              <w:rPr>
                <w:rFonts w:ascii="Calibri" w:hAnsi="Calibri" w:cs="Calibri"/>
                <w:color w:val="00000A"/>
                <w:sz w:val="22"/>
                <w:szCs w:val="22"/>
                <w:lang w:eastAsia="it-IT"/>
              </w:rPr>
            </w:pPr>
          </w:p>
          <w:tbl>
            <w:tblPr>
              <w:tblW w:w="5000" w:type="pct"/>
              <w:tblLook w:val="04A0" w:firstRow="1" w:lastRow="0" w:firstColumn="1" w:lastColumn="0" w:noHBand="0" w:noVBand="1"/>
            </w:tblPr>
            <w:tblGrid>
              <w:gridCol w:w="1973"/>
              <w:gridCol w:w="1430"/>
              <w:gridCol w:w="2147"/>
              <w:gridCol w:w="2147"/>
              <w:gridCol w:w="2576"/>
            </w:tblGrid>
            <w:tr w:rsidR="002275FB" w:rsidRPr="000168F6" w:rsidTr="002275FB">
              <w:trPr>
                <w:trHeight w:val="576"/>
              </w:trPr>
              <w:tc>
                <w:tcPr>
                  <w:tcW w:w="960" w:type="pct"/>
                  <w:tcBorders>
                    <w:top w:val="single" w:sz="4" w:space="0" w:color="auto"/>
                    <w:left w:val="single" w:sz="4" w:space="0" w:color="auto"/>
                    <w:bottom w:val="single" w:sz="4" w:space="0" w:color="auto"/>
                    <w:right w:val="single" w:sz="4" w:space="0" w:color="auto"/>
                  </w:tcBorders>
                  <w:vAlign w:val="center"/>
                  <w:hideMark/>
                </w:tcPr>
                <w:p w:rsidR="002275FB" w:rsidRPr="000168F6" w:rsidRDefault="002275FB" w:rsidP="002275FB">
                  <w:pPr>
                    <w:widowControl/>
                    <w:suppressAutoHyphens w:val="0"/>
                    <w:rPr>
                      <w:rFonts w:ascii="Calibri" w:hAnsi="Calibri" w:cs="Calibri"/>
                      <w:color w:val="00000A"/>
                      <w:kern w:val="2"/>
                      <w:sz w:val="24"/>
                      <w:szCs w:val="22"/>
                      <w:lang w:eastAsia="it-IT"/>
                    </w:rPr>
                  </w:pPr>
                  <w:r w:rsidRPr="000168F6">
                    <w:rPr>
                      <w:rFonts w:ascii="Calibri" w:hAnsi="Calibri" w:cs="Calibri"/>
                      <w:color w:val="00000A"/>
                      <w:sz w:val="22"/>
                      <w:szCs w:val="22"/>
                      <w:lang w:eastAsia="it-IT"/>
                    </w:rPr>
                    <w:t>Nome e cognome</w:t>
                  </w:r>
                </w:p>
              </w:tc>
              <w:tc>
                <w:tcPr>
                  <w:tcW w:w="696" w:type="pct"/>
                  <w:tcBorders>
                    <w:top w:val="single" w:sz="4" w:space="0" w:color="auto"/>
                    <w:left w:val="single" w:sz="4" w:space="0" w:color="auto"/>
                    <w:bottom w:val="single" w:sz="4" w:space="0" w:color="auto"/>
                    <w:right w:val="single" w:sz="4" w:space="0" w:color="auto"/>
                  </w:tcBorders>
                  <w:vAlign w:val="center"/>
                  <w:hideMark/>
                </w:tcPr>
                <w:p w:rsidR="002275FB" w:rsidRPr="000168F6" w:rsidRDefault="002275FB" w:rsidP="002275FB">
                  <w:pPr>
                    <w:widowControl/>
                    <w:suppressAutoHyphens w:val="0"/>
                    <w:rPr>
                      <w:rFonts w:ascii="Calibri" w:hAnsi="Calibri" w:cs="Calibri"/>
                      <w:color w:val="00000A"/>
                      <w:kern w:val="2"/>
                      <w:sz w:val="24"/>
                      <w:szCs w:val="22"/>
                      <w:lang w:eastAsia="it-IT"/>
                    </w:rPr>
                  </w:pPr>
                  <w:r w:rsidRPr="000168F6">
                    <w:rPr>
                      <w:rFonts w:ascii="Calibri" w:hAnsi="Calibri" w:cs="Calibri"/>
                      <w:color w:val="00000A"/>
                      <w:sz w:val="22"/>
                      <w:szCs w:val="22"/>
                      <w:lang w:eastAsia="it-IT"/>
                    </w:rPr>
                    <w:t xml:space="preserve">Data e luogo di nascita </w:t>
                  </w:r>
                </w:p>
              </w:tc>
              <w:tc>
                <w:tcPr>
                  <w:tcW w:w="1045" w:type="pct"/>
                  <w:tcBorders>
                    <w:top w:val="single" w:sz="4" w:space="0" w:color="auto"/>
                    <w:left w:val="single" w:sz="4" w:space="0" w:color="auto"/>
                    <w:bottom w:val="nil"/>
                    <w:right w:val="single" w:sz="4" w:space="0" w:color="auto"/>
                  </w:tcBorders>
                  <w:vAlign w:val="center"/>
                  <w:hideMark/>
                </w:tcPr>
                <w:p w:rsidR="002275FB" w:rsidRPr="000168F6" w:rsidRDefault="002275FB" w:rsidP="002275FB">
                  <w:pPr>
                    <w:widowControl/>
                    <w:suppressAutoHyphens w:val="0"/>
                    <w:rPr>
                      <w:rFonts w:ascii="Calibri" w:hAnsi="Calibri" w:cs="Calibri"/>
                      <w:color w:val="00000A"/>
                      <w:kern w:val="2"/>
                      <w:sz w:val="24"/>
                      <w:szCs w:val="22"/>
                      <w:lang w:eastAsia="it-IT"/>
                    </w:rPr>
                  </w:pPr>
                  <w:r w:rsidRPr="000168F6">
                    <w:rPr>
                      <w:rFonts w:ascii="Calibri" w:hAnsi="Calibri" w:cs="Calibri"/>
                      <w:color w:val="00000A"/>
                      <w:sz w:val="22"/>
                      <w:szCs w:val="22"/>
                      <w:lang w:eastAsia="it-IT"/>
                    </w:rPr>
                    <w:t>Residenza</w:t>
                  </w:r>
                </w:p>
              </w:tc>
              <w:tc>
                <w:tcPr>
                  <w:tcW w:w="1045" w:type="pct"/>
                  <w:tcBorders>
                    <w:top w:val="single" w:sz="4" w:space="0" w:color="auto"/>
                    <w:left w:val="single" w:sz="4" w:space="0" w:color="auto"/>
                    <w:bottom w:val="nil"/>
                    <w:right w:val="single" w:sz="4" w:space="0" w:color="auto"/>
                  </w:tcBorders>
                  <w:vAlign w:val="center"/>
                  <w:hideMark/>
                </w:tcPr>
                <w:p w:rsidR="002275FB" w:rsidRPr="000168F6" w:rsidRDefault="002275FB" w:rsidP="002275FB">
                  <w:pPr>
                    <w:widowControl/>
                    <w:suppressAutoHyphens w:val="0"/>
                    <w:rPr>
                      <w:rFonts w:ascii="Calibri" w:hAnsi="Calibri" w:cs="Calibri"/>
                      <w:color w:val="00000A"/>
                      <w:kern w:val="2"/>
                      <w:sz w:val="24"/>
                      <w:szCs w:val="22"/>
                      <w:lang w:eastAsia="it-IT"/>
                    </w:rPr>
                  </w:pPr>
                  <w:r w:rsidRPr="000168F6">
                    <w:rPr>
                      <w:rFonts w:ascii="Calibri" w:hAnsi="Calibri" w:cs="Calibri"/>
                      <w:color w:val="00000A"/>
                      <w:sz w:val="22"/>
                      <w:szCs w:val="22"/>
                      <w:lang w:eastAsia="it-IT"/>
                    </w:rPr>
                    <w:t xml:space="preserve">Codice fiscale </w:t>
                  </w:r>
                </w:p>
              </w:tc>
              <w:tc>
                <w:tcPr>
                  <w:tcW w:w="1254" w:type="pct"/>
                  <w:tcBorders>
                    <w:top w:val="single" w:sz="4" w:space="0" w:color="auto"/>
                    <w:left w:val="single" w:sz="4" w:space="0" w:color="auto"/>
                    <w:bottom w:val="nil"/>
                    <w:right w:val="single" w:sz="4" w:space="0" w:color="auto"/>
                  </w:tcBorders>
                  <w:vAlign w:val="center"/>
                  <w:hideMark/>
                </w:tcPr>
                <w:p w:rsidR="002275FB" w:rsidRPr="000168F6" w:rsidRDefault="002275FB" w:rsidP="002275FB">
                  <w:pPr>
                    <w:widowControl/>
                    <w:suppressAutoHyphens w:val="0"/>
                    <w:rPr>
                      <w:rFonts w:ascii="Calibri" w:hAnsi="Calibri" w:cs="Calibri"/>
                      <w:color w:val="00000A"/>
                      <w:kern w:val="2"/>
                      <w:sz w:val="24"/>
                      <w:szCs w:val="22"/>
                      <w:lang w:eastAsia="it-IT"/>
                    </w:rPr>
                  </w:pPr>
                  <w:r w:rsidRPr="000168F6">
                    <w:rPr>
                      <w:rFonts w:ascii="Calibri" w:hAnsi="Calibri" w:cs="Calibri"/>
                      <w:color w:val="00000A"/>
                      <w:sz w:val="22"/>
                      <w:szCs w:val="22"/>
                      <w:lang w:eastAsia="it-IT"/>
                    </w:rPr>
                    <w:t>Poteri conferiti / qualifica</w:t>
                  </w:r>
                </w:p>
              </w:tc>
            </w:tr>
            <w:tr w:rsidR="002275FB" w:rsidRPr="000168F6" w:rsidTr="002275FB">
              <w:tc>
                <w:tcPr>
                  <w:tcW w:w="960"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color w:val="00000A"/>
                      <w:kern w:val="2"/>
                      <w:sz w:val="24"/>
                      <w:szCs w:val="22"/>
                      <w:lang w:eastAsia="it-IT"/>
                    </w:rPr>
                  </w:pPr>
                </w:p>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696"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045" w:type="pct"/>
                  <w:tcBorders>
                    <w:top w:val="single" w:sz="4" w:space="0" w:color="auto"/>
                    <w:left w:val="single" w:sz="4" w:space="0" w:color="auto"/>
                    <w:bottom w:val="single" w:sz="4" w:space="0" w:color="auto"/>
                    <w:right w:val="single" w:sz="4" w:space="0" w:color="auto"/>
                  </w:tcBorders>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045" w:type="pct"/>
                  <w:tcBorders>
                    <w:top w:val="single" w:sz="4" w:space="0" w:color="auto"/>
                    <w:left w:val="single" w:sz="4" w:space="0" w:color="auto"/>
                    <w:bottom w:val="single" w:sz="4" w:space="0" w:color="auto"/>
                    <w:right w:val="single" w:sz="4" w:space="0" w:color="auto"/>
                  </w:tcBorders>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254"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r>
            <w:tr w:rsidR="002275FB" w:rsidRPr="000168F6" w:rsidTr="002275FB">
              <w:tc>
                <w:tcPr>
                  <w:tcW w:w="960"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color w:val="00000A"/>
                      <w:kern w:val="2"/>
                      <w:sz w:val="24"/>
                      <w:szCs w:val="22"/>
                      <w:lang w:eastAsia="it-IT"/>
                    </w:rPr>
                  </w:pPr>
                </w:p>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696"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045" w:type="pct"/>
                  <w:tcBorders>
                    <w:top w:val="single" w:sz="4" w:space="0" w:color="auto"/>
                    <w:left w:val="single" w:sz="4" w:space="0" w:color="auto"/>
                    <w:bottom w:val="single" w:sz="4" w:space="0" w:color="auto"/>
                    <w:right w:val="single" w:sz="4" w:space="0" w:color="auto"/>
                  </w:tcBorders>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045" w:type="pct"/>
                  <w:tcBorders>
                    <w:top w:val="single" w:sz="4" w:space="0" w:color="auto"/>
                    <w:left w:val="single" w:sz="4" w:space="0" w:color="auto"/>
                    <w:bottom w:val="single" w:sz="4" w:space="0" w:color="auto"/>
                    <w:right w:val="single" w:sz="4" w:space="0" w:color="auto"/>
                  </w:tcBorders>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254"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r>
          </w:tbl>
          <w:p w:rsidR="002275FB" w:rsidRPr="000168F6" w:rsidRDefault="002275FB" w:rsidP="002275FB">
            <w:pPr>
              <w:widowControl/>
              <w:suppressAutoHyphens w:val="0"/>
              <w:rPr>
                <w:rFonts w:ascii="Calibri" w:hAnsi="Calibri" w:cs="Calibri"/>
                <w:color w:val="00000A"/>
                <w:sz w:val="22"/>
                <w:szCs w:val="22"/>
                <w:lang w:eastAsia="it-IT"/>
              </w:rPr>
            </w:pPr>
          </w:p>
          <w:p w:rsidR="002275FB" w:rsidRPr="000168F6" w:rsidRDefault="002275FB" w:rsidP="004672B1">
            <w:pPr>
              <w:pStyle w:val="Paragrafoelenco"/>
              <w:widowControl/>
              <w:suppressAutoHyphens w:val="0"/>
              <w:ind w:right="455"/>
              <w:jc w:val="both"/>
              <w:rPr>
                <w:rFonts w:ascii="Calibri" w:hAnsi="Calibri" w:cs="Calibri"/>
                <w:color w:val="00000A"/>
                <w:sz w:val="22"/>
                <w:szCs w:val="22"/>
                <w:lang w:eastAsia="it-IT"/>
              </w:rPr>
            </w:pPr>
          </w:p>
          <w:p w:rsidR="002275FB" w:rsidRPr="000168F6" w:rsidRDefault="002275FB" w:rsidP="004672B1">
            <w:pPr>
              <w:pStyle w:val="Paragrafoelenco"/>
              <w:widowControl/>
              <w:numPr>
                <w:ilvl w:val="0"/>
                <w:numId w:val="46"/>
              </w:numPr>
              <w:suppressAutoHyphens w:val="0"/>
              <w:ind w:right="455"/>
              <w:jc w:val="both"/>
              <w:rPr>
                <w:rFonts w:ascii="Calibri" w:hAnsi="Calibri" w:cs="Calibri"/>
                <w:color w:val="00000A"/>
                <w:sz w:val="22"/>
                <w:szCs w:val="22"/>
                <w:lang w:eastAsia="it-IT"/>
              </w:rPr>
            </w:pPr>
            <w:r w:rsidRPr="000168F6">
              <w:rPr>
                <w:rFonts w:ascii="Calibri" w:hAnsi="Calibri" w:cs="Calibri"/>
                <w:color w:val="00000A"/>
                <w:sz w:val="22"/>
                <w:szCs w:val="22"/>
                <w:lang w:eastAsia="it-IT"/>
              </w:rPr>
              <w:t>i componenti degli organi con poteri di direzione o di vigilanza sono:</w:t>
            </w:r>
          </w:p>
          <w:p w:rsidR="002275FB" w:rsidRPr="000168F6" w:rsidRDefault="002275FB" w:rsidP="002275FB">
            <w:pPr>
              <w:widowControl/>
              <w:suppressAutoHyphens w:val="0"/>
              <w:ind w:left="-142"/>
              <w:jc w:val="both"/>
              <w:rPr>
                <w:rFonts w:ascii="Calibri" w:hAnsi="Calibri" w:cs="Calibri"/>
                <w:color w:val="00000A"/>
                <w:sz w:val="22"/>
                <w:szCs w:val="22"/>
                <w:lang w:eastAsia="it-IT"/>
              </w:rPr>
            </w:pPr>
          </w:p>
          <w:p w:rsidR="002275FB" w:rsidRPr="000168F6" w:rsidRDefault="002275FB" w:rsidP="002275FB">
            <w:pPr>
              <w:widowControl/>
              <w:suppressAutoHyphens w:val="0"/>
              <w:ind w:left="-142"/>
              <w:jc w:val="both"/>
              <w:rPr>
                <w:rFonts w:ascii="Calibri" w:hAnsi="Calibri" w:cs="Calibri"/>
                <w:color w:val="00000A"/>
                <w:sz w:val="22"/>
                <w:szCs w:val="22"/>
                <w:lang w:eastAsia="it-IT"/>
              </w:rPr>
            </w:pPr>
          </w:p>
          <w:tbl>
            <w:tblPr>
              <w:tblW w:w="5000" w:type="pct"/>
              <w:tblLook w:val="04A0" w:firstRow="1" w:lastRow="0" w:firstColumn="1" w:lastColumn="0" w:noHBand="0" w:noVBand="1"/>
            </w:tblPr>
            <w:tblGrid>
              <w:gridCol w:w="1973"/>
              <w:gridCol w:w="1430"/>
              <w:gridCol w:w="2147"/>
              <w:gridCol w:w="2147"/>
              <w:gridCol w:w="2576"/>
            </w:tblGrid>
            <w:tr w:rsidR="002275FB" w:rsidRPr="000168F6" w:rsidTr="002275FB">
              <w:trPr>
                <w:trHeight w:val="576"/>
              </w:trPr>
              <w:tc>
                <w:tcPr>
                  <w:tcW w:w="960" w:type="pct"/>
                  <w:tcBorders>
                    <w:top w:val="single" w:sz="4" w:space="0" w:color="auto"/>
                    <w:left w:val="single" w:sz="4" w:space="0" w:color="auto"/>
                    <w:bottom w:val="single" w:sz="4" w:space="0" w:color="auto"/>
                    <w:right w:val="single" w:sz="4" w:space="0" w:color="auto"/>
                  </w:tcBorders>
                  <w:vAlign w:val="center"/>
                  <w:hideMark/>
                </w:tcPr>
                <w:p w:rsidR="002275FB" w:rsidRPr="000168F6" w:rsidRDefault="002275FB" w:rsidP="002275FB">
                  <w:pPr>
                    <w:widowControl/>
                    <w:suppressAutoHyphens w:val="0"/>
                    <w:rPr>
                      <w:rFonts w:ascii="Calibri" w:hAnsi="Calibri" w:cs="Calibri"/>
                      <w:color w:val="00000A"/>
                      <w:kern w:val="2"/>
                      <w:sz w:val="24"/>
                      <w:szCs w:val="22"/>
                      <w:lang w:eastAsia="it-IT"/>
                    </w:rPr>
                  </w:pPr>
                  <w:r w:rsidRPr="000168F6">
                    <w:rPr>
                      <w:rFonts w:ascii="Calibri" w:hAnsi="Calibri" w:cs="Calibri"/>
                      <w:color w:val="00000A"/>
                      <w:sz w:val="22"/>
                      <w:szCs w:val="22"/>
                      <w:lang w:eastAsia="it-IT"/>
                    </w:rPr>
                    <w:t>Nome e cognome</w:t>
                  </w:r>
                </w:p>
              </w:tc>
              <w:tc>
                <w:tcPr>
                  <w:tcW w:w="696" w:type="pct"/>
                  <w:tcBorders>
                    <w:top w:val="single" w:sz="4" w:space="0" w:color="auto"/>
                    <w:left w:val="single" w:sz="4" w:space="0" w:color="auto"/>
                    <w:bottom w:val="single" w:sz="4" w:space="0" w:color="auto"/>
                    <w:right w:val="single" w:sz="4" w:space="0" w:color="auto"/>
                  </w:tcBorders>
                  <w:vAlign w:val="center"/>
                  <w:hideMark/>
                </w:tcPr>
                <w:p w:rsidR="002275FB" w:rsidRPr="000168F6" w:rsidRDefault="002275FB" w:rsidP="002275FB">
                  <w:pPr>
                    <w:widowControl/>
                    <w:suppressAutoHyphens w:val="0"/>
                    <w:rPr>
                      <w:rFonts w:ascii="Calibri" w:hAnsi="Calibri" w:cs="Calibri"/>
                      <w:color w:val="00000A"/>
                      <w:kern w:val="2"/>
                      <w:sz w:val="24"/>
                      <w:szCs w:val="22"/>
                      <w:lang w:eastAsia="it-IT"/>
                    </w:rPr>
                  </w:pPr>
                  <w:r w:rsidRPr="000168F6">
                    <w:rPr>
                      <w:rFonts w:ascii="Calibri" w:hAnsi="Calibri" w:cs="Calibri"/>
                      <w:color w:val="00000A"/>
                      <w:sz w:val="22"/>
                      <w:szCs w:val="22"/>
                      <w:lang w:eastAsia="it-IT"/>
                    </w:rPr>
                    <w:t xml:space="preserve">Data e luogo di nascita </w:t>
                  </w:r>
                </w:p>
              </w:tc>
              <w:tc>
                <w:tcPr>
                  <w:tcW w:w="1045" w:type="pct"/>
                  <w:tcBorders>
                    <w:top w:val="single" w:sz="4" w:space="0" w:color="auto"/>
                    <w:left w:val="single" w:sz="4" w:space="0" w:color="auto"/>
                    <w:bottom w:val="single" w:sz="4" w:space="0" w:color="auto"/>
                    <w:right w:val="single" w:sz="4" w:space="0" w:color="auto"/>
                  </w:tcBorders>
                  <w:vAlign w:val="center"/>
                  <w:hideMark/>
                </w:tcPr>
                <w:p w:rsidR="002275FB" w:rsidRPr="000168F6" w:rsidRDefault="002275FB" w:rsidP="002275FB">
                  <w:pPr>
                    <w:widowControl/>
                    <w:suppressAutoHyphens w:val="0"/>
                    <w:rPr>
                      <w:rFonts w:ascii="Calibri" w:hAnsi="Calibri" w:cs="Calibri"/>
                      <w:color w:val="00000A"/>
                      <w:kern w:val="2"/>
                      <w:sz w:val="24"/>
                      <w:szCs w:val="22"/>
                      <w:lang w:eastAsia="it-IT"/>
                    </w:rPr>
                  </w:pPr>
                  <w:r w:rsidRPr="000168F6">
                    <w:rPr>
                      <w:rFonts w:ascii="Calibri" w:hAnsi="Calibri" w:cs="Calibri"/>
                      <w:color w:val="00000A"/>
                      <w:sz w:val="22"/>
                      <w:szCs w:val="22"/>
                      <w:lang w:eastAsia="it-IT"/>
                    </w:rPr>
                    <w:t>Residenza</w:t>
                  </w:r>
                </w:p>
              </w:tc>
              <w:tc>
                <w:tcPr>
                  <w:tcW w:w="1045" w:type="pct"/>
                  <w:tcBorders>
                    <w:top w:val="single" w:sz="4" w:space="0" w:color="auto"/>
                    <w:left w:val="single" w:sz="4" w:space="0" w:color="auto"/>
                    <w:bottom w:val="single" w:sz="4" w:space="0" w:color="auto"/>
                    <w:right w:val="single" w:sz="4" w:space="0" w:color="auto"/>
                  </w:tcBorders>
                  <w:vAlign w:val="center"/>
                  <w:hideMark/>
                </w:tcPr>
                <w:p w:rsidR="002275FB" w:rsidRPr="000168F6" w:rsidRDefault="002275FB" w:rsidP="002275FB">
                  <w:pPr>
                    <w:widowControl/>
                    <w:suppressAutoHyphens w:val="0"/>
                    <w:rPr>
                      <w:rFonts w:ascii="Calibri" w:hAnsi="Calibri" w:cs="Calibri"/>
                      <w:color w:val="00000A"/>
                      <w:kern w:val="2"/>
                      <w:sz w:val="24"/>
                      <w:szCs w:val="22"/>
                      <w:lang w:eastAsia="it-IT"/>
                    </w:rPr>
                  </w:pPr>
                  <w:r w:rsidRPr="000168F6">
                    <w:rPr>
                      <w:rFonts w:ascii="Calibri" w:hAnsi="Calibri" w:cs="Calibri"/>
                      <w:color w:val="00000A"/>
                      <w:sz w:val="22"/>
                      <w:szCs w:val="22"/>
                      <w:lang w:eastAsia="it-IT"/>
                    </w:rPr>
                    <w:t xml:space="preserve">Codice fiscale </w:t>
                  </w:r>
                </w:p>
              </w:tc>
              <w:tc>
                <w:tcPr>
                  <w:tcW w:w="1254" w:type="pct"/>
                  <w:tcBorders>
                    <w:top w:val="single" w:sz="4" w:space="0" w:color="auto"/>
                    <w:left w:val="single" w:sz="4" w:space="0" w:color="auto"/>
                    <w:bottom w:val="single" w:sz="4" w:space="0" w:color="auto"/>
                    <w:right w:val="single" w:sz="4" w:space="0" w:color="auto"/>
                  </w:tcBorders>
                  <w:vAlign w:val="center"/>
                  <w:hideMark/>
                </w:tcPr>
                <w:p w:rsidR="002275FB" w:rsidRPr="000168F6" w:rsidRDefault="002275FB" w:rsidP="002275FB">
                  <w:pPr>
                    <w:widowControl/>
                    <w:suppressAutoHyphens w:val="0"/>
                    <w:rPr>
                      <w:rFonts w:ascii="Calibri" w:hAnsi="Calibri" w:cs="Calibri"/>
                      <w:color w:val="00000A"/>
                      <w:kern w:val="2"/>
                      <w:sz w:val="24"/>
                      <w:szCs w:val="22"/>
                      <w:lang w:eastAsia="it-IT"/>
                    </w:rPr>
                  </w:pPr>
                  <w:r w:rsidRPr="000168F6">
                    <w:rPr>
                      <w:rFonts w:ascii="Calibri" w:hAnsi="Calibri" w:cs="Calibri"/>
                      <w:color w:val="00000A"/>
                      <w:sz w:val="22"/>
                      <w:szCs w:val="22"/>
                      <w:lang w:eastAsia="it-IT"/>
                    </w:rPr>
                    <w:t>Poteri conferiti / qualifica</w:t>
                  </w:r>
                </w:p>
              </w:tc>
            </w:tr>
            <w:tr w:rsidR="002275FB" w:rsidRPr="000168F6" w:rsidTr="002275FB">
              <w:tc>
                <w:tcPr>
                  <w:tcW w:w="960"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color w:val="00000A"/>
                      <w:kern w:val="2"/>
                      <w:sz w:val="24"/>
                      <w:szCs w:val="22"/>
                      <w:lang w:eastAsia="it-IT"/>
                    </w:rPr>
                  </w:pPr>
                </w:p>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696"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045" w:type="pct"/>
                  <w:tcBorders>
                    <w:top w:val="single" w:sz="4" w:space="0" w:color="auto"/>
                    <w:left w:val="single" w:sz="4" w:space="0" w:color="auto"/>
                    <w:bottom w:val="single" w:sz="4" w:space="0" w:color="auto"/>
                    <w:right w:val="single" w:sz="4" w:space="0" w:color="auto"/>
                  </w:tcBorders>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045" w:type="pct"/>
                  <w:tcBorders>
                    <w:top w:val="single" w:sz="4" w:space="0" w:color="auto"/>
                    <w:left w:val="single" w:sz="4" w:space="0" w:color="auto"/>
                    <w:bottom w:val="single" w:sz="4" w:space="0" w:color="auto"/>
                    <w:right w:val="single" w:sz="4" w:space="0" w:color="auto"/>
                  </w:tcBorders>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254"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r>
            <w:tr w:rsidR="002275FB" w:rsidRPr="000168F6" w:rsidTr="002275FB">
              <w:tc>
                <w:tcPr>
                  <w:tcW w:w="960"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color w:val="00000A"/>
                      <w:kern w:val="2"/>
                      <w:sz w:val="24"/>
                      <w:szCs w:val="22"/>
                      <w:lang w:eastAsia="it-IT"/>
                    </w:rPr>
                  </w:pPr>
                </w:p>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696"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045" w:type="pct"/>
                  <w:tcBorders>
                    <w:top w:val="single" w:sz="4" w:space="0" w:color="auto"/>
                    <w:left w:val="single" w:sz="4" w:space="0" w:color="auto"/>
                    <w:bottom w:val="single" w:sz="4" w:space="0" w:color="auto"/>
                    <w:right w:val="single" w:sz="4" w:space="0" w:color="auto"/>
                  </w:tcBorders>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045" w:type="pct"/>
                  <w:tcBorders>
                    <w:top w:val="single" w:sz="4" w:space="0" w:color="auto"/>
                    <w:left w:val="single" w:sz="4" w:space="0" w:color="auto"/>
                    <w:bottom w:val="single" w:sz="4" w:space="0" w:color="auto"/>
                    <w:right w:val="single" w:sz="4" w:space="0" w:color="auto"/>
                  </w:tcBorders>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254"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r>
          </w:tbl>
          <w:p w:rsidR="002275FB" w:rsidRPr="000168F6" w:rsidRDefault="002275FB" w:rsidP="002275FB">
            <w:pPr>
              <w:widowControl/>
              <w:suppressAutoHyphens w:val="0"/>
              <w:ind w:left="-142"/>
              <w:jc w:val="both"/>
              <w:rPr>
                <w:rFonts w:ascii="Calibri" w:hAnsi="Calibri" w:cs="Calibri"/>
                <w:color w:val="00000A"/>
                <w:sz w:val="22"/>
                <w:szCs w:val="22"/>
                <w:lang w:eastAsia="it-IT"/>
              </w:rPr>
            </w:pPr>
          </w:p>
          <w:p w:rsidR="002275FB" w:rsidRPr="000168F6" w:rsidRDefault="002275FB" w:rsidP="004672B1">
            <w:pPr>
              <w:pStyle w:val="Paragrafoelenco"/>
              <w:widowControl/>
              <w:numPr>
                <w:ilvl w:val="0"/>
                <w:numId w:val="46"/>
              </w:numPr>
              <w:suppressAutoHyphens w:val="0"/>
              <w:ind w:right="455"/>
              <w:jc w:val="both"/>
              <w:rPr>
                <w:rFonts w:ascii="Calibri" w:hAnsi="Calibri" w:cs="Calibri"/>
                <w:color w:val="00000A"/>
                <w:sz w:val="22"/>
                <w:szCs w:val="22"/>
                <w:lang w:eastAsia="it-IT"/>
              </w:rPr>
            </w:pPr>
            <w:r w:rsidRPr="000168F6">
              <w:rPr>
                <w:rFonts w:ascii="Calibri" w:hAnsi="Calibri" w:cs="Calibri"/>
                <w:color w:val="00000A"/>
                <w:sz w:val="22"/>
                <w:szCs w:val="22"/>
                <w:lang w:eastAsia="it-IT"/>
              </w:rPr>
              <w:t>i soggetti muniti di poteri di rappresentanza, di direzione o di controllo sono:</w:t>
            </w:r>
          </w:p>
          <w:p w:rsidR="002275FB" w:rsidRPr="000168F6" w:rsidRDefault="002275FB" w:rsidP="002275FB">
            <w:pPr>
              <w:widowControl/>
              <w:suppressAutoHyphens w:val="0"/>
              <w:ind w:left="-142"/>
              <w:jc w:val="both"/>
              <w:rPr>
                <w:rFonts w:ascii="Calibri" w:hAnsi="Calibri" w:cs="Calibri"/>
                <w:color w:val="00000A"/>
                <w:sz w:val="22"/>
                <w:szCs w:val="22"/>
                <w:lang w:eastAsia="it-IT"/>
              </w:rPr>
            </w:pPr>
          </w:p>
          <w:tbl>
            <w:tblPr>
              <w:tblW w:w="5000" w:type="pct"/>
              <w:tblLook w:val="04A0" w:firstRow="1" w:lastRow="0" w:firstColumn="1" w:lastColumn="0" w:noHBand="0" w:noVBand="1"/>
            </w:tblPr>
            <w:tblGrid>
              <w:gridCol w:w="1973"/>
              <w:gridCol w:w="1430"/>
              <w:gridCol w:w="2147"/>
              <w:gridCol w:w="2147"/>
              <w:gridCol w:w="2576"/>
            </w:tblGrid>
            <w:tr w:rsidR="002275FB" w:rsidRPr="000168F6" w:rsidTr="002275FB">
              <w:trPr>
                <w:trHeight w:val="576"/>
              </w:trPr>
              <w:tc>
                <w:tcPr>
                  <w:tcW w:w="960" w:type="pct"/>
                  <w:tcBorders>
                    <w:top w:val="single" w:sz="4" w:space="0" w:color="auto"/>
                    <w:left w:val="single" w:sz="4" w:space="0" w:color="auto"/>
                    <w:bottom w:val="single" w:sz="4" w:space="0" w:color="auto"/>
                    <w:right w:val="single" w:sz="4" w:space="0" w:color="auto"/>
                  </w:tcBorders>
                  <w:vAlign w:val="center"/>
                  <w:hideMark/>
                </w:tcPr>
                <w:p w:rsidR="002275FB" w:rsidRPr="000168F6" w:rsidRDefault="002275FB" w:rsidP="002275FB">
                  <w:pPr>
                    <w:widowControl/>
                    <w:suppressAutoHyphens w:val="0"/>
                    <w:rPr>
                      <w:rFonts w:ascii="Calibri" w:hAnsi="Calibri" w:cs="Calibri"/>
                      <w:color w:val="00000A"/>
                      <w:kern w:val="2"/>
                      <w:sz w:val="24"/>
                      <w:szCs w:val="22"/>
                      <w:lang w:eastAsia="it-IT"/>
                    </w:rPr>
                  </w:pPr>
                  <w:r w:rsidRPr="000168F6">
                    <w:rPr>
                      <w:rFonts w:ascii="Calibri" w:hAnsi="Calibri" w:cs="Calibri"/>
                      <w:color w:val="00000A"/>
                      <w:sz w:val="22"/>
                      <w:szCs w:val="22"/>
                      <w:lang w:eastAsia="it-IT"/>
                    </w:rPr>
                    <w:lastRenderedPageBreak/>
                    <w:t>Nome e cognome</w:t>
                  </w:r>
                </w:p>
              </w:tc>
              <w:tc>
                <w:tcPr>
                  <w:tcW w:w="696" w:type="pct"/>
                  <w:tcBorders>
                    <w:top w:val="single" w:sz="4" w:space="0" w:color="auto"/>
                    <w:left w:val="single" w:sz="4" w:space="0" w:color="auto"/>
                    <w:bottom w:val="single" w:sz="4" w:space="0" w:color="auto"/>
                    <w:right w:val="single" w:sz="4" w:space="0" w:color="auto"/>
                  </w:tcBorders>
                  <w:vAlign w:val="center"/>
                  <w:hideMark/>
                </w:tcPr>
                <w:p w:rsidR="002275FB" w:rsidRPr="000168F6" w:rsidRDefault="002275FB" w:rsidP="002275FB">
                  <w:pPr>
                    <w:widowControl/>
                    <w:suppressAutoHyphens w:val="0"/>
                    <w:rPr>
                      <w:rFonts w:ascii="Calibri" w:hAnsi="Calibri" w:cs="Calibri"/>
                      <w:color w:val="00000A"/>
                      <w:kern w:val="2"/>
                      <w:sz w:val="24"/>
                      <w:szCs w:val="22"/>
                      <w:lang w:eastAsia="it-IT"/>
                    </w:rPr>
                  </w:pPr>
                  <w:r w:rsidRPr="000168F6">
                    <w:rPr>
                      <w:rFonts w:ascii="Calibri" w:hAnsi="Calibri" w:cs="Calibri"/>
                      <w:color w:val="00000A"/>
                      <w:sz w:val="22"/>
                      <w:szCs w:val="22"/>
                      <w:lang w:eastAsia="it-IT"/>
                    </w:rPr>
                    <w:t xml:space="preserve">Data e luogo di nascita </w:t>
                  </w:r>
                </w:p>
              </w:tc>
              <w:tc>
                <w:tcPr>
                  <w:tcW w:w="1045" w:type="pct"/>
                  <w:tcBorders>
                    <w:top w:val="single" w:sz="4" w:space="0" w:color="auto"/>
                    <w:left w:val="single" w:sz="4" w:space="0" w:color="auto"/>
                    <w:bottom w:val="nil"/>
                    <w:right w:val="single" w:sz="4" w:space="0" w:color="auto"/>
                  </w:tcBorders>
                  <w:vAlign w:val="center"/>
                  <w:hideMark/>
                </w:tcPr>
                <w:p w:rsidR="002275FB" w:rsidRPr="000168F6" w:rsidRDefault="002275FB" w:rsidP="002275FB">
                  <w:pPr>
                    <w:widowControl/>
                    <w:suppressAutoHyphens w:val="0"/>
                    <w:rPr>
                      <w:rFonts w:ascii="Calibri" w:hAnsi="Calibri" w:cs="Calibri"/>
                      <w:color w:val="00000A"/>
                      <w:kern w:val="2"/>
                      <w:sz w:val="24"/>
                      <w:szCs w:val="22"/>
                      <w:lang w:eastAsia="it-IT"/>
                    </w:rPr>
                  </w:pPr>
                  <w:r w:rsidRPr="000168F6">
                    <w:rPr>
                      <w:rFonts w:ascii="Calibri" w:hAnsi="Calibri" w:cs="Calibri"/>
                      <w:color w:val="00000A"/>
                      <w:sz w:val="22"/>
                      <w:szCs w:val="22"/>
                      <w:lang w:eastAsia="it-IT"/>
                    </w:rPr>
                    <w:t>Residenza</w:t>
                  </w:r>
                </w:p>
              </w:tc>
              <w:tc>
                <w:tcPr>
                  <w:tcW w:w="1045" w:type="pct"/>
                  <w:tcBorders>
                    <w:top w:val="single" w:sz="4" w:space="0" w:color="auto"/>
                    <w:left w:val="single" w:sz="4" w:space="0" w:color="auto"/>
                    <w:bottom w:val="nil"/>
                    <w:right w:val="single" w:sz="4" w:space="0" w:color="auto"/>
                  </w:tcBorders>
                  <w:vAlign w:val="center"/>
                  <w:hideMark/>
                </w:tcPr>
                <w:p w:rsidR="002275FB" w:rsidRPr="000168F6" w:rsidRDefault="002275FB" w:rsidP="002275FB">
                  <w:pPr>
                    <w:widowControl/>
                    <w:suppressAutoHyphens w:val="0"/>
                    <w:rPr>
                      <w:rFonts w:ascii="Calibri" w:hAnsi="Calibri" w:cs="Calibri"/>
                      <w:color w:val="00000A"/>
                      <w:kern w:val="2"/>
                      <w:sz w:val="24"/>
                      <w:szCs w:val="22"/>
                      <w:lang w:eastAsia="it-IT"/>
                    </w:rPr>
                  </w:pPr>
                  <w:r w:rsidRPr="000168F6">
                    <w:rPr>
                      <w:rFonts w:ascii="Calibri" w:hAnsi="Calibri" w:cs="Calibri"/>
                      <w:color w:val="00000A"/>
                      <w:sz w:val="22"/>
                      <w:szCs w:val="22"/>
                      <w:lang w:eastAsia="it-IT"/>
                    </w:rPr>
                    <w:t xml:space="preserve">Codice fiscale </w:t>
                  </w:r>
                </w:p>
              </w:tc>
              <w:tc>
                <w:tcPr>
                  <w:tcW w:w="1254" w:type="pct"/>
                  <w:tcBorders>
                    <w:top w:val="single" w:sz="4" w:space="0" w:color="auto"/>
                    <w:left w:val="single" w:sz="4" w:space="0" w:color="auto"/>
                    <w:bottom w:val="nil"/>
                    <w:right w:val="single" w:sz="4" w:space="0" w:color="auto"/>
                  </w:tcBorders>
                  <w:vAlign w:val="center"/>
                  <w:hideMark/>
                </w:tcPr>
                <w:p w:rsidR="002275FB" w:rsidRPr="000168F6" w:rsidRDefault="002275FB" w:rsidP="002275FB">
                  <w:pPr>
                    <w:widowControl/>
                    <w:suppressAutoHyphens w:val="0"/>
                    <w:rPr>
                      <w:rFonts w:ascii="Calibri" w:hAnsi="Calibri" w:cs="Calibri"/>
                      <w:color w:val="00000A"/>
                      <w:kern w:val="2"/>
                      <w:sz w:val="24"/>
                      <w:szCs w:val="22"/>
                      <w:lang w:eastAsia="it-IT"/>
                    </w:rPr>
                  </w:pPr>
                  <w:r w:rsidRPr="000168F6">
                    <w:rPr>
                      <w:rFonts w:ascii="Calibri" w:hAnsi="Calibri" w:cs="Calibri"/>
                      <w:color w:val="00000A"/>
                      <w:sz w:val="22"/>
                      <w:szCs w:val="22"/>
                      <w:lang w:eastAsia="it-IT"/>
                    </w:rPr>
                    <w:t>Poteri conferiti / qualifica</w:t>
                  </w:r>
                </w:p>
              </w:tc>
            </w:tr>
            <w:tr w:rsidR="002275FB" w:rsidRPr="000168F6" w:rsidTr="002275FB">
              <w:tc>
                <w:tcPr>
                  <w:tcW w:w="960"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color w:val="00000A"/>
                      <w:kern w:val="2"/>
                      <w:sz w:val="24"/>
                      <w:szCs w:val="22"/>
                      <w:lang w:eastAsia="it-IT"/>
                    </w:rPr>
                  </w:pPr>
                </w:p>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696"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045" w:type="pct"/>
                  <w:tcBorders>
                    <w:top w:val="single" w:sz="4" w:space="0" w:color="auto"/>
                    <w:left w:val="single" w:sz="4" w:space="0" w:color="auto"/>
                    <w:bottom w:val="single" w:sz="4" w:space="0" w:color="auto"/>
                    <w:right w:val="single" w:sz="4" w:space="0" w:color="auto"/>
                  </w:tcBorders>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045" w:type="pct"/>
                  <w:tcBorders>
                    <w:top w:val="single" w:sz="4" w:space="0" w:color="auto"/>
                    <w:left w:val="single" w:sz="4" w:space="0" w:color="auto"/>
                    <w:bottom w:val="single" w:sz="4" w:space="0" w:color="auto"/>
                    <w:right w:val="single" w:sz="4" w:space="0" w:color="auto"/>
                  </w:tcBorders>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254"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r>
            <w:tr w:rsidR="002275FB" w:rsidRPr="000168F6" w:rsidTr="002275FB">
              <w:tc>
                <w:tcPr>
                  <w:tcW w:w="960"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color w:val="00000A"/>
                      <w:kern w:val="2"/>
                      <w:sz w:val="24"/>
                      <w:szCs w:val="22"/>
                      <w:lang w:eastAsia="it-IT"/>
                    </w:rPr>
                  </w:pPr>
                </w:p>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696"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045" w:type="pct"/>
                  <w:tcBorders>
                    <w:top w:val="single" w:sz="4" w:space="0" w:color="auto"/>
                    <w:left w:val="single" w:sz="4" w:space="0" w:color="auto"/>
                    <w:bottom w:val="single" w:sz="4" w:space="0" w:color="auto"/>
                    <w:right w:val="single" w:sz="4" w:space="0" w:color="auto"/>
                  </w:tcBorders>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045" w:type="pct"/>
                  <w:tcBorders>
                    <w:top w:val="single" w:sz="4" w:space="0" w:color="auto"/>
                    <w:left w:val="single" w:sz="4" w:space="0" w:color="auto"/>
                    <w:bottom w:val="single" w:sz="4" w:space="0" w:color="auto"/>
                    <w:right w:val="single" w:sz="4" w:space="0" w:color="auto"/>
                  </w:tcBorders>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254"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r>
          </w:tbl>
          <w:p w:rsidR="002275FB" w:rsidRPr="000168F6" w:rsidRDefault="002275FB" w:rsidP="002275FB">
            <w:pPr>
              <w:widowControl/>
              <w:suppressAutoHyphens w:val="0"/>
              <w:jc w:val="both"/>
              <w:rPr>
                <w:rFonts w:ascii="Calibri" w:hAnsi="Calibri" w:cs="Calibri"/>
                <w:color w:val="00000A"/>
                <w:sz w:val="22"/>
                <w:szCs w:val="22"/>
                <w:lang w:eastAsia="it-IT"/>
              </w:rPr>
            </w:pPr>
          </w:p>
          <w:p w:rsidR="002275FB" w:rsidRPr="000168F6" w:rsidRDefault="002275FB" w:rsidP="004672B1">
            <w:pPr>
              <w:pStyle w:val="Paragrafoelenco"/>
              <w:widowControl/>
              <w:numPr>
                <w:ilvl w:val="0"/>
                <w:numId w:val="46"/>
              </w:numPr>
              <w:suppressAutoHyphens w:val="0"/>
              <w:ind w:right="455"/>
              <w:jc w:val="both"/>
              <w:rPr>
                <w:rFonts w:ascii="Calibri" w:hAnsi="Calibri" w:cs="Calibri"/>
                <w:color w:val="00000A"/>
                <w:sz w:val="22"/>
                <w:szCs w:val="22"/>
                <w:lang w:eastAsia="it-IT"/>
              </w:rPr>
            </w:pPr>
            <w:r w:rsidRPr="000168F6">
              <w:rPr>
                <w:rFonts w:ascii="Calibri" w:hAnsi="Calibri" w:cs="Calibri"/>
                <w:color w:val="00000A"/>
                <w:sz w:val="22"/>
                <w:szCs w:val="22"/>
                <w:lang w:eastAsia="it-IT"/>
              </w:rPr>
              <w:t>rivestono la qualifica di Direttore Tecnico i seguenti soggetti:</w:t>
            </w:r>
          </w:p>
          <w:p w:rsidR="002275FB" w:rsidRPr="000168F6" w:rsidRDefault="002275FB" w:rsidP="002275FB">
            <w:pPr>
              <w:widowControl/>
              <w:suppressAutoHyphens w:val="0"/>
              <w:jc w:val="both"/>
              <w:rPr>
                <w:rFonts w:ascii="Calibri" w:hAnsi="Calibri" w:cs="Calibri"/>
                <w:color w:val="00000A"/>
                <w:sz w:val="22"/>
                <w:szCs w:val="22"/>
                <w:lang w:eastAsia="it-IT"/>
              </w:rPr>
            </w:pPr>
          </w:p>
          <w:tbl>
            <w:tblPr>
              <w:tblW w:w="5000" w:type="pct"/>
              <w:jc w:val="center"/>
              <w:tblLook w:val="04A0" w:firstRow="1" w:lastRow="0" w:firstColumn="1" w:lastColumn="0" w:noHBand="0" w:noVBand="1"/>
            </w:tblPr>
            <w:tblGrid>
              <w:gridCol w:w="3104"/>
              <w:gridCol w:w="2127"/>
              <w:gridCol w:w="2174"/>
              <w:gridCol w:w="2868"/>
            </w:tblGrid>
            <w:tr w:rsidR="002275FB" w:rsidRPr="000168F6" w:rsidTr="004672B1">
              <w:trPr>
                <w:trHeight w:val="576"/>
                <w:jc w:val="center"/>
              </w:trPr>
              <w:tc>
                <w:tcPr>
                  <w:tcW w:w="1511" w:type="pct"/>
                  <w:tcBorders>
                    <w:top w:val="single" w:sz="4" w:space="0" w:color="auto"/>
                    <w:left w:val="single" w:sz="4" w:space="0" w:color="auto"/>
                    <w:bottom w:val="single" w:sz="4" w:space="0" w:color="auto"/>
                    <w:right w:val="single" w:sz="4" w:space="0" w:color="auto"/>
                  </w:tcBorders>
                  <w:vAlign w:val="center"/>
                  <w:hideMark/>
                </w:tcPr>
                <w:p w:rsidR="002275FB" w:rsidRPr="000168F6" w:rsidRDefault="002275FB" w:rsidP="002275FB">
                  <w:pPr>
                    <w:widowControl/>
                    <w:suppressAutoHyphens w:val="0"/>
                    <w:rPr>
                      <w:rFonts w:ascii="Calibri" w:hAnsi="Calibri" w:cs="Calibri"/>
                      <w:color w:val="00000A"/>
                      <w:kern w:val="2"/>
                      <w:sz w:val="24"/>
                      <w:szCs w:val="22"/>
                      <w:lang w:eastAsia="it-IT"/>
                    </w:rPr>
                  </w:pPr>
                  <w:r w:rsidRPr="000168F6">
                    <w:rPr>
                      <w:rFonts w:ascii="Calibri" w:hAnsi="Calibri" w:cs="Calibri"/>
                      <w:color w:val="00000A"/>
                      <w:sz w:val="22"/>
                      <w:szCs w:val="22"/>
                      <w:lang w:eastAsia="it-IT"/>
                    </w:rPr>
                    <w:t>Nome e cognome</w:t>
                  </w:r>
                </w:p>
              </w:tc>
              <w:tc>
                <w:tcPr>
                  <w:tcW w:w="1035" w:type="pct"/>
                  <w:tcBorders>
                    <w:top w:val="single" w:sz="4" w:space="0" w:color="auto"/>
                    <w:left w:val="single" w:sz="4" w:space="0" w:color="auto"/>
                    <w:bottom w:val="single" w:sz="4" w:space="0" w:color="auto"/>
                    <w:right w:val="single" w:sz="4" w:space="0" w:color="auto"/>
                  </w:tcBorders>
                  <w:vAlign w:val="center"/>
                  <w:hideMark/>
                </w:tcPr>
                <w:p w:rsidR="002275FB" w:rsidRPr="000168F6" w:rsidRDefault="002275FB" w:rsidP="002275FB">
                  <w:pPr>
                    <w:widowControl/>
                    <w:suppressAutoHyphens w:val="0"/>
                    <w:rPr>
                      <w:rFonts w:ascii="Calibri" w:hAnsi="Calibri" w:cs="Calibri"/>
                      <w:color w:val="00000A"/>
                      <w:kern w:val="2"/>
                      <w:sz w:val="24"/>
                      <w:szCs w:val="22"/>
                      <w:lang w:eastAsia="it-IT"/>
                    </w:rPr>
                  </w:pPr>
                  <w:r w:rsidRPr="000168F6">
                    <w:rPr>
                      <w:rFonts w:ascii="Calibri" w:hAnsi="Calibri" w:cs="Calibri"/>
                      <w:color w:val="00000A"/>
                      <w:sz w:val="22"/>
                      <w:szCs w:val="22"/>
                      <w:lang w:eastAsia="it-IT"/>
                    </w:rPr>
                    <w:t xml:space="preserve">Data e luogo di nascita </w:t>
                  </w:r>
                </w:p>
              </w:tc>
              <w:tc>
                <w:tcPr>
                  <w:tcW w:w="1058" w:type="pct"/>
                  <w:tcBorders>
                    <w:top w:val="single" w:sz="4" w:space="0" w:color="auto"/>
                    <w:left w:val="single" w:sz="4" w:space="0" w:color="auto"/>
                    <w:bottom w:val="single" w:sz="4" w:space="0" w:color="auto"/>
                    <w:right w:val="single" w:sz="4" w:space="0" w:color="auto"/>
                  </w:tcBorders>
                  <w:vAlign w:val="center"/>
                  <w:hideMark/>
                </w:tcPr>
                <w:p w:rsidR="002275FB" w:rsidRPr="000168F6" w:rsidRDefault="002275FB" w:rsidP="002275FB">
                  <w:pPr>
                    <w:widowControl/>
                    <w:suppressAutoHyphens w:val="0"/>
                    <w:rPr>
                      <w:rFonts w:ascii="Calibri" w:hAnsi="Calibri" w:cs="Calibri"/>
                      <w:color w:val="00000A"/>
                      <w:kern w:val="2"/>
                      <w:sz w:val="24"/>
                      <w:szCs w:val="22"/>
                      <w:lang w:eastAsia="it-IT"/>
                    </w:rPr>
                  </w:pPr>
                  <w:r w:rsidRPr="000168F6">
                    <w:rPr>
                      <w:rFonts w:ascii="Calibri" w:hAnsi="Calibri" w:cs="Calibri"/>
                      <w:color w:val="00000A"/>
                      <w:sz w:val="22"/>
                      <w:szCs w:val="22"/>
                      <w:lang w:eastAsia="it-IT"/>
                    </w:rPr>
                    <w:t>Residenza</w:t>
                  </w:r>
                </w:p>
              </w:tc>
              <w:tc>
                <w:tcPr>
                  <w:tcW w:w="1396" w:type="pct"/>
                  <w:tcBorders>
                    <w:top w:val="single" w:sz="4" w:space="0" w:color="auto"/>
                    <w:left w:val="single" w:sz="4" w:space="0" w:color="auto"/>
                    <w:bottom w:val="single" w:sz="4" w:space="0" w:color="auto"/>
                    <w:right w:val="single" w:sz="4" w:space="0" w:color="auto"/>
                  </w:tcBorders>
                  <w:vAlign w:val="center"/>
                  <w:hideMark/>
                </w:tcPr>
                <w:p w:rsidR="002275FB" w:rsidRPr="000168F6" w:rsidRDefault="002275FB" w:rsidP="002275FB">
                  <w:pPr>
                    <w:widowControl/>
                    <w:suppressAutoHyphens w:val="0"/>
                    <w:rPr>
                      <w:rFonts w:ascii="Calibri" w:hAnsi="Calibri" w:cs="Calibri"/>
                      <w:color w:val="00000A"/>
                      <w:kern w:val="2"/>
                      <w:sz w:val="24"/>
                      <w:szCs w:val="22"/>
                      <w:lang w:eastAsia="it-IT"/>
                    </w:rPr>
                  </w:pPr>
                  <w:r w:rsidRPr="000168F6">
                    <w:rPr>
                      <w:rFonts w:ascii="Calibri" w:hAnsi="Calibri" w:cs="Calibri"/>
                      <w:color w:val="00000A"/>
                      <w:sz w:val="22"/>
                      <w:szCs w:val="22"/>
                      <w:lang w:eastAsia="it-IT"/>
                    </w:rPr>
                    <w:t xml:space="preserve">Codice fiscale </w:t>
                  </w:r>
                </w:p>
              </w:tc>
            </w:tr>
            <w:tr w:rsidR="002275FB" w:rsidRPr="000168F6" w:rsidTr="002275FB">
              <w:trPr>
                <w:jc w:val="center"/>
              </w:trPr>
              <w:tc>
                <w:tcPr>
                  <w:tcW w:w="1511"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color w:val="00000A"/>
                      <w:kern w:val="2"/>
                      <w:sz w:val="24"/>
                      <w:szCs w:val="22"/>
                      <w:lang w:eastAsia="it-IT"/>
                    </w:rPr>
                  </w:pPr>
                </w:p>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035"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058" w:type="pct"/>
                  <w:tcBorders>
                    <w:top w:val="single" w:sz="4" w:space="0" w:color="auto"/>
                    <w:left w:val="single" w:sz="4" w:space="0" w:color="auto"/>
                    <w:bottom w:val="single" w:sz="4" w:space="0" w:color="auto"/>
                    <w:right w:val="single" w:sz="4" w:space="0" w:color="auto"/>
                  </w:tcBorders>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396" w:type="pct"/>
                  <w:tcBorders>
                    <w:top w:val="single" w:sz="4" w:space="0" w:color="auto"/>
                    <w:left w:val="single" w:sz="4" w:space="0" w:color="auto"/>
                    <w:bottom w:val="single" w:sz="4" w:space="0" w:color="auto"/>
                    <w:right w:val="single" w:sz="4" w:space="0" w:color="auto"/>
                  </w:tcBorders>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r>
            <w:tr w:rsidR="002275FB" w:rsidRPr="000168F6" w:rsidTr="002275FB">
              <w:trPr>
                <w:jc w:val="center"/>
              </w:trPr>
              <w:tc>
                <w:tcPr>
                  <w:tcW w:w="1511"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color w:val="00000A"/>
                      <w:kern w:val="2"/>
                      <w:sz w:val="24"/>
                      <w:szCs w:val="22"/>
                      <w:lang w:eastAsia="it-IT"/>
                    </w:rPr>
                  </w:pPr>
                </w:p>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035"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058" w:type="pct"/>
                  <w:tcBorders>
                    <w:top w:val="single" w:sz="4" w:space="0" w:color="auto"/>
                    <w:left w:val="single" w:sz="4" w:space="0" w:color="auto"/>
                    <w:bottom w:val="single" w:sz="4" w:space="0" w:color="auto"/>
                    <w:right w:val="single" w:sz="4" w:space="0" w:color="auto"/>
                  </w:tcBorders>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396" w:type="pct"/>
                  <w:tcBorders>
                    <w:top w:val="single" w:sz="4" w:space="0" w:color="auto"/>
                    <w:left w:val="single" w:sz="4" w:space="0" w:color="auto"/>
                    <w:bottom w:val="single" w:sz="4" w:space="0" w:color="auto"/>
                    <w:right w:val="single" w:sz="4" w:space="0" w:color="auto"/>
                  </w:tcBorders>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r>
          </w:tbl>
          <w:p w:rsidR="002275FB" w:rsidRPr="000168F6" w:rsidRDefault="002275FB" w:rsidP="002275FB">
            <w:pPr>
              <w:widowControl/>
              <w:suppressAutoHyphens w:val="0"/>
              <w:ind w:left="142"/>
              <w:jc w:val="both"/>
              <w:rPr>
                <w:rFonts w:ascii="Calibri" w:hAnsi="Calibri" w:cs="Calibri"/>
                <w:color w:val="00000A"/>
                <w:sz w:val="22"/>
                <w:szCs w:val="22"/>
                <w:lang w:eastAsia="it-IT"/>
              </w:rPr>
            </w:pPr>
          </w:p>
          <w:p w:rsidR="002275FB" w:rsidRPr="000168F6" w:rsidRDefault="002275FB" w:rsidP="004672B1">
            <w:pPr>
              <w:pStyle w:val="Paragrafoelenco"/>
              <w:widowControl/>
              <w:numPr>
                <w:ilvl w:val="0"/>
                <w:numId w:val="46"/>
              </w:numPr>
              <w:suppressAutoHyphens w:val="0"/>
              <w:ind w:right="455"/>
              <w:jc w:val="both"/>
              <w:rPr>
                <w:rFonts w:ascii="Calibri" w:hAnsi="Calibri" w:cs="Calibri"/>
                <w:color w:val="00000A"/>
                <w:sz w:val="22"/>
                <w:szCs w:val="22"/>
                <w:lang w:eastAsia="it-IT"/>
              </w:rPr>
            </w:pPr>
            <w:r w:rsidRPr="000168F6">
              <w:rPr>
                <w:rFonts w:ascii="Calibri" w:hAnsi="Calibri" w:cs="Calibri"/>
                <w:color w:val="00000A"/>
                <w:sz w:val="22"/>
                <w:szCs w:val="22"/>
                <w:lang w:eastAsia="it-IT"/>
              </w:rPr>
              <w:t>che il socio amministratore in caso di società in nome collettivo o i soci accomandatari in caso di società in accomandita semplice è / sono:</w:t>
            </w:r>
          </w:p>
          <w:p w:rsidR="002275FB" w:rsidRPr="000168F6" w:rsidRDefault="002275FB" w:rsidP="002275FB">
            <w:pPr>
              <w:widowControl/>
              <w:suppressAutoHyphens w:val="0"/>
              <w:jc w:val="both"/>
              <w:rPr>
                <w:rFonts w:ascii="Calibri" w:hAnsi="Calibri" w:cs="Calibri"/>
                <w:color w:val="00000A"/>
                <w:sz w:val="22"/>
                <w:szCs w:val="22"/>
                <w:lang w:eastAsia="it-IT"/>
              </w:rPr>
            </w:pPr>
          </w:p>
          <w:tbl>
            <w:tblPr>
              <w:tblW w:w="5000" w:type="pct"/>
              <w:jc w:val="center"/>
              <w:tblLook w:val="04A0" w:firstRow="1" w:lastRow="0" w:firstColumn="1" w:lastColumn="0" w:noHBand="0" w:noVBand="1"/>
            </w:tblPr>
            <w:tblGrid>
              <w:gridCol w:w="3104"/>
              <w:gridCol w:w="2127"/>
              <w:gridCol w:w="2174"/>
              <w:gridCol w:w="2868"/>
            </w:tblGrid>
            <w:tr w:rsidR="002275FB" w:rsidRPr="000168F6" w:rsidTr="002275FB">
              <w:trPr>
                <w:trHeight w:val="576"/>
                <w:jc w:val="center"/>
              </w:trPr>
              <w:tc>
                <w:tcPr>
                  <w:tcW w:w="1511" w:type="pct"/>
                  <w:tcBorders>
                    <w:top w:val="single" w:sz="4" w:space="0" w:color="auto"/>
                    <w:left w:val="single" w:sz="4" w:space="0" w:color="auto"/>
                    <w:bottom w:val="single" w:sz="4" w:space="0" w:color="auto"/>
                    <w:right w:val="single" w:sz="4" w:space="0" w:color="auto"/>
                  </w:tcBorders>
                  <w:vAlign w:val="center"/>
                  <w:hideMark/>
                </w:tcPr>
                <w:p w:rsidR="002275FB" w:rsidRPr="000168F6" w:rsidRDefault="002275FB" w:rsidP="002275FB">
                  <w:pPr>
                    <w:widowControl/>
                    <w:suppressAutoHyphens w:val="0"/>
                    <w:rPr>
                      <w:rFonts w:ascii="Calibri" w:hAnsi="Calibri" w:cs="Calibri"/>
                      <w:color w:val="00000A"/>
                      <w:kern w:val="2"/>
                      <w:sz w:val="24"/>
                      <w:szCs w:val="22"/>
                      <w:lang w:eastAsia="it-IT"/>
                    </w:rPr>
                  </w:pPr>
                  <w:r w:rsidRPr="000168F6">
                    <w:rPr>
                      <w:rFonts w:ascii="Calibri" w:hAnsi="Calibri" w:cs="Calibri"/>
                      <w:color w:val="00000A"/>
                      <w:sz w:val="22"/>
                      <w:szCs w:val="22"/>
                      <w:lang w:eastAsia="it-IT"/>
                    </w:rPr>
                    <w:t>Nome e cognome</w:t>
                  </w:r>
                </w:p>
              </w:tc>
              <w:tc>
                <w:tcPr>
                  <w:tcW w:w="1035" w:type="pct"/>
                  <w:tcBorders>
                    <w:top w:val="single" w:sz="4" w:space="0" w:color="auto"/>
                    <w:left w:val="single" w:sz="4" w:space="0" w:color="auto"/>
                    <w:bottom w:val="single" w:sz="4" w:space="0" w:color="auto"/>
                    <w:right w:val="single" w:sz="4" w:space="0" w:color="auto"/>
                  </w:tcBorders>
                  <w:vAlign w:val="center"/>
                  <w:hideMark/>
                </w:tcPr>
                <w:p w:rsidR="002275FB" w:rsidRPr="000168F6" w:rsidRDefault="002275FB" w:rsidP="002275FB">
                  <w:pPr>
                    <w:widowControl/>
                    <w:suppressAutoHyphens w:val="0"/>
                    <w:jc w:val="both"/>
                    <w:rPr>
                      <w:rFonts w:ascii="Calibri" w:hAnsi="Calibri" w:cs="Calibri"/>
                      <w:color w:val="00000A"/>
                      <w:kern w:val="2"/>
                      <w:sz w:val="24"/>
                      <w:szCs w:val="22"/>
                      <w:lang w:eastAsia="it-IT"/>
                    </w:rPr>
                  </w:pPr>
                  <w:r w:rsidRPr="000168F6">
                    <w:rPr>
                      <w:rFonts w:ascii="Calibri" w:hAnsi="Calibri" w:cs="Calibri"/>
                      <w:color w:val="00000A"/>
                      <w:sz w:val="22"/>
                      <w:szCs w:val="22"/>
                      <w:lang w:eastAsia="it-IT"/>
                    </w:rPr>
                    <w:t xml:space="preserve">Data e luogo di nascita </w:t>
                  </w:r>
                </w:p>
              </w:tc>
              <w:tc>
                <w:tcPr>
                  <w:tcW w:w="1058" w:type="pct"/>
                  <w:tcBorders>
                    <w:top w:val="single" w:sz="4" w:space="0" w:color="auto"/>
                    <w:left w:val="single" w:sz="4" w:space="0" w:color="auto"/>
                    <w:bottom w:val="nil"/>
                    <w:right w:val="single" w:sz="4" w:space="0" w:color="auto"/>
                  </w:tcBorders>
                  <w:vAlign w:val="center"/>
                  <w:hideMark/>
                </w:tcPr>
                <w:p w:rsidR="002275FB" w:rsidRPr="000168F6" w:rsidRDefault="002275FB" w:rsidP="002275FB">
                  <w:pPr>
                    <w:widowControl/>
                    <w:suppressAutoHyphens w:val="0"/>
                    <w:rPr>
                      <w:rFonts w:ascii="Calibri" w:hAnsi="Calibri" w:cs="Calibri"/>
                      <w:color w:val="00000A"/>
                      <w:kern w:val="2"/>
                      <w:sz w:val="24"/>
                      <w:szCs w:val="22"/>
                      <w:lang w:eastAsia="it-IT"/>
                    </w:rPr>
                  </w:pPr>
                  <w:r w:rsidRPr="000168F6">
                    <w:rPr>
                      <w:rFonts w:ascii="Calibri" w:hAnsi="Calibri" w:cs="Calibri"/>
                      <w:color w:val="00000A"/>
                      <w:sz w:val="22"/>
                      <w:szCs w:val="22"/>
                      <w:lang w:eastAsia="it-IT"/>
                    </w:rPr>
                    <w:t>Residenza</w:t>
                  </w:r>
                </w:p>
              </w:tc>
              <w:tc>
                <w:tcPr>
                  <w:tcW w:w="1396" w:type="pct"/>
                  <w:tcBorders>
                    <w:top w:val="single" w:sz="4" w:space="0" w:color="auto"/>
                    <w:left w:val="single" w:sz="4" w:space="0" w:color="auto"/>
                    <w:bottom w:val="nil"/>
                    <w:right w:val="single" w:sz="4" w:space="0" w:color="auto"/>
                  </w:tcBorders>
                  <w:vAlign w:val="center"/>
                  <w:hideMark/>
                </w:tcPr>
                <w:p w:rsidR="002275FB" w:rsidRPr="000168F6" w:rsidRDefault="002275FB" w:rsidP="002275FB">
                  <w:pPr>
                    <w:widowControl/>
                    <w:suppressAutoHyphens w:val="0"/>
                    <w:rPr>
                      <w:rFonts w:ascii="Calibri" w:hAnsi="Calibri" w:cs="Calibri"/>
                      <w:color w:val="00000A"/>
                      <w:kern w:val="2"/>
                      <w:sz w:val="24"/>
                      <w:szCs w:val="22"/>
                      <w:lang w:eastAsia="it-IT"/>
                    </w:rPr>
                  </w:pPr>
                  <w:r w:rsidRPr="000168F6">
                    <w:rPr>
                      <w:rFonts w:ascii="Calibri" w:hAnsi="Calibri" w:cs="Calibri"/>
                      <w:color w:val="00000A"/>
                      <w:sz w:val="22"/>
                      <w:szCs w:val="22"/>
                      <w:lang w:eastAsia="it-IT"/>
                    </w:rPr>
                    <w:t xml:space="preserve">Codice fiscale </w:t>
                  </w:r>
                </w:p>
              </w:tc>
            </w:tr>
            <w:tr w:rsidR="002275FB" w:rsidRPr="000168F6" w:rsidTr="002275FB">
              <w:trPr>
                <w:jc w:val="center"/>
              </w:trPr>
              <w:tc>
                <w:tcPr>
                  <w:tcW w:w="1511"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color w:val="00000A"/>
                      <w:kern w:val="2"/>
                      <w:sz w:val="24"/>
                      <w:szCs w:val="22"/>
                      <w:lang w:eastAsia="it-IT"/>
                    </w:rPr>
                  </w:pPr>
                </w:p>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035"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058" w:type="pct"/>
                  <w:tcBorders>
                    <w:top w:val="single" w:sz="4" w:space="0" w:color="auto"/>
                    <w:left w:val="single" w:sz="4" w:space="0" w:color="auto"/>
                    <w:bottom w:val="single" w:sz="4" w:space="0" w:color="auto"/>
                    <w:right w:val="single" w:sz="4" w:space="0" w:color="auto"/>
                  </w:tcBorders>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396" w:type="pct"/>
                  <w:tcBorders>
                    <w:top w:val="single" w:sz="4" w:space="0" w:color="auto"/>
                    <w:left w:val="single" w:sz="4" w:space="0" w:color="auto"/>
                    <w:bottom w:val="single" w:sz="4" w:space="0" w:color="auto"/>
                    <w:right w:val="single" w:sz="4" w:space="0" w:color="auto"/>
                  </w:tcBorders>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r>
            <w:tr w:rsidR="002275FB" w:rsidRPr="000168F6" w:rsidTr="002275FB">
              <w:trPr>
                <w:jc w:val="center"/>
              </w:trPr>
              <w:tc>
                <w:tcPr>
                  <w:tcW w:w="1511"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color w:val="00000A"/>
                      <w:kern w:val="2"/>
                      <w:sz w:val="24"/>
                      <w:szCs w:val="22"/>
                      <w:lang w:eastAsia="it-IT"/>
                    </w:rPr>
                  </w:pPr>
                </w:p>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035"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058" w:type="pct"/>
                  <w:tcBorders>
                    <w:top w:val="single" w:sz="4" w:space="0" w:color="auto"/>
                    <w:left w:val="single" w:sz="4" w:space="0" w:color="auto"/>
                    <w:bottom w:val="single" w:sz="4" w:space="0" w:color="auto"/>
                    <w:right w:val="single" w:sz="4" w:space="0" w:color="auto"/>
                  </w:tcBorders>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396" w:type="pct"/>
                  <w:tcBorders>
                    <w:top w:val="single" w:sz="4" w:space="0" w:color="auto"/>
                    <w:left w:val="single" w:sz="4" w:space="0" w:color="auto"/>
                    <w:bottom w:val="single" w:sz="4" w:space="0" w:color="auto"/>
                    <w:right w:val="single" w:sz="4" w:space="0" w:color="auto"/>
                  </w:tcBorders>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r>
          </w:tbl>
          <w:p w:rsidR="002275FB" w:rsidRPr="000168F6" w:rsidRDefault="002275FB" w:rsidP="002275FB">
            <w:pPr>
              <w:widowControl/>
              <w:suppressAutoHyphens w:val="0"/>
              <w:jc w:val="both"/>
              <w:rPr>
                <w:rFonts w:ascii="Calibri" w:hAnsi="Calibri" w:cs="Calibri"/>
                <w:color w:val="00000A"/>
                <w:sz w:val="22"/>
                <w:szCs w:val="22"/>
                <w:lang w:eastAsia="it-IT"/>
              </w:rPr>
            </w:pPr>
          </w:p>
          <w:p w:rsidR="002275FB" w:rsidRPr="000168F6" w:rsidRDefault="002275FB" w:rsidP="004672B1">
            <w:pPr>
              <w:pStyle w:val="Paragrafoelenco"/>
              <w:widowControl/>
              <w:numPr>
                <w:ilvl w:val="0"/>
                <w:numId w:val="46"/>
              </w:numPr>
              <w:suppressAutoHyphens w:val="0"/>
              <w:ind w:right="455"/>
              <w:jc w:val="both"/>
              <w:rPr>
                <w:rFonts w:ascii="Calibri" w:hAnsi="Calibri" w:cs="Calibri"/>
                <w:color w:val="00000A"/>
                <w:sz w:val="22"/>
                <w:szCs w:val="22"/>
                <w:lang w:eastAsia="it-IT"/>
              </w:rPr>
            </w:pPr>
            <w:r w:rsidRPr="000168F6">
              <w:rPr>
                <w:rFonts w:ascii="Calibri" w:hAnsi="Calibri" w:cs="Calibri"/>
                <w:color w:val="00000A"/>
                <w:sz w:val="22"/>
                <w:szCs w:val="22"/>
                <w:lang w:eastAsia="it-IT"/>
              </w:rPr>
              <w:t>che il socio unico è</w:t>
            </w:r>
          </w:p>
          <w:p w:rsidR="002275FB" w:rsidRPr="000168F6" w:rsidRDefault="002275FB" w:rsidP="002275FB">
            <w:pPr>
              <w:widowControl/>
              <w:suppressAutoHyphens w:val="0"/>
              <w:ind w:left="284"/>
              <w:jc w:val="both"/>
              <w:rPr>
                <w:rFonts w:ascii="Calibri" w:hAnsi="Calibri" w:cs="Calibri"/>
                <w:color w:val="00000A"/>
                <w:sz w:val="22"/>
                <w:szCs w:val="22"/>
                <w:lang w:eastAsia="it-IT"/>
              </w:rPr>
            </w:pPr>
          </w:p>
          <w:tbl>
            <w:tblPr>
              <w:tblW w:w="5000" w:type="pct"/>
              <w:jc w:val="center"/>
              <w:tblLook w:val="04A0" w:firstRow="1" w:lastRow="0" w:firstColumn="1" w:lastColumn="0" w:noHBand="0" w:noVBand="1"/>
            </w:tblPr>
            <w:tblGrid>
              <w:gridCol w:w="3104"/>
              <w:gridCol w:w="2127"/>
              <w:gridCol w:w="2174"/>
              <w:gridCol w:w="2868"/>
            </w:tblGrid>
            <w:tr w:rsidR="002275FB" w:rsidRPr="000168F6" w:rsidTr="002275FB">
              <w:trPr>
                <w:trHeight w:val="576"/>
                <w:jc w:val="center"/>
              </w:trPr>
              <w:tc>
                <w:tcPr>
                  <w:tcW w:w="1511" w:type="pct"/>
                  <w:tcBorders>
                    <w:top w:val="single" w:sz="4" w:space="0" w:color="auto"/>
                    <w:left w:val="single" w:sz="4" w:space="0" w:color="auto"/>
                    <w:bottom w:val="single" w:sz="4" w:space="0" w:color="auto"/>
                    <w:right w:val="single" w:sz="4" w:space="0" w:color="auto"/>
                  </w:tcBorders>
                  <w:vAlign w:val="center"/>
                  <w:hideMark/>
                </w:tcPr>
                <w:p w:rsidR="002275FB" w:rsidRPr="000168F6" w:rsidRDefault="002275FB" w:rsidP="002275FB">
                  <w:pPr>
                    <w:widowControl/>
                    <w:suppressAutoHyphens w:val="0"/>
                    <w:rPr>
                      <w:rFonts w:ascii="Calibri" w:hAnsi="Calibri" w:cs="Calibri"/>
                      <w:color w:val="00000A"/>
                      <w:kern w:val="2"/>
                      <w:sz w:val="24"/>
                      <w:szCs w:val="22"/>
                      <w:lang w:eastAsia="it-IT"/>
                    </w:rPr>
                  </w:pPr>
                  <w:r w:rsidRPr="000168F6">
                    <w:rPr>
                      <w:rFonts w:ascii="Calibri" w:hAnsi="Calibri" w:cs="Calibri"/>
                      <w:color w:val="00000A"/>
                      <w:sz w:val="22"/>
                      <w:szCs w:val="22"/>
                      <w:lang w:eastAsia="it-IT"/>
                    </w:rPr>
                    <w:t>Nome e cognome</w:t>
                  </w:r>
                </w:p>
              </w:tc>
              <w:tc>
                <w:tcPr>
                  <w:tcW w:w="1035" w:type="pct"/>
                  <w:tcBorders>
                    <w:top w:val="single" w:sz="4" w:space="0" w:color="auto"/>
                    <w:left w:val="single" w:sz="4" w:space="0" w:color="auto"/>
                    <w:bottom w:val="single" w:sz="4" w:space="0" w:color="auto"/>
                    <w:right w:val="single" w:sz="4" w:space="0" w:color="auto"/>
                  </w:tcBorders>
                  <w:vAlign w:val="center"/>
                  <w:hideMark/>
                </w:tcPr>
                <w:p w:rsidR="002275FB" w:rsidRPr="000168F6" w:rsidRDefault="002275FB" w:rsidP="002275FB">
                  <w:pPr>
                    <w:widowControl/>
                    <w:suppressAutoHyphens w:val="0"/>
                    <w:jc w:val="both"/>
                    <w:rPr>
                      <w:rFonts w:ascii="Calibri" w:hAnsi="Calibri" w:cs="Calibri"/>
                      <w:color w:val="00000A"/>
                      <w:kern w:val="2"/>
                      <w:sz w:val="24"/>
                      <w:szCs w:val="22"/>
                      <w:lang w:eastAsia="it-IT"/>
                    </w:rPr>
                  </w:pPr>
                  <w:r w:rsidRPr="000168F6">
                    <w:rPr>
                      <w:rFonts w:ascii="Calibri" w:hAnsi="Calibri" w:cs="Calibri"/>
                      <w:color w:val="00000A"/>
                      <w:sz w:val="22"/>
                      <w:szCs w:val="22"/>
                      <w:lang w:eastAsia="it-IT"/>
                    </w:rPr>
                    <w:t xml:space="preserve">Data e luogo di nascita </w:t>
                  </w:r>
                </w:p>
              </w:tc>
              <w:tc>
                <w:tcPr>
                  <w:tcW w:w="1058" w:type="pct"/>
                  <w:tcBorders>
                    <w:top w:val="single" w:sz="4" w:space="0" w:color="auto"/>
                    <w:left w:val="single" w:sz="4" w:space="0" w:color="auto"/>
                    <w:bottom w:val="nil"/>
                    <w:right w:val="single" w:sz="4" w:space="0" w:color="auto"/>
                  </w:tcBorders>
                  <w:vAlign w:val="center"/>
                  <w:hideMark/>
                </w:tcPr>
                <w:p w:rsidR="002275FB" w:rsidRPr="000168F6" w:rsidRDefault="002275FB" w:rsidP="002275FB">
                  <w:pPr>
                    <w:widowControl/>
                    <w:suppressAutoHyphens w:val="0"/>
                    <w:rPr>
                      <w:rFonts w:ascii="Calibri" w:hAnsi="Calibri" w:cs="Calibri"/>
                      <w:color w:val="00000A"/>
                      <w:kern w:val="2"/>
                      <w:sz w:val="24"/>
                      <w:szCs w:val="22"/>
                      <w:lang w:eastAsia="it-IT"/>
                    </w:rPr>
                  </w:pPr>
                  <w:r w:rsidRPr="000168F6">
                    <w:rPr>
                      <w:rFonts w:ascii="Calibri" w:hAnsi="Calibri" w:cs="Calibri"/>
                      <w:color w:val="00000A"/>
                      <w:sz w:val="22"/>
                      <w:szCs w:val="22"/>
                      <w:lang w:eastAsia="it-IT"/>
                    </w:rPr>
                    <w:t>Residenza</w:t>
                  </w:r>
                </w:p>
              </w:tc>
              <w:tc>
                <w:tcPr>
                  <w:tcW w:w="1396" w:type="pct"/>
                  <w:tcBorders>
                    <w:top w:val="single" w:sz="4" w:space="0" w:color="auto"/>
                    <w:left w:val="single" w:sz="4" w:space="0" w:color="auto"/>
                    <w:bottom w:val="nil"/>
                    <w:right w:val="single" w:sz="4" w:space="0" w:color="auto"/>
                  </w:tcBorders>
                  <w:vAlign w:val="center"/>
                  <w:hideMark/>
                </w:tcPr>
                <w:p w:rsidR="002275FB" w:rsidRPr="000168F6" w:rsidRDefault="002275FB" w:rsidP="002275FB">
                  <w:pPr>
                    <w:widowControl/>
                    <w:suppressAutoHyphens w:val="0"/>
                    <w:rPr>
                      <w:rFonts w:ascii="Calibri" w:hAnsi="Calibri" w:cs="Calibri"/>
                      <w:color w:val="00000A"/>
                      <w:kern w:val="2"/>
                      <w:sz w:val="24"/>
                      <w:szCs w:val="22"/>
                      <w:lang w:eastAsia="it-IT"/>
                    </w:rPr>
                  </w:pPr>
                  <w:r w:rsidRPr="000168F6">
                    <w:rPr>
                      <w:rFonts w:ascii="Calibri" w:hAnsi="Calibri" w:cs="Calibri"/>
                      <w:color w:val="00000A"/>
                      <w:sz w:val="22"/>
                      <w:szCs w:val="22"/>
                      <w:lang w:eastAsia="it-IT"/>
                    </w:rPr>
                    <w:t xml:space="preserve">Codice fiscale </w:t>
                  </w:r>
                </w:p>
              </w:tc>
            </w:tr>
            <w:tr w:rsidR="002275FB" w:rsidRPr="000168F6" w:rsidTr="002275FB">
              <w:trPr>
                <w:jc w:val="center"/>
              </w:trPr>
              <w:tc>
                <w:tcPr>
                  <w:tcW w:w="1511"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color w:val="00000A"/>
                      <w:kern w:val="2"/>
                      <w:sz w:val="24"/>
                      <w:szCs w:val="22"/>
                      <w:lang w:eastAsia="it-IT"/>
                    </w:rPr>
                  </w:pPr>
                </w:p>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035"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058" w:type="pct"/>
                  <w:tcBorders>
                    <w:top w:val="single" w:sz="4" w:space="0" w:color="auto"/>
                    <w:left w:val="single" w:sz="4" w:space="0" w:color="auto"/>
                    <w:bottom w:val="single" w:sz="4" w:space="0" w:color="auto"/>
                    <w:right w:val="single" w:sz="4" w:space="0" w:color="auto"/>
                  </w:tcBorders>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396" w:type="pct"/>
                  <w:tcBorders>
                    <w:top w:val="single" w:sz="4" w:space="0" w:color="auto"/>
                    <w:left w:val="single" w:sz="4" w:space="0" w:color="auto"/>
                    <w:bottom w:val="single" w:sz="4" w:space="0" w:color="auto"/>
                    <w:right w:val="single" w:sz="4" w:space="0" w:color="auto"/>
                  </w:tcBorders>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r>
          </w:tbl>
          <w:p w:rsidR="002275FB" w:rsidRPr="000168F6" w:rsidRDefault="002275FB" w:rsidP="002275FB">
            <w:pPr>
              <w:widowControl/>
              <w:suppressAutoHyphens w:val="0"/>
              <w:jc w:val="both"/>
              <w:rPr>
                <w:rFonts w:ascii="Calibri" w:hAnsi="Calibri" w:cs="Calibri"/>
                <w:color w:val="00000A"/>
                <w:sz w:val="22"/>
                <w:szCs w:val="22"/>
                <w:lang w:eastAsia="it-IT"/>
              </w:rPr>
            </w:pPr>
          </w:p>
          <w:p w:rsidR="002275FB" w:rsidRPr="000168F6" w:rsidRDefault="002275FB" w:rsidP="004672B1">
            <w:pPr>
              <w:pStyle w:val="Paragrafoelenco"/>
              <w:widowControl/>
              <w:numPr>
                <w:ilvl w:val="0"/>
                <w:numId w:val="46"/>
              </w:numPr>
              <w:suppressAutoHyphens w:val="0"/>
              <w:ind w:right="455"/>
              <w:jc w:val="both"/>
              <w:rPr>
                <w:rFonts w:ascii="Calibri" w:hAnsi="Calibri" w:cs="Calibri"/>
                <w:color w:val="00000A"/>
                <w:sz w:val="22"/>
                <w:szCs w:val="22"/>
                <w:lang w:eastAsia="it-IT"/>
              </w:rPr>
            </w:pPr>
            <w:r w:rsidRPr="000168F6">
              <w:rPr>
                <w:rFonts w:ascii="Calibri" w:hAnsi="Calibri" w:cs="Calibri"/>
                <w:color w:val="00000A"/>
                <w:sz w:val="22"/>
                <w:szCs w:val="22"/>
                <w:lang w:eastAsia="it-IT"/>
              </w:rPr>
              <w:t xml:space="preserve">che l’amministratore di fatto di cui all’art. 94, comma 3, </w:t>
            </w:r>
            <w:proofErr w:type="spellStart"/>
            <w:r w:rsidRPr="000168F6">
              <w:rPr>
                <w:rFonts w:ascii="Calibri" w:hAnsi="Calibri" w:cs="Calibri"/>
                <w:color w:val="00000A"/>
                <w:sz w:val="22"/>
                <w:szCs w:val="22"/>
                <w:lang w:eastAsia="it-IT"/>
              </w:rPr>
              <w:t>lett</w:t>
            </w:r>
            <w:proofErr w:type="spellEnd"/>
            <w:r w:rsidRPr="000168F6">
              <w:rPr>
                <w:rFonts w:ascii="Calibri" w:hAnsi="Calibri" w:cs="Calibri"/>
                <w:color w:val="00000A"/>
                <w:sz w:val="22"/>
                <w:szCs w:val="22"/>
                <w:lang w:eastAsia="it-IT"/>
              </w:rPr>
              <w:t>. h) del Codice è:</w:t>
            </w:r>
          </w:p>
          <w:p w:rsidR="002275FB" w:rsidRPr="000168F6" w:rsidRDefault="002275FB" w:rsidP="002275FB">
            <w:pPr>
              <w:widowControl/>
              <w:suppressAutoHyphens w:val="0"/>
              <w:jc w:val="both"/>
              <w:rPr>
                <w:rFonts w:ascii="Calibri" w:hAnsi="Calibri" w:cs="Calibri"/>
                <w:sz w:val="22"/>
                <w:szCs w:val="22"/>
                <w:lang w:eastAsia="it-IT"/>
              </w:rPr>
            </w:pPr>
          </w:p>
          <w:tbl>
            <w:tblPr>
              <w:tblW w:w="5000" w:type="pct"/>
              <w:tblLook w:val="04A0" w:firstRow="1" w:lastRow="0" w:firstColumn="1" w:lastColumn="0" w:noHBand="0" w:noVBand="1"/>
            </w:tblPr>
            <w:tblGrid>
              <w:gridCol w:w="2634"/>
              <w:gridCol w:w="1909"/>
              <w:gridCol w:w="2866"/>
              <w:gridCol w:w="2864"/>
            </w:tblGrid>
            <w:tr w:rsidR="002275FB" w:rsidRPr="000168F6" w:rsidTr="002275FB">
              <w:trPr>
                <w:trHeight w:val="576"/>
              </w:trPr>
              <w:tc>
                <w:tcPr>
                  <w:tcW w:w="1282" w:type="pct"/>
                  <w:tcBorders>
                    <w:top w:val="single" w:sz="4" w:space="0" w:color="auto"/>
                    <w:left w:val="single" w:sz="4" w:space="0" w:color="auto"/>
                    <w:bottom w:val="single" w:sz="4" w:space="0" w:color="auto"/>
                    <w:right w:val="single" w:sz="4" w:space="0" w:color="auto"/>
                  </w:tcBorders>
                  <w:vAlign w:val="center"/>
                  <w:hideMark/>
                </w:tcPr>
                <w:p w:rsidR="002275FB" w:rsidRPr="000168F6" w:rsidRDefault="002275FB" w:rsidP="002275FB">
                  <w:pPr>
                    <w:widowControl/>
                    <w:suppressAutoHyphens w:val="0"/>
                    <w:rPr>
                      <w:rFonts w:ascii="Calibri" w:hAnsi="Calibri" w:cs="Calibri"/>
                      <w:kern w:val="2"/>
                      <w:sz w:val="24"/>
                      <w:szCs w:val="22"/>
                      <w:lang w:eastAsia="it-IT"/>
                    </w:rPr>
                  </w:pPr>
                  <w:r w:rsidRPr="000168F6">
                    <w:rPr>
                      <w:rFonts w:ascii="Calibri" w:hAnsi="Calibri" w:cs="Calibri"/>
                      <w:sz w:val="22"/>
                      <w:szCs w:val="22"/>
                      <w:lang w:eastAsia="it-IT"/>
                    </w:rPr>
                    <w:t>Nome e cognome</w:t>
                  </w:r>
                </w:p>
              </w:tc>
              <w:tc>
                <w:tcPr>
                  <w:tcW w:w="929" w:type="pct"/>
                  <w:tcBorders>
                    <w:top w:val="single" w:sz="4" w:space="0" w:color="auto"/>
                    <w:left w:val="single" w:sz="4" w:space="0" w:color="auto"/>
                    <w:bottom w:val="single" w:sz="4" w:space="0" w:color="auto"/>
                    <w:right w:val="single" w:sz="4" w:space="0" w:color="auto"/>
                  </w:tcBorders>
                  <w:vAlign w:val="center"/>
                  <w:hideMark/>
                </w:tcPr>
                <w:p w:rsidR="002275FB" w:rsidRPr="000168F6" w:rsidRDefault="002275FB" w:rsidP="002275FB">
                  <w:pPr>
                    <w:widowControl/>
                    <w:suppressAutoHyphens w:val="0"/>
                    <w:rPr>
                      <w:rFonts w:ascii="Calibri" w:hAnsi="Calibri" w:cs="Calibri"/>
                      <w:kern w:val="2"/>
                      <w:sz w:val="24"/>
                      <w:szCs w:val="22"/>
                      <w:lang w:eastAsia="it-IT"/>
                    </w:rPr>
                  </w:pPr>
                  <w:r w:rsidRPr="000168F6">
                    <w:rPr>
                      <w:rFonts w:ascii="Calibri" w:hAnsi="Calibri" w:cs="Calibri"/>
                      <w:sz w:val="22"/>
                      <w:szCs w:val="22"/>
                      <w:lang w:eastAsia="it-IT"/>
                    </w:rPr>
                    <w:t xml:space="preserve">Data e luogo di nascita </w:t>
                  </w:r>
                </w:p>
              </w:tc>
              <w:tc>
                <w:tcPr>
                  <w:tcW w:w="1395" w:type="pct"/>
                  <w:tcBorders>
                    <w:top w:val="single" w:sz="4" w:space="0" w:color="auto"/>
                    <w:left w:val="single" w:sz="4" w:space="0" w:color="auto"/>
                    <w:bottom w:val="nil"/>
                    <w:right w:val="single" w:sz="4" w:space="0" w:color="auto"/>
                  </w:tcBorders>
                  <w:vAlign w:val="center"/>
                  <w:hideMark/>
                </w:tcPr>
                <w:p w:rsidR="002275FB" w:rsidRPr="000168F6" w:rsidRDefault="002275FB" w:rsidP="002275FB">
                  <w:pPr>
                    <w:widowControl/>
                    <w:suppressAutoHyphens w:val="0"/>
                    <w:jc w:val="center"/>
                    <w:rPr>
                      <w:rFonts w:ascii="Calibri" w:hAnsi="Calibri" w:cs="Calibri"/>
                      <w:kern w:val="2"/>
                      <w:sz w:val="24"/>
                      <w:szCs w:val="22"/>
                      <w:lang w:eastAsia="it-IT"/>
                    </w:rPr>
                  </w:pPr>
                  <w:r w:rsidRPr="000168F6">
                    <w:rPr>
                      <w:rFonts w:ascii="Calibri" w:hAnsi="Calibri" w:cs="Calibri"/>
                      <w:sz w:val="22"/>
                      <w:szCs w:val="22"/>
                      <w:lang w:eastAsia="it-IT"/>
                    </w:rPr>
                    <w:t>Residenza</w:t>
                  </w:r>
                </w:p>
              </w:tc>
              <w:tc>
                <w:tcPr>
                  <w:tcW w:w="1394" w:type="pct"/>
                  <w:tcBorders>
                    <w:top w:val="single" w:sz="4" w:space="0" w:color="auto"/>
                    <w:left w:val="single" w:sz="4" w:space="0" w:color="auto"/>
                    <w:bottom w:val="nil"/>
                    <w:right w:val="single" w:sz="4" w:space="0" w:color="auto"/>
                  </w:tcBorders>
                  <w:vAlign w:val="center"/>
                  <w:hideMark/>
                </w:tcPr>
                <w:p w:rsidR="002275FB" w:rsidRPr="000168F6" w:rsidRDefault="002275FB" w:rsidP="002275FB">
                  <w:pPr>
                    <w:widowControl/>
                    <w:suppressAutoHyphens w:val="0"/>
                    <w:rPr>
                      <w:rFonts w:ascii="Calibri" w:hAnsi="Calibri" w:cs="Calibri"/>
                      <w:kern w:val="2"/>
                      <w:sz w:val="24"/>
                      <w:szCs w:val="22"/>
                      <w:lang w:eastAsia="it-IT"/>
                    </w:rPr>
                  </w:pPr>
                  <w:r w:rsidRPr="000168F6">
                    <w:rPr>
                      <w:rFonts w:ascii="Calibri" w:hAnsi="Calibri" w:cs="Calibri"/>
                      <w:sz w:val="22"/>
                      <w:szCs w:val="22"/>
                      <w:lang w:eastAsia="it-IT"/>
                    </w:rPr>
                    <w:t xml:space="preserve">Codice fiscale </w:t>
                  </w:r>
                </w:p>
              </w:tc>
            </w:tr>
            <w:tr w:rsidR="002275FB" w:rsidRPr="000168F6" w:rsidTr="002275FB">
              <w:tc>
                <w:tcPr>
                  <w:tcW w:w="1282"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kern w:val="2"/>
                      <w:sz w:val="24"/>
                      <w:szCs w:val="22"/>
                      <w:lang w:eastAsia="it-IT"/>
                    </w:rPr>
                  </w:pPr>
                </w:p>
                <w:p w:rsidR="002275FB" w:rsidRPr="000168F6" w:rsidRDefault="002275FB" w:rsidP="002275FB">
                  <w:pPr>
                    <w:widowControl/>
                    <w:suppressAutoHyphens w:val="0"/>
                    <w:jc w:val="both"/>
                    <w:rPr>
                      <w:rFonts w:ascii="Calibri" w:hAnsi="Calibri" w:cs="Calibri"/>
                      <w:kern w:val="2"/>
                      <w:sz w:val="24"/>
                      <w:szCs w:val="22"/>
                      <w:lang w:eastAsia="it-IT"/>
                    </w:rPr>
                  </w:pPr>
                </w:p>
              </w:tc>
              <w:tc>
                <w:tcPr>
                  <w:tcW w:w="929"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kern w:val="2"/>
                      <w:sz w:val="24"/>
                      <w:szCs w:val="22"/>
                      <w:lang w:eastAsia="it-IT"/>
                    </w:rPr>
                  </w:pPr>
                </w:p>
              </w:tc>
              <w:tc>
                <w:tcPr>
                  <w:tcW w:w="1395" w:type="pct"/>
                  <w:tcBorders>
                    <w:top w:val="single" w:sz="4" w:space="0" w:color="auto"/>
                    <w:left w:val="single" w:sz="4" w:space="0" w:color="auto"/>
                    <w:bottom w:val="single" w:sz="4" w:space="0" w:color="auto"/>
                    <w:right w:val="single" w:sz="4" w:space="0" w:color="auto"/>
                  </w:tcBorders>
                </w:tcPr>
                <w:p w:rsidR="002275FB" w:rsidRPr="000168F6" w:rsidRDefault="002275FB" w:rsidP="002275FB">
                  <w:pPr>
                    <w:widowControl/>
                    <w:suppressAutoHyphens w:val="0"/>
                    <w:jc w:val="both"/>
                    <w:rPr>
                      <w:rFonts w:ascii="Calibri" w:hAnsi="Calibri" w:cs="Calibri"/>
                      <w:kern w:val="2"/>
                      <w:sz w:val="24"/>
                      <w:szCs w:val="22"/>
                      <w:lang w:eastAsia="it-IT"/>
                    </w:rPr>
                  </w:pPr>
                </w:p>
              </w:tc>
              <w:tc>
                <w:tcPr>
                  <w:tcW w:w="1394" w:type="pct"/>
                  <w:tcBorders>
                    <w:top w:val="single" w:sz="4" w:space="0" w:color="auto"/>
                    <w:left w:val="single" w:sz="4" w:space="0" w:color="auto"/>
                    <w:bottom w:val="single" w:sz="4" w:space="0" w:color="auto"/>
                    <w:right w:val="single" w:sz="4" w:space="0" w:color="auto"/>
                  </w:tcBorders>
                </w:tcPr>
                <w:p w:rsidR="002275FB" w:rsidRPr="000168F6" w:rsidRDefault="002275FB" w:rsidP="002275FB">
                  <w:pPr>
                    <w:widowControl/>
                    <w:suppressAutoHyphens w:val="0"/>
                    <w:jc w:val="both"/>
                    <w:rPr>
                      <w:rFonts w:ascii="Calibri" w:hAnsi="Calibri" w:cs="Calibri"/>
                      <w:kern w:val="2"/>
                      <w:sz w:val="24"/>
                      <w:szCs w:val="22"/>
                      <w:lang w:eastAsia="it-IT"/>
                    </w:rPr>
                  </w:pPr>
                </w:p>
              </w:tc>
            </w:tr>
            <w:tr w:rsidR="002275FB" w:rsidRPr="000168F6" w:rsidTr="002275FB">
              <w:tc>
                <w:tcPr>
                  <w:tcW w:w="1282"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kern w:val="2"/>
                      <w:sz w:val="24"/>
                      <w:szCs w:val="22"/>
                      <w:lang w:eastAsia="it-IT"/>
                    </w:rPr>
                  </w:pPr>
                </w:p>
                <w:p w:rsidR="002275FB" w:rsidRPr="000168F6" w:rsidRDefault="002275FB" w:rsidP="002275FB">
                  <w:pPr>
                    <w:widowControl/>
                    <w:suppressAutoHyphens w:val="0"/>
                    <w:jc w:val="both"/>
                    <w:rPr>
                      <w:rFonts w:ascii="Calibri" w:hAnsi="Calibri" w:cs="Calibri"/>
                      <w:kern w:val="2"/>
                      <w:sz w:val="24"/>
                      <w:szCs w:val="22"/>
                      <w:lang w:eastAsia="it-IT"/>
                    </w:rPr>
                  </w:pPr>
                </w:p>
              </w:tc>
              <w:tc>
                <w:tcPr>
                  <w:tcW w:w="929"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kern w:val="2"/>
                      <w:sz w:val="24"/>
                      <w:szCs w:val="22"/>
                      <w:lang w:eastAsia="it-IT"/>
                    </w:rPr>
                  </w:pPr>
                </w:p>
              </w:tc>
              <w:tc>
                <w:tcPr>
                  <w:tcW w:w="1395" w:type="pct"/>
                  <w:tcBorders>
                    <w:top w:val="single" w:sz="4" w:space="0" w:color="auto"/>
                    <w:left w:val="single" w:sz="4" w:space="0" w:color="auto"/>
                    <w:bottom w:val="single" w:sz="4" w:space="0" w:color="auto"/>
                    <w:right w:val="single" w:sz="4" w:space="0" w:color="auto"/>
                  </w:tcBorders>
                </w:tcPr>
                <w:p w:rsidR="002275FB" w:rsidRPr="000168F6" w:rsidRDefault="002275FB" w:rsidP="002275FB">
                  <w:pPr>
                    <w:widowControl/>
                    <w:suppressAutoHyphens w:val="0"/>
                    <w:jc w:val="both"/>
                    <w:rPr>
                      <w:rFonts w:ascii="Calibri" w:hAnsi="Calibri" w:cs="Calibri"/>
                      <w:kern w:val="2"/>
                      <w:sz w:val="24"/>
                      <w:szCs w:val="22"/>
                      <w:lang w:eastAsia="it-IT"/>
                    </w:rPr>
                  </w:pPr>
                </w:p>
              </w:tc>
              <w:tc>
                <w:tcPr>
                  <w:tcW w:w="1394" w:type="pct"/>
                  <w:tcBorders>
                    <w:top w:val="single" w:sz="4" w:space="0" w:color="auto"/>
                    <w:left w:val="single" w:sz="4" w:space="0" w:color="auto"/>
                    <w:bottom w:val="single" w:sz="4" w:space="0" w:color="auto"/>
                    <w:right w:val="single" w:sz="4" w:space="0" w:color="auto"/>
                  </w:tcBorders>
                </w:tcPr>
                <w:p w:rsidR="002275FB" w:rsidRPr="000168F6" w:rsidRDefault="002275FB" w:rsidP="002275FB">
                  <w:pPr>
                    <w:widowControl/>
                    <w:suppressAutoHyphens w:val="0"/>
                    <w:jc w:val="both"/>
                    <w:rPr>
                      <w:rFonts w:ascii="Calibri" w:hAnsi="Calibri" w:cs="Calibri"/>
                      <w:kern w:val="2"/>
                      <w:sz w:val="24"/>
                      <w:szCs w:val="22"/>
                      <w:lang w:eastAsia="it-IT"/>
                    </w:rPr>
                  </w:pPr>
                </w:p>
              </w:tc>
            </w:tr>
          </w:tbl>
          <w:p w:rsidR="002275FB" w:rsidRPr="000168F6" w:rsidRDefault="002275FB" w:rsidP="004672B1">
            <w:pPr>
              <w:pStyle w:val="Paragrafoelenco"/>
              <w:widowControl/>
              <w:suppressAutoHyphens w:val="0"/>
              <w:ind w:right="455"/>
              <w:jc w:val="both"/>
              <w:rPr>
                <w:rFonts w:ascii="Calibri" w:hAnsi="Calibri" w:cs="Calibri"/>
                <w:color w:val="00000A"/>
                <w:sz w:val="22"/>
                <w:szCs w:val="22"/>
                <w:lang w:eastAsia="it-IT"/>
              </w:rPr>
            </w:pPr>
          </w:p>
          <w:p w:rsidR="002275FB" w:rsidRPr="000168F6" w:rsidRDefault="002275FB" w:rsidP="004672B1">
            <w:pPr>
              <w:pStyle w:val="Paragrafoelenco"/>
              <w:widowControl/>
              <w:numPr>
                <w:ilvl w:val="0"/>
                <w:numId w:val="46"/>
              </w:numPr>
              <w:suppressAutoHyphens w:val="0"/>
              <w:ind w:right="455"/>
              <w:jc w:val="both"/>
              <w:rPr>
                <w:rFonts w:ascii="Calibri" w:hAnsi="Calibri" w:cs="Calibri"/>
                <w:color w:val="00000A"/>
                <w:sz w:val="22"/>
                <w:szCs w:val="22"/>
                <w:lang w:eastAsia="it-IT"/>
              </w:rPr>
            </w:pPr>
            <w:r w:rsidRPr="000168F6">
              <w:rPr>
                <w:rFonts w:ascii="Calibri" w:hAnsi="Calibri" w:cs="Calibri"/>
                <w:color w:val="00000A"/>
                <w:sz w:val="22"/>
                <w:szCs w:val="22"/>
                <w:lang w:eastAsia="it-IT"/>
              </w:rPr>
              <w:t>in caso di socio persona giuridica, gli amministratori della stessa, ai fini dell’art. 94 comma 4 del Codice, sono:</w:t>
            </w:r>
          </w:p>
          <w:p w:rsidR="002275FB" w:rsidRPr="000168F6" w:rsidRDefault="002275FB" w:rsidP="002275FB">
            <w:pPr>
              <w:widowControl/>
              <w:suppressAutoHyphens w:val="0"/>
              <w:jc w:val="both"/>
              <w:rPr>
                <w:rFonts w:ascii="Calibri" w:hAnsi="Calibri" w:cs="Calibri"/>
                <w:sz w:val="22"/>
                <w:szCs w:val="22"/>
                <w:lang w:eastAsia="it-IT"/>
              </w:rPr>
            </w:pPr>
          </w:p>
          <w:tbl>
            <w:tblPr>
              <w:tblW w:w="5000" w:type="pct"/>
              <w:tblLook w:val="04A0" w:firstRow="1" w:lastRow="0" w:firstColumn="1" w:lastColumn="0" w:noHBand="0" w:noVBand="1"/>
            </w:tblPr>
            <w:tblGrid>
              <w:gridCol w:w="1973"/>
              <w:gridCol w:w="1430"/>
              <w:gridCol w:w="2147"/>
              <w:gridCol w:w="2147"/>
              <w:gridCol w:w="2576"/>
            </w:tblGrid>
            <w:tr w:rsidR="002275FB" w:rsidRPr="000168F6" w:rsidTr="002275FB">
              <w:trPr>
                <w:trHeight w:val="576"/>
              </w:trPr>
              <w:tc>
                <w:tcPr>
                  <w:tcW w:w="960" w:type="pct"/>
                  <w:tcBorders>
                    <w:top w:val="single" w:sz="4" w:space="0" w:color="auto"/>
                    <w:left w:val="single" w:sz="4" w:space="0" w:color="auto"/>
                    <w:bottom w:val="single" w:sz="4" w:space="0" w:color="auto"/>
                    <w:right w:val="single" w:sz="4" w:space="0" w:color="auto"/>
                  </w:tcBorders>
                  <w:vAlign w:val="center"/>
                  <w:hideMark/>
                </w:tcPr>
                <w:p w:rsidR="002275FB" w:rsidRPr="000168F6" w:rsidRDefault="002275FB" w:rsidP="002275FB">
                  <w:pPr>
                    <w:widowControl/>
                    <w:suppressAutoHyphens w:val="0"/>
                    <w:rPr>
                      <w:rFonts w:ascii="Calibri" w:hAnsi="Calibri" w:cs="Calibri"/>
                      <w:kern w:val="2"/>
                      <w:sz w:val="24"/>
                      <w:szCs w:val="22"/>
                      <w:lang w:eastAsia="it-IT"/>
                    </w:rPr>
                  </w:pPr>
                  <w:r w:rsidRPr="000168F6">
                    <w:rPr>
                      <w:rFonts w:ascii="Calibri" w:hAnsi="Calibri" w:cs="Calibri"/>
                      <w:sz w:val="22"/>
                      <w:szCs w:val="22"/>
                      <w:lang w:eastAsia="it-IT"/>
                    </w:rPr>
                    <w:t>Nome e cognome</w:t>
                  </w:r>
                </w:p>
              </w:tc>
              <w:tc>
                <w:tcPr>
                  <w:tcW w:w="696" w:type="pct"/>
                  <w:tcBorders>
                    <w:top w:val="single" w:sz="4" w:space="0" w:color="auto"/>
                    <w:left w:val="single" w:sz="4" w:space="0" w:color="auto"/>
                    <w:bottom w:val="single" w:sz="4" w:space="0" w:color="auto"/>
                    <w:right w:val="single" w:sz="4" w:space="0" w:color="auto"/>
                  </w:tcBorders>
                  <w:vAlign w:val="center"/>
                  <w:hideMark/>
                </w:tcPr>
                <w:p w:rsidR="002275FB" w:rsidRPr="000168F6" w:rsidRDefault="002275FB" w:rsidP="002275FB">
                  <w:pPr>
                    <w:widowControl/>
                    <w:suppressAutoHyphens w:val="0"/>
                    <w:rPr>
                      <w:rFonts w:ascii="Calibri" w:hAnsi="Calibri" w:cs="Calibri"/>
                      <w:kern w:val="2"/>
                      <w:sz w:val="24"/>
                      <w:szCs w:val="22"/>
                      <w:lang w:eastAsia="it-IT"/>
                    </w:rPr>
                  </w:pPr>
                  <w:r w:rsidRPr="000168F6">
                    <w:rPr>
                      <w:rFonts w:ascii="Calibri" w:hAnsi="Calibri" w:cs="Calibri"/>
                      <w:sz w:val="22"/>
                      <w:szCs w:val="22"/>
                      <w:lang w:eastAsia="it-IT"/>
                    </w:rPr>
                    <w:t xml:space="preserve">Data e luogo di nascita </w:t>
                  </w:r>
                </w:p>
              </w:tc>
              <w:tc>
                <w:tcPr>
                  <w:tcW w:w="1045" w:type="pct"/>
                  <w:tcBorders>
                    <w:top w:val="single" w:sz="4" w:space="0" w:color="auto"/>
                    <w:left w:val="single" w:sz="4" w:space="0" w:color="auto"/>
                    <w:bottom w:val="nil"/>
                    <w:right w:val="single" w:sz="4" w:space="0" w:color="auto"/>
                  </w:tcBorders>
                  <w:vAlign w:val="center"/>
                  <w:hideMark/>
                </w:tcPr>
                <w:p w:rsidR="002275FB" w:rsidRPr="000168F6" w:rsidRDefault="002275FB" w:rsidP="002275FB">
                  <w:pPr>
                    <w:widowControl/>
                    <w:suppressAutoHyphens w:val="0"/>
                    <w:rPr>
                      <w:rFonts w:ascii="Calibri" w:hAnsi="Calibri" w:cs="Calibri"/>
                      <w:kern w:val="2"/>
                      <w:sz w:val="24"/>
                      <w:szCs w:val="22"/>
                      <w:lang w:eastAsia="it-IT"/>
                    </w:rPr>
                  </w:pPr>
                  <w:r w:rsidRPr="000168F6">
                    <w:rPr>
                      <w:rFonts w:ascii="Calibri" w:hAnsi="Calibri" w:cs="Calibri"/>
                      <w:sz w:val="22"/>
                      <w:szCs w:val="22"/>
                      <w:lang w:eastAsia="it-IT"/>
                    </w:rPr>
                    <w:t>Residenza</w:t>
                  </w:r>
                </w:p>
              </w:tc>
              <w:tc>
                <w:tcPr>
                  <w:tcW w:w="1045" w:type="pct"/>
                  <w:tcBorders>
                    <w:top w:val="single" w:sz="4" w:space="0" w:color="auto"/>
                    <w:left w:val="single" w:sz="4" w:space="0" w:color="auto"/>
                    <w:bottom w:val="nil"/>
                    <w:right w:val="single" w:sz="4" w:space="0" w:color="auto"/>
                  </w:tcBorders>
                  <w:vAlign w:val="center"/>
                  <w:hideMark/>
                </w:tcPr>
                <w:p w:rsidR="002275FB" w:rsidRPr="000168F6" w:rsidRDefault="002275FB" w:rsidP="002275FB">
                  <w:pPr>
                    <w:widowControl/>
                    <w:suppressAutoHyphens w:val="0"/>
                    <w:rPr>
                      <w:rFonts w:ascii="Calibri" w:hAnsi="Calibri" w:cs="Calibri"/>
                      <w:kern w:val="2"/>
                      <w:sz w:val="24"/>
                      <w:szCs w:val="22"/>
                      <w:lang w:eastAsia="it-IT"/>
                    </w:rPr>
                  </w:pPr>
                  <w:r w:rsidRPr="000168F6">
                    <w:rPr>
                      <w:rFonts w:ascii="Calibri" w:hAnsi="Calibri" w:cs="Calibri"/>
                      <w:sz w:val="22"/>
                      <w:szCs w:val="22"/>
                      <w:lang w:eastAsia="it-IT"/>
                    </w:rPr>
                    <w:t xml:space="preserve">Codice fiscale </w:t>
                  </w:r>
                </w:p>
              </w:tc>
              <w:tc>
                <w:tcPr>
                  <w:tcW w:w="1254" w:type="pct"/>
                  <w:tcBorders>
                    <w:top w:val="single" w:sz="4" w:space="0" w:color="auto"/>
                    <w:left w:val="single" w:sz="4" w:space="0" w:color="auto"/>
                    <w:bottom w:val="nil"/>
                    <w:right w:val="single" w:sz="4" w:space="0" w:color="auto"/>
                  </w:tcBorders>
                  <w:vAlign w:val="center"/>
                  <w:hideMark/>
                </w:tcPr>
                <w:p w:rsidR="002275FB" w:rsidRPr="000168F6" w:rsidRDefault="002275FB" w:rsidP="002275FB">
                  <w:pPr>
                    <w:widowControl/>
                    <w:suppressAutoHyphens w:val="0"/>
                    <w:rPr>
                      <w:rFonts w:ascii="Calibri" w:hAnsi="Calibri" w:cs="Calibri"/>
                      <w:kern w:val="2"/>
                      <w:sz w:val="24"/>
                      <w:szCs w:val="22"/>
                      <w:lang w:eastAsia="it-IT"/>
                    </w:rPr>
                  </w:pPr>
                  <w:r w:rsidRPr="000168F6">
                    <w:rPr>
                      <w:rFonts w:ascii="Calibri" w:hAnsi="Calibri" w:cs="Calibri"/>
                      <w:sz w:val="22"/>
                      <w:szCs w:val="22"/>
                      <w:lang w:eastAsia="it-IT"/>
                    </w:rPr>
                    <w:t>Poteri conferiti / qualifica</w:t>
                  </w:r>
                </w:p>
              </w:tc>
            </w:tr>
            <w:tr w:rsidR="002275FB" w:rsidRPr="000168F6" w:rsidTr="002275FB">
              <w:tc>
                <w:tcPr>
                  <w:tcW w:w="960"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kern w:val="2"/>
                      <w:sz w:val="24"/>
                      <w:szCs w:val="22"/>
                      <w:lang w:eastAsia="it-IT"/>
                    </w:rPr>
                  </w:pPr>
                </w:p>
                <w:p w:rsidR="002275FB" w:rsidRPr="000168F6" w:rsidRDefault="002275FB" w:rsidP="002275FB">
                  <w:pPr>
                    <w:widowControl/>
                    <w:suppressAutoHyphens w:val="0"/>
                    <w:jc w:val="both"/>
                    <w:rPr>
                      <w:rFonts w:ascii="Calibri" w:hAnsi="Calibri" w:cs="Calibri"/>
                      <w:kern w:val="2"/>
                      <w:sz w:val="24"/>
                      <w:szCs w:val="22"/>
                      <w:lang w:eastAsia="it-IT"/>
                    </w:rPr>
                  </w:pPr>
                </w:p>
              </w:tc>
              <w:tc>
                <w:tcPr>
                  <w:tcW w:w="696"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kern w:val="2"/>
                      <w:sz w:val="24"/>
                      <w:szCs w:val="22"/>
                      <w:lang w:eastAsia="it-IT"/>
                    </w:rPr>
                  </w:pPr>
                </w:p>
              </w:tc>
              <w:tc>
                <w:tcPr>
                  <w:tcW w:w="1045" w:type="pct"/>
                  <w:tcBorders>
                    <w:top w:val="single" w:sz="4" w:space="0" w:color="auto"/>
                    <w:left w:val="single" w:sz="4" w:space="0" w:color="auto"/>
                    <w:bottom w:val="single" w:sz="4" w:space="0" w:color="auto"/>
                    <w:right w:val="single" w:sz="4" w:space="0" w:color="auto"/>
                  </w:tcBorders>
                </w:tcPr>
                <w:p w:rsidR="002275FB" w:rsidRPr="000168F6" w:rsidRDefault="002275FB" w:rsidP="002275FB">
                  <w:pPr>
                    <w:widowControl/>
                    <w:suppressAutoHyphens w:val="0"/>
                    <w:jc w:val="both"/>
                    <w:rPr>
                      <w:rFonts w:ascii="Calibri" w:hAnsi="Calibri" w:cs="Calibri"/>
                      <w:kern w:val="2"/>
                      <w:sz w:val="24"/>
                      <w:szCs w:val="22"/>
                      <w:lang w:eastAsia="it-IT"/>
                    </w:rPr>
                  </w:pPr>
                </w:p>
              </w:tc>
              <w:tc>
                <w:tcPr>
                  <w:tcW w:w="1045" w:type="pct"/>
                  <w:tcBorders>
                    <w:top w:val="single" w:sz="4" w:space="0" w:color="auto"/>
                    <w:left w:val="single" w:sz="4" w:space="0" w:color="auto"/>
                    <w:bottom w:val="single" w:sz="4" w:space="0" w:color="auto"/>
                    <w:right w:val="single" w:sz="4" w:space="0" w:color="auto"/>
                  </w:tcBorders>
                </w:tcPr>
                <w:p w:rsidR="002275FB" w:rsidRPr="000168F6" w:rsidRDefault="002275FB" w:rsidP="002275FB">
                  <w:pPr>
                    <w:widowControl/>
                    <w:suppressAutoHyphens w:val="0"/>
                    <w:jc w:val="both"/>
                    <w:rPr>
                      <w:rFonts w:ascii="Calibri" w:hAnsi="Calibri" w:cs="Calibri"/>
                      <w:kern w:val="2"/>
                      <w:sz w:val="24"/>
                      <w:szCs w:val="22"/>
                      <w:lang w:eastAsia="it-IT"/>
                    </w:rPr>
                  </w:pPr>
                </w:p>
              </w:tc>
              <w:tc>
                <w:tcPr>
                  <w:tcW w:w="1254"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kern w:val="2"/>
                      <w:sz w:val="24"/>
                      <w:szCs w:val="22"/>
                      <w:lang w:eastAsia="it-IT"/>
                    </w:rPr>
                  </w:pPr>
                </w:p>
              </w:tc>
            </w:tr>
            <w:tr w:rsidR="002275FB" w:rsidRPr="000168F6" w:rsidTr="002275FB">
              <w:tc>
                <w:tcPr>
                  <w:tcW w:w="960"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strike/>
                      <w:kern w:val="2"/>
                      <w:sz w:val="24"/>
                      <w:szCs w:val="22"/>
                      <w:lang w:eastAsia="it-IT"/>
                    </w:rPr>
                  </w:pPr>
                </w:p>
                <w:p w:rsidR="002275FB" w:rsidRPr="000168F6" w:rsidRDefault="002275FB" w:rsidP="002275FB">
                  <w:pPr>
                    <w:widowControl/>
                    <w:suppressAutoHyphens w:val="0"/>
                    <w:jc w:val="both"/>
                    <w:rPr>
                      <w:rFonts w:ascii="Calibri" w:hAnsi="Calibri" w:cs="Calibri"/>
                      <w:strike/>
                      <w:kern w:val="2"/>
                      <w:sz w:val="24"/>
                      <w:szCs w:val="22"/>
                      <w:lang w:eastAsia="it-IT"/>
                    </w:rPr>
                  </w:pPr>
                </w:p>
              </w:tc>
              <w:tc>
                <w:tcPr>
                  <w:tcW w:w="696"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strike/>
                      <w:kern w:val="2"/>
                      <w:sz w:val="24"/>
                      <w:szCs w:val="22"/>
                      <w:lang w:eastAsia="it-IT"/>
                    </w:rPr>
                  </w:pPr>
                </w:p>
              </w:tc>
              <w:tc>
                <w:tcPr>
                  <w:tcW w:w="1045" w:type="pct"/>
                  <w:tcBorders>
                    <w:top w:val="single" w:sz="4" w:space="0" w:color="auto"/>
                    <w:left w:val="single" w:sz="4" w:space="0" w:color="auto"/>
                    <w:bottom w:val="single" w:sz="4" w:space="0" w:color="auto"/>
                    <w:right w:val="single" w:sz="4" w:space="0" w:color="auto"/>
                  </w:tcBorders>
                </w:tcPr>
                <w:p w:rsidR="002275FB" w:rsidRPr="000168F6" w:rsidRDefault="002275FB" w:rsidP="002275FB">
                  <w:pPr>
                    <w:widowControl/>
                    <w:suppressAutoHyphens w:val="0"/>
                    <w:jc w:val="both"/>
                    <w:rPr>
                      <w:rFonts w:ascii="Calibri" w:hAnsi="Calibri" w:cs="Calibri"/>
                      <w:strike/>
                      <w:kern w:val="2"/>
                      <w:sz w:val="24"/>
                      <w:szCs w:val="22"/>
                      <w:lang w:eastAsia="it-IT"/>
                    </w:rPr>
                  </w:pPr>
                </w:p>
              </w:tc>
              <w:tc>
                <w:tcPr>
                  <w:tcW w:w="1045" w:type="pct"/>
                  <w:tcBorders>
                    <w:top w:val="single" w:sz="4" w:space="0" w:color="auto"/>
                    <w:left w:val="single" w:sz="4" w:space="0" w:color="auto"/>
                    <w:bottom w:val="single" w:sz="4" w:space="0" w:color="auto"/>
                    <w:right w:val="single" w:sz="4" w:space="0" w:color="auto"/>
                  </w:tcBorders>
                </w:tcPr>
                <w:p w:rsidR="002275FB" w:rsidRPr="000168F6" w:rsidRDefault="002275FB" w:rsidP="002275FB">
                  <w:pPr>
                    <w:widowControl/>
                    <w:suppressAutoHyphens w:val="0"/>
                    <w:jc w:val="both"/>
                    <w:rPr>
                      <w:rFonts w:ascii="Calibri" w:hAnsi="Calibri" w:cs="Calibri"/>
                      <w:strike/>
                      <w:kern w:val="2"/>
                      <w:sz w:val="24"/>
                      <w:szCs w:val="22"/>
                      <w:lang w:eastAsia="it-IT"/>
                    </w:rPr>
                  </w:pPr>
                </w:p>
              </w:tc>
              <w:tc>
                <w:tcPr>
                  <w:tcW w:w="1254"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strike/>
                      <w:kern w:val="2"/>
                      <w:sz w:val="24"/>
                      <w:szCs w:val="22"/>
                      <w:lang w:eastAsia="it-IT"/>
                    </w:rPr>
                  </w:pPr>
                </w:p>
              </w:tc>
            </w:tr>
          </w:tbl>
          <w:p w:rsidR="002275FB" w:rsidRPr="000168F6" w:rsidRDefault="002275FB" w:rsidP="002275FB">
            <w:pPr>
              <w:widowControl/>
              <w:suppressAutoHyphens w:val="0"/>
              <w:jc w:val="both"/>
              <w:rPr>
                <w:rFonts w:ascii="Calibri" w:hAnsi="Calibri" w:cs="Calibri"/>
                <w:color w:val="00000A"/>
                <w:sz w:val="22"/>
                <w:szCs w:val="22"/>
                <w:lang w:eastAsia="it-IT"/>
              </w:rPr>
            </w:pPr>
          </w:p>
          <w:p w:rsidR="002275FB" w:rsidRPr="000168F6" w:rsidRDefault="002275FB" w:rsidP="004672B1">
            <w:pPr>
              <w:pStyle w:val="Paragrafoelenco"/>
              <w:widowControl/>
              <w:numPr>
                <w:ilvl w:val="0"/>
                <w:numId w:val="46"/>
              </w:numPr>
              <w:suppressAutoHyphens w:val="0"/>
              <w:ind w:left="328" w:right="312" w:hanging="284"/>
              <w:jc w:val="both"/>
              <w:rPr>
                <w:rFonts w:ascii="Trebuchet MS" w:hAnsi="Trebuchet MS" w:cs="Calibri"/>
                <w:color w:val="00000A"/>
                <w:lang w:eastAsia="it-IT"/>
              </w:rPr>
            </w:pPr>
            <w:r w:rsidRPr="000168F6">
              <w:rPr>
                <w:rFonts w:ascii="Trebuchet MS" w:hAnsi="Trebuchet MS" w:cs="Calibri"/>
                <w:color w:val="00000A"/>
                <w:lang w:eastAsia="it-IT"/>
              </w:rPr>
              <w:t>ovvero che la banca dati ufficiale o il pubblico registro da cui i medesimi possono essere ricavati in modo aggiornato alla data di presentazione dell’offerta è il seguente: _</w:t>
            </w:r>
            <w:r w:rsidR="004672B1" w:rsidRPr="000168F6">
              <w:rPr>
                <w:rFonts w:ascii="Trebuchet MS" w:hAnsi="Trebuchet MS" w:cs="Calibri"/>
                <w:color w:val="00000A"/>
                <w:lang w:eastAsia="it-IT"/>
              </w:rPr>
              <w:t>______________________________</w:t>
            </w:r>
            <w:r w:rsidRPr="000168F6">
              <w:rPr>
                <w:rFonts w:ascii="Trebuchet MS" w:hAnsi="Trebuchet MS" w:cs="Calibri"/>
                <w:color w:val="00000A"/>
                <w:lang w:eastAsia="it-IT"/>
              </w:rPr>
              <w:t>____.</w:t>
            </w:r>
          </w:p>
          <w:p w:rsidR="002275FB" w:rsidRPr="000168F6" w:rsidRDefault="002275FB" w:rsidP="002275FB">
            <w:pPr>
              <w:widowControl/>
              <w:suppressAutoHyphens w:val="0"/>
              <w:ind w:left="284"/>
              <w:jc w:val="center"/>
              <w:rPr>
                <w:rFonts w:ascii="Calibri" w:hAnsi="Calibri" w:cs="Calibri"/>
                <w:sz w:val="22"/>
                <w:szCs w:val="22"/>
                <w:lang w:eastAsia="it-IT"/>
              </w:rPr>
            </w:pPr>
          </w:p>
          <w:p w:rsidR="007F2EA8" w:rsidRPr="007F2EA8" w:rsidRDefault="007F2EA8" w:rsidP="007F2EA8">
            <w:pPr>
              <w:widowControl/>
              <w:suppressAutoHyphens w:val="0"/>
              <w:ind w:left="284"/>
              <w:contextualSpacing/>
              <w:jc w:val="both"/>
              <w:rPr>
                <w:rFonts w:ascii="Trebuchet MS" w:hAnsi="Trebuchet MS" w:cs="Calibri"/>
                <w:lang w:eastAsia="it-IT"/>
              </w:rPr>
            </w:pPr>
          </w:p>
          <w:p w:rsidR="007F2EA8" w:rsidRPr="000168F6" w:rsidRDefault="007F2EA8" w:rsidP="007F2EA8">
            <w:pPr>
              <w:widowControl/>
              <w:numPr>
                <w:ilvl w:val="0"/>
                <w:numId w:val="39"/>
              </w:numPr>
              <w:tabs>
                <w:tab w:val="num" w:pos="0"/>
              </w:tabs>
              <w:suppressAutoHyphens w:val="0"/>
              <w:ind w:right="313" w:hanging="530"/>
              <w:contextualSpacing/>
              <w:jc w:val="both"/>
              <w:rPr>
                <w:rFonts w:ascii="Trebuchet MS" w:hAnsi="Trebuchet MS" w:cs="Calibri"/>
                <w:bCs/>
                <w:i/>
                <w:color w:val="00000A"/>
                <w:lang w:eastAsia="it-IT"/>
              </w:rPr>
            </w:pPr>
            <w:r w:rsidRPr="007F2EA8">
              <w:rPr>
                <w:rFonts w:ascii="Trebuchet MS" w:hAnsi="Trebuchet MS" w:cs="Calibri"/>
                <w:color w:val="00000A"/>
                <w:lang w:eastAsia="it-IT"/>
              </w:rPr>
              <w:t xml:space="preserve">Identificazione del personale che si intende impiegare nell’esecuzione dei servizi oggetto d’appalto (sia principale sia opzionale) (gruppo di lavoro) – </w:t>
            </w:r>
            <w:r w:rsidRPr="000168F6">
              <w:rPr>
                <w:rFonts w:ascii="Trebuchet MS" w:hAnsi="Trebuchet MS" w:cs="Calibri"/>
                <w:bCs/>
                <w:i/>
                <w:color w:val="00000A"/>
                <w:lang w:eastAsia="it-IT"/>
              </w:rPr>
              <w:t>(da compilare a cura di tutti gli operatori ad integrazione delle dichiarazioni del DGUE)</w:t>
            </w:r>
          </w:p>
          <w:p w:rsidR="007F2EA8" w:rsidRPr="000168F6" w:rsidRDefault="007F2EA8" w:rsidP="007F2EA8">
            <w:pPr>
              <w:widowControl/>
              <w:suppressAutoHyphens w:val="0"/>
              <w:ind w:right="313"/>
              <w:contextualSpacing/>
              <w:jc w:val="both"/>
              <w:rPr>
                <w:rFonts w:ascii="Trebuchet MS" w:hAnsi="Trebuchet MS" w:cs="Calibri"/>
                <w:i/>
                <w:color w:val="00000A"/>
                <w:lang w:eastAsia="it-IT"/>
              </w:rPr>
            </w:pPr>
          </w:p>
          <w:p w:rsidR="00B93BA7" w:rsidRPr="00B93BA7" w:rsidRDefault="00B93BA7" w:rsidP="00B93BA7">
            <w:pPr>
              <w:widowControl/>
              <w:suppressAutoHyphens w:val="0"/>
              <w:ind w:left="284" w:right="313"/>
              <w:contextualSpacing/>
              <w:jc w:val="both"/>
              <w:rPr>
                <w:rFonts w:ascii="Trebuchet MS" w:hAnsi="Trebuchet MS" w:cs="Calibri"/>
                <w:lang w:eastAsia="it-IT"/>
              </w:rPr>
            </w:pPr>
            <w:r w:rsidRPr="00B93BA7">
              <w:rPr>
                <w:rFonts w:ascii="Trebuchet MS" w:hAnsi="Trebuchet MS" w:cs="Calibri"/>
                <w:bCs/>
                <w:color w:val="00000A"/>
                <w:u w:val="single"/>
                <w:lang w:eastAsia="it-IT"/>
              </w:rPr>
              <w:t>T</w:t>
            </w:r>
            <w:r w:rsidRPr="00B93BA7">
              <w:rPr>
                <w:rFonts w:ascii="Trebuchet MS" w:hAnsi="Trebuchet MS" w:cs="Calibri"/>
                <w:color w:val="00000A"/>
                <w:u w:val="single"/>
                <w:lang w:eastAsia="it-IT"/>
              </w:rPr>
              <w:t>utti i nominativi</w:t>
            </w:r>
            <w:r w:rsidRPr="00B93BA7">
              <w:rPr>
                <w:rFonts w:ascii="Trebuchet MS" w:hAnsi="Trebuchet MS" w:cs="Calibri"/>
                <w:color w:val="00000A"/>
                <w:lang w:eastAsia="it-IT"/>
              </w:rPr>
              <w:t xml:space="preserve"> delle persone fisiche facenti parte del gruppo di lavoro che eseguiranno personalmente le attività professionali inerenti alla gara d’appalto (principale + opzionale</w:t>
            </w:r>
            <w:r w:rsidRPr="00B93BA7">
              <w:rPr>
                <w:rFonts w:ascii="Trebuchet MS" w:hAnsi="Trebuchet MS" w:cs="Calibri"/>
                <w:lang w:eastAsia="it-IT"/>
              </w:rPr>
              <w:t>), nonché il nominativo della persona fisica incaricata dell’integrazione tra le varie prestazioni specialistiche, con la specificazione delle rispettive qualificazioni professionali e posizioni giuridiche/rapporto professionale con gli operatori economici concorrenti [</w:t>
            </w:r>
            <w:r w:rsidRPr="00B93BA7">
              <w:rPr>
                <w:rFonts w:ascii="Trebuchet MS" w:hAnsi="Trebuchet MS" w:cs="Calibri"/>
                <w:i/>
                <w:lang w:eastAsia="it-IT"/>
              </w:rPr>
              <w:t>titolare, contitolare (associato), socio professionista attivo, direttore tecnico, dipendente, etc</w:t>
            </w:r>
            <w:r w:rsidRPr="00B93BA7">
              <w:rPr>
                <w:rFonts w:ascii="Trebuchet MS" w:hAnsi="Trebuchet MS" w:cs="Calibri"/>
                <w:lang w:eastAsia="it-IT"/>
              </w:rPr>
              <w:t>.] sono riportati nella sottostante tabella:</w:t>
            </w:r>
          </w:p>
          <w:p w:rsidR="00862F61" w:rsidRDefault="00862F61" w:rsidP="007F2EA8">
            <w:pPr>
              <w:widowControl/>
              <w:suppressAutoHyphens w:val="0"/>
              <w:spacing w:line="360" w:lineRule="auto"/>
              <w:ind w:left="284"/>
              <w:contextualSpacing/>
              <w:jc w:val="both"/>
              <w:rPr>
                <w:rFonts w:ascii="Calibri" w:hAnsi="Calibri" w:cs="Calibri"/>
                <w:color w:val="FF0000"/>
                <w:sz w:val="24"/>
                <w:lang w:eastAsia="it-IT"/>
              </w:rPr>
            </w:pPr>
          </w:p>
          <w:tbl>
            <w:tblPr>
              <w:tblStyle w:val="Grigliatabella"/>
              <w:tblW w:w="4537" w:type="pct"/>
              <w:tblInd w:w="392" w:type="dxa"/>
              <w:tblLook w:val="04A0" w:firstRow="1" w:lastRow="0" w:firstColumn="1" w:lastColumn="0" w:noHBand="0" w:noVBand="1"/>
            </w:tblPr>
            <w:tblGrid>
              <w:gridCol w:w="2098"/>
              <w:gridCol w:w="1546"/>
              <w:gridCol w:w="1313"/>
              <w:gridCol w:w="1313"/>
              <w:gridCol w:w="1176"/>
              <w:gridCol w:w="1876"/>
            </w:tblGrid>
            <w:tr w:rsidR="00B93BA7" w:rsidRPr="007F2EA8" w:rsidTr="00E9059A">
              <w:trPr>
                <w:trHeight w:val="999"/>
              </w:trPr>
              <w:tc>
                <w:tcPr>
                  <w:tcW w:w="1125" w:type="pct"/>
                  <w:shd w:val="clear" w:color="auto" w:fill="F2F2F2" w:themeFill="background1" w:themeFillShade="F2"/>
                  <w:vAlign w:val="center"/>
                </w:tcPr>
                <w:p w:rsidR="00B93BA7" w:rsidRPr="00A40F69" w:rsidRDefault="00B93BA7" w:rsidP="00E839D9">
                  <w:pPr>
                    <w:widowControl/>
                    <w:suppressAutoHyphens w:val="0"/>
                    <w:rPr>
                      <w:rFonts w:ascii="Calibri" w:hAnsi="Calibri" w:cs="Calibri"/>
                      <w:color w:val="00000A"/>
                      <w:sz w:val="18"/>
                      <w:lang w:eastAsia="it-IT"/>
                    </w:rPr>
                  </w:pPr>
                  <w:r w:rsidRPr="00A40F69">
                    <w:rPr>
                      <w:rFonts w:ascii="Calibri" w:hAnsi="Calibri" w:cs="Calibri"/>
                      <w:color w:val="00000A"/>
                      <w:sz w:val="18"/>
                      <w:lang w:eastAsia="it-IT"/>
                    </w:rPr>
                    <w:t>Componenti della struttura tecnica-operativa/ gruppo di lavoro, che si intendono impiegare nell’esecuzione dell’appalto:</w:t>
                  </w:r>
                </w:p>
              </w:tc>
              <w:tc>
                <w:tcPr>
                  <w:tcW w:w="829" w:type="pct"/>
                  <w:shd w:val="clear" w:color="auto" w:fill="F2F2F2" w:themeFill="background1" w:themeFillShade="F2"/>
                  <w:vAlign w:val="center"/>
                </w:tcPr>
                <w:p w:rsidR="00B93BA7" w:rsidRPr="00A40F69" w:rsidRDefault="00B93BA7" w:rsidP="00E839D9">
                  <w:pPr>
                    <w:widowControl/>
                    <w:suppressAutoHyphens w:val="0"/>
                    <w:jc w:val="center"/>
                    <w:rPr>
                      <w:rFonts w:ascii="Calibri" w:hAnsi="Calibri" w:cs="Calibri"/>
                      <w:color w:val="00000A"/>
                      <w:sz w:val="18"/>
                      <w:lang w:eastAsia="it-IT"/>
                    </w:rPr>
                  </w:pPr>
                  <w:r w:rsidRPr="00A40F69">
                    <w:rPr>
                      <w:rFonts w:ascii="Calibri" w:hAnsi="Calibri" w:cs="Calibri"/>
                      <w:color w:val="00000A"/>
                      <w:sz w:val="18"/>
                      <w:lang w:eastAsia="it-IT"/>
                    </w:rPr>
                    <w:t>Nome Cognome</w:t>
                  </w:r>
                </w:p>
              </w:tc>
              <w:tc>
                <w:tcPr>
                  <w:tcW w:w="704" w:type="pct"/>
                  <w:shd w:val="clear" w:color="auto" w:fill="F2F2F2" w:themeFill="background1" w:themeFillShade="F2"/>
                  <w:vAlign w:val="center"/>
                </w:tcPr>
                <w:p w:rsidR="00B93BA7" w:rsidRPr="00A40F69" w:rsidRDefault="00B93BA7" w:rsidP="00E839D9">
                  <w:pPr>
                    <w:widowControl/>
                    <w:suppressAutoHyphens w:val="0"/>
                    <w:jc w:val="center"/>
                    <w:rPr>
                      <w:rFonts w:ascii="Calibri" w:hAnsi="Calibri" w:cs="Calibri"/>
                      <w:color w:val="00000A"/>
                      <w:sz w:val="18"/>
                      <w:lang w:eastAsia="it-IT"/>
                    </w:rPr>
                  </w:pPr>
                  <w:r w:rsidRPr="00A40F69">
                    <w:rPr>
                      <w:rFonts w:ascii="Calibri" w:hAnsi="Calibri" w:cs="Calibri"/>
                      <w:color w:val="00000A"/>
                      <w:sz w:val="18"/>
                      <w:lang w:eastAsia="it-IT"/>
                    </w:rPr>
                    <w:t>Codice fiscale</w:t>
                  </w:r>
                </w:p>
              </w:tc>
              <w:tc>
                <w:tcPr>
                  <w:tcW w:w="704" w:type="pct"/>
                  <w:shd w:val="clear" w:color="auto" w:fill="F2F2F2" w:themeFill="background1" w:themeFillShade="F2"/>
                  <w:vAlign w:val="center"/>
                </w:tcPr>
                <w:p w:rsidR="00B93BA7" w:rsidRPr="00A40F69" w:rsidRDefault="00B93BA7" w:rsidP="00E839D9">
                  <w:pPr>
                    <w:widowControl/>
                    <w:suppressAutoHyphens w:val="0"/>
                    <w:jc w:val="center"/>
                    <w:rPr>
                      <w:rFonts w:ascii="Calibri" w:hAnsi="Calibri" w:cs="Calibri"/>
                      <w:color w:val="00000A"/>
                      <w:sz w:val="18"/>
                      <w:lang w:eastAsia="it-IT"/>
                    </w:rPr>
                  </w:pPr>
                  <w:r w:rsidRPr="00A40F69">
                    <w:rPr>
                      <w:rFonts w:ascii="Calibri" w:hAnsi="Calibri" w:cs="Calibri"/>
                      <w:color w:val="00000A"/>
                      <w:sz w:val="18"/>
                      <w:lang w:eastAsia="it-IT"/>
                    </w:rPr>
                    <w:t xml:space="preserve">Albo/Ordine </w:t>
                  </w:r>
                </w:p>
              </w:tc>
              <w:tc>
                <w:tcPr>
                  <w:tcW w:w="631" w:type="pct"/>
                  <w:shd w:val="clear" w:color="auto" w:fill="F2F2F2" w:themeFill="background1" w:themeFillShade="F2"/>
                  <w:vAlign w:val="center"/>
                </w:tcPr>
                <w:p w:rsidR="00B93BA7" w:rsidRPr="00A40F69" w:rsidRDefault="00B93BA7" w:rsidP="00E839D9">
                  <w:pPr>
                    <w:widowControl/>
                    <w:suppressAutoHyphens w:val="0"/>
                    <w:jc w:val="center"/>
                    <w:rPr>
                      <w:rFonts w:ascii="Calibri" w:hAnsi="Calibri" w:cs="Calibri"/>
                      <w:color w:val="00000A"/>
                      <w:sz w:val="18"/>
                      <w:lang w:eastAsia="it-IT"/>
                    </w:rPr>
                  </w:pPr>
                  <w:r w:rsidRPr="00A40F69">
                    <w:rPr>
                      <w:rFonts w:ascii="Calibri" w:hAnsi="Calibri" w:cs="Calibri"/>
                      <w:color w:val="00000A"/>
                      <w:sz w:val="18"/>
                      <w:lang w:eastAsia="it-IT"/>
                    </w:rPr>
                    <w:t>Numero di iscrizione,</w:t>
                  </w:r>
                  <w:r w:rsidRPr="00A40F69">
                    <w:rPr>
                      <w:color w:val="00000A"/>
                      <w:sz w:val="24"/>
                      <w:lang w:eastAsia="it-IT"/>
                    </w:rPr>
                    <w:t xml:space="preserve"> </w:t>
                  </w:r>
                  <w:r w:rsidRPr="00A40F69">
                    <w:rPr>
                      <w:rFonts w:ascii="Calibri" w:hAnsi="Calibri" w:cs="Calibri"/>
                      <w:color w:val="00000A"/>
                      <w:sz w:val="18"/>
                      <w:lang w:eastAsia="it-IT"/>
                    </w:rPr>
                    <w:t xml:space="preserve">sezione ed eventuale </w:t>
                  </w:r>
                  <w:r w:rsidRPr="00A40F69">
                    <w:rPr>
                      <w:rFonts w:ascii="Calibri" w:hAnsi="Calibri" w:cs="Calibri"/>
                      <w:sz w:val="18"/>
                      <w:lang w:eastAsia="it-IT"/>
                    </w:rPr>
                    <w:t>settore</w:t>
                  </w:r>
                  <w:r w:rsidRPr="00A40F69">
                    <w:rPr>
                      <w:rFonts w:ascii="Calibri" w:hAnsi="Calibri" w:cs="Calibri"/>
                      <w:color w:val="00000A"/>
                      <w:sz w:val="18"/>
                      <w:lang w:eastAsia="it-IT"/>
                    </w:rPr>
                    <w:t xml:space="preserve"> </w:t>
                  </w:r>
                </w:p>
              </w:tc>
              <w:tc>
                <w:tcPr>
                  <w:tcW w:w="1006" w:type="pct"/>
                  <w:shd w:val="clear" w:color="auto" w:fill="F2F2F2" w:themeFill="background1" w:themeFillShade="F2"/>
                  <w:vAlign w:val="center"/>
                </w:tcPr>
                <w:p w:rsidR="00B93BA7" w:rsidRPr="007F2EA8" w:rsidRDefault="00B93BA7" w:rsidP="00E839D9">
                  <w:pPr>
                    <w:widowControl/>
                    <w:suppressAutoHyphens w:val="0"/>
                    <w:jc w:val="center"/>
                    <w:rPr>
                      <w:rFonts w:ascii="Calibri" w:hAnsi="Calibri" w:cs="Calibri"/>
                      <w:color w:val="00000A"/>
                      <w:spacing w:val="-4"/>
                      <w:sz w:val="18"/>
                      <w:lang w:eastAsia="it-IT"/>
                    </w:rPr>
                  </w:pPr>
                  <w:r w:rsidRPr="00A40F69">
                    <w:rPr>
                      <w:rFonts w:ascii="Calibri" w:hAnsi="Calibri" w:cs="Calibri"/>
                      <w:color w:val="00000A"/>
                      <w:spacing w:val="-4"/>
                      <w:sz w:val="18"/>
                      <w:lang w:eastAsia="it-IT"/>
                    </w:rPr>
                    <w:t>Specificare tipo di rapporto con il concorrente</w:t>
                  </w:r>
                </w:p>
              </w:tc>
            </w:tr>
            <w:tr w:rsidR="00B93BA7" w:rsidRPr="007F2EA8" w:rsidTr="00E9059A">
              <w:trPr>
                <w:trHeight w:val="397"/>
              </w:trPr>
              <w:tc>
                <w:tcPr>
                  <w:tcW w:w="1125" w:type="pct"/>
                  <w:vMerge w:val="restart"/>
                  <w:vAlign w:val="center"/>
                </w:tcPr>
                <w:p w:rsidR="00B93BA7" w:rsidRPr="007F2EA8" w:rsidRDefault="00D21A5E" w:rsidP="00E839D9">
                  <w:pPr>
                    <w:widowControl/>
                    <w:suppressAutoHyphens w:val="0"/>
                    <w:rPr>
                      <w:rFonts w:ascii="Calibri" w:hAnsi="Calibri" w:cs="Calibri"/>
                      <w:color w:val="00000A"/>
                      <w:lang w:eastAsia="it-IT"/>
                    </w:rPr>
                  </w:pPr>
                  <w:r>
                    <w:rPr>
                      <w:rFonts w:ascii="Calibri" w:hAnsi="Calibri" w:cs="Calibri"/>
                      <w:color w:val="00000A"/>
                      <w:lang w:eastAsia="it-IT"/>
                    </w:rPr>
                    <w:t xml:space="preserve">Responsabile </w:t>
                  </w:r>
                  <w:r w:rsidR="00B93BA7" w:rsidRPr="007F2EA8">
                    <w:rPr>
                      <w:rFonts w:ascii="Calibri" w:hAnsi="Calibri" w:cs="Calibri"/>
                      <w:color w:val="00000A"/>
                      <w:lang w:eastAsia="it-IT"/>
                    </w:rPr>
                    <w:t>Attività di integrazione tra le varie prestazioni specialistiche (</w:t>
                  </w:r>
                  <w:r w:rsidR="00B93BA7" w:rsidRPr="007F2EA8">
                    <w:rPr>
                      <w:rFonts w:ascii="Calibri" w:hAnsi="Calibri" w:cs="Calibri"/>
                      <w:color w:val="00000A"/>
                      <w:u w:val="single"/>
                      <w:lang w:eastAsia="it-IT"/>
                    </w:rPr>
                    <w:t xml:space="preserve">deve essere indicato un </w:t>
                  </w:r>
                  <w:r w:rsidR="00B93BA7" w:rsidRPr="007F2EA8">
                    <w:rPr>
                      <w:rFonts w:ascii="Calibri" w:hAnsi="Calibri" w:cs="Calibri"/>
                      <w:color w:val="00000A"/>
                      <w:u w:val="single"/>
                      <w:lang w:eastAsia="it-IT"/>
                    </w:rPr>
                    <w:lastRenderedPageBreak/>
                    <w:t>unico soggetto, anche in caso di raggruppamento,</w:t>
                  </w:r>
                  <w:r w:rsidR="00B93BA7" w:rsidRPr="007F2EA8">
                    <w:rPr>
                      <w:rFonts w:ascii="Calibri" w:hAnsi="Calibri" w:cs="Calibri"/>
                      <w:color w:val="00000A"/>
                      <w:lang w:eastAsia="it-IT"/>
                    </w:rPr>
                    <w:t xml:space="preserve"> </w:t>
                  </w:r>
                  <w:r w:rsidR="00B93BA7" w:rsidRPr="007F2EA8">
                    <w:rPr>
                      <w:rFonts w:ascii="Calibri" w:hAnsi="Calibri" w:cs="Calibri"/>
                      <w:color w:val="00000A"/>
                      <w:u w:val="single"/>
                      <w:lang w:eastAsia="it-IT"/>
                    </w:rPr>
                    <w:t>Ingegnere o Architetto</w:t>
                  </w:r>
                  <w:r w:rsidR="00B93BA7" w:rsidRPr="007F2EA8">
                    <w:rPr>
                      <w:rFonts w:ascii="Calibri" w:hAnsi="Calibri" w:cs="Calibri"/>
                      <w:color w:val="00000A"/>
                      <w:lang w:eastAsia="it-IT"/>
                    </w:rPr>
                    <w:t xml:space="preserve"> abilitato da almeno 10 anni e iscritto al relativo ordine alla sez. A)</w:t>
                  </w:r>
                </w:p>
                <w:p w:rsidR="00B93BA7" w:rsidRPr="007F2EA8" w:rsidRDefault="00B93BA7" w:rsidP="00E839D9">
                  <w:pPr>
                    <w:widowControl/>
                    <w:suppressAutoHyphens w:val="0"/>
                    <w:rPr>
                      <w:rFonts w:ascii="Calibri" w:hAnsi="Calibri" w:cs="Calibri"/>
                      <w:color w:val="00000A"/>
                      <w:lang w:eastAsia="it-IT"/>
                    </w:rPr>
                  </w:pPr>
                </w:p>
              </w:tc>
              <w:tc>
                <w:tcPr>
                  <w:tcW w:w="829" w:type="pct"/>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631"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1006" w:type="pct"/>
                  <w:shd w:val="clear" w:color="auto" w:fill="auto"/>
                  <w:vAlign w:val="center"/>
                </w:tcPr>
                <w:p w:rsidR="00B93BA7" w:rsidRPr="007F2EA8" w:rsidRDefault="00B93BA7" w:rsidP="00E839D9">
                  <w:pPr>
                    <w:widowControl/>
                    <w:suppressAutoHyphens w:val="0"/>
                    <w:rPr>
                      <w:rFonts w:ascii="Calibri" w:hAnsi="Calibri" w:cs="Calibri"/>
                      <w:color w:val="00000A"/>
                      <w:lang w:eastAsia="it-IT"/>
                    </w:rPr>
                  </w:pPr>
                </w:p>
              </w:tc>
            </w:tr>
            <w:tr w:rsidR="00B93BA7" w:rsidRPr="007F2EA8" w:rsidTr="00E9059A">
              <w:trPr>
                <w:trHeight w:val="397"/>
              </w:trPr>
              <w:tc>
                <w:tcPr>
                  <w:tcW w:w="1125" w:type="pct"/>
                  <w:vMerge/>
                  <w:vAlign w:val="center"/>
                </w:tcPr>
                <w:p w:rsidR="00B93BA7" w:rsidRPr="007F2EA8" w:rsidRDefault="00B93BA7" w:rsidP="00E839D9">
                  <w:pPr>
                    <w:widowControl/>
                    <w:suppressAutoHyphens w:val="0"/>
                    <w:rPr>
                      <w:rFonts w:ascii="Calibri" w:hAnsi="Calibri" w:cs="Calibri"/>
                      <w:color w:val="00000A"/>
                      <w:lang w:eastAsia="it-IT"/>
                    </w:rPr>
                  </w:pPr>
                </w:p>
              </w:tc>
              <w:tc>
                <w:tcPr>
                  <w:tcW w:w="1533" w:type="pct"/>
                  <w:gridSpan w:val="2"/>
                  <w:vAlign w:val="center"/>
                </w:tcPr>
                <w:p w:rsidR="00B93BA7" w:rsidRPr="007F2EA8" w:rsidRDefault="00B93BA7" w:rsidP="00E839D9">
                  <w:pPr>
                    <w:widowControl/>
                    <w:suppressAutoHyphens w:val="0"/>
                    <w:jc w:val="center"/>
                    <w:rPr>
                      <w:rFonts w:ascii="Calibri" w:hAnsi="Calibri" w:cs="Calibri"/>
                      <w:color w:val="00000A"/>
                      <w:lang w:eastAsia="it-IT"/>
                    </w:rPr>
                  </w:pPr>
                  <w:r w:rsidRPr="007F2EA8">
                    <w:rPr>
                      <w:rFonts w:ascii="Calibri" w:hAnsi="Calibri" w:cs="Calibri"/>
                      <w:lang w:eastAsia="it-IT"/>
                    </w:rPr>
                    <w:t>Abilitato dalla data del:</w:t>
                  </w:r>
                </w:p>
              </w:tc>
              <w:tc>
                <w:tcPr>
                  <w:tcW w:w="2341" w:type="pct"/>
                  <w:gridSpan w:val="3"/>
                  <w:shd w:val="clear" w:color="auto" w:fill="auto"/>
                  <w:vAlign w:val="center"/>
                </w:tcPr>
                <w:p w:rsidR="00B93BA7" w:rsidRPr="007F2EA8" w:rsidRDefault="00B93BA7" w:rsidP="00E839D9">
                  <w:pPr>
                    <w:widowControl/>
                    <w:suppressAutoHyphens w:val="0"/>
                    <w:rPr>
                      <w:rFonts w:ascii="Calibri" w:hAnsi="Calibri" w:cs="Calibri"/>
                      <w:color w:val="00000A"/>
                      <w:highlight w:val="green"/>
                      <w:lang w:eastAsia="it-IT"/>
                    </w:rPr>
                  </w:pPr>
                </w:p>
              </w:tc>
            </w:tr>
            <w:tr w:rsidR="00B93BA7" w:rsidRPr="007F2EA8" w:rsidTr="00E9059A">
              <w:trPr>
                <w:trHeight w:val="397"/>
              </w:trPr>
              <w:tc>
                <w:tcPr>
                  <w:tcW w:w="1125" w:type="pct"/>
                  <w:vMerge w:val="restart"/>
                  <w:vAlign w:val="center"/>
                </w:tcPr>
                <w:p w:rsidR="00B93BA7" w:rsidRPr="007F2EA8" w:rsidRDefault="00B93BA7" w:rsidP="00E839D9">
                  <w:pPr>
                    <w:widowControl/>
                    <w:suppressAutoHyphens w:val="0"/>
                    <w:rPr>
                      <w:rFonts w:ascii="Calibri" w:hAnsi="Calibri" w:cs="Calibri"/>
                      <w:color w:val="00000A"/>
                      <w:lang w:eastAsia="it-IT"/>
                    </w:rPr>
                  </w:pPr>
                  <w:r w:rsidRPr="007F2EA8">
                    <w:rPr>
                      <w:rFonts w:ascii="Calibri" w:hAnsi="Calibri" w:cs="Calibri"/>
                      <w:color w:val="00000A"/>
                      <w:lang w:eastAsia="it-IT"/>
                    </w:rPr>
                    <w:lastRenderedPageBreak/>
                    <w:t xml:space="preserve">Responsabile Progettazione per la categoria </w:t>
                  </w:r>
                  <w:r w:rsidR="00E839D9">
                    <w:rPr>
                      <w:rFonts w:ascii="Calibri" w:hAnsi="Calibri" w:cs="Calibri"/>
                      <w:color w:val="00000A"/>
                      <w:lang w:eastAsia="it-IT"/>
                    </w:rPr>
                    <w:t>V.03</w:t>
                  </w:r>
                </w:p>
              </w:tc>
              <w:tc>
                <w:tcPr>
                  <w:tcW w:w="829" w:type="pct"/>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631"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1006" w:type="pct"/>
                  <w:shd w:val="clear" w:color="auto" w:fill="auto"/>
                  <w:vAlign w:val="center"/>
                </w:tcPr>
                <w:p w:rsidR="00B93BA7" w:rsidRPr="007F2EA8" w:rsidRDefault="00B93BA7" w:rsidP="00E839D9">
                  <w:pPr>
                    <w:widowControl/>
                    <w:suppressAutoHyphens w:val="0"/>
                    <w:rPr>
                      <w:rFonts w:ascii="Calibri" w:hAnsi="Calibri" w:cs="Calibri"/>
                      <w:color w:val="00000A"/>
                      <w:lang w:eastAsia="it-IT"/>
                    </w:rPr>
                  </w:pPr>
                </w:p>
              </w:tc>
            </w:tr>
            <w:tr w:rsidR="00B93BA7" w:rsidRPr="007F2EA8" w:rsidTr="00E9059A">
              <w:trPr>
                <w:trHeight w:val="397"/>
              </w:trPr>
              <w:tc>
                <w:tcPr>
                  <w:tcW w:w="1125" w:type="pct"/>
                  <w:vMerge/>
                  <w:vAlign w:val="center"/>
                </w:tcPr>
                <w:p w:rsidR="00B93BA7" w:rsidRPr="007F2EA8" w:rsidRDefault="00B93BA7" w:rsidP="00E839D9">
                  <w:pPr>
                    <w:widowControl/>
                    <w:suppressAutoHyphens w:val="0"/>
                    <w:rPr>
                      <w:rFonts w:ascii="Calibri" w:hAnsi="Calibri" w:cs="Calibri"/>
                      <w:color w:val="00000A"/>
                      <w:lang w:eastAsia="it-IT"/>
                    </w:rPr>
                  </w:pPr>
                </w:p>
              </w:tc>
              <w:tc>
                <w:tcPr>
                  <w:tcW w:w="829" w:type="pct"/>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631"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1006" w:type="pct"/>
                  <w:shd w:val="clear" w:color="auto" w:fill="auto"/>
                  <w:vAlign w:val="center"/>
                </w:tcPr>
                <w:p w:rsidR="00B93BA7" w:rsidRPr="007F2EA8" w:rsidRDefault="00B93BA7" w:rsidP="00E839D9">
                  <w:pPr>
                    <w:widowControl/>
                    <w:suppressAutoHyphens w:val="0"/>
                    <w:rPr>
                      <w:rFonts w:ascii="Calibri" w:hAnsi="Calibri" w:cs="Calibri"/>
                      <w:color w:val="00000A"/>
                      <w:lang w:eastAsia="it-IT"/>
                    </w:rPr>
                  </w:pPr>
                </w:p>
              </w:tc>
            </w:tr>
            <w:tr w:rsidR="00B93BA7" w:rsidRPr="007F2EA8" w:rsidTr="00E9059A">
              <w:trPr>
                <w:trHeight w:val="397"/>
              </w:trPr>
              <w:tc>
                <w:tcPr>
                  <w:tcW w:w="1125" w:type="pct"/>
                  <w:vMerge/>
                  <w:vAlign w:val="center"/>
                </w:tcPr>
                <w:p w:rsidR="00B93BA7" w:rsidRPr="007F2EA8" w:rsidRDefault="00B93BA7" w:rsidP="00E839D9">
                  <w:pPr>
                    <w:widowControl/>
                    <w:suppressAutoHyphens w:val="0"/>
                    <w:rPr>
                      <w:rFonts w:ascii="Calibri" w:hAnsi="Calibri" w:cs="Calibri"/>
                      <w:color w:val="00000A"/>
                      <w:lang w:eastAsia="it-IT"/>
                    </w:rPr>
                  </w:pPr>
                </w:p>
              </w:tc>
              <w:tc>
                <w:tcPr>
                  <w:tcW w:w="829" w:type="pct"/>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631"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1006" w:type="pct"/>
                  <w:shd w:val="clear" w:color="auto" w:fill="auto"/>
                  <w:vAlign w:val="center"/>
                </w:tcPr>
                <w:p w:rsidR="00B93BA7" w:rsidRPr="007F2EA8" w:rsidRDefault="00B93BA7" w:rsidP="00E839D9">
                  <w:pPr>
                    <w:widowControl/>
                    <w:suppressAutoHyphens w:val="0"/>
                    <w:rPr>
                      <w:rFonts w:ascii="Calibri" w:hAnsi="Calibri" w:cs="Calibri"/>
                      <w:color w:val="00000A"/>
                      <w:lang w:eastAsia="it-IT"/>
                    </w:rPr>
                  </w:pPr>
                </w:p>
              </w:tc>
            </w:tr>
            <w:tr w:rsidR="00B93BA7" w:rsidRPr="007F2EA8" w:rsidTr="00E9059A">
              <w:trPr>
                <w:trHeight w:val="397"/>
              </w:trPr>
              <w:tc>
                <w:tcPr>
                  <w:tcW w:w="1125" w:type="pct"/>
                  <w:vMerge w:val="restart"/>
                  <w:vAlign w:val="center"/>
                </w:tcPr>
                <w:p w:rsidR="00B93BA7" w:rsidRPr="007F2EA8" w:rsidRDefault="00B93BA7" w:rsidP="00E839D9">
                  <w:pPr>
                    <w:widowControl/>
                    <w:suppressAutoHyphens w:val="0"/>
                    <w:rPr>
                      <w:rFonts w:ascii="Calibri" w:hAnsi="Calibri" w:cs="Calibri"/>
                      <w:color w:val="00000A"/>
                      <w:lang w:eastAsia="it-IT"/>
                    </w:rPr>
                  </w:pPr>
                  <w:r w:rsidRPr="007F2EA8">
                    <w:rPr>
                      <w:rFonts w:ascii="Calibri" w:hAnsi="Calibri" w:cs="Calibri"/>
                      <w:color w:val="00000A"/>
                      <w:lang w:eastAsia="it-IT"/>
                    </w:rPr>
                    <w:t xml:space="preserve">Responsabile Progettazione per la </w:t>
                  </w:r>
                  <w:r w:rsidR="00E839D9">
                    <w:rPr>
                      <w:rFonts w:ascii="Calibri" w:hAnsi="Calibri" w:cs="Calibri"/>
                      <w:color w:val="00000A"/>
                      <w:lang w:eastAsia="it-IT"/>
                    </w:rPr>
                    <w:t>IA.03</w:t>
                  </w:r>
                </w:p>
              </w:tc>
              <w:tc>
                <w:tcPr>
                  <w:tcW w:w="829" w:type="pct"/>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631"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1006" w:type="pct"/>
                  <w:shd w:val="clear" w:color="auto" w:fill="auto"/>
                  <w:vAlign w:val="center"/>
                </w:tcPr>
                <w:p w:rsidR="00B93BA7" w:rsidRPr="007F2EA8" w:rsidRDefault="00B93BA7" w:rsidP="00E839D9">
                  <w:pPr>
                    <w:widowControl/>
                    <w:suppressAutoHyphens w:val="0"/>
                    <w:rPr>
                      <w:rFonts w:ascii="Calibri" w:hAnsi="Calibri" w:cs="Calibri"/>
                      <w:color w:val="00000A"/>
                      <w:lang w:eastAsia="it-IT"/>
                    </w:rPr>
                  </w:pPr>
                </w:p>
              </w:tc>
            </w:tr>
            <w:tr w:rsidR="00B93BA7" w:rsidRPr="007F2EA8" w:rsidTr="00E9059A">
              <w:trPr>
                <w:trHeight w:val="397"/>
              </w:trPr>
              <w:tc>
                <w:tcPr>
                  <w:tcW w:w="1125" w:type="pct"/>
                  <w:vMerge/>
                  <w:vAlign w:val="center"/>
                </w:tcPr>
                <w:p w:rsidR="00B93BA7" w:rsidRPr="007F2EA8" w:rsidRDefault="00B93BA7" w:rsidP="00E839D9">
                  <w:pPr>
                    <w:widowControl/>
                    <w:suppressAutoHyphens w:val="0"/>
                    <w:rPr>
                      <w:rFonts w:ascii="Calibri" w:hAnsi="Calibri" w:cs="Calibri"/>
                      <w:color w:val="00000A"/>
                      <w:lang w:eastAsia="it-IT"/>
                    </w:rPr>
                  </w:pPr>
                </w:p>
              </w:tc>
              <w:tc>
                <w:tcPr>
                  <w:tcW w:w="829" w:type="pct"/>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631"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1006" w:type="pct"/>
                  <w:shd w:val="clear" w:color="auto" w:fill="auto"/>
                  <w:vAlign w:val="center"/>
                </w:tcPr>
                <w:p w:rsidR="00B93BA7" w:rsidRPr="007F2EA8" w:rsidRDefault="00B93BA7" w:rsidP="00E839D9">
                  <w:pPr>
                    <w:widowControl/>
                    <w:suppressAutoHyphens w:val="0"/>
                    <w:rPr>
                      <w:rFonts w:ascii="Calibri" w:hAnsi="Calibri" w:cs="Calibri"/>
                      <w:color w:val="00000A"/>
                      <w:lang w:eastAsia="it-IT"/>
                    </w:rPr>
                  </w:pPr>
                </w:p>
              </w:tc>
            </w:tr>
            <w:tr w:rsidR="00B93BA7" w:rsidRPr="007F2EA8" w:rsidTr="00E9059A">
              <w:trPr>
                <w:trHeight w:val="397"/>
              </w:trPr>
              <w:tc>
                <w:tcPr>
                  <w:tcW w:w="1125" w:type="pct"/>
                  <w:vMerge/>
                  <w:vAlign w:val="center"/>
                </w:tcPr>
                <w:p w:rsidR="00B93BA7" w:rsidRPr="007F2EA8" w:rsidRDefault="00B93BA7" w:rsidP="00E839D9">
                  <w:pPr>
                    <w:widowControl/>
                    <w:suppressAutoHyphens w:val="0"/>
                    <w:rPr>
                      <w:rFonts w:ascii="Calibri" w:hAnsi="Calibri" w:cs="Calibri"/>
                      <w:color w:val="00000A"/>
                      <w:lang w:eastAsia="it-IT"/>
                    </w:rPr>
                  </w:pPr>
                </w:p>
              </w:tc>
              <w:tc>
                <w:tcPr>
                  <w:tcW w:w="829" w:type="pct"/>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631"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1006" w:type="pct"/>
                  <w:shd w:val="clear" w:color="auto" w:fill="auto"/>
                  <w:vAlign w:val="center"/>
                </w:tcPr>
                <w:p w:rsidR="00B93BA7" w:rsidRPr="007F2EA8" w:rsidRDefault="00B93BA7" w:rsidP="00E839D9">
                  <w:pPr>
                    <w:widowControl/>
                    <w:suppressAutoHyphens w:val="0"/>
                    <w:rPr>
                      <w:rFonts w:ascii="Calibri" w:hAnsi="Calibri" w:cs="Calibri"/>
                      <w:color w:val="00000A"/>
                      <w:lang w:eastAsia="it-IT"/>
                    </w:rPr>
                  </w:pPr>
                </w:p>
              </w:tc>
            </w:tr>
            <w:tr w:rsidR="00B93BA7" w:rsidRPr="007F2EA8" w:rsidTr="00E9059A">
              <w:trPr>
                <w:trHeight w:val="397"/>
              </w:trPr>
              <w:tc>
                <w:tcPr>
                  <w:tcW w:w="1125" w:type="pct"/>
                  <w:vAlign w:val="center"/>
                </w:tcPr>
                <w:p w:rsidR="00B93BA7" w:rsidRPr="007F2EA8" w:rsidRDefault="00B93BA7" w:rsidP="00E839D9">
                  <w:pPr>
                    <w:widowControl/>
                    <w:suppressAutoHyphens w:val="0"/>
                    <w:rPr>
                      <w:rFonts w:ascii="Calibri" w:hAnsi="Calibri" w:cs="Calibri"/>
                      <w:color w:val="00000A"/>
                      <w:lang w:eastAsia="it-IT"/>
                    </w:rPr>
                  </w:pPr>
                  <w:r w:rsidRPr="007F2EA8">
                    <w:rPr>
                      <w:rFonts w:ascii="Calibri" w:hAnsi="Calibri" w:cs="Calibri"/>
                      <w:color w:val="00000A"/>
                      <w:lang w:eastAsia="it-IT"/>
                    </w:rPr>
                    <w:t>Professionista geologo</w:t>
                  </w:r>
                </w:p>
                <w:p w:rsidR="00B93BA7" w:rsidRPr="007F2EA8" w:rsidRDefault="00B93BA7" w:rsidP="00E839D9">
                  <w:pPr>
                    <w:widowControl/>
                    <w:suppressAutoHyphens w:val="0"/>
                    <w:rPr>
                      <w:rFonts w:ascii="Calibri" w:hAnsi="Calibri" w:cs="Calibri"/>
                      <w:color w:val="00000A"/>
                      <w:lang w:eastAsia="it-IT"/>
                    </w:rPr>
                  </w:pPr>
                </w:p>
              </w:tc>
              <w:tc>
                <w:tcPr>
                  <w:tcW w:w="829" w:type="pct"/>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631"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1006" w:type="pct"/>
                  <w:shd w:val="clear" w:color="auto" w:fill="auto"/>
                  <w:vAlign w:val="center"/>
                </w:tcPr>
                <w:p w:rsidR="00B93BA7" w:rsidRPr="007F2EA8" w:rsidRDefault="00B93BA7" w:rsidP="00E839D9">
                  <w:pPr>
                    <w:widowControl/>
                    <w:suppressAutoHyphens w:val="0"/>
                    <w:rPr>
                      <w:rFonts w:ascii="Calibri" w:hAnsi="Calibri" w:cs="Calibri"/>
                      <w:color w:val="00000A"/>
                      <w:lang w:eastAsia="it-IT"/>
                    </w:rPr>
                  </w:pPr>
                </w:p>
              </w:tc>
            </w:tr>
            <w:tr w:rsidR="00B93BA7" w:rsidRPr="007F2EA8" w:rsidTr="00E9059A">
              <w:trPr>
                <w:trHeight w:val="397"/>
              </w:trPr>
              <w:tc>
                <w:tcPr>
                  <w:tcW w:w="1125" w:type="pct"/>
                  <w:vAlign w:val="center"/>
                </w:tcPr>
                <w:p w:rsidR="00B93BA7" w:rsidRPr="007F2EA8" w:rsidRDefault="00B93BA7" w:rsidP="00E839D9">
                  <w:pPr>
                    <w:widowControl/>
                    <w:suppressAutoHyphens w:val="0"/>
                    <w:rPr>
                      <w:rFonts w:ascii="Calibri" w:hAnsi="Calibri" w:cs="Calibri"/>
                      <w:color w:val="00000A"/>
                      <w:lang w:eastAsia="it-IT"/>
                    </w:rPr>
                  </w:pPr>
                  <w:r w:rsidRPr="007F2EA8">
                    <w:rPr>
                      <w:rFonts w:ascii="Calibri" w:hAnsi="Calibri" w:cs="Calibri"/>
                      <w:color w:val="00000A"/>
                      <w:lang w:eastAsia="it-IT"/>
                    </w:rPr>
                    <w:t>Coordinatore della sicurezza in fase di progettazione (C.S.P.) in possesso dei requisiti di cui all’art. 98 del d.lgs. 81/2008 (</w:t>
                  </w:r>
                  <w:r w:rsidRPr="007F2EA8">
                    <w:rPr>
                      <w:rFonts w:ascii="Calibri" w:hAnsi="Calibri" w:cs="Calibri"/>
                      <w:i/>
                      <w:color w:val="00000A"/>
                      <w:u w:val="single"/>
                      <w:lang w:eastAsia="it-IT"/>
                    </w:rPr>
                    <w:t>deve essere indicato un unico soggetto anche in caso di raggruppamento</w:t>
                  </w:r>
                  <w:r w:rsidRPr="007F2EA8">
                    <w:rPr>
                      <w:rFonts w:ascii="Calibri" w:hAnsi="Calibri" w:cs="Calibri"/>
                      <w:color w:val="00000A"/>
                      <w:lang w:eastAsia="it-IT"/>
                    </w:rPr>
                    <w:t>)</w:t>
                  </w:r>
                </w:p>
                <w:p w:rsidR="00B93BA7" w:rsidRPr="007F2EA8" w:rsidRDefault="00B93BA7" w:rsidP="00E839D9">
                  <w:pPr>
                    <w:widowControl/>
                    <w:suppressAutoHyphens w:val="0"/>
                    <w:rPr>
                      <w:rFonts w:ascii="Calibri" w:hAnsi="Calibri" w:cs="Calibri"/>
                      <w:color w:val="00000A"/>
                      <w:lang w:eastAsia="it-IT"/>
                    </w:rPr>
                  </w:pPr>
                </w:p>
              </w:tc>
              <w:tc>
                <w:tcPr>
                  <w:tcW w:w="829" w:type="pct"/>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631"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1006" w:type="pct"/>
                  <w:shd w:val="clear" w:color="auto" w:fill="auto"/>
                  <w:vAlign w:val="center"/>
                </w:tcPr>
                <w:p w:rsidR="00B93BA7" w:rsidRPr="007F2EA8" w:rsidRDefault="00B93BA7" w:rsidP="00E839D9">
                  <w:pPr>
                    <w:widowControl/>
                    <w:suppressAutoHyphens w:val="0"/>
                    <w:rPr>
                      <w:rFonts w:ascii="Calibri" w:hAnsi="Calibri" w:cs="Calibri"/>
                      <w:color w:val="00000A"/>
                      <w:lang w:eastAsia="it-IT"/>
                    </w:rPr>
                  </w:pPr>
                </w:p>
              </w:tc>
            </w:tr>
            <w:tr w:rsidR="00B93BA7" w:rsidRPr="007F2EA8" w:rsidTr="00E9059A">
              <w:trPr>
                <w:trHeight w:val="397"/>
              </w:trPr>
              <w:tc>
                <w:tcPr>
                  <w:tcW w:w="1125" w:type="pct"/>
                  <w:vAlign w:val="center"/>
                </w:tcPr>
                <w:p w:rsidR="00B93BA7" w:rsidRPr="007F2EA8" w:rsidRDefault="00B93BA7" w:rsidP="00E839D9">
                  <w:pPr>
                    <w:widowControl/>
                    <w:suppressAutoHyphens w:val="0"/>
                    <w:rPr>
                      <w:rFonts w:ascii="Calibri" w:hAnsi="Calibri" w:cs="Calibri"/>
                      <w:color w:val="00000A"/>
                      <w:lang w:eastAsia="it-IT"/>
                    </w:rPr>
                  </w:pPr>
                  <w:r w:rsidRPr="001A6D6D">
                    <w:rPr>
                      <w:rFonts w:ascii="Calibri" w:hAnsi="Calibri" w:cs="Calibri"/>
                      <w:color w:val="00000A"/>
                      <w:lang w:eastAsia="it-IT"/>
                    </w:rPr>
                    <w:t xml:space="preserve">Professionista qualificato in materia </w:t>
                  </w:r>
                  <w:r w:rsidR="00E839D9">
                    <w:rPr>
                      <w:rFonts w:ascii="Calibri" w:hAnsi="Calibri" w:cs="Calibri"/>
                      <w:color w:val="00000A"/>
                      <w:lang w:eastAsia="it-IT"/>
                    </w:rPr>
                    <w:t>di traffico e trasporti</w:t>
                  </w:r>
                  <w:r w:rsidR="001A6D6D">
                    <w:rPr>
                      <w:rFonts w:ascii="Calibri" w:hAnsi="Calibri" w:cs="Calibri"/>
                      <w:color w:val="00000A"/>
                      <w:lang w:eastAsia="it-IT"/>
                    </w:rPr>
                    <w:t xml:space="preserve"> locale)</w:t>
                  </w:r>
                </w:p>
              </w:tc>
              <w:tc>
                <w:tcPr>
                  <w:tcW w:w="829" w:type="pct"/>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631"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1006" w:type="pct"/>
                  <w:shd w:val="clear" w:color="auto" w:fill="auto"/>
                  <w:vAlign w:val="center"/>
                </w:tcPr>
                <w:p w:rsidR="00B93BA7" w:rsidRPr="007F2EA8" w:rsidRDefault="00B93BA7" w:rsidP="00E839D9">
                  <w:pPr>
                    <w:widowControl/>
                    <w:suppressAutoHyphens w:val="0"/>
                    <w:rPr>
                      <w:rFonts w:ascii="Calibri" w:hAnsi="Calibri" w:cs="Calibri"/>
                      <w:color w:val="00000A"/>
                      <w:lang w:eastAsia="it-IT"/>
                    </w:rPr>
                  </w:pPr>
                </w:p>
              </w:tc>
            </w:tr>
            <w:tr w:rsidR="00B93BA7" w:rsidRPr="007F2EA8" w:rsidTr="00E9059A">
              <w:trPr>
                <w:trHeight w:val="397"/>
              </w:trPr>
              <w:tc>
                <w:tcPr>
                  <w:tcW w:w="1125" w:type="pct"/>
                  <w:vAlign w:val="center"/>
                </w:tcPr>
                <w:p w:rsidR="00B93BA7" w:rsidRDefault="00B93BA7" w:rsidP="00E839D9">
                  <w:pPr>
                    <w:widowControl/>
                    <w:suppressAutoHyphens w:val="0"/>
                    <w:rPr>
                      <w:rFonts w:ascii="Calibri" w:hAnsi="Calibri" w:cs="Calibri"/>
                      <w:color w:val="00000A"/>
                      <w:lang w:eastAsia="it-IT"/>
                    </w:rPr>
                  </w:pPr>
                  <w:r w:rsidRPr="007F2EA8">
                    <w:rPr>
                      <w:rFonts w:ascii="Calibri" w:hAnsi="Calibri" w:cs="Calibri"/>
                      <w:color w:val="00000A"/>
                      <w:lang w:eastAsia="it-IT"/>
                    </w:rPr>
                    <w:t>Professionista archeologo</w:t>
                  </w:r>
                </w:p>
                <w:p w:rsidR="00D21A5E" w:rsidRPr="007F2EA8" w:rsidRDefault="00D21A5E" w:rsidP="00E839D9">
                  <w:pPr>
                    <w:widowControl/>
                    <w:suppressAutoHyphens w:val="0"/>
                    <w:rPr>
                      <w:rFonts w:ascii="Calibri" w:hAnsi="Calibri" w:cs="Calibri"/>
                      <w:color w:val="00000A"/>
                      <w:lang w:eastAsia="it-IT"/>
                    </w:rPr>
                  </w:pPr>
                  <w:r>
                    <w:rPr>
                      <w:rFonts w:ascii="Calibri" w:hAnsi="Calibri" w:cs="Calibri"/>
                      <w:color w:val="00000A"/>
                      <w:lang w:eastAsia="it-IT"/>
                    </w:rPr>
                    <w:t>(</w:t>
                  </w:r>
                  <w:r w:rsidRPr="00D21A5E">
                    <w:rPr>
                      <w:rFonts w:ascii="Calibri" w:hAnsi="Calibri" w:cs="Calibri"/>
                      <w:color w:val="00000A"/>
                      <w:lang w:val="en-US" w:eastAsia="it-IT"/>
                    </w:rPr>
                    <w:t xml:space="preserve">Figura professionale in possesso dei requisiti di cui all’art. 41 comma 4 e all’art. 1 commi 2 e 3 dell’Allegato I.8 del </w:t>
                  </w:r>
                  <w:r w:rsidRPr="00D21A5E">
                    <w:rPr>
                      <w:rFonts w:ascii="Calibri" w:hAnsi="Calibri" w:cs="Calibri"/>
                      <w:color w:val="00000A"/>
                      <w:lang w:val="en-US" w:eastAsia="it-IT"/>
                    </w:rPr>
                    <w:lastRenderedPageBreak/>
                    <w:t>Codice dei contratti D.Lgs n. 36 del 31 marzo 2023, in combinato disposto con gli articoli 4, 5 e 6 del D.M. n. 60/2009 e dei requisiti richiesti per l’iscrizione all’Elenco Nazionale degli Archeologi, istituito ai sensi dell’articolo 9-bis del decreto legislativo 22 gennaio 2004, n. 42, della Legge 22 luglio 2014, n. 110 e del DM 20 maggio 2019 n. 244 in fascia 1</w:t>
                  </w:r>
                  <w:r>
                    <w:rPr>
                      <w:rFonts w:ascii="Calibri" w:hAnsi="Calibri" w:cs="Calibri"/>
                      <w:color w:val="00000A"/>
                      <w:lang w:val="en-US" w:eastAsia="it-IT"/>
                    </w:rPr>
                    <w:t>)</w:t>
                  </w:r>
                </w:p>
              </w:tc>
              <w:tc>
                <w:tcPr>
                  <w:tcW w:w="829" w:type="pct"/>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631"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1006" w:type="pct"/>
                  <w:shd w:val="clear" w:color="auto" w:fill="auto"/>
                  <w:vAlign w:val="center"/>
                </w:tcPr>
                <w:p w:rsidR="00B93BA7" w:rsidRPr="007F2EA8" w:rsidRDefault="00B93BA7" w:rsidP="00E839D9">
                  <w:pPr>
                    <w:widowControl/>
                    <w:suppressAutoHyphens w:val="0"/>
                    <w:rPr>
                      <w:rFonts w:ascii="Calibri" w:hAnsi="Calibri" w:cs="Calibri"/>
                      <w:color w:val="00000A"/>
                      <w:lang w:eastAsia="it-IT"/>
                    </w:rPr>
                  </w:pPr>
                </w:p>
              </w:tc>
            </w:tr>
            <w:tr w:rsidR="00B93BA7" w:rsidRPr="007F2EA8" w:rsidTr="00E9059A">
              <w:trPr>
                <w:trHeight w:val="397"/>
              </w:trPr>
              <w:tc>
                <w:tcPr>
                  <w:tcW w:w="1125" w:type="pct"/>
                  <w:vAlign w:val="center"/>
                </w:tcPr>
                <w:p w:rsidR="00B93BA7" w:rsidRPr="007F2EA8" w:rsidRDefault="00B93BA7" w:rsidP="00E839D9">
                  <w:pPr>
                    <w:suppressAutoHyphens w:val="0"/>
                    <w:spacing w:before="40"/>
                    <w:rPr>
                      <w:rFonts w:ascii="Calibri" w:hAnsi="Calibri" w:cs="Calibri"/>
                      <w:color w:val="00000A"/>
                      <w:lang w:eastAsia="it-IT"/>
                    </w:rPr>
                  </w:pPr>
                  <w:r w:rsidRPr="007F2EA8">
                    <w:rPr>
                      <w:rFonts w:ascii="Calibri" w:hAnsi="Calibri" w:cs="Calibri"/>
                      <w:lang w:eastAsia="it-IT"/>
                    </w:rPr>
                    <w:lastRenderedPageBreak/>
                    <w:t xml:space="preserve">Professionista </w:t>
                  </w:r>
                  <w:r w:rsidR="00E839D9">
                    <w:rPr>
                      <w:rFonts w:ascii="Calibri" w:hAnsi="Calibri" w:cs="Calibri"/>
                      <w:lang w:eastAsia="it-IT"/>
                    </w:rPr>
                    <w:t>urbanista</w:t>
                  </w:r>
                  <w:r w:rsidRPr="000168F6">
                    <w:rPr>
                      <w:rFonts w:ascii="Calibri" w:hAnsi="Calibri" w:cs="Calibri"/>
                      <w:color w:val="00000A"/>
                      <w:lang w:eastAsia="it-IT"/>
                    </w:rPr>
                    <w:t xml:space="preserve"> (</w:t>
                  </w:r>
                  <w:r w:rsidRPr="000168F6">
                    <w:rPr>
                      <w:rFonts w:ascii="Calibri" w:hAnsi="Calibri" w:cs="Calibri"/>
                      <w:lang w:eastAsia="it-IT"/>
                    </w:rPr>
                    <w:t>iscritto nell’</w:t>
                  </w:r>
                  <w:r w:rsidR="00E839D9">
                    <w:rPr>
                      <w:rFonts w:ascii="Calibri" w:hAnsi="Calibri" w:cs="Calibri"/>
                      <w:lang w:eastAsia="it-IT"/>
                    </w:rPr>
                    <w:t xml:space="preserve">Ordine Architetti Pianificatori </w:t>
                  </w:r>
                  <w:r w:rsidRPr="000168F6">
                    <w:rPr>
                      <w:rFonts w:ascii="Calibri" w:hAnsi="Calibri" w:cs="Calibri"/>
                      <w:lang w:eastAsia="it-IT"/>
                    </w:rPr>
                    <w:t>– sez A)</w:t>
                  </w:r>
                </w:p>
              </w:tc>
              <w:tc>
                <w:tcPr>
                  <w:tcW w:w="829" w:type="pct"/>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631"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1006" w:type="pct"/>
                  <w:shd w:val="clear" w:color="auto" w:fill="auto"/>
                  <w:vAlign w:val="center"/>
                </w:tcPr>
                <w:p w:rsidR="00B93BA7" w:rsidRPr="007F2EA8" w:rsidRDefault="00B93BA7" w:rsidP="00E839D9">
                  <w:pPr>
                    <w:widowControl/>
                    <w:suppressAutoHyphens w:val="0"/>
                    <w:rPr>
                      <w:rFonts w:ascii="Calibri" w:hAnsi="Calibri" w:cs="Calibri"/>
                      <w:color w:val="00000A"/>
                      <w:lang w:eastAsia="it-IT"/>
                    </w:rPr>
                  </w:pPr>
                </w:p>
              </w:tc>
            </w:tr>
            <w:tr w:rsidR="00E839D9" w:rsidRPr="007F2EA8" w:rsidTr="00E9059A">
              <w:trPr>
                <w:trHeight w:val="397"/>
              </w:trPr>
              <w:tc>
                <w:tcPr>
                  <w:tcW w:w="1125" w:type="pct"/>
                  <w:vAlign w:val="center"/>
                </w:tcPr>
                <w:p w:rsidR="00E839D9" w:rsidRPr="007F2EA8" w:rsidRDefault="00E839D9" w:rsidP="00E839D9">
                  <w:pPr>
                    <w:suppressAutoHyphens w:val="0"/>
                    <w:spacing w:before="40"/>
                    <w:rPr>
                      <w:rFonts w:ascii="Calibri" w:hAnsi="Calibri" w:cs="Calibri"/>
                      <w:lang w:eastAsia="it-IT"/>
                    </w:rPr>
                  </w:pPr>
                  <w:r>
                    <w:rPr>
                      <w:rFonts w:ascii="Calibri" w:hAnsi="Calibri" w:cs="Calibri"/>
                      <w:lang w:eastAsia="it-IT"/>
                    </w:rPr>
                    <w:t>Professionista qualificato in materia acustica ai sensi dell’art. 2 L. 447/1995 – DPCM 31/03/1998</w:t>
                  </w:r>
                </w:p>
              </w:tc>
              <w:tc>
                <w:tcPr>
                  <w:tcW w:w="829" w:type="pct"/>
                  <w:vAlign w:val="center"/>
                </w:tcPr>
                <w:p w:rsidR="00E839D9" w:rsidRPr="007F2EA8" w:rsidRDefault="00E839D9" w:rsidP="00E839D9">
                  <w:pPr>
                    <w:widowControl/>
                    <w:suppressAutoHyphens w:val="0"/>
                    <w:jc w:val="center"/>
                    <w:rPr>
                      <w:rFonts w:ascii="Calibri" w:hAnsi="Calibri" w:cs="Calibri"/>
                      <w:color w:val="00000A"/>
                      <w:lang w:eastAsia="it-IT"/>
                    </w:rPr>
                  </w:pPr>
                </w:p>
              </w:tc>
              <w:tc>
                <w:tcPr>
                  <w:tcW w:w="704" w:type="pct"/>
                  <w:shd w:val="clear" w:color="auto" w:fill="auto"/>
                  <w:vAlign w:val="center"/>
                </w:tcPr>
                <w:p w:rsidR="00E839D9" w:rsidRPr="007F2EA8" w:rsidRDefault="00E839D9" w:rsidP="00E839D9">
                  <w:pPr>
                    <w:widowControl/>
                    <w:suppressAutoHyphens w:val="0"/>
                    <w:jc w:val="center"/>
                    <w:rPr>
                      <w:rFonts w:ascii="Calibri" w:hAnsi="Calibri" w:cs="Calibri"/>
                      <w:color w:val="00000A"/>
                      <w:lang w:eastAsia="it-IT"/>
                    </w:rPr>
                  </w:pPr>
                </w:p>
              </w:tc>
              <w:tc>
                <w:tcPr>
                  <w:tcW w:w="704" w:type="pct"/>
                  <w:shd w:val="clear" w:color="auto" w:fill="auto"/>
                  <w:vAlign w:val="center"/>
                </w:tcPr>
                <w:p w:rsidR="00E839D9" w:rsidRPr="007F2EA8" w:rsidRDefault="00E839D9" w:rsidP="00E839D9">
                  <w:pPr>
                    <w:widowControl/>
                    <w:suppressAutoHyphens w:val="0"/>
                    <w:jc w:val="center"/>
                    <w:rPr>
                      <w:rFonts w:ascii="Calibri" w:hAnsi="Calibri" w:cs="Calibri"/>
                      <w:color w:val="00000A"/>
                      <w:lang w:eastAsia="it-IT"/>
                    </w:rPr>
                  </w:pPr>
                </w:p>
              </w:tc>
              <w:tc>
                <w:tcPr>
                  <w:tcW w:w="631" w:type="pct"/>
                  <w:shd w:val="clear" w:color="auto" w:fill="auto"/>
                  <w:vAlign w:val="center"/>
                </w:tcPr>
                <w:p w:rsidR="00E839D9" w:rsidRPr="007F2EA8" w:rsidRDefault="00E839D9" w:rsidP="00E839D9">
                  <w:pPr>
                    <w:widowControl/>
                    <w:suppressAutoHyphens w:val="0"/>
                    <w:jc w:val="center"/>
                    <w:rPr>
                      <w:rFonts w:ascii="Calibri" w:hAnsi="Calibri" w:cs="Calibri"/>
                      <w:color w:val="00000A"/>
                      <w:lang w:eastAsia="it-IT"/>
                    </w:rPr>
                  </w:pPr>
                </w:p>
              </w:tc>
              <w:tc>
                <w:tcPr>
                  <w:tcW w:w="1006" w:type="pct"/>
                  <w:shd w:val="clear" w:color="auto" w:fill="auto"/>
                  <w:vAlign w:val="center"/>
                </w:tcPr>
                <w:p w:rsidR="00E839D9" w:rsidRPr="007F2EA8" w:rsidRDefault="00E839D9" w:rsidP="00E839D9">
                  <w:pPr>
                    <w:widowControl/>
                    <w:suppressAutoHyphens w:val="0"/>
                    <w:rPr>
                      <w:rFonts w:ascii="Calibri" w:hAnsi="Calibri" w:cs="Calibri"/>
                      <w:color w:val="00000A"/>
                      <w:lang w:eastAsia="it-IT"/>
                    </w:rPr>
                  </w:pPr>
                </w:p>
              </w:tc>
            </w:tr>
            <w:tr w:rsidR="00B93BA7" w:rsidRPr="007F2EA8" w:rsidTr="00E9059A">
              <w:trPr>
                <w:trHeight w:val="397"/>
              </w:trPr>
              <w:tc>
                <w:tcPr>
                  <w:tcW w:w="1125" w:type="pct"/>
                  <w:vAlign w:val="center"/>
                </w:tcPr>
                <w:p w:rsidR="00B93BA7" w:rsidRPr="007F2EA8" w:rsidRDefault="00B93BA7" w:rsidP="00E839D9">
                  <w:pPr>
                    <w:suppressAutoHyphens w:val="0"/>
                    <w:spacing w:before="40"/>
                    <w:rPr>
                      <w:rFonts w:ascii="Calibri" w:hAnsi="Calibri" w:cs="Calibri"/>
                      <w:color w:val="00000A"/>
                      <w:lang w:eastAsia="it-IT"/>
                    </w:rPr>
                  </w:pPr>
                  <w:r w:rsidRPr="007F2EA8">
                    <w:rPr>
                      <w:rFonts w:ascii="Calibri" w:hAnsi="Calibri" w:cs="Calibri"/>
                      <w:color w:val="00000A"/>
                      <w:lang w:eastAsia="it-IT"/>
                    </w:rPr>
                    <w:t>Professionista BIM Manager per la fase progettuale</w:t>
                  </w:r>
                </w:p>
                <w:p w:rsidR="00B93BA7" w:rsidRPr="007F2EA8" w:rsidRDefault="00B93BA7" w:rsidP="00E839D9">
                  <w:pPr>
                    <w:suppressAutoHyphens w:val="0"/>
                    <w:spacing w:before="40"/>
                    <w:rPr>
                      <w:rFonts w:ascii="Calibri" w:hAnsi="Calibri" w:cs="Calibri"/>
                      <w:color w:val="00000A"/>
                      <w:lang w:eastAsia="it-IT"/>
                    </w:rPr>
                  </w:pPr>
                </w:p>
              </w:tc>
              <w:tc>
                <w:tcPr>
                  <w:tcW w:w="829" w:type="pct"/>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631"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1006" w:type="pct"/>
                  <w:shd w:val="clear" w:color="auto" w:fill="auto"/>
                  <w:vAlign w:val="center"/>
                </w:tcPr>
                <w:p w:rsidR="00B93BA7" w:rsidRPr="007F2EA8" w:rsidRDefault="00B93BA7" w:rsidP="00E839D9">
                  <w:pPr>
                    <w:widowControl/>
                    <w:suppressAutoHyphens w:val="0"/>
                    <w:rPr>
                      <w:rFonts w:ascii="Calibri" w:hAnsi="Calibri" w:cs="Calibri"/>
                      <w:color w:val="00000A"/>
                      <w:lang w:eastAsia="it-IT"/>
                    </w:rPr>
                  </w:pPr>
                </w:p>
              </w:tc>
            </w:tr>
            <w:tr w:rsidR="00B93BA7" w:rsidRPr="007F2EA8" w:rsidTr="00E9059A">
              <w:trPr>
                <w:trHeight w:val="397"/>
              </w:trPr>
              <w:tc>
                <w:tcPr>
                  <w:tcW w:w="1125" w:type="pct"/>
                  <w:vAlign w:val="center"/>
                </w:tcPr>
                <w:p w:rsidR="00B93BA7" w:rsidRPr="007F2EA8" w:rsidRDefault="00B93BA7" w:rsidP="00E839D9">
                  <w:pPr>
                    <w:suppressAutoHyphens w:val="0"/>
                    <w:spacing w:before="40"/>
                    <w:rPr>
                      <w:rFonts w:ascii="Calibri" w:hAnsi="Calibri" w:cs="Calibri"/>
                      <w:color w:val="00000A"/>
                      <w:lang w:eastAsia="it-IT"/>
                    </w:rPr>
                  </w:pPr>
                  <w:r w:rsidRPr="007F2EA8">
                    <w:rPr>
                      <w:rFonts w:ascii="Calibri" w:hAnsi="Calibri" w:cs="Calibri"/>
                      <w:color w:val="00000A"/>
                      <w:lang w:eastAsia="it-IT"/>
                    </w:rPr>
                    <w:t>Professionista BIM Coordinator per la fase progettuale</w:t>
                  </w:r>
                </w:p>
                <w:p w:rsidR="00B93BA7" w:rsidRPr="007F2EA8" w:rsidRDefault="00B93BA7" w:rsidP="00E839D9">
                  <w:pPr>
                    <w:suppressAutoHyphens w:val="0"/>
                    <w:spacing w:before="40"/>
                    <w:rPr>
                      <w:rFonts w:ascii="Calibri" w:hAnsi="Calibri" w:cs="Calibri"/>
                      <w:color w:val="00000A"/>
                      <w:lang w:eastAsia="it-IT"/>
                    </w:rPr>
                  </w:pPr>
                </w:p>
              </w:tc>
              <w:tc>
                <w:tcPr>
                  <w:tcW w:w="829" w:type="pct"/>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631"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1006" w:type="pct"/>
                  <w:shd w:val="clear" w:color="auto" w:fill="auto"/>
                  <w:vAlign w:val="center"/>
                </w:tcPr>
                <w:p w:rsidR="00B93BA7" w:rsidRPr="007F2EA8" w:rsidRDefault="00B93BA7" w:rsidP="00E839D9">
                  <w:pPr>
                    <w:widowControl/>
                    <w:suppressAutoHyphens w:val="0"/>
                    <w:rPr>
                      <w:rFonts w:ascii="Calibri" w:hAnsi="Calibri" w:cs="Calibri"/>
                      <w:color w:val="00000A"/>
                      <w:lang w:eastAsia="it-IT"/>
                    </w:rPr>
                  </w:pPr>
                </w:p>
              </w:tc>
            </w:tr>
            <w:tr w:rsidR="00B93BA7" w:rsidRPr="007F2EA8" w:rsidTr="00E9059A">
              <w:trPr>
                <w:trHeight w:val="397"/>
              </w:trPr>
              <w:tc>
                <w:tcPr>
                  <w:tcW w:w="1125" w:type="pct"/>
                  <w:vAlign w:val="center"/>
                </w:tcPr>
                <w:p w:rsidR="00B93BA7" w:rsidRPr="007F2EA8" w:rsidRDefault="00B93BA7" w:rsidP="00E839D9">
                  <w:pPr>
                    <w:suppressAutoHyphens w:val="0"/>
                    <w:spacing w:before="40"/>
                    <w:rPr>
                      <w:rFonts w:ascii="Calibri" w:hAnsi="Calibri" w:cs="Calibri"/>
                      <w:color w:val="00000A"/>
                      <w:lang w:eastAsia="it-IT"/>
                    </w:rPr>
                  </w:pPr>
                  <w:r w:rsidRPr="007F2EA8">
                    <w:rPr>
                      <w:rFonts w:ascii="Calibri" w:hAnsi="Calibri" w:cs="Calibri"/>
                      <w:color w:val="00000A"/>
                      <w:lang w:eastAsia="it-IT"/>
                    </w:rPr>
                    <w:t xml:space="preserve">Professionista </w:t>
                  </w:r>
                  <w:r w:rsidR="00D21A5E">
                    <w:rPr>
                      <w:rFonts w:ascii="Calibri" w:hAnsi="Calibri" w:cs="Calibri"/>
                      <w:color w:val="00000A"/>
                      <w:lang w:eastAsia="it-IT"/>
                    </w:rPr>
                    <w:t xml:space="preserve">BIM </w:t>
                  </w:r>
                  <w:proofErr w:type="spellStart"/>
                  <w:r w:rsidR="00D21A5E">
                    <w:rPr>
                      <w:rFonts w:ascii="Calibri" w:hAnsi="Calibri" w:cs="Calibri"/>
                      <w:color w:val="00000A"/>
                      <w:lang w:eastAsia="it-IT"/>
                    </w:rPr>
                    <w:t>Specialist</w:t>
                  </w:r>
                  <w:proofErr w:type="spellEnd"/>
                  <w:r w:rsidR="00D21A5E">
                    <w:rPr>
                      <w:rFonts w:ascii="Calibri" w:hAnsi="Calibri" w:cs="Calibri"/>
                      <w:color w:val="00000A"/>
                      <w:lang w:eastAsia="it-IT"/>
                    </w:rPr>
                    <w:t xml:space="preserve"> per le categorie</w:t>
                  </w:r>
                  <w:r w:rsidRPr="007F2EA8">
                    <w:rPr>
                      <w:rFonts w:ascii="Calibri" w:hAnsi="Calibri" w:cs="Calibri"/>
                      <w:color w:val="00000A"/>
                      <w:lang w:eastAsia="it-IT"/>
                    </w:rPr>
                    <w:t xml:space="preserve"> </w:t>
                  </w:r>
                  <w:r w:rsidR="00D21A5E">
                    <w:rPr>
                      <w:rFonts w:ascii="Calibri" w:hAnsi="Calibri" w:cs="Calibri"/>
                      <w:color w:val="00000A"/>
                      <w:lang w:eastAsia="it-IT"/>
                    </w:rPr>
                    <w:t>V.0</w:t>
                  </w:r>
                  <w:r w:rsidR="00B56753">
                    <w:rPr>
                      <w:rFonts w:ascii="Calibri" w:hAnsi="Calibri" w:cs="Calibri"/>
                      <w:color w:val="00000A"/>
                      <w:lang w:eastAsia="it-IT"/>
                    </w:rPr>
                    <w:t xml:space="preserve">3 </w:t>
                  </w:r>
                  <w:r w:rsidRPr="007F2EA8">
                    <w:rPr>
                      <w:rFonts w:ascii="Calibri" w:hAnsi="Calibri" w:cs="Calibri"/>
                      <w:color w:val="00000A"/>
                      <w:lang w:eastAsia="it-IT"/>
                    </w:rPr>
                    <w:t>per la fase progettuale</w:t>
                  </w:r>
                </w:p>
                <w:p w:rsidR="00B93BA7" w:rsidRPr="007F2EA8" w:rsidRDefault="00B93BA7" w:rsidP="00E839D9">
                  <w:pPr>
                    <w:suppressAutoHyphens w:val="0"/>
                    <w:spacing w:before="40"/>
                    <w:rPr>
                      <w:rFonts w:ascii="Calibri" w:hAnsi="Calibri" w:cs="Calibri"/>
                      <w:color w:val="00000A"/>
                      <w:lang w:eastAsia="it-IT"/>
                    </w:rPr>
                  </w:pPr>
                </w:p>
              </w:tc>
              <w:tc>
                <w:tcPr>
                  <w:tcW w:w="829" w:type="pct"/>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631"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1006" w:type="pct"/>
                  <w:shd w:val="clear" w:color="auto" w:fill="auto"/>
                  <w:vAlign w:val="center"/>
                </w:tcPr>
                <w:p w:rsidR="00B93BA7" w:rsidRPr="007F2EA8" w:rsidRDefault="00B93BA7" w:rsidP="00E839D9">
                  <w:pPr>
                    <w:widowControl/>
                    <w:suppressAutoHyphens w:val="0"/>
                    <w:rPr>
                      <w:rFonts w:ascii="Calibri" w:hAnsi="Calibri" w:cs="Calibri"/>
                      <w:color w:val="00000A"/>
                      <w:lang w:eastAsia="it-IT"/>
                    </w:rPr>
                  </w:pPr>
                </w:p>
              </w:tc>
            </w:tr>
            <w:tr w:rsidR="00B93BA7" w:rsidRPr="007F2EA8" w:rsidTr="00E9059A">
              <w:trPr>
                <w:trHeight w:val="397"/>
              </w:trPr>
              <w:tc>
                <w:tcPr>
                  <w:tcW w:w="1125" w:type="pct"/>
                  <w:vAlign w:val="center"/>
                </w:tcPr>
                <w:p w:rsidR="00B93BA7" w:rsidRPr="007F2EA8" w:rsidRDefault="00B93BA7" w:rsidP="00E839D9">
                  <w:pPr>
                    <w:suppressAutoHyphens w:val="0"/>
                    <w:spacing w:before="40"/>
                    <w:rPr>
                      <w:rFonts w:ascii="Calibri" w:hAnsi="Calibri" w:cs="Calibri"/>
                      <w:color w:val="00000A"/>
                      <w:lang w:eastAsia="it-IT"/>
                    </w:rPr>
                  </w:pPr>
                  <w:r w:rsidRPr="007F2EA8">
                    <w:rPr>
                      <w:rFonts w:ascii="Calibri" w:hAnsi="Calibri" w:cs="Calibri"/>
                      <w:color w:val="00000A"/>
                      <w:lang w:eastAsia="it-IT"/>
                    </w:rPr>
                    <w:t>Profe</w:t>
                  </w:r>
                  <w:r w:rsidR="00D21A5E">
                    <w:rPr>
                      <w:rFonts w:ascii="Calibri" w:hAnsi="Calibri" w:cs="Calibri"/>
                      <w:color w:val="00000A"/>
                      <w:lang w:eastAsia="it-IT"/>
                    </w:rPr>
                    <w:t xml:space="preserve">ssionista BIM </w:t>
                  </w:r>
                  <w:proofErr w:type="spellStart"/>
                  <w:r w:rsidR="00D21A5E">
                    <w:rPr>
                      <w:rFonts w:ascii="Calibri" w:hAnsi="Calibri" w:cs="Calibri"/>
                      <w:color w:val="00000A"/>
                      <w:lang w:eastAsia="it-IT"/>
                    </w:rPr>
                    <w:t>Specialist</w:t>
                  </w:r>
                  <w:proofErr w:type="spellEnd"/>
                  <w:r w:rsidR="00D21A5E">
                    <w:rPr>
                      <w:rFonts w:ascii="Calibri" w:hAnsi="Calibri" w:cs="Calibri"/>
                      <w:color w:val="00000A"/>
                      <w:lang w:eastAsia="it-IT"/>
                    </w:rPr>
                    <w:t xml:space="preserve"> per la </w:t>
                  </w:r>
                  <w:r w:rsidR="00D21A5E">
                    <w:rPr>
                      <w:rFonts w:ascii="Calibri" w:hAnsi="Calibri" w:cs="Calibri"/>
                      <w:color w:val="00000A"/>
                      <w:lang w:eastAsia="it-IT"/>
                    </w:rPr>
                    <w:lastRenderedPageBreak/>
                    <w:t>categoria IA.03</w:t>
                  </w:r>
                  <w:r w:rsidRPr="000168F6">
                    <w:rPr>
                      <w:rFonts w:ascii="Calibri" w:hAnsi="Calibri" w:cs="Calibri"/>
                      <w:color w:val="00000A"/>
                      <w:lang w:eastAsia="it-IT"/>
                    </w:rPr>
                    <w:t xml:space="preserve"> </w:t>
                  </w:r>
                  <w:r w:rsidRPr="007F2EA8">
                    <w:rPr>
                      <w:rFonts w:ascii="Calibri" w:hAnsi="Calibri" w:cs="Calibri"/>
                      <w:color w:val="00000A"/>
                      <w:lang w:eastAsia="it-IT"/>
                    </w:rPr>
                    <w:t>per la fase progettuale</w:t>
                  </w:r>
                </w:p>
                <w:p w:rsidR="00B93BA7" w:rsidRPr="007F2EA8" w:rsidRDefault="00B93BA7" w:rsidP="00E839D9">
                  <w:pPr>
                    <w:suppressAutoHyphens w:val="0"/>
                    <w:spacing w:before="40"/>
                    <w:rPr>
                      <w:rFonts w:ascii="Calibri" w:hAnsi="Calibri" w:cs="Calibri"/>
                      <w:color w:val="00000A"/>
                      <w:lang w:eastAsia="it-IT"/>
                    </w:rPr>
                  </w:pPr>
                </w:p>
              </w:tc>
              <w:tc>
                <w:tcPr>
                  <w:tcW w:w="829" w:type="pct"/>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631"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1006" w:type="pct"/>
                  <w:shd w:val="clear" w:color="auto" w:fill="auto"/>
                  <w:vAlign w:val="center"/>
                </w:tcPr>
                <w:p w:rsidR="00B93BA7" w:rsidRPr="007F2EA8" w:rsidRDefault="00B93BA7" w:rsidP="00E839D9">
                  <w:pPr>
                    <w:widowControl/>
                    <w:suppressAutoHyphens w:val="0"/>
                    <w:rPr>
                      <w:rFonts w:ascii="Calibri" w:hAnsi="Calibri" w:cs="Calibri"/>
                      <w:color w:val="00000A"/>
                      <w:lang w:eastAsia="it-IT"/>
                    </w:rPr>
                  </w:pPr>
                </w:p>
              </w:tc>
            </w:tr>
            <w:tr w:rsidR="00B93BA7" w:rsidRPr="007F2EA8" w:rsidTr="00E9059A">
              <w:trPr>
                <w:trHeight w:val="704"/>
              </w:trPr>
              <w:tc>
                <w:tcPr>
                  <w:tcW w:w="1125" w:type="pct"/>
                  <w:vMerge w:val="restart"/>
                  <w:vAlign w:val="center"/>
                </w:tcPr>
                <w:p w:rsidR="00B93BA7" w:rsidRPr="007F2EA8" w:rsidRDefault="00B93BA7" w:rsidP="00E839D9">
                  <w:pPr>
                    <w:suppressAutoHyphens w:val="0"/>
                    <w:spacing w:before="40"/>
                    <w:rPr>
                      <w:rFonts w:ascii="Calibri" w:hAnsi="Calibri" w:cs="Calibri"/>
                      <w:lang w:eastAsia="it-IT"/>
                    </w:rPr>
                  </w:pPr>
                  <w:r w:rsidRPr="007F2EA8">
                    <w:rPr>
                      <w:rFonts w:ascii="Calibri" w:hAnsi="Calibri" w:cs="Calibri"/>
                      <w:lang w:eastAsia="it-IT"/>
                    </w:rPr>
                    <w:lastRenderedPageBreak/>
                    <w:t>Solo per raggruppamenti temporanei:</w:t>
                  </w:r>
                </w:p>
                <w:p w:rsidR="00B93BA7" w:rsidRPr="007F2EA8" w:rsidRDefault="00B93BA7" w:rsidP="00E839D9">
                  <w:pPr>
                    <w:suppressAutoHyphens w:val="0"/>
                    <w:spacing w:before="40"/>
                    <w:rPr>
                      <w:rFonts w:ascii="Calibri" w:hAnsi="Calibri" w:cs="Calibri"/>
                      <w:lang w:eastAsia="it-IT"/>
                    </w:rPr>
                  </w:pPr>
                  <w:r w:rsidRPr="007F2EA8">
                    <w:rPr>
                      <w:rFonts w:ascii="Calibri" w:hAnsi="Calibri" w:cs="Calibri"/>
                      <w:lang w:eastAsia="it-IT"/>
                    </w:rPr>
                    <w:t xml:space="preserve">Giovane professionista abilitato da meno di 5 (cinque) anni all'esercizio della professione, </w:t>
                  </w:r>
                  <w:r w:rsidRPr="007F2EA8">
                    <w:rPr>
                      <w:rFonts w:ascii="Calibri" w:hAnsi="Calibri" w:cs="Calibri"/>
                      <w:u w:val="single"/>
                      <w:lang w:eastAsia="it-IT"/>
                    </w:rPr>
                    <w:t>quale progettista</w:t>
                  </w:r>
                </w:p>
              </w:tc>
              <w:tc>
                <w:tcPr>
                  <w:tcW w:w="829" w:type="pct"/>
                  <w:vAlign w:val="center"/>
                </w:tcPr>
                <w:p w:rsidR="00B93BA7" w:rsidRPr="007F2EA8" w:rsidRDefault="00B93BA7" w:rsidP="00E839D9">
                  <w:pPr>
                    <w:widowControl/>
                    <w:suppressAutoHyphens w:val="0"/>
                    <w:jc w:val="center"/>
                    <w:rPr>
                      <w:rFonts w:ascii="Calibri" w:hAnsi="Calibri" w:cs="Calibri"/>
                      <w:lang w:eastAsia="it-IT"/>
                    </w:rPr>
                  </w:pPr>
                </w:p>
              </w:tc>
              <w:tc>
                <w:tcPr>
                  <w:tcW w:w="704" w:type="pct"/>
                  <w:shd w:val="clear" w:color="auto" w:fill="auto"/>
                  <w:vAlign w:val="center"/>
                </w:tcPr>
                <w:p w:rsidR="00B93BA7" w:rsidRPr="007F2EA8" w:rsidRDefault="00B93BA7" w:rsidP="00E839D9">
                  <w:pPr>
                    <w:widowControl/>
                    <w:suppressAutoHyphens w:val="0"/>
                    <w:jc w:val="center"/>
                    <w:rPr>
                      <w:rFonts w:ascii="Calibri" w:hAnsi="Calibri" w:cs="Calibri"/>
                      <w:lang w:eastAsia="it-IT"/>
                    </w:rPr>
                  </w:pPr>
                </w:p>
              </w:tc>
              <w:tc>
                <w:tcPr>
                  <w:tcW w:w="704" w:type="pct"/>
                  <w:shd w:val="clear" w:color="auto" w:fill="auto"/>
                  <w:vAlign w:val="center"/>
                </w:tcPr>
                <w:p w:rsidR="00B93BA7" w:rsidRPr="007F2EA8" w:rsidRDefault="00B93BA7" w:rsidP="00E839D9">
                  <w:pPr>
                    <w:widowControl/>
                    <w:suppressAutoHyphens w:val="0"/>
                    <w:jc w:val="center"/>
                    <w:rPr>
                      <w:rFonts w:ascii="Calibri" w:hAnsi="Calibri" w:cs="Calibri"/>
                      <w:lang w:eastAsia="it-IT"/>
                    </w:rPr>
                  </w:pPr>
                </w:p>
              </w:tc>
              <w:tc>
                <w:tcPr>
                  <w:tcW w:w="631" w:type="pct"/>
                  <w:shd w:val="clear" w:color="auto" w:fill="auto"/>
                  <w:vAlign w:val="center"/>
                </w:tcPr>
                <w:p w:rsidR="00B93BA7" w:rsidRPr="007F2EA8" w:rsidRDefault="00B93BA7" w:rsidP="00E839D9">
                  <w:pPr>
                    <w:widowControl/>
                    <w:suppressAutoHyphens w:val="0"/>
                    <w:jc w:val="center"/>
                    <w:rPr>
                      <w:rFonts w:ascii="Calibri" w:hAnsi="Calibri" w:cs="Calibri"/>
                      <w:lang w:eastAsia="it-IT"/>
                    </w:rPr>
                  </w:pPr>
                </w:p>
              </w:tc>
              <w:tc>
                <w:tcPr>
                  <w:tcW w:w="1006" w:type="pct"/>
                  <w:shd w:val="clear" w:color="auto" w:fill="auto"/>
                  <w:vAlign w:val="center"/>
                </w:tcPr>
                <w:p w:rsidR="00B93BA7" w:rsidRPr="007F2EA8" w:rsidRDefault="00B93BA7" w:rsidP="00E839D9">
                  <w:pPr>
                    <w:widowControl/>
                    <w:suppressAutoHyphens w:val="0"/>
                    <w:rPr>
                      <w:rFonts w:ascii="Calibri" w:hAnsi="Calibri" w:cs="Calibri"/>
                      <w:lang w:eastAsia="it-IT"/>
                    </w:rPr>
                  </w:pPr>
                </w:p>
              </w:tc>
            </w:tr>
            <w:tr w:rsidR="00B93BA7" w:rsidRPr="007F2EA8" w:rsidTr="00E9059A">
              <w:trPr>
                <w:trHeight w:val="704"/>
              </w:trPr>
              <w:tc>
                <w:tcPr>
                  <w:tcW w:w="1125" w:type="pct"/>
                  <w:vMerge/>
                  <w:vAlign w:val="center"/>
                </w:tcPr>
                <w:p w:rsidR="00B93BA7" w:rsidRPr="007F2EA8" w:rsidRDefault="00B93BA7" w:rsidP="00E839D9">
                  <w:pPr>
                    <w:suppressAutoHyphens w:val="0"/>
                    <w:spacing w:before="40"/>
                    <w:rPr>
                      <w:rFonts w:ascii="Calibri" w:hAnsi="Calibri" w:cs="Calibri"/>
                      <w:lang w:eastAsia="it-IT"/>
                    </w:rPr>
                  </w:pPr>
                </w:p>
              </w:tc>
              <w:tc>
                <w:tcPr>
                  <w:tcW w:w="1533" w:type="pct"/>
                  <w:gridSpan w:val="2"/>
                  <w:vAlign w:val="center"/>
                </w:tcPr>
                <w:p w:rsidR="00B93BA7" w:rsidRPr="007F2EA8" w:rsidRDefault="00B93BA7" w:rsidP="00E839D9">
                  <w:pPr>
                    <w:widowControl/>
                    <w:suppressAutoHyphens w:val="0"/>
                    <w:jc w:val="center"/>
                    <w:rPr>
                      <w:rFonts w:ascii="Calibri" w:hAnsi="Calibri" w:cs="Calibri"/>
                      <w:lang w:eastAsia="it-IT"/>
                    </w:rPr>
                  </w:pPr>
                  <w:r w:rsidRPr="007F2EA8">
                    <w:rPr>
                      <w:rFonts w:ascii="Calibri" w:hAnsi="Calibri" w:cs="Calibri"/>
                      <w:lang w:eastAsia="it-IT"/>
                    </w:rPr>
                    <w:t>Abilitato dalla data del:</w:t>
                  </w:r>
                </w:p>
              </w:tc>
              <w:tc>
                <w:tcPr>
                  <w:tcW w:w="2341" w:type="pct"/>
                  <w:gridSpan w:val="3"/>
                  <w:shd w:val="clear" w:color="auto" w:fill="auto"/>
                  <w:vAlign w:val="center"/>
                </w:tcPr>
                <w:p w:rsidR="00B93BA7" w:rsidRPr="007F2EA8" w:rsidRDefault="00B93BA7" w:rsidP="00E839D9">
                  <w:pPr>
                    <w:widowControl/>
                    <w:suppressAutoHyphens w:val="0"/>
                    <w:rPr>
                      <w:rFonts w:ascii="Calibri" w:hAnsi="Calibri" w:cs="Calibri"/>
                      <w:lang w:eastAsia="it-IT"/>
                    </w:rPr>
                  </w:pPr>
                </w:p>
              </w:tc>
            </w:tr>
            <w:tr w:rsidR="00B93BA7" w:rsidRPr="007F2EA8" w:rsidTr="00E9059A">
              <w:trPr>
                <w:trHeight w:val="704"/>
              </w:trPr>
              <w:tc>
                <w:tcPr>
                  <w:tcW w:w="1125" w:type="pct"/>
                  <w:vAlign w:val="center"/>
                </w:tcPr>
                <w:p w:rsidR="00B93BA7" w:rsidRPr="007F2EA8" w:rsidRDefault="00B93BA7" w:rsidP="00E839D9">
                  <w:pPr>
                    <w:suppressAutoHyphens w:val="0"/>
                    <w:spacing w:before="40"/>
                    <w:rPr>
                      <w:rFonts w:ascii="Calibri" w:hAnsi="Calibri" w:cs="Calibri"/>
                      <w:lang w:eastAsia="it-IT"/>
                    </w:rPr>
                  </w:pPr>
                  <w:r w:rsidRPr="007F2EA8">
                    <w:rPr>
                      <w:rFonts w:ascii="Calibri" w:hAnsi="Calibri" w:cs="Calibri"/>
                      <w:lang w:eastAsia="it-IT"/>
                    </w:rPr>
                    <w:t xml:space="preserve">Direttore dei lavori </w:t>
                  </w:r>
                </w:p>
                <w:p w:rsidR="00B93BA7" w:rsidRPr="007F2EA8" w:rsidRDefault="00B93BA7" w:rsidP="00E839D9">
                  <w:pPr>
                    <w:suppressAutoHyphens w:val="0"/>
                    <w:spacing w:before="40"/>
                    <w:rPr>
                      <w:color w:val="00000A"/>
                      <w:sz w:val="24"/>
                      <w:lang w:eastAsia="it-IT"/>
                    </w:rPr>
                  </w:pPr>
                  <w:r w:rsidRPr="007F2EA8">
                    <w:rPr>
                      <w:rFonts w:ascii="Calibri" w:hAnsi="Calibri" w:cs="Calibri"/>
                      <w:lang w:eastAsia="it-IT"/>
                    </w:rPr>
                    <w:t>(</w:t>
                  </w:r>
                  <w:r w:rsidRPr="007F2EA8">
                    <w:rPr>
                      <w:rFonts w:ascii="Calibri" w:hAnsi="Calibri" w:cs="Calibri"/>
                      <w:i/>
                      <w:u w:val="single"/>
                      <w:lang w:eastAsia="it-IT"/>
                    </w:rPr>
                    <w:t>deve essere indicato un unico soggetto anche in caso di raggruppamento</w:t>
                  </w:r>
                  <w:r w:rsidRPr="007F2EA8">
                    <w:rPr>
                      <w:color w:val="00000A"/>
                      <w:sz w:val="24"/>
                      <w:lang w:eastAsia="it-IT"/>
                    </w:rPr>
                    <w:t>)</w:t>
                  </w:r>
                </w:p>
                <w:p w:rsidR="00B93BA7" w:rsidRPr="007F2EA8" w:rsidRDefault="00B93BA7" w:rsidP="00E839D9">
                  <w:pPr>
                    <w:suppressAutoHyphens w:val="0"/>
                    <w:spacing w:before="40"/>
                    <w:rPr>
                      <w:rFonts w:ascii="Calibri" w:hAnsi="Calibri" w:cs="Calibri"/>
                      <w:lang w:eastAsia="it-IT"/>
                    </w:rPr>
                  </w:pPr>
                </w:p>
              </w:tc>
              <w:tc>
                <w:tcPr>
                  <w:tcW w:w="829" w:type="pct"/>
                  <w:vAlign w:val="center"/>
                </w:tcPr>
                <w:p w:rsidR="00B93BA7" w:rsidRPr="007F2EA8" w:rsidRDefault="00B93BA7" w:rsidP="00E839D9">
                  <w:pPr>
                    <w:widowControl/>
                    <w:suppressAutoHyphens w:val="0"/>
                    <w:jc w:val="center"/>
                    <w:rPr>
                      <w:rFonts w:ascii="Calibri" w:hAnsi="Calibri" w:cs="Calibri"/>
                      <w:lang w:eastAsia="it-IT"/>
                    </w:rPr>
                  </w:pPr>
                </w:p>
              </w:tc>
              <w:tc>
                <w:tcPr>
                  <w:tcW w:w="704" w:type="pct"/>
                  <w:shd w:val="clear" w:color="auto" w:fill="auto"/>
                  <w:vAlign w:val="center"/>
                </w:tcPr>
                <w:p w:rsidR="00B93BA7" w:rsidRPr="007F2EA8" w:rsidRDefault="00B93BA7" w:rsidP="00E839D9">
                  <w:pPr>
                    <w:widowControl/>
                    <w:suppressAutoHyphens w:val="0"/>
                    <w:jc w:val="center"/>
                    <w:rPr>
                      <w:rFonts w:ascii="Calibri" w:hAnsi="Calibri" w:cs="Calibri"/>
                      <w:lang w:eastAsia="it-IT"/>
                    </w:rPr>
                  </w:pPr>
                </w:p>
              </w:tc>
              <w:tc>
                <w:tcPr>
                  <w:tcW w:w="704" w:type="pct"/>
                  <w:shd w:val="clear" w:color="auto" w:fill="auto"/>
                  <w:vAlign w:val="center"/>
                </w:tcPr>
                <w:p w:rsidR="00B93BA7" w:rsidRPr="007F2EA8" w:rsidRDefault="00B93BA7" w:rsidP="00E839D9">
                  <w:pPr>
                    <w:widowControl/>
                    <w:suppressAutoHyphens w:val="0"/>
                    <w:jc w:val="center"/>
                    <w:rPr>
                      <w:rFonts w:ascii="Calibri" w:hAnsi="Calibri" w:cs="Calibri"/>
                      <w:lang w:eastAsia="it-IT"/>
                    </w:rPr>
                  </w:pPr>
                </w:p>
              </w:tc>
              <w:tc>
                <w:tcPr>
                  <w:tcW w:w="631" w:type="pct"/>
                  <w:shd w:val="clear" w:color="auto" w:fill="auto"/>
                  <w:vAlign w:val="center"/>
                </w:tcPr>
                <w:p w:rsidR="00B93BA7" w:rsidRPr="007F2EA8" w:rsidRDefault="00B93BA7" w:rsidP="00E839D9">
                  <w:pPr>
                    <w:widowControl/>
                    <w:suppressAutoHyphens w:val="0"/>
                    <w:jc w:val="center"/>
                    <w:rPr>
                      <w:rFonts w:ascii="Calibri" w:hAnsi="Calibri" w:cs="Calibri"/>
                      <w:lang w:eastAsia="it-IT"/>
                    </w:rPr>
                  </w:pPr>
                </w:p>
              </w:tc>
              <w:tc>
                <w:tcPr>
                  <w:tcW w:w="1006" w:type="pct"/>
                  <w:shd w:val="clear" w:color="auto" w:fill="auto"/>
                  <w:vAlign w:val="center"/>
                </w:tcPr>
                <w:p w:rsidR="00B93BA7" w:rsidRPr="007F2EA8" w:rsidRDefault="00B93BA7" w:rsidP="00E839D9">
                  <w:pPr>
                    <w:widowControl/>
                    <w:suppressAutoHyphens w:val="0"/>
                    <w:rPr>
                      <w:rFonts w:ascii="Calibri" w:hAnsi="Calibri" w:cs="Calibri"/>
                      <w:lang w:eastAsia="it-IT"/>
                    </w:rPr>
                  </w:pPr>
                </w:p>
              </w:tc>
            </w:tr>
            <w:tr w:rsidR="00E9059A" w:rsidRPr="007F2EA8" w:rsidTr="00E9059A">
              <w:trPr>
                <w:trHeight w:val="704"/>
              </w:trPr>
              <w:tc>
                <w:tcPr>
                  <w:tcW w:w="1125" w:type="pct"/>
                  <w:vAlign w:val="center"/>
                </w:tcPr>
                <w:p w:rsidR="00E9059A" w:rsidRPr="007F2EA8" w:rsidRDefault="00E9059A" w:rsidP="00B56753">
                  <w:pPr>
                    <w:suppressAutoHyphens w:val="0"/>
                    <w:spacing w:before="40"/>
                    <w:rPr>
                      <w:rFonts w:ascii="Calibri" w:hAnsi="Calibri" w:cs="Calibri"/>
                      <w:lang w:eastAsia="it-IT"/>
                    </w:rPr>
                  </w:pPr>
                  <w:r>
                    <w:rPr>
                      <w:rFonts w:ascii="Calibri" w:hAnsi="Calibri" w:cs="Calibri"/>
                      <w:lang w:eastAsia="it-IT"/>
                    </w:rPr>
                    <w:t xml:space="preserve">Direttore operativo </w:t>
                  </w:r>
                  <w:r w:rsidR="00B56753">
                    <w:rPr>
                      <w:rFonts w:ascii="Calibri" w:hAnsi="Calibri" w:cs="Calibri"/>
                      <w:lang w:eastAsia="it-IT"/>
                    </w:rPr>
                    <w:t>V03</w:t>
                  </w:r>
                  <w:r>
                    <w:rPr>
                      <w:rFonts w:ascii="Calibri" w:hAnsi="Calibri" w:cs="Calibri"/>
                      <w:lang w:eastAsia="it-IT"/>
                    </w:rPr>
                    <w:t xml:space="preserve"> </w:t>
                  </w:r>
                </w:p>
              </w:tc>
              <w:tc>
                <w:tcPr>
                  <w:tcW w:w="829" w:type="pct"/>
                  <w:vAlign w:val="center"/>
                </w:tcPr>
                <w:p w:rsidR="00E9059A" w:rsidRPr="007F2EA8" w:rsidRDefault="00E9059A" w:rsidP="00E839D9">
                  <w:pPr>
                    <w:widowControl/>
                    <w:suppressAutoHyphens w:val="0"/>
                    <w:jc w:val="center"/>
                    <w:rPr>
                      <w:rFonts w:ascii="Calibri" w:hAnsi="Calibri" w:cs="Calibri"/>
                      <w:lang w:eastAsia="it-IT"/>
                    </w:rPr>
                  </w:pPr>
                </w:p>
              </w:tc>
              <w:tc>
                <w:tcPr>
                  <w:tcW w:w="704" w:type="pct"/>
                  <w:shd w:val="clear" w:color="auto" w:fill="auto"/>
                  <w:vAlign w:val="center"/>
                </w:tcPr>
                <w:p w:rsidR="00E9059A" w:rsidRPr="007F2EA8" w:rsidRDefault="00E9059A" w:rsidP="00E839D9">
                  <w:pPr>
                    <w:widowControl/>
                    <w:suppressAutoHyphens w:val="0"/>
                    <w:jc w:val="center"/>
                    <w:rPr>
                      <w:rFonts w:ascii="Calibri" w:hAnsi="Calibri" w:cs="Calibri"/>
                      <w:lang w:eastAsia="it-IT"/>
                    </w:rPr>
                  </w:pPr>
                </w:p>
              </w:tc>
              <w:tc>
                <w:tcPr>
                  <w:tcW w:w="704" w:type="pct"/>
                  <w:shd w:val="clear" w:color="auto" w:fill="auto"/>
                  <w:vAlign w:val="center"/>
                </w:tcPr>
                <w:p w:rsidR="00E9059A" w:rsidRPr="007F2EA8" w:rsidRDefault="00E9059A" w:rsidP="00E839D9">
                  <w:pPr>
                    <w:widowControl/>
                    <w:suppressAutoHyphens w:val="0"/>
                    <w:jc w:val="center"/>
                    <w:rPr>
                      <w:rFonts w:ascii="Calibri" w:hAnsi="Calibri" w:cs="Calibri"/>
                      <w:lang w:eastAsia="it-IT"/>
                    </w:rPr>
                  </w:pPr>
                </w:p>
              </w:tc>
              <w:tc>
                <w:tcPr>
                  <w:tcW w:w="631" w:type="pct"/>
                  <w:shd w:val="clear" w:color="auto" w:fill="auto"/>
                  <w:vAlign w:val="center"/>
                </w:tcPr>
                <w:p w:rsidR="00E9059A" w:rsidRPr="007F2EA8" w:rsidRDefault="00E9059A" w:rsidP="00E839D9">
                  <w:pPr>
                    <w:widowControl/>
                    <w:suppressAutoHyphens w:val="0"/>
                    <w:jc w:val="center"/>
                    <w:rPr>
                      <w:rFonts w:ascii="Calibri" w:hAnsi="Calibri" w:cs="Calibri"/>
                      <w:lang w:eastAsia="it-IT"/>
                    </w:rPr>
                  </w:pPr>
                </w:p>
              </w:tc>
              <w:tc>
                <w:tcPr>
                  <w:tcW w:w="1006" w:type="pct"/>
                  <w:shd w:val="clear" w:color="auto" w:fill="auto"/>
                  <w:vAlign w:val="center"/>
                </w:tcPr>
                <w:p w:rsidR="00E9059A" w:rsidRPr="007F2EA8" w:rsidRDefault="00E9059A" w:rsidP="00E839D9">
                  <w:pPr>
                    <w:widowControl/>
                    <w:suppressAutoHyphens w:val="0"/>
                    <w:rPr>
                      <w:rFonts w:ascii="Calibri" w:hAnsi="Calibri" w:cs="Calibri"/>
                      <w:lang w:eastAsia="it-IT"/>
                    </w:rPr>
                  </w:pPr>
                </w:p>
              </w:tc>
            </w:tr>
            <w:tr w:rsidR="00E9059A" w:rsidRPr="007F2EA8" w:rsidTr="00E9059A">
              <w:trPr>
                <w:trHeight w:val="704"/>
              </w:trPr>
              <w:tc>
                <w:tcPr>
                  <w:tcW w:w="1125" w:type="pct"/>
                  <w:vAlign w:val="center"/>
                </w:tcPr>
                <w:p w:rsidR="00E9059A" w:rsidRPr="007F2EA8" w:rsidRDefault="00E9059A" w:rsidP="00E839D9">
                  <w:pPr>
                    <w:suppressAutoHyphens w:val="0"/>
                    <w:spacing w:before="40"/>
                    <w:rPr>
                      <w:rFonts w:ascii="Calibri" w:hAnsi="Calibri" w:cs="Calibri"/>
                      <w:lang w:eastAsia="it-IT"/>
                    </w:rPr>
                  </w:pPr>
                  <w:r w:rsidRPr="00E9059A">
                    <w:rPr>
                      <w:rFonts w:ascii="Calibri" w:hAnsi="Calibri" w:cs="Calibri"/>
                      <w:lang w:eastAsia="it-IT"/>
                    </w:rPr>
                    <w:t xml:space="preserve">Direttore </w:t>
                  </w:r>
                  <w:r>
                    <w:rPr>
                      <w:rFonts w:ascii="Calibri" w:hAnsi="Calibri" w:cs="Calibri"/>
                      <w:lang w:eastAsia="it-IT"/>
                    </w:rPr>
                    <w:t>operativo IA3</w:t>
                  </w:r>
                </w:p>
              </w:tc>
              <w:tc>
                <w:tcPr>
                  <w:tcW w:w="829" w:type="pct"/>
                  <w:vAlign w:val="center"/>
                </w:tcPr>
                <w:p w:rsidR="00E9059A" w:rsidRPr="007F2EA8" w:rsidRDefault="00E9059A" w:rsidP="00E839D9">
                  <w:pPr>
                    <w:widowControl/>
                    <w:suppressAutoHyphens w:val="0"/>
                    <w:jc w:val="center"/>
                    <w:rPr>
                      <w:rFonts w:ascii="Calibri" w:hAnsi="Calibri" w:cs="Calibri"/>
                      <w:lang w:eastAsia="it-IT"/>
                    </w:rPr>
                  </w:pPr>
                </w:p>
              </w:tc>
              <w:tc>
                <w:tcPr>
                  <w:tcW w:w="704" w:type="pct"/>
                  <w:shd w:val="clear" w:color="auto" w:fill="auto"/>
                  <w:vAlign w:val="center"/>
                </w:tcPr>
                <w:p w:rsidR="00E9059A" w:rsidRPr="007F2EA8" w:rsidRDefault="00E9059A" w:rsidP="00E839D9">
                  <w:pPr>
                    <w:widowControl/>
                    <w:suppressAutoHyphens w:val="0"/>
                    <w:jc w:val="center"/>
                    <w:rPr>
                      <w:rFonts w:ascii="Calibri" w:hAnsi="Calibri" w:cs="Calibri"/>
                      <w:lang w:eastAsia="it-IT"/>
                    </w:rPr>
                  </w:pPr>
                </w:p>
              </w:tc>
              <w:tc>
                <w:tcPr>
                  <w:tcW w:w="704" w:type="pct"/>
                  <w:shd w:val="clear" w:color="auto" w:fill="auto"/>
                  <w:vAlign w:val="center"/>
                </w:tcPr>
                <w:p w:rsidR="00E9059A" w:rsidRPr="007F2EA8" w:rsidRDefault="00E9059A" w:rsidP="00E839D9">
                  <w:pPr>
                    <w:widowControl/>
                    <w:suppressAutoHyphens w:val="0"/>
                    <w:jc w:val="center"/>
                    <w:rPr>
                      <w:rFonts w:ascii="Calibri" w:hAnsi="Calibri" w:cs="Calibri"/>
                      <w:lang w:eastAsia="it-IT"/>
                    </w:rPr>
                  </w:pPr>
                </w:p>
              </w:tc>
              <w:tc>
                <w:tcPr>
                  <w:tcW w:w="631" w:type="pct"/>
                  <w:shd w:val="clear" w:color="auto" w:fill="auto"/>
                  <w:vAlign w:val="center"/>
                </w:tcPr>
                <w:p w:rsidR="00E9059A" w:rsidRPr="007F2EA8" w:rsidRDefault="00E9059A" w:rsidP="00E839D9">
                  <w:pPr>
                    <w:widowControl/>
                    <w:suppressAutoHyphens w:val="0"/>
                    <w:jc w:val="center"/>
                    <w:rPr>
                      <w:rFonts w:ascii="Calibri" w:hAnsi="Calibri" w:cs="Calibri"/>
                      <w:lang w:eastAsia="it-IT"/>
                    </w:rPr>
                  </w:pPr>
                </w:p>
              </w:tc>
              <w:tc>
                <w:tcPr>
                  <w:tcW w:w="1006" w:type="pct"/>
                  <w:shd w:val="clear" w:color="auto" w:fill="auto"/>
                  <w:vAlign w:val="center"/>
                </w:tcPr>
                <w:p w:rsidR="00E9059A" w:rsidRPr="007F2EA8" w:rsidRDefault="00E9059A" w:rsidP="00E839D9">
                  <w:pPr>
                    <w:widowControl/>
                    <w:suppressAutoHyphens w:val="0"/>
                    <w:rPr>
                      <w:rFonts w:ascii="Calibri" w:hAnsi="Calibri" w:cs="Calibri"/>
                      <w:lang w:eastAsia="it-IT"/>
                    </w:rPr>
                  </w:pPr>
                </w:p>
              </w:tc>
            </w:tr>
            <w:tr w:rsidR="00B93BA7" w:rsidRPr="007F2EA8" w:rsidTr="00E9059A">
              <w:trPr>
                <w:trHeight w:val="704"/>
              </w:trPr>
              <w:tc>
                <w:tcPr>
                  <w:tcW w:w="1125" w:type="pct"/>
                  <w:vAlign w:val="center"/>
                </w:tcPr>
                <w:p w:rsidR="00B93BA7" w:rsidRPr="007F2EA8" w:rsidRDefault="00B93BA7" w:rsidP="00E839D9">
                  <w:pPr>
                    <w:suppressAutoHyphens w:val="0"/>
                    <w:spacing w:before="40"/>
                    <w:rPr>
                      <w:rFonts w:ascii="Calibri" w:hAnsi="Calibri" w:cs="Calibri"/>
                      <w:color w:val="00000A"/>
                      <w:lang w:eastAsia="it-IT"/>
                    </w:rPr>
                  </w:pPr>
                  <w:r w:rsidRPr="007F2EA8">
                    <w:rPr>
                      <w:rFonts w:ascii="Calibri" w:hAnsi="Calibri" w:cs="Calibri"/>
                      <w:color w:val="00000A"/>
                      <w:lang w:eastAsia="it-IT"/>
                    </w:rPr>
                    <w:t>Coordinatore della sicurezza in fase di esecuzione (C.S.E.) in possesso dei requisiti di cui all’art. 98 del d.lgs. 81/2008 (</w:t>
                  </w:r>
                  <w:r w:rsidRPr="007F2EA8">
                    <w:rPr>
                      <w:rFonts w:ascii="Calibri" w:hAnsi="Calibri" w:cs="Calibri"/>
                      <w:i/>
                      <w:color w:val="00000A"/>
                      <w:u w:val="single"/>
                      <w:lang w:eastAsia="it-IT"/>
                    </w:rPr>
                    <w:t>deve essere indicato un unico soggetto anche in caso di raggruppamento</w:t>
                  </w:r>
                  <w:r w:rsidRPr="007F2EA8">
                    <w:rPr>
                      <w:rFonts w:ascii="Calibri" w:hAnsi="Calibri" w:cs="Calibri"/>
                      <w:color w:val="00000A"/>
                      <w:lang w:eastAsia="it-IT"/>
                    </w:rPr>
                    <w:t>)</w:t>
                  </w:r>
                </w:p>
                <w:p w:rsidR="00B93BA7" w:rsidRPr="007F2EA8" w:rsidRDefault="00B93BA7" w:rsidP="00E839D9">
                  <w:pPr>
                    <w:suppressAutoHyphens w:val="0"/>
                    <w:spacing w:before="40"/>
                    <w:rPr>
                      <w:rFonts w:ascii="Calibri" w:hAnsi="Calibri" w:cs="Calibri"/>
                      <w:color w:val="00000A"/>
                      <w:lang w:eastAsia="it-IT"/>
                    </w:rPr>
                  </w:pPr>
                  <w:r>
                    <w:rPr>
                      <w:rFonts w:ascii="Calibri" w:hAnsi="Calibri" w:cs="Calibri"/>
                      <w:color w:val="00000A"/>
                      <w:lang w:eastAsia="it-IT"/>
                    </w:rPr>
                    <w:t>Soggetto diverso dal DL</w:t>
                  </w:r>
                </w:p>
              </w:tc>
              <w:tc>
                <w:tcPr>
                  <w:tcW w:w="829" w:type="pct"/>
                  <w:vAlign w:val="center"/>
                </w:tcPr>
                <w:p w:rsidR="00B93BA7" w:rsidRPr="007F2EA8" w:rsidRDefault="00B93BA7" w:rsidP="00E839D9">
                  <w:pPr>
                    <w:widowControl/>
                    <w:suppressAutoHyphens w:val="0"/>
                    <w:jc w:val="center"/>
                    <w:rPr>
                      <w:rFonts w:ascii="Calibri" w:hAnsi="Calibri" w:cs="Calibri"/>
                      <w:lang w:eastAsia="it-IT"/>
                    </w:rPr>
                  </w:pPr>
                </w:p>
              </w:tc>
              <w:tc>
                <w:tcPr>
                  <w:tcW w:w="704" w:type="pct"/>
                  <w:shd w:val="clear" w:color="auto" w:fill="auto"/>
                  <w:vAlign w:val="center"/>
                </w:tcPr>
                <w:p w:rsidR="00B93BA7" w:rsidRPr="007F2EA8" w:rsidRDefault="00B93BA7" w:rsidP="00E839D9">
                  <w:pPr>
                    <w:widowControl/>
                    <w:suppressAutoHyphens w:val="0"/>
                    <w:jc w:val="center"/>
                    <w:rPr>
                      <w:rFonts w:ascii="Calibri" w:hAnsi="Calibri" w:cs="Calibri"/>
                      <w:lang w:eastAsia="it-IT"/>
                    </w:rPr>
                  </w:pPr>
                </w:p>
              </w:tc>
              <w:tc>
                <w:tcPr>
                  <w:tcW w:w="704" w:type="pct"/>
                  <w:shd w:val="clear" w:color="auto" w:fill="auto"/>
                  <w:vAlign w:val="center"/>
                </w:tcPr>
                <w:p w:rsidR="00B93BA7" w:rsidRPr="007F2EA8" w:rsidRDefault="00B93BA7" w:rsidP="00E839D9">
                  <w:pPr>
                    <w:widowControl/>
                    <w:suppressAutoHyphens w:val="0"/>
                    <w:jc w:val="center"/>
                    <w:rPr>
                      <w:rFonts w:ascii="Calibri" w:hAnsi="Calibri" w:cs="Calibri"/>
                      <w:lang w:eastAsia="it-IT"/>
                    </w:rPr>
                  </w:pPr>
                </w:p>
              </w:tc>
              <w:tc>
                <w:tcPr>
                  <w:tcW w:w="631" w:type="pct"/>
                  <w:shd w:val="clear" w:color="auto" w:fill="auto"/>
                  <w:vAlign w:val="center"/>
                </w:tcPr>
                <w:p w:rsidR="00B93BA7" w:rsidRPr="007F2EA8" w:rsidRDefault="00B93BA7" w:rsidP="00E839D9">
                  <w:pPr>
                    <w:widowControl/>
                    <w:suppressAutoHyphens w:val="0"/>
                    <w:jc w:val="center"/>
                    <w:rPr>
                      <w:rFonts w:ascii="Calibri" w:hAnsi="Calibri" w:cs="Calibri"/>
                      <w:lang w:eastAsia="it-IT"/>
                    </w:rPr>
                  </w:pPr>
                </w:p>
              </w:tc>
              <w:tc>
                <w:tcPr>
                  <w:tcW w:w="1006" w:type="pct"/>
                  <w:shd w:val="clear" w:color="auto" w:fill="auto"/>
                  <w:vAlign w:val="center"/>
                </w:tcPr>
                <w:p w:rsidR="00B93BA7" w:rsidRPr="007F2EA8" w:rsidRDefault="00B93BA7" w:rsidP="00E839D9">
                  <w:pPr>
                    <w:widowControl/>
                    <w:suppressAutoHyphens w:val="0"/>
                    <w:rPr>
                      <w:rFonts w:ascii="Calibri" w:hAnsi="Calibri" w:cs="Calibri"/>
                      <w:lang w:eastAsia="it-IT"/>
                    </w:rPr>
                  </w:pPr>
                </w:p>
              </w:tc>
            </w:tr>
            <w:tr w:rsidR="00B93BA7" w:rsidRPr="007F2EA8" w:rsidTr="00E9059A">
              <w:trPr>
                <w:trHeight w:val="704"/>
              </w:trPr>
              <w:tc>
                <w:tcPr>
                  <w:tcW w:w="1125" w:type="pct"/>
                  <w:shd w:val="clear" w:color="auto" w:fill="auto"/>
                  <w:vAlign w:val="center"/>
                </w:tcPr>
                <w:p w:rsidR="00B93BA7" w:rsidRPr="007F2EA8" w:rsidRDefault="00B93BA7" w:rsidP="00E839D9">
                  <w:pPr>
                    <w:suppressAutoHyphens w:val="0"/>
                    <w:spacing w:before="40"/>
                    <w:rPr>
                      <w:rFonts w:ascii="Calibri" w:hAnsi="Calibri" w:cs="Calibri"/>
                      <w:color w:val="00000A"/>
                      <w:lang w:eastAsia="it-IT"/>
                    </w:rPr>
                  </w:pPr>
                  <w:r w:rsidRPr="007F2EA8">
                    <w:rPr>
                      <w:rFonts w:ascii="Calibri" w:hAnsi="Calibri" w:cs="Calibri"/>
                      <w:color w:val="00000A"/>
                      <w:lang w:eastAsia="it-IT"/>
                    </w:rPr>
                    <w:t>Professionista BIM Manager per la fase di esecuzione</w:t>
                  </w:r>
                </w:p>
                <w:p w:rsidR="00B93BA7" w:rsidRPr="007F2EA8" w:rsidRDefault="00B93BA7" w:rsidP="00E839D9">
                  <w:pPr>
                    <w:suppressAutoHyphens w:val="0"/>
                    <w:spacing w:before="40"/>
                    <w:rPr>
                      <w:rFonts w:ascii="Calibri" w:hAnsi="Calibri" w:cs="Calibri"/>
                      <w:color w:val="00000A"/>
                      <w:lang w:eastAsia="it-IT"/>
                    </w:rPr>
                  </w:pPr>
                </w:p>
              </w:tc>
              <w:tc>
                <w:tcPr>
                  <w:tcW w:w="829"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631"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1006" w:type="pct"/>
                  <w:shd w:val="clear" w:color="auto" w:fill="auto"/>
                  <w:vAlign w:val="center"/>
                </w:tcPr>
                <w:p w:rsidR="00B93BA7" w:rsidRPr="007F2EA8" w:rsidRDefault="00B93BA7" w:rsidP="00E839D9">
                  <w:pPr>
                    <w:widowControl/>
                    <w:suppressAutoHyphens w:val="0"/>
                    <w:rPr>
                      <w:rFonts w:ascii="Calibri" w:hAnsi="Calibri" w:cs="Calibri"/>
                      <w:color w:val="00000A"/>
                      <w:lang w:eastAsia="it-IT"/>
                    </w:rPr>
                  </w:pPr>
                </w:p>
              </w:tc>
            </w:tr>
            <w:tr w:rsidR="00B93BA7" w:rsidRPr="007F2EA8" w:rsidTr="00E9059A">
              <w:trPr>
                <w:trHeight w:val="704"/>
              </w:trPr>
              <w:tc>
                <w:tcPr>
                  <w:tcW w:w="1125" w:type="pct"/>
                  <w:shd w:val="clear" w:color="auto" w:fill="auto"/>
                  <w:vAlign w:val="center"/>
                </w:tcPr>
                <w:p w:rsidR="00B93BA7" w:rsidRPr="007F2EA8" w:rsidRDefault="00B93BA7" w:rsidP="00E839D9">
                  <w:pPr>
                    <w:suppressAutoHyphens w:val="0"/>
                    <w:spacing w:before="40"/>
                    <w:rPr>
                      <w:rFonts w:ascii="Calibri" w:hAnsi="Calibri" w:cs="Calibri"/>
                      <w:color w:val="00000A"/>
                      <w:lang w:eastAsia="it-IT"/>
                    </w:rPr>
                  </w:pPr>
                  <w:r w:rsidRPr="007F2EA8">
                    <w:rPr>
                      <w:rFonts w:ascii="Calibri" w:hAnsi="Calibri" w:cs="Calibri"/>
                      <w:color w:val="00000A"/>
                      <w:lang w:eastAsia="it-IT"/>
                    </w:rPr>
                    <w:lastRenderedPageBreak/>
                    <w:t>Professionista BIM Coordinator per la fase di esecuzione</w:t>
                  </w:r>
                </w:p>
                <w:p w:rsidR="00B93BA7" w:rsidRPr="007F2EA8" w:rsidRDefault="00B93BA7" w:rsidP="00E839D9">
                  <w:pPr>
                    <w:suppressAutoHyphens w:val="0"/>
                    <w:spacing w:before="40"/>
                    <w:rPr>
                      <w:rFonts w:ascii="Calibri" w:hAnsi="Calibri" w:cs="Calibri"/>
                      <w:color w:val="00000A"/>
                      <w:lang w:eastAsia="it-IT"/>
                    </w:rPr>
                  </w:pPr>
                </w:p>
              </w:tc>
              <w:tc>
                <w:tcPr>
                  <w:tcW w:w="829"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631"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1006" w:type="pct"/>
                  <w:shd w:val="clear" w:color="auto" w:fill="auto"/>
                  <w:vAlign w:val="center"/>
                </w:tcPr>
                <w:p w:rsidR="00B93BA7" w:rsidRPr="007F2EA8" w:rsidRDefault="00B93BA7" w:rsidP="00E839D9">
                  <w:pPr>
                    <w:widowControl/>
                    <w:suppressAutoHyphens w:val="0"/>
                    <w:rPr>
                      <w:rFonts w:ascii="Calibri" w:hAnsi="Calibri" w:cs="Calibri"/>
                      <w:color w:val="00000A"/>
                      <w:lang w:eastAsia="it-IT"/>
                    </w:rPr>
                  </w:pPr>
                </w:p>
              </w:tc>
            </w:tr>
            <w:tr w:rsidR="00B93BA7" w:rsidRPr="007F2EA8" w:rsidTr="00E9059A">
              <w:trPr>
                <w:trHeight w:val="704"/>
              </w:trPr>
              <w:tc>
                <w:tcPr>
                  <w:tcW w:w="1125" w:type="pct"/>
                  <w:shd w:val="clear" w:color="auto" w:fill="auto"/>
                  <w:vAlign w:val="center"/>
                </w:tcPr>
                <w:p w:rsidR="00B93BA7" w:rsidRPr="007F2EA8" w:rsidRDefault="00B93BA7" w:rsidP="00E839D9">
                  <w:pPr>
                    <w:suppressAutoHyphens w:val="0"/>
                    <w:spacing w:before="40"/>
                    <w:rPr>
                      <w:rFonts w:ascii="Calibri" w:hAnsi="Calibri" w:cs="Calibri"/>
                      <w:color w:val="00000A"/>
                      <w:lang w:eastAsia="it-IT"/>
                    </w:rPr>
                  </w:pPr>
                  <w:r w:rsidRPr="007F2EA8">
                    <w:rPr>
                      <w:rFonts w:ascii="Calibri" w:hAnsi="Calibri" w:cs="Calibri"/>
                      <w:color w:val="00000A"/>
                      <w:lang w:eastAsia="it-IT"/>
                    </w:rPr>
                    <w:t xml:space="preserve">Professionista </w:t>
                  </w:r>
                  <w:r w:rsidR="00D21A5E">
                    <w:rPr>
                      <w:rFonts w:ascii="Calibri" w:hAnsi="Calibri" w:cs="Calibri"/>
                      <w:color w:val="00000A"/>
                      <w:lang w:eastAsia="it-IT"/>
                    </w:rPr>
                    <w:t xml:space="preserve">BIM </w:t>
                  </w:r>
                  <w:proofErr w:type="spellStart"/>
                  <w:r w:rsidR="00D21A5E">
                    <w:rPr>
                      <w:rFonts w:ascii="Calibri" w:hAnsi="Calibri" w:cs="Calibri"/>
                      <w:color w:val="00000A"/>
                      <w:lang w:eastAsia="it-IT"/>
                    </w:rPr>
                    <w:t>Specialist</w:t>
                  </w:r>
                  <w:proofErr w:type="spellEnd"/>
                  <w:r w:rsidR="00D21A5E">
                    <w:rPr>
                      <w:rFonts w:ascii="Calibri" w:hAnsi="Calibri" w:cs="Calibri"/>
                      <w:color w:val="00000A"/>
                      <w:lang w:eastAsia="it-IT"/>
                    </w:rPr>
                    <w:t xml:space="preserve"> per le categorie</w:t>
                  </w:r>
                  <w:r w:rsidRPr="007F2EA8">
                    <w:rPr>
                      <w:rFonts w:ascii="Calibri" w:hAnsi="Calibri" w:cs="Calibri"/>
                      <w:color w:val="00000A"/>
                      <w:lang w:eastAsia="it-IT"/>
                    </w:rPr>
                    <w:t xml:space="preserve"> </w:t>
                  </w:r>
                  <w:r w:rsidR="00B56753">
                    <w:rPr>
                      <w:rFonts w:ascii="Calibri" w:hAnsi="Calibri" w:cs="Calibri"/>
                      <w:color w:val="00000A"/>
                      <w:lang w:eastAsia="it-IT"/>
                    </w:rPr>
                    <w:t>V03</w:t>
                  </w:r>
                  <w:r w:rsidR="00D21A5E">
                    <w:rPr>
                      <w:rFonts w:ascii="Calibri" w:hAnsi="Calibri" w:cs="Calibri"/>
                      <w:color w:val="00000A"/>
                      <w:lang w:eastAsia="it-IT"/>
                    </w:rPr>
                    <w:t xml:space="preserve"> </w:t>
                  </w:r>
                  <w:r w:rsidRPr="000168F6">
                    <w:rPr>
                      <w:rFonts w:ascii="Calibri" w:hAnsi="Calibri" w:cs="Calibri"/>
                      <w:color w:val="00000A"/>
                      <w:lang w:eastAsia="it-IT"/>
                    </w:rPr>
                    <w:t xml:space="preserve"> </w:t>
                  </w:r>
                  <w:r w:rsidRPr="007F2EA8">
                    <w:rPr>
                      <w:rFonts w:ascii="Calibri" w:hAnsi="Calibri" w:cs="Calibri"/>
                      <w:color w:val="00000A"/>
                      <w:lang w:eastAsia="it-IT"/>
                    </w:rPr>
                    <w:t>per la fase di esecuzione</w:t>
                  </w:r>
                </w:p>
                <w:p w:rsidR="00B93BA7" w:rsidRPr="007F2EA8" w:rsidRDefault="00B93BA7" w:rsidP="00E839D9">
                  <w:pPr>
                    <w:suppressAutoHyphens w:val="0"/>
                    <w:spacing w:before="40"/>
                    <w:rPr>
                      <w:rFonts w:ascii="Calibri" w:hAnsi="Calibri" w:cs="Calibri"/>
                      <w:color w:val="00000A"/>
                      <w:lang w:eastAsia="it-IT"/>
                    </w:rPr>
                  </w:pPr>
                </w:p>
              </w:tc>
              <w:tc>
                <w:tcPr>
                  <w:tcW w:w="829"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631"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1006" w:type="pct"/>
                  <w:shd w:val="clear" w:color="auto" w:fill="auto"/>
                  <w:vAlign w:val="center"/>
                </w:tcPr>
                <w:p w:rsidR="00B93BA7" w:rsidRPr="007F2EA8" w:rsidRDefault="00B93BA7" w:rsidP="00E839D9">
                  <w:pPr>
                    <w:widowControl/>
                    <w:suppressAutoHyphens w:val="0"/>
                    <w:rPr>
                      <w:rFonts w:ascii="Calibri" w:hAnsi="Calibri" w:cs="Calibri"/>
                      <w:color w:val="00000A"/>
                      <w:lang w:eastAsia="it-IT"/>
                    </w:rPr>
                  </w:pPr>
                </w:p>
              </w:tc>
            </w:tr>
            <w:tr w:rsidR="00B93BA7" w:rsidRPr="007F2EA8" w:rsidTr="00E9059A">
              <w:trPr>
                <w:trHeight w:val="704"/>
              </w:trPr>
              <w:tc>
                <w:tcPr>
                  <w:tcW w:w="1125" w:type="pct"/>
                  <w:shd w:val="clear" w:color="auto" w:fill="auto"/>
                  <w:vAlign w:val="center"/>
                </w:tcPr>
                <w:p w:rsidR="00B93BA7" w:rsidRPr="007F2EA8" w:rsidRDefault="00B93BA7" w:rsidP="00E839D9">
                  <w:pPr>
                    <w:suppressAutoHyphens w:val="0"/>
                    <w:spacing w:before="40"/>
                    <w:rPr>
                      <w:rFonts w:ascii="Calibri" w:hAnsi="Calibri" w:cs="Calibri"/>
                      <w:color w:val="00000A"/>
                      <w:lang w:eastAsia="it-IT"/>
                    </w:rPr>
                  </w:pPr>
                  <w:r w:rsidRPr="007F2EA8">
                    <w:rPr>
                      <w:rFonts w:ascii="Calibri" w:hAnsi="Calibri" w:cs="Calibri"/>
                      <w:color w:val="00000A"/>
                      <w:lang w:eastAsia="it-IT"/>
                    </w:rPr>
                    <w:t>Prof</w:t>
                  </w:r>
                  <w:r w:rsidR="00D21A5E">
                    <w:rPr>
                      <w:rFonts w:ascii="Calibri" w:hAnsi="Calibri" w:cs="Calibri"/>
                      <w:color w:val="00000A"/>
                      <w:lang w:eastAsia="it-IT"/>
                    </w:rPr>
                    <w:t xml:space="preserve">essionista BIM </w:t>
                  </w:r>
                  <w:proofErr w:type="spellStart"/>
                  <w:r w:rsidR="00D21A5E">
                    <w:rPr>
                      <w:rFonts w:ascii="Calibri" w:hAnsi="Calibri" w:cs="Calibri"/>
                      <w:color w:val="00000A"/>
                      <w:lang w:eastAsia="it-IT"/>
                    </w:rPr>
                    <w:t>Specialist</w:t>
                  </w:r>
                  <w:proofErr w:type="spellEnd"/>
                  <w:r w:rsidR="00D21A5E">
                    <w:rPr>
                      <w:rFonts w:ascii="Calibri" w:hAnsi="Calibri" w:cs="Calibri"/>
                      <w:color w:val="00000A"/>
                      <w:lang w:eastAsia="it-IT"/>
                    </w:rPr>
                    <w:t xml:space="preserve"> per la categoria</w:t>
                  </w:r>
                  <w:r w:rsidRPr="007F2EA8">
                    <w:rPr>
                      <w:rFonts w:ascii="Calibri" w:hAnsi="Calibri" w:cs="Calibri"/>
                      <w:color w:val="00000A"/>
                      <w:lang w:eastAsia="it-IT"/>
                    </w:rPr>
                    <w:t xml:space="preserve"> IA.0</w:t>
                  </w:r>
                  <w:r w:rsidR="00D21A5E">
                    <w:rPr>
                      <w:rFonts w:ascii="Calibri" w:hAnsi="Calibri" w:cs="Calibri"/>
                      <w:color w:val="00000A"/>
                      <w:lang w:eastAsia="it-IT"/>
                    </w:rPr>
                    <w:t>3</w:t>
                  </w:r>
                  <w:r w:rsidRPr="007F2EA8">
                    <w:rPr>
                      <w:rFonts w:ascii="Calibri" w:hAnsi="Calibri" w:cs="Calibri"/>
                      <w:color w:val="00000A"/>
                      <w:lang w:eastAsia="it-IT"/>
                    </w:rPr>
                    <w:t xml:space="preserve"> per la fase di esecuzione</w:t>
                  </w:r>
                </w:p>
                <w:p w:rsidR="00B93BA7" w:rsidRPr="007F2EA8" w:rsidRDefault="00B93BA7" w:rsidP="00E839D9">
                  <w:pPr>
                    <w:suppressAutoHyphens w:val="0"/>
                    <w:spacing w:before="40"/>
                    <w:rPr>
                      <w:rFonts w:ascii="Calibri" w:hAnsi="Calibri" w:cs="Calibri"/>
                      <w:color w:val="00000A"/>
                      <w:lang w:eastAsia="it-IT"/>
                    </w:rPr>
                  </w:pPr>
                </w:p>
              </w:tc>
              <w:tc>
                <w:tcPr>
                  <w:tcW w:w="829"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631" w:type="pct"/>
                  <w:shd w:val="clear" w:color="auto" w:fill="auto"/>
                  <w:vAlign w:val="center"/>
                </w:tcPr>
                <w:p w:rsidR="00B93BA7" w:rsidRPr="007F2EA8" w:rsidRDefault="00B93BA7" w:rsidP="00E839D9">
                  <w:pPr>
                    <w:widowControl/>
                    <w:suppressAutoHyphens w:val="0"/>
                    <w:jc w:val="center"/>
                    <w:rPr>
                      <w:rFonts w:ascii="Calibri" w:hAnsi="Calibri" w:cs="Calibri"/>
                      <w:color w:val="00000A"/>
                      <w:lang w:eastAsia="it-IT"/>
                    </w:rPr>
                  </w:pPr>
                </w:p>
              </w:tc>
              <w:tc>
                <w:tcPr>
                  <w:tcW w:w="1006" w:type="pct"/>
                  <w:shd w:val="clear" w:color="auto" w:fill="auto"/>
                  <w:vAlign w:val="center"/>
                </w:tcPr>
                <w:p w:rsidR="00B93BA7" w:rsidRPr="007F2EA8" w:rsidRDefault="00B93BA7" w:rsidP="00E839D9">
                  <w:pPr>
                    <w:widowControl/>
                    <w:suppressAutoHyphens w:val="0"/>
                    <w:rPr>
                      <w:rFonts w:ascii="Calibri" w:hAnsi="Calibri" w:cs="Calibri"/>
                      <w:color w:val="00000A"/>
                      <w:lang w:eastAsia="it-IT"/>
                    </w:rPr>
                  </w:pPr>
                </w:p>
              </w:tc>
            </w:tr>
            <w:tr w:rsidR="00B93BA7" w:rsidRPr="007F2EA8" w:rsidTr="00E9059A">
              <w:trPr>
                <w:trHeight w:val="704"/>
              </w:trPr>
              <w:tc>
                <w:tcPr>
                  <w:tcW w:w="1125" w:type="pct"/>
                  <w:shd w:val="clear" w:color="auto" w:fill="auto"/>
                  <w:vAlign w:val="center"/>
                </w:tcPr>
                <w:p w:rsidR="00B93BA7" w:rsidRPr="007F2EA8" w:rsidRDefault="00B93BA7" w:rsidP="00E839D9">
                  <w:pPr>
                    <w:suppressAutoHyphens w:val="0"/>
                    <w:spacing w:before="40"/>
                    <w:rPr>
                      <w:rFonts w:ascii="Calibri" w:hAnsi="Calibri" w:cs="Calibri"/>
                      <w:color w:val="00000A"/>
                      <w:lang w:eastAsia="it-IT"/>
                    </w:rPr>
                  </w:pPr>
                  <w:r w:rsidRPr="007F2EA8">
                    <w:rPr>
                      <w:rFonts w:ascii="Calibri" w:hAnsi="Calibri" w:cs="Calibri"/>
                      <w:color w:val="00000A"/>
                      <w:lang w:eastAsia="it-IT"/>
                    </w:rPr>
                    <w:t xml:space="preserve">Altro: </w:t>
                  </w:r>
                </w:p>
                <w:p w:rsidR="00B93BA7" w:rsidRPr="007F2EA8" w:rsidRDefault="00B93BA7" w:rsidP="00E839D9">
                  <w:pPr>
                    <w:suppressAutoHyphens w:val="0"/>
                    <w:spacing w:before="40"/>
                    <w:rPr>
                      <w:rFonts w:ascii="Calibri" w:hAnsi="Calibri" w:cs="Calibri"/>
                      <w:color w:val="00000A"/>
                      <w:lang w:eastAsia="it-IT"/>
                    </w:rPr>
                  </w:pPr>
                  <w:r w:rsidRPr="007F2EA8">
                    <w:rPr>
                      <w:rFonts w:ascii="Calibri" w:hAnsi="Calibri" w:cs="Calibri"/>
                      <w:color w:val="00000A"/>
                      <w:lang w:eastAsia="it-IT"/>
                    </w:rPr>
                    <w:t>____________</w:t>
                  </w:r>
                </w:p>
                <w:p w:rsidR="00B93BA7" w:rsidRPr="007F2EA8" w:rsidRDefault="00B93BA7" w:rsidP="00E839D9">
                  <w:pPr>
                    <w:suppressAutoHyphens w:val="0"/>
                    <w:spacing w:before="40"/>
                    <w:rPr>
                      <w:rFonts w:ascii="Calibri" w:hAnsi="Calibri" w:cs="Calibri"/>
                      <w:color w:val="00000A"/>
                      <w:lang w:eastAsia="it-IT"/>
                    </w:rPr>
                  </w:pPr>
                </w:p>
              </w:tc>
              <w:tc>
                <w:tcPr>
                  <w:tcW w:w="829" w:type="pct"/>
                  <w:shd w:val="clear" w:color="auto" w:fill="auto"/>
                  <w:vAlign w:val="center"/>
                </w:tcPr>
                <w:p w:rsidR="00B93BA7" w:rsidRPr="007F2EA8" w:rsidRDefault="00B93BA7" w:rsidP="00E839D9">
                  <w:pPr>
                    <w:widowControl/>
                    <w:suppressAutoHyphens w:val="0"/>
                    <w:jc w:val="center"/>
                    <w:rPr>
                      <w:rFonts w:ascii="Calibri" w:hAnsi="Calibri" w:cs="Calibri"/>
                      <w:lang w:eastAsia="it-IT"/>
                    </w:rPr>
                  </w:pPr>
                </w:p>
              </w:tc>
              <w:tc>
                <w:tcPr>
                  <w:tcW w:w="704" w:type="pct"/>
                  <w:shd w:val="clear" w:color="auto" w:fill="auto"/>
                  <w:vAlign w:val="center"/>
                </w:tcPr>
                <w:p w:rsidR="00B93BA7" w:rsidRPr="007F2EA8" w:rsidRDefault="00B93BA7" w:rsidP="00E839D9">
                  <w:pPr>
                    <w:widowControl/>
                    <w:suppressAutoHyphens w:val="0"/>
                    <w:jc w:val="center"/>
                    <w:rPr>
                      <w:rFonts w:ascii="Calibri" w:hAnsi="Calibri" w:cs="Calibri"/>
                      <w:lang w:eastAsia="it-IT"/>
                    </w:rPr>
                  </w:pPr>
                </w:p>
              </w:tc>
              <w:tc>
                <w:tcPr>
                  <w:tcW w:w="704" w:type="pct"/>
                  <w:shd w:val="clear" w:color="auto" w:fill="auto"/>
                  <w:vAlign w:val="center"/>
                </w:tcPr>
                <w:p w:rsidR="00B93BA7" w:rsidRPr="007F2EA8" w:rsidRDefault="00B93BA7" w:rsidP="00E839D9">
                  <w:pPr>
                    <w:widowControl/>
                    <w:suppressAutoHyphens w:val="0"/>
                    <w:jc w:val="center"/>
                    <w:rPr>
                      <w:rFonts w:ascii="Calibri" w:hAnsi="Calibri" w:cs="Calibri"/>
                      <w:lang w:eastAsia="it-IT"/>
                    </w:rPr>
                  </w:pPr>
                </w:p>
              </w:tc>
              <w:tc>
                <w:tcPr>
                  <w:tcW w:w="631" w:type="pct"/>
                  <w:shd w:val="clear" w:color="auto" w:fill="auto"/>
                  <w:vAlign w:val="center"/>
                </w:tcPr>
                <w:p w:rsidR="00B93BA7" w:rsidRPr="007F2EA8" w:rsidRDefault="00B93BA7" w:rsidP="00E839D9">
                  <w:pPr>
                    <w:widowControl/>
                    <w:suppressAutoHyphens w:val="0"/>
                    <w:jc w:val="center"/>
                    <w:rPr>
                      <w:rFonts w:ascii="Calibri" w:hAnsi="Calibri" w:cs="Calibri"/>
                      <w:lang w:eastAsia="it-IT"/>
                    </w:rPr>
                  </w:pPr>
                </w:p>
              </w:tc>
              <w:tc>
                <w:tcPr>
                  <w:tcW w:w="1006" w:type="pct"/>
                  <w:shd w:val="clear" w:color="auto" w:fill="auto"/>
                  <w:vAlign w:val="center"/>
                </w:tcPr>
                <w:p w:rsidR="00B93BA7" w:rsidRPr="007F2EA8" w:rsidRDefault="00B93BA7" w:rsidP="00E839D9">
                  <w:pPr>
                    <w:widowControl/>
                    <w:suppressAutoHyphens w:val="0"/>
                    <w:rPr>
                      <w:rFonts w:ascii="Calibri" w:hAnsi="Calibri" w:cs="Calibri"/>
                      <w:lang w:eastAsia="it-IT"/>
                    </w:rPr>
                  </w:pPr>
                </w:p>
              </w:tc>
            </w:tr>
          </w:tbl>
          <w:p w:rsidR="00C922D7" w:rsidRPr="00C17A23" w:rsidRDefault="00C922D7" w:rsidP="00C17A23">
            <w:pPr>
              <w:spacing w:before="60" w:after="60"/>
              <w:jc w:val="both"/>
              <w:rPr>
                <w:rFonts w:ascii="Trebuchet MS" w:hAnsi="Trebuchet MS"/>
                <w:caps/>
                <w:kern w:val="0"/>
                <w:lang w:eastAsia="it-IT"/>
              </w:rPr>
            </w:pPr>
          </w:p>
        </w:tc>
      </w:tr>
      <w:bookmarkEnd w:id="6"/>
      <w:tr w:rsidR="00C922D7" w:rsidRPr="00C922D7" w:rsidTr="00C17A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Before w:val="1"/>
          <w:wBefore w:w="63" w:type="pct"/>
          <w:cantSplit/>
        </w:trPr>
        <w:tc>
          <w:tcPr>
            <w:tcW w:w="4937" w:type="pct"/>
            <w:gridSpan w:val="6"/>
            <w:tcBorders>
              <w:top w:val="nil"/>
              <w:left w:val="nil"/>
              <w:bottom w:val="nil"/>
              <w:right w:val="nil"/>
            </w:tcBorders>
            <w:hideMark/>
          </w:tcPr>
          <w:tbl>
            <w:tblPr>
              <w:tblStyle w:val="Grigliatabella"/>
              <w:tblW w:w="98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
              <w:gridCol w:w="9428"/>
            </w:tblGrid>
            <w:tr w:rsidR="009830E1" w:rsidTr="00E326B5">
              <w:tc>
                <w:tcPr>
                  <w:tcW w:w="426" w:type="dxa"/>
                </w:tcPr>
                <w:p w:rsidR="009830E1" w:rsidRDefault="009830E1" w:rsidP="002B7921">
                  <w:pPr>
                    <w:widowControl/>
                    <w:suppressAutoHyphens w:val="0"/>
                    <w:jc w:val="both"/>
                    <w:rPr>
                      <w:rFonts w:ascii="Trebuchet MS" w:hAnsi="Trebuchet MS"/>
                      <w:b/>
                      <w:kern w:val="0"/>
                      <w:lang w:eastAsia="it-IT"/>
                    </w:rPr>
                  </w:pPr>
                </w:p>
              </w:tc>
              <w:tc>
                <w:tcPr>
                  <w:tcW w:w="9428" w:type="dxa"/>
                </w:tcPr>
                <w:p w:rsidR="009830E1" w:rsidRDefault="009830E1" w:rsidP="000168F6">
                  <w:pPr>
                    <w:widowControl/>
                    <w:suppressAutoHyphens w:val="0"/>
                    <w:jc w:val="both"/>
                    <w:rPr>
                      <w:rFonts w:ascii="Trebuchet MS" w:hAnsi="Trebuchet MS"/>
                      <w:b/>
                      <w:kern w:val="0"/>
                      <w:lang w:eastAsia="it-IT"/>
                    </w:rPr>
                  </w:pPr>
                </w:p>
              </w:tc>
            </w:tr>
            <w:tr w:rsidR="009830E1" w:rsidTr="00E326B5">
              <w:tc>
                <w:tcPr>
                  <w:tcW w:w="426" w:type="dxa"/>
                </w:tcPr>
                <w:p w:rsidR="009830E1" w:rsidRDefault="002B32AB" w:rsidP="002B7921">
                  <w:pPr>
                    <w:widowControl/>
                    <w:suppressAutoHyphens w:val="0"/>
                    <w:jc w:val="both"/>
                    <w:rPr>
                      <w:rFonts w:ascii="Trebuchet MS" w:hAnsi="Trebuchet MS"/>
                      <w:b/>
                      <w:kern w:val="0"/>
                      <w:lang w:eastAsia="it-IT"/>
                    </w:rPr>
                  </w:pPr>
                  <w:r>
                    <w:rPr>
                      <w:rFonts w:ascii="Trebuchet MS" w:hAnsi="Trebuchet MS"/>
                      <w:b/>
                      <w:kern w:val="0"/>
                      <w:lang w:eastAsia="it-IT"/>
                    </w:rPr>
                    <w:t>4.</w:t>
                  </w:r>
                </w:p>
              </w:tc>
              <w:tc>
                <w:tcPr>
                  <w:tcW w:w="9428" w:type="dxa"/>
                </w:tcPr>
                <w:p w:rsidR="009830E1" w:rsidRDefault="009830E1" w:rsidP="009830E1">
                  <w:pPr>
                    <w:widowControl/>
                    <w:suppressAutoHyphens w:val="0"/>
                    <w:autoSpaceDE w:val="0"/>
                    <w:autoSpaceDN w:val="0"/>
                    <w:adjustRightInd w:val="0"/>
                    <w:spacing w:before="40" w:after="40"/>
                    <w:rPr>
                      <w:rFonts w:ascii="Trebuchet MS" w:hAnsi="Trebuchet MS"/>
                      <w:kern w:val="0"/>
                      <w:lang w:eastAsia="it-IT"/>
                    </w:rPr>
                  </w:pPr>
                  <w:r w:rsidRPr="00C922D7">
                    <w:rPr>
                      <w:rFonts w:ascii="Trebuchet MS" w:hAnsi="Trebuchet MS"/>
                      <w:kern w:val="0"/>
                      <w:lang w:eastAsia="it-IT"/>
                    </w:rPr>
                    <w:t>dichiara infine di:</w:t>
                  </w:r>
                  <w:r w:rsidRPr="00C922D7">
                    <w:rPr>
                      <w:rFonts w:ascii="Trebuchet MS" w:hAnsi="Trebuchet MS"/>
                      <w:kern w:val="0"/>
                      <w:vertAlign w:val="superscript"/>
                      <w:lang w:eastAsia="it-IT"/>
                    </w:rPr>
                    <w:footnoteReference w:id="6"/>
                  </w:r>
                  <w:r w:rsidRPr="00C922D7">
                    <w:rPr>
                      <w:rFonts w:ascii="Trebuchet MS" w:hAnsi="Trebuchet MS"/>
                      <w:kern w:val="0"/>
                      <w:lang w:eastAsia="it-IT"/>
                    </w:rPr>
                    <w:t xml:space="preserve"> </w:t>
                  </w:r>
                </w:p>
                <w:p w:rsidR="009830E1" w:rsidRDefault="009830E1" w:rsidP="009830E1">
                  <w:pPr>
                    <w:widowControl/>
                    <w:suppressAutoHyphens w:val="0"/>
                    <w:autoSpaceDE w:val="0"/>
                    <w:autoSpaceDN w:val="0"/>
                    <w:adjustRightInd w:val="0"/>
                    <w:spacing w:before="40" w:after="40"/>
                    <w:rPr>
                      <w:rFonts w:ascii="Trebuchet MS" w:hAnsi="Trebuchet MS"/>
                      <w:kern w:val="0"/>
                      <w:lang w:eastAsia="it-IT"/>
                    </w:rPr>
                  </w:pPr>
                  <w:r w:rsidRPr="009830E1">
                    <w:rPr>
                      <w:rFonts w:ascii="Trebuchet MS" w:hAnsi="Trebuchet MS"/>
                      <w:b/>
                      <w:i/>
                      <w:kern w:val="0"/>
                      <w:lang w:eastAsia="it-IT"/>
                    </w:rPr>
                    <w:t>(in ogni caso: scegliere tra le due opzioni)</w:t>
                  </w:r>
                </w:p>
                <w:p w:rsidR="009830E1" w:rsidRPr="00C922D7" w:rsidRDefault="009830E1" w:rsidP="009830E1">
                  <w:pPr>
                    <w:widowControl/>
                    <w:suppressAutoHyphens w:val="0"/>
                    <w:autoSpaceDE w:val="0"/>
                    <w:autoSpaceDN w:val="0"/>
                    <w:adjustRightInd w:val="0"/>
                    <w:spacing w:before="40" w:after="40"/>
                    <w:rPr>
                      <w:rFonts w:ascii="Trebuchet MS" w:hAnsi="Trebuchet MS"/>
                      <w:kern w:val="0"/>
                      <w:lang w:eastAsia="it-IT"/>
                    </w:rPr>
                  </w:pPr>
                </w:p>
                <w:p w:rsidR="009830E1" w:rsidRPr="00C922D7" w:rsidRDefault="009830E1" w:rsidP="009830E1">
                  <w:pPr>
                    <w:widowControl/>
                    <w:suppressAutoHyphens w:val="0"/>
                    <w:autoSpaceDE w:val="0"/>
                    <w:autoSpaceDN w:val="0"/>
                    <w:adjustRightInd w:val="0"/>
                    <w:spacing w:before="40" w:after="40"/>
                    <w:rPr>
                      <w:rFonts w:ascii="Trebuchet MS" w:hAnsi="Trebuchet MS"/>
                      <w:kern w:val="0"/>
                      <w:lang w:eastAsia="it-IT"/>
                    </w:rPr>
                  </w:pPr>
                  <w:r w:rsidRPr="00C922D7">
                    <w:rPr>
                      <w:rFonts w:ascii="Trebuchet MS" w:hAnsi="Trebuchet MS"/>
                      <w:kern w:val="0"/>
                      <w:lang w:eastAsia="it-IT"/>
                    </w:rPr>
                    <w:fldChar w:fldCharType="begin">
                      <w:ffData>
                        <w:name w:val="Controllo43"/>
                        <w:enabled/>
                        <w:calcOnExit w:val="0"/>
                        <w:checkBox>
                          <w:sizeAuto/>
                          <w:default w:val="0"/>
                        </w:checkBox>
                      </w:ffData>
                    </w:fldChar>
                  </w:r>
                  <w:r w:rsidRPr="00C922D7">
                    <w:rPr>
                      <w:rFonts w:ascii="Trebuchet MS" w:hAnsi="Trebuchet MS"/>
                      <w:kern w:val="0"/>
                      <w:lang w:eastAsia="it-IT"/>
                    </w:rPr>
                    <w:instrText xml:space="preserve"> FORMCHECKBOX </w:instrText>
                  </w:r>
                  <w:r w:rsidR="00756D1F">
                    <w:rPr>
                      <w:rFonts w:ascii="Trebuchet MS" w:hAnsi="Trebuchet MS"/>
                      <w:kern w:val="0"/>
                      <w:lang w:eastAsia="it-IT"/>
                    </w:rPr>
                  </w:r>
                  <w:r w:rsidR="00756D1F">
                    <w:rPr>
                      <w:rFonts w:ascii="Trebuchet MS" w:hAnsi="Trebuchet MS"/>
                      <w:kern w:val="0"/>
                      <w:lang w:eastAsia="it-IT"/>
                    </w:rPr>
                    <w:fldChar w:fldCharType="separate"/>
                  </w:r>
                  <w:r w:rsidRPr="00C922D7">
                    <w:rPr>
                      <w:rFonts w:ascii="Trebuchet MS" w:hAnsi="Trebuchet MS"/>
                      <w:kern w:val="0"/>
                      <w:lang w:eastAsia="it-IT"/>
                    </w:rPr>
                    <w:fldChar w:fldCharType="end"/>
                  </w:r>
                  <w:r w:rsidRPr="00C922D7">
                    <w:rPr>
                      <w:rFonts w:ascii="Trebuchet MS" w:hAnsi="Trebuchet MS"/>
                      <w:kern w:val="0"/>
                      <w:lang w:eastAsia="it-IT"/>
                    </w:rPr>
                    <w:t xml:space="preserve">- essere </w:t>
                  </w:r>
                </w:p>
                <w:p w:rsidR="009830E1" w:rsidRPr="00C922D7" w:rsidRDefault="009830E1" w:rsidP="009830E1">
                  <w:pPr>
                    <w:widowControl/>
                    <w:suppressAutoHyphens w:val="0"/>
                    <w:autoSpaceDE w:val="0"/>
                    <w:autoSpaceDN w:val="0"/>
                    <w:adjustRightInd w:val="0"/>
                    <w:spacing w:before="40" w:after="40"/>
                    <w:rPr>
                      <w:rFonts w:ascii="Trebuchet MS" w:hAnsi="Trebuchet MS"/>
                      <w:kern w:val="0"/>
                      <w:lang w:eastAsia="it-IT"/>
                    </w:rPr>
                  </w:pPr>
                  <w:r w:rsidRPr="00C922D7">
                    <w:rPr>
                      <w:rFonts w:ascii="Trebuchet MS" w:hAnsi="Trebuchet MS"/>
                      <w:kern w:val="0"/>
                      <w:lang w:eastAsia="it-IT"/>
                    </w:rPr>
                    <w:fldChar w:fldCharType="begin">
                      <w:ffData>
                        <w:name w:val=""/>
                        <w:enabled/>
                        <w:calcOnExit w:val="0"/>
                        <w:checkBox>
                          <w:sizeAuto/>
                          <w:default w:val="0"/>
                        </w:checkBox>
                      </w:ffData>
                    </w:fldChar>
                  </w:r>
                  <w:r w:rsidRPr="00C922D7">
                    <w:rPr>
                      <w:rFonts w:ascii="Trebuchet MS" w:hAnsi="Trebuchet MS"/>
                      <w:kern w:val="0"/>
                      <w:lang w:eastAsia="it-IT"/>
                    </w:rPr>
                    <w:instrText xml:space="preserve"> FORMCHECKBOX </w:instrText>
                  </w:r>
                  <w:r w:rsidR="00756D1F">
                    <w:rPr>
                      <w:rFonts w:ascii="Trebuchet MS" w:hAnsi="Trebuchet MS"/>
                      <w:kern w:val="0"/>
                      <w:lang w:eastAsia="it-IT"/>
                    </w:rPr>
                  </w:r>
                  <w:r w:rsidR="00756D1F">
                    <w:rPr>
                      <w:rFonts w:ascii="Trebuchet MS" w:hAnsi="Trebuchet MS"/>
                      <w:kern w:val="0"/>
                      <w:lang w:eastAsia="it-IT"/>
                    </w:rPr>
                    <w:fldChar w:fldCharType="separate"/>
                  </w:r>
                  <w:r w:rsidRPr="00C922D7">
                    <w:rPr>
                      <w:rFonts w:ascii="Trebuchet MS" w:hAnsi="Trebuchet MS"/>
                      <w:kern w:val="0"/>
                      <w:lang w:eastAsia="it-IT"/>
                    </w:rPr>
                    <w:fldChar w:fldCharType="end"/>
                  </w:r>
                  <w:r w:rsidRPr="00C922D7">
                    <w:rPr>
                      <w:rFonts w:ascii="Trebuchet MS" w:hAnsi="Trebuchet MS"/>
                      <w:kern w:val="0"/>
                      <w:lang w:eastAsia="it-IT"/>
                    </w:rPr>
                    <w:t xml:space="preserve">- non essere </w:t>
                  </w:r>
                </w:p>
                <w:p w:rsidR="009830E1" w:rsidRPr="00862F61" w:rsidRDefault="009830E1" w:rsidP="00862F61">
                  <w:pPr>
                    <w:widowControl/>
                    <w:suppressAutoHyphens w:val="0"/>
                    <w:autoSpaceDE w:val="0"/>
                    <w:autoSpaceDN w:val="0"/>
                    <w:adjustRightInd w:val="0"/>
                    <w:spacing w:before="40" w:after="40"/>
                    <w:jc w:val="both"/>
                    <w:rPr>
                      <w:rFonts w:ascii="Trebuchet MS" w:hAnsi="Trebuchet MS"/>
                      <w:bCs/>
                      <w:kern w:val="0"/>
                      <w:lang w:eastAsia="it-IT"/>
                    </w:rPr>
                  </w:pPr>
                  <w:r w:rsidRPr="00C922D7">
                    <w:rPr>
                      <w:rFonts w:ascii="Trebuchet MS" w:hAnsi="Trebuchet MS"/>
                      <w:kern w:val="0"/>
                      <w:lang w:eastAsia="it-IT"/>
                    </w:rPr>
                    <w:t>una micro, piccola o media impresa, come definita dall’articolo 2 dell’allegato alla Raccomandazione della Commissione europea 2003/361/CE del 6 maggio 2003 (G.U.U.E. n. L 124 del 20 maggio 2003) e all’articolo 2 del d.m. 18 aprile 2005, pubblicato nella G.U. n. 238 del 12 ottobre 2005;</w:t>
                  </w:r>
                  <w:r w:rsidRPr="00C922D7">
                    <w:rPr>
                      <w:rFonts w:ascii="Trebuchet MS" w:hAnsi="Trebuchet MS"/>
                      <w:kern w:val="0"/>
                      <w:vertAlign w:val="superscript"/>
                      <w:lang w:eastAsia="it-IT"/>
                    </w:rPr>
                    <w:footnoteReference w:id="7"/>
                  </w:r>
                  <w:r w:rsidRPr="00C922D7">
                    <w:rPr>
                      <w:rFonts w:ascii="Trebuchet MS" w:hAnsi="Trebuchet MS"/>
                      <w:kern w:val="0"/>
                      <w:lang w:eastAsia="it-IT"/>
                    </w:rPr>
                    <w:t xml:space="preserve"> </w:t>
                  </w:r>
                </w:p>
              </w:tc>
            </w:tr>
          </w:tbl>
          <w:p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rsidTr="00C17A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Before w:val="1"/>
          <w:wBefore w:w="63" w:type="pct"/>
        </w:trPr>
        <w:tc>
          <w:tcPr>
            <w:tcW w:w="4937" w:type="pct"/>
            <w:gridSpan w:val="6"/>
            <w:tcBorders>
              <w:top w:val="nil"/>
              <w:left w:val="nil"/>
              <w:bottom w:val="nil"/>
              <w:right w:val="nil"/>
            </w:tcBorders>
          </w:tcPr>
          <w:p w:rsidR="00C922D7" w:rsidRPr="00C922D7" w:rsidRDefault="00C922D7" w:rsidP="009830E1">
            <w:pPr>
              <w:widowControl/>
              <w:suppressAutoHyphens w:val="0"/>
              <w:spacing w:after="160" w:line="259" w:lineRule="auto"/>
              <w:rPr>
                <w:rFonts w:ascii="Trebuchet MS" w:hAnsi="Trebuchet MS"/>
                <w:kern w:val="0"/>
                <w:lang w:eastAsia="it-IT"/>
              </w:rPr>
            </w:pPr>
          </w:p>
        </w:tc>
      </w:tr>
    </w:tbl>
    <w:p w:rsidR="00E326B5" w:rsidRPr="00E326B5" w:rsidRDefault="00AC513A" w:rsidP="00E326B5">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t xml:space="preserve">B. </w:t>
      </w:r>
      <w:r w:rsidR="00E326B5" w:rsidRPr="00E326B5">
        <w:rPr>
          <w:rFonts w:ascii="Trebuchet MS" w:hAnsi="Trebuchet MS"/>
          <w:b/>
          <w:bCs/>
          <w:iCs/>
          <w:kern w:val="0"/>
          <w:lang w:eastAsia="it-IT"/>
        </w:rPr>
        <w:t>REQUISITI DI ORDINE GENERALE E ASSENZA DELLE CAUSE DI ESCLUSIONE AUTOMATICA</w:t>
      </w:r>
    </w:p>
    <w:p w:rsidR="00E326B5" w:rsidRPr="00C922D7" w:rsidRDefault="00E326B5" w:rsidP="00E326B5">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326B5">
        <w:rPr>
          <w:rFonts w:ascii="Trebuchet MS" w:hAnsi="Trebuchet MS"/>
          <w:b/>
          <w:bCs/>
          <w:iCs/>
          <w:kern w:val="0"/>
          <w:lang w:eastAsia="it-IT"/>
        </w:rPr>
        <w:t>di cui all’ articolo 94 del D.Lgs 36/2023</w:t>
      </w:r>
    </w:p>
    <w:p w:rsidR="00C922D7" w:rsidRDefault="00C922D7" w:rsidP="00AE1FA8">
      <w:pPr>
        <w:pStyle w:val="Default"/>
        <w:rPr>
          <w:rFonts w:ascii="Trebuchet MS" w:hAnsi="Trebuchet MS"/>
          <w:color w:val="auto"/>
          <w:sz w:val="20"/>
          <w:szCs w:val="20"/>
        </w:rPr>
      </w:pPr>
    </w:p>
    <w:p w:rsidR="00E326B5" w:rsidRPr="000F2748" w:rsidRDefault="00E326B5" w:rsidP="00E326B5">
      <w:pPr>
        <w:widowControl/>
        <w:suppressAutoHyphens w:val="0"/>
        <w:jc w:val="center"/>
        <w:rPr>
          <w:rFonts w:ascii="Trebuchet MS" w:hAnsi="Trebuchet MS"/>
          <w:kern w:val="0"/>
          <w:u w:val="single"/>
          <w:lang w:eastAsia="it-IT"/>
        </w:rPr>
      </w:pPr>
      <w:r w:rsidRPr="000F2748">
        <w:rPr>
          <w:rFonts w:ascii="Trebuchet MS" w:hAnsi="Trebuchet MS"/>
          <w:i/>
          <w:kern w:val="0"/>
          <w:u w:val="single"/>
          <w:lang w:eastAsia="it-IT"/>
        </w:rPr>
        <w:t>(com</w:t>
      </w:r>
      <w:r>
        <w:rPr>
          <w:rFonts w:ascii="Trebuchet MS" w:hAnsi="Trebuchet MS"/>
          <w:i/>
          <w:kern w:val="0"/>
          <w:u w:val="single"/>
          <w:lang w:eastAsia="it-IT"/>
        </w:rPr>
        <w:t>pilare per quanto di competenza</w:t>
      </w:r>
      <w:r w:rsidRPr="000F2748">
        <w:rPr>
          <w:rFonts w:ascii="Trebuchet MS" w:hAnsi="Trebuchet MS"/>
          <w:kern w:val="0"/>
          <w:u w:val="single"/>
          <w:lang w:eastAsia="it-IT"/>
        </w:rPr>
        <w:t>)</w:t>
      </w:r>
    </w:p>
    <w:p w:rsidR="00E326B5" w:rsidRDefault="00E326B5" w:rsidP="00E326B5">
      <w:pPr>
        <w:widowControl/>
        <w:suppressAutoHyphens w:val="0"/>
        <w:jc w:val="both"/>
        <w:rPr>
          <w:rFonts w:ascii="Trebuchet MS" w:hAnsi="Trebuchet MS"/>
          <w:b/>
          <w:kern w:val="0"/>
          <w:lang w:eastAsia="it-IT"/>
        </w:rPr>
      </w:pPr>
    </w:p>
    <w:p w:rsidR="00E326B5" w:rsidRPr="00E326B5" w:rsidRDefault="00E326B5" w:rsidP="00E326B5">
      <w:pPr>
        <w:widowControl/>
        <w:suppressAutoHyphens w:val="0"/>
        <w:jc w:val="center"/>
        <w:rPr>
          <w:rFonts w:ascii="Trebuchet MS" w:hAnsi="Trebuchet MS"/>
          <w:b/>
          <w:kern w:val="0"/>
          <w:lang w:eastAsia="it-IT"/>
        </w:rPr>
      </w:pPr>
      <w:r w:rsidRPr="00E326B5">
        <w:rPr>
          <w:rFonts w:ascii="Trebuchet MS" w:hAnsi="Trebuchet MS"/>
          <w:b/>
          <w:kern w:val="0"/>
          <w:lang w:eastAsia="it-IT"/>
        </w:rPr>
        <w:t>DICHIARA QUANTO SEGUE</w:t>
      </w:r>
    </w:p>
    <w:p w:rsidR="00C922D7" w:rsidRDefault="00C922D7" w:rsidP="00AE1FA8">
      <w:pPr>
        <w:pStyle w:val="Default"/>
        <w:rPr>
          <w:rFonts w:ascii="Trebuchet MS" w:hAnsi="Trebuchet MS"/>
          <w:color w:val="auto"/>
          <w:sz w:val="20"/>
          <w:szCs w:val="20"/>
        </w:rPr>
      </w:pPr>
    </w:p>
    <w:p w:rsidR="00C922D7" w:rsidRDefault="00C922D7" w:rsidP="00AE1FA8">
      <w:pPr>
        <w:pStyle w:val="Default"/>
        <w:rPr>
          <w:rFonts w:ascii="Trebuchet MS" w:hAnsi="Trebuchet MS"/>
          <w:color w:val="auto"/>
          <w:sz w:val="20"/>
          <w:szCs w:val="20"/>
        </w:rPr>
      </w:pPr>
    </w:p>
    <w:tbl>
      <w:tblPr>
        <w:tblW w:w="5000" w:type="pct"/>
        <w:tblLook w:val="04A0" w:firstRow="1" w:lastRow="0" w:firstColumn="1" w:lastColumn="0" w:noHBand="0" w:noVBand="1"/>
      </w:tblPr>
      <w:tblGrid>
        <w:gridCol w:w="9854"/>
      </w:tblGrid>
      <w:tr w:rsidR="00AC513A" w:rsidRPr="00AC513A" w:rsidTr="002B7921">
        <w:tc>
          <w:tcPr>
            <w:tcW w:w="5000" w:type="pct"/>
            <w:shd w:val="clear" w:color="auto" w:fill="auto"/>
          </w:tcPr>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8919"/>
            </w:tblGrid>
            <w:tr w:rsidR="00AC513A" w:rsidTr="002B6836">
              <w:tc>
                <w:tcPr>
                  <w:tcW w:w="704" w:type="dxa"/>
                </w:tcPr>
                <w:p w:rsidR="00AC513A" w:rsidRPr="002C2AD9" w:rsidRDefault="002C2AD9" w:rsidP="002C2AD9">
                  <w:pPr>
                    <w:suppressAutoHyphens w:val="0"/>
                    <w:jc w:val="center"/>
                    <w:rPr>
                      <w:rFonts w:ascii="Trebuchet MS" w:hAnsi="Trebuchet MS"/>
                      <w:b/>
                      <w:kern w:val="0"/>
                      <w:lang w:eastAsia="it-IT"/>
                    </w:rPr>
                  </w:pPr>
                  <w:r w:rsidRPr="002C2AD9">
                    <w:rPr>
                      <w:rFonts w:ascii="Trebuchet MS" w:hAnsi="Trebuchet MS"/>
                      <w:b/>
                      <w:kern w:val="0"/>
                      <w:lang w:eastAsia="it-IT"/>
                    </w:rPr>
                    <w:t>5.</w:t>
                  </w:r>
                </w:p>
              </w:tc>
              <w:tc>
                <w:tcPr>
                  <w:tcW w:w="8919" w:type="dxa"/>
                </w:tcPr>
                <w:p w:rsidR="00AC513A" w:rsidRDefault="00AC513A" w:rsidP="00AC513A">
                  <w:pPr>
                    <w:suppressAutoHyphens w:val="0"/>
                    <w:jc w:val="both"/>
                    <w:rPr>
                      <w:rFonts w:ascii="Trebuchet MS" w:hAnsi="Trebuchet MS"/>
                      <w:kern w:val="0"/>
                      <w:lang w:eastAsia="it-IT"/>
                    </w:rPr>
                  </w:pPr>
                  <w:r w:rsidRPr="00AC513A">
                    <w:rPr>
                      <w:rFonts w:ascii="Trebuchet MS" w:hAnsi="Trebuchet MS"/>
                      <w:kern w:val="0"/>
                      <w:lang w:eastAsia="it-IT"/>
                    </w:rPr>
                    <w:t xml:space="preserve">che né il sottoscrittore dell’offerta, né alcun altro dei soggetti indicati al comma 3 dell’art.94 del D. </w:t>
                  </w:r>
                  <w:proofErr w:type="spellStart"/>
                  <w:r w:rsidRPr="00AC513A">
                    <w:rPr>
                      <w:rFonts w:ascii="Trebuchet MS" w:hAnsi="Trebuchet MS"/>
                      <w:kern w:val="0"/>
                      <w:lang w:eastAsia="it-IT"/>
                    </w:rPr>
                    <w:t>Lgs</w:t>
                  </w:r>
                  <w:proofErr w:type="spellEnd"/>
                  <w:r w:rsidRPr="00AC513A">
                    <w:rPr>
                      <w:rFonts w:ascii="Trebuchet MS" w:hAnsi="Trebuchet MS"/>
                      <w:kern w:val="0"/>
                      <w:lang w:eastAsia="it-IT"/>
                    </w:rPr>
                    <w:t xml:space="preserve"> 36/2023,  ascritti all’operatore economico come da indicazione riportata nel precedente punto A, hanno riportato  condanna con sentenza definitiva o decreto penale di </w:t>
                  </w:r>
                  <w:r w:rsidRPr="00AC513A">
                    <w:rPr>
                      <w:rFonts w:ascii="Trebuchet MS" w:hAnsi="Trebuchet MS"/>
                      <w:kern w:val="0"/>
                      <w:lang w:eastAsia="it-IT"/>
                    </w:rPr>
                    <w:lastRenderedPageBreak/>
                    <w:t>condanna divenuto irrevocabile per i reati elencati al comma 1 dello stesso art.94 (non sono presi in considerazione, perché non costituenti causa escludente, i casi in cui il  reato sia stato depenalizzato ovvero quando sia intervenuta la riabilitazione ovvero, nei casi di condanna ad una pena accessoria perpetua, quando questa sia stata dichiarata estinta ai sensi dell’articolo 179, settimo comma, del codice penale ovvero quando il reato sia stato dichiarato estinto dopo la condanna ovvero in caso di revoca della condanna medesima)</w:t>
                  </w:r>
                  <w:r w:rsidRPr="00AC513A">
                    <w:rPr>
                      <w:rFonts w:ascii="Trebuchet MS" w:hAnsi="Trebuchet MS"/>
                      <w:kern w:val="0"/>
                      <w:vertAlign w:val="superscript"/>
                      <w:lang w:eastAsia="it-IT"/>
                    </w:rPr>
                    <w:footnoteReference w:id="8"/>
                  </w:r>
                  <w:r w:rsidRPr="00AC513A">
                    <w:rPr>
                      <w:rFonts w:ascii="Trebuchet MS" w:hAnsi="Trebuchet MS"/>
                      <w:kern w:val="0"/>
                      <w:lang w:eastAsia="it-IT"/>
                    </w:rPr>
                    <w:t>;</w:t>
                  </w:r>
                </w:p>
                <w:p w:rsidR="00AC513A" w:rsidRPr="00AC513A" w:rsidRDefault="00AC513A" w:rsidP="00AC513A">
                  <w:pPr>
                    <w:suppressAutoHyphens w:val="0"/>
                    <w:jc w:val="both"/>
                    <w:rPr>
                      <w:rFonts w:ascii="Trebuchet MS" w:hAnsi="Trebuchet MS"/>
                      <w:kern w:val="0"/>
                      <w:lang w:eastAsia="it-IT"/>
                    </w:rPr>
                  </w:pPr>
                </w:p>
              </w:tc>
            </w:tr>
            <w:tr w:rsidR="00AC513A" w:rsidTr="002B6836">
              <w:tc>
                <w:tcPr>
                  <w:tcW w:w="704" w:type="dxa"/>
                </w:tcPr>
                <w:p w:rsidR="00AC513A" w:rsidRPr="002C2AD9" w:rsidRDefault="002C2AD9" w:rsidP="002C2AD9">
                  <w:pPr>
                    <w:suppressAutoHyphens w:val="0"/>
                    <w:jc w:val="center"/>
                    <w:rPr>
                      <w:rFonts w:ascii="Trebuchet MS" w:hAnsi="Trebuchet MS"/>
                      <w:b/>
                      <w:kern w:val="0"/>
                      <w:lang w:eastAsia="it-IT"/>
                    </w:rPr>
                  </w:pPr>
                  <w:r w:rsidRPr="002C2AD9">
                    <w:rPr>
                      <w:rFonts w:ascii="Trebuchet MS" w:hAnsi="Trebuchet MS"/>
                      <w:b/>
                      <w:kern w:val="0"/>
                      <w:lang w:eastAsia="it-IT"/>
                    </w:rPr>
                    <w:lastRenderedPageBreak/>
                    <w:t>6.</w:t>
                  </w:r>
                </w:p>
              </w:tc>
              <w:tc>
                <w:tcPr>
                  <w:tcW w:w="8919" w:type="dxa"/>
                </w:tcPr>
                <w:p w:rsidR="00AC513A" w:rsidRPr="00AC513A" w:rsidRDefault="00AC513A" w:rsidP="00AC513A">
                  <w:pPr>
                    <w:suppressAutoHyphens w:val="0"/>
                    <w:jc w:val="both"/>
                    <w:rPr>
                      <w:rFonts w:ascii="Trebuchet MS" w:hAnsi="Trebuchet MS"/>
                      <w:kern w:val="0"/>
                      <w:lang w:eastAsia="it-IT"/>
                    </w:rPr>
                  </w:pPr>
                  <w:r w:rsidRPr="00AC513A">
                    <w:rPr>
                      <w:rFonts w:ascii="Trebuchet MS" w:hAnsi="Trebuchet MS"/>
                      <w:kern w:val="0"/>
                      <w:lang w:eastAsia="it-IT"/>
                    </w:rPr>
                    <w:t xml:space="preserve">che né per il sottoscrittore dell’offerta, né per alcun altro dei soggetti indicati al comma 3 dell’art.94 del D. </w:t>
                  </w:r>
                  <w:proofErr w:type="spellStart"/>
                  <w:r w:rsidRPr="00AC513A">
                    <w:rPr>
                      <w:rFonts w:ascii="Trebuchet MS" w:hAnsi="Trebuchet MS"/>
                      <w:kern w:val="0"/>
                      <w:lang w:eastAsia="it-IT"/>
                    </w:rPr>
                    <w:t>Lgs</w:t>
                  </w:r>
                  <w:proofErr w:type="spellEnd"/>
                  <w:r w:rsidRPr="00AC513A">
                    <w:rPr>
                      <w:rFonts w:ascii="Trebuchet MS" w:hAnsi="Trebuchet MS"/>
                      <w:kern w:val="0"/>
                      <w:lang w:eastAsia="it-IT"/>
                    </w:rPr>
                    <w:t xml:space="preserve"> 36/2023,  ascritti all’operatore economico come da indicazione riportata nel precedente punto A,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Resta fermo quanto previsto dagli articoli 88, comma 4-bis, e 92, commi 2 e 3, del codice di cui al decreto legislativo n. 159 del 2011, con riferimento rispettivamente alle comunicazioni antimafia e alle informazioni antimafia</w:t>
                  </w:r>
                  <w:r w:rsidR="0040307F">
                    <w:rPr>
                      <w:rFonts w:ascii="Trebuchet MS" w:hAnsi="Trebuchet MS"/>
                      <w:kern w:val="0"/>
                      <w:lang w:eastAsia="it-IT"/>
                    </w:rPr>
                    <w:t>;</w:t>
                  </w:r>
                  <w:r w:rsidRPr="00AC513A">
                    <w:rPr>
                      <w:rFonts w:ascii="Trebuchet MS" w:hAnsi="Trebuchet MS"/>
                      <w:kern w:val="0"/>
                      <w:vertAlign w:val="superscript"/>
                      <w:lang w:eastAsia="it-IT"/>
                    </w:rPr>
                    <w:footnoteReference w:id="9"/>
                  </w:r>
                </w:p>
                <w:p w:rsidR="00AC513A" w:rsidRPr="00AC513A" w:rsidRDefault="00AC513A" w:rsidP="00AC513A">
                  <w:pPr>
                    <w:suppressAutoHyphens w:val="0"/>
                    <w:jc w:val="both"/>
                    <w:rPr>
                      <w:rFonts w:ascii="Trebuchet MS" w:hAnsi="Trebuchet MS"/>
                      <w:kern w:val="0"/>
                      <w:lang w:eastAsia="it-IT"/>
                    </w:rPr>
                  </w:pPr>
                </w:p>
              </w:tc>
            </w:tr>
            <w:tr w:rsidR="00AC513A" w:rsidTr="002B6836">
              <w:tc>
                <w:tcPr>
                  <w:tcW w:w="704" w:type="dxa"/>
                </w:tcPr>
                <w:p w:rsidR="00AC513A" w:rsidRPr="002C2AD9" w:rsidRDefault="002C2AD9" w:rsidP="002C2AD9">
                  <w:pPr>
                    <w:suppressAutoHyphens w:val="0"/>
                    <w:jc w:val="center"/>
                    <w:rPr>
                      <w:rFonts w:ascii="Trebuchet MS" w:hAnsi="Trebuchet MS"/>
                      <w:b/>
                      <w:kern w:val="0"/>
                      <w:lang w:eastAsia="it-IT"/>
                    </w:rPr>
                  </w:pPr>
                  <w:r>
                    <w:rPr>
                      <w:rFonts w:ascii="Trebuchet MS" w:hAnsi="Trebuchet MS"/>
                      <w:b/>
                      <w:kern w:val="0"/>
                      <w:lang w:eastAsia="it-IT"/>
                    </w:rPr>
                    <w:t>7.</w:t>
                  </w:r>
                </w:p>
              </w:tc>
              <w:tc>
                <w:tcPr>
                  <w:tcW w:w="8919" w:type="dxa"/>
                </w:tcPr>
                <w:p w:rsidR="00AC513A" w:rsidRDefault="0040307F" w:rsidP="00AC513A">
                  <w:pPr>
                    <w:suppressAutoHyphens w:val="0"/>
                    <w:jc w:val="both"/>
                    <w:rPr>
                      <w:rFonts w:ascii="Trebuchet MS" w:hAnsi="Trebuchet MS"/>
                      <w:bCs/>
                      <w:kern w:val="0"/>
                      <w:lang w:eastAsia="it-IT"/>
                    </w:rPr>
                  </w:pPr>
                  <w:r w:rsidRPr="0040307F">
                    <w:rPr>
                      <w:rFonts w:ascii="Trebuchet MS" w:hAnsi="Trebuchet MS"/>
                      <w:bCs/>
                      <w:kern w:val="0"/>
                      <w:lang w:eastAsia="it-IT"/>
                    </w:rPr>
                    <w:t xml:space="preserve">di non versare nelle cause di esclusione di cui ai commi 1 e 2 dell’articolo 94 del D. </w:t>
                  </w:r>
                  <w:proofErr w:type="spellStart"/>
                  <w:r w:rsidRPr="0040307F">
                    <w:rPr>
                      <w:rFonts w:ascii="Trebuchet MS" w:hAnsi="Trebuchet MS"/>
                      <w:bCs/>
                      <w:kern w:val="0"/>
                      <w:lang w:eastAsia="it-IT"/>
                    </w:rPr>
                    <w:t>Lgs</w:t>
                  </w:r>
                  <w:proofErr w:type="spellEnd"/>
                  <w:r w:rsidRPr="0040307F">
                    <w:rPr>
                      <w:rFonts w:ascii="Trebuchet MS" w:hAnsi="Trebuchet MS"/>
                      <w:bCs/>
                      <w:kern w:val="0"/>
                      <w:lang w:eastAsia="it-IT"/>
                    </w:rPr>
                    <w:t xml:space="preserve"> 36/2023, non essendo stata emessa nei confronti dell’operatore economico sentenza, o decreto oppure misura interdittiva ai sensi e nei termini di cui al decreto legislativo 8 giugno 2001 n. 231</w:t>
                  </w:r>
                  <w:r>
                    <w:rPr>
                      <w:rFonts w:ascii="Trebuchet MS" w:hAnsi="Trebuchet MS"/>
                      <w:bCs/>
                      <w:kern w:val="0"/>
                      <w:lang w:eastAsia="it-IT"/>
                    </w:rPr>
                    <w:t>;</w:t>
                  </w:r>
                </w:p>
                <w:p w:rsidR="0040307F" w:rsidRPr="00AC513A" w:rsidRDefault="0040307F" w:rsidP="00AC513A">
                  <w:pPr>
                    <w:suppressAutoHyphens w:val="0"/>
                    <w:jc w:val="both"/>
                    <w:rPr>
                      <w:rFonts w:ascii="Trebuchet MS" w:hAnsi="Trebuchet MS"/>
                      <w:kern w:val="0"/>
                      <w:lang w:eastAsia="it-IT"/>
                    </w:rPr>
                  </w:pPr>
                </w:p>
              </w:tc>
            </w:tr>
            <w:tr w:rsidR="00AC513A" w:rsidTr="002B6836">
              <w:tc>
                <w:tcPr>
                  <w:tcW w:w="704" w:type="dxa"/>
                </w:tcPr>
                <w:p w:rsidR="0040307F" w:rsidRPr="002C2AD9" w:rsidRDefault="002C2AD9" w:rsidP="002C2AD9">
                  <w:pPr>
                    <w:suppressAutoHyphens w:val="0"/>
                    <w:jc w:val="center"/>
                    <w:rPr>
                      <w:rFonts w:ascii="Trebuchet MS" w:hAnsi="Trebuchet MS"/>
                      <w:b/>
                      <w:kern w:val="0"/>
                      <w:lang w:eastAsia="it-IT"/>
                    </w:rPr>
                  </w:pPr>
                  <w:r>
                    <w:rPr>
                      <w:rFonts w:ascii="Trebuchet MS" w:hAnsi="Trebuchet MS"/>
                      <w:b/>
                      <w:kern w:val="0"/>
                      <w:lang w:eastAsia="it-IT"/>
                    </w:rPr>
                    <w:t>8.</w:t>
                  </w:r>
                </w:p>
              </w:tc>
              <w:tc>
                <w:tcPr>
                  <w:tcW w:w="8919" w:type="dxa"/>
                </w:tcPr>
                <w:p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l’operatore economico non è stato destinatario della sanzione interdittiva di cui all’articolo 9, comma 2 lettera c) del decreto legislativo 8 giugno 2001 n.231, o di altra sanzione che comporta il divieto di contrarre con la pubblica amministrazione, compresi i provvedimenti interdittivi di cui all’articolo 14 del decreto legislativo 9 aprile 2008, n.81;</w:t>
                  </w:r>
                </w:p>
                <w:p w:rsidR="00AC513A" w:rsidRPr="00AC513A" w:rsidRDefault="00AC513A" w:rsidP="00AC513A">
                  <w:pPr>
                    <w:suppressAutoHyphens w:val="0"/>
                    <w:jc w:val="both"/>
                    <w:rPr>
                      <w:rFonts w:ascii="Trebuchet MS" w:hAnsi="Trebuchet MS"/>
                      <w:kern w:val="0"/>
                      <w:lang w:eastAsia="it-IT"/>
                    </w:rPr>
                  </w:pPr>
                </w:p>
              </w:tc>
            </w:tr>
            <w:tr w:rsidR="0040307F" w:rsidTr="002B6836">
              <w:tc>
                <w:tcPr>
                  <w:tcW w:w="704" w:type="dxa"/>
                </w:tcPr>
                <w:p w:rsidR="0040307F" w:rsidRPr="002C2AD9" w:rsidRDefault="002C2AD9" w:rsidP="002C2AD9">
                  <w:pPr>
                    <w:suppressAutoHyphens w:val="0"/>
                    <w:jc w:val="center"/>
                    <w:rPr>
                      <w:rFonts w:ascii="Trebuchet MS" w:hAnsi="Trebuchet MS"/>
                      <w:b/>
                      <w:kern w:val="0"/>
                      <w:lang w:eastAsia="it-IT"/>
                    </w:rPr>
                  </w:pPr>
                  <w:r>
                    <w:rPr>
                      <w:rFonts w:ascii="Trebuchet MS" w:hAnsi="Trebuchet MS"/>
                      <w:b/>
                      <w:kern w:val="0"/>
                      <w:lang w:eastAsia="it-IT"/>
                    </w:rPr>
                    <w:t>9.</w:t>
                  </w:r>
                </w:p>
              </w:tc>
              <w:tc>
                <w:tcPr>
                  <w:tcW w:w="8919" w:type="dxa"/>
                </w:tcPr>
                <w:p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ai sensi delle disposizioni di cui alla legge 68/1999:</w:t>
                  </w:r>
                </w:p>
                <w:p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questo operatore economico</w:t>
                  </w:r>
                </w:p>
                <w:p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756D1F">
                    <w:rPr>
                      <w:rFonts w:ascii="Trebuchet MS" w:hAnsi="Trebuchet MS"/>
                      <w:kern w:val="0"/>
                      <w:lang w:eastAsia="it-IT"/>
                    </w:rPr>
                  </w:r>
                  <w:r w:rsidR="00756D1F">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è in regola</w:t>
                  </w:r>
                </w:p>
                <w:p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756D1F">
                    <w:rPr>
                      <w:rFonts w:ascii="Trebuchet MS" w:hAnsi="Trebuchet MS"/>
                      <w:kern w:val="0"/>
                      <w:lang w:eastAsia="it-IT"/>
                    </w:rPr>
                  </w:r>
                  <w:r w:rsidR="00756D1F">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non è in regola</w:t>
                  </w:r>
                </w:p>
                <w:p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con le norme che disciplinano il diritto al lavoro dei disabili,</w:t>
                  </w:r>
                </w:p>
                <w:p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lastRenderedPageBreak/>
                    <w:t>Che questo operatore economico ha un numero di dipendenti pari a _______ unità;</w:t>
                  </w:r>
                </w:p>
                <w:p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questo operatore economico</w:t>
                  </w:r>
                </w:p>
                <w:p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756D1F">
                    <w:rPr>
                      <w:rFonts w:ascii="Trebuchet MS" w:hAnsi="Trebuchet MS"/>
                      <w:kern w:val="0"/>
                      <w:lang w:eastAsia="it-IT"/>
                    </w:rPr>
                  </w:r>
                  <w:r w:rsidR="00756D1F">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ha ottemperato</w:t>
                  </w:r>
                </w:p>
                <w:p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756D1F">
                    <w:rPr>
                      <w:rFonts w:ascii="Trebuchet MS" w:hAnsi="Trebuchet MS"/>
                      <w:kern w:val="0"/>
                      <w:lang w:eastAsia="it-IT"/>
                    </w:rPr>
                  </w:r>
                  <w:r w:rsidR="00756D1F">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non ha ottemperato</w:t>
                  </w:r>
                </w:p>
                <w:p w:rsidR="0040307F"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alle norme di cui alla Legge n. 68/1999, avendo inviato in data _________ all’ufficio competente il prospetto di cui all’art. 9 della medesima legge</w:t>
                  </w:r>
                  <w:r w:rsidR="0079280D">
                    <w:rPr>
                      <w:rFonts w:ascii="Trebuchet MS" w:hAnsi="Trebuchet MS"/>
                      <w:kern w:val="0"/>
                      <w:lang w:eastAsia="it-IT"/>
                    </w:rPr>
                    <w:t>;</w:t>
                  </w:r>
                </w:p>
                <w:p w:rsidR="0079280D" w:rsidRDefault="0079280D" w:rsidP="0079280D">
                  <w:pPr>
                    <w:suppressAutoHyphens w:val="0"/>
                    <w:jc w:val="both"/>
                    <w:rPr>
                      <w:rFonts w:ascii="Trebuchet MS" w:hAnsi="Trebuchet MS"/>
                      <w:kern w:val="0"/>
                      <w:lang w:eastAsia="it-IT"/>
                    </w:rPr>
                  </w:pPr>
                </w:p>
                <w:p w:rsidR="0079280D" w:rsidRDefault="0079280D" w:rsidP="0079280D">
                  <w:pPr>
                    <w:suppressAutoHyphens w:val="0"/>
                    <w:jc w:val="both"/>
                    <w:rPr>
                      <w:rFonts w:ascii="Trebuchet MS" w:hAnsi="Trebuchet MS"/>
                      <w:kern w:val="0"/>
                      <w:lang w:eastAsia="it-IT"/>
                    </w:rPr>
                  </w:pPr>
                  <w:r w:rsidRPr="0079280D">
                    <w:rPr>
                      <w:rFonts w:ascii="Trebuchet MS" w:hAnsi="Trebuchet MS"/>
                      <w:i/>
                      <w:kern w:val="0"/>
                      <w:lang w:eastAsia="it-IT"/>
                    </w:rPr>
                    <w:t>(eventuale, in caso di situazioni particolari</w:t>
                  </w:r>
                  <w:r>
                    <w:rPr>
                      <w:rFonts w:ascii="Trebuchet MS" w:hAnsi="Trebuchet MS"/>
                      <w:kern w:val="0"/>
                      <w:lang w:eastAsia="it-IT"/>
                    </w:rPr>
                    <w:t>)</w:t>
                  </w:r>
                </w:p>
                <w:p w:rsidR="0079280D" w:rsidRDefault="0079280D" w:rsidP="0079280D">
                  <w:pPr>
                    <w:suppressAutoHyphens w:val="0"/>
                    <w:jc w:val="both"/>
                    <w:rPr>
                      <w:rFonts w:ascii="Trebuchet MS" w:hAnsi="Trebuchet MS"/>
                      <w:kern w:val="0"/>
                      <w:lang w:eastAsia="it-IT"/>
                    </w:rPr>
                  </w:pPr>
                </w:p>
                <w:p w:rsidR="0079280D" w:rsidRPr="0079280D" w:rsidRDefault="0079280D" w:rsidP="0079280D">
                  <w:pPr>
                    <w:suppressAutoHyphens w:val="0"/>
                    <w:jc w:val="both"/>
                    <w:rPr>
                      <w:rFonts w:ascii="Trebuchet MS" w:hAnsi="Trebuchet MS"/>
                      <w:kern w:val="0"/>
                      <w:lang w:eastAsia="it-IT"/>
                    </w:rPr>
                  </w:pPr>
                  <w:r w:rsidRPr="0079280D">
                    <w:rPr>
                      <w:rFonts w:ascii="Trebuchet MS" w:hAnsi="Trebuchet MS"/>
                      <w:kern w:val="0"/>
                      <w:lang w:eastAsia="it-IT"/>
                    </w:rPr>
                    <w:t>avendo altresì proposto la convenzione, ovvero avendo richiesto esonero parziale,</w:t>
                  </w:r>
                </w:p>
                <w:p w:rsidR="0079280D" w:rsidRDefault="0079280D" w:rsidP="0079280D">
                  <w:pPr>
                    <w:suppressAutoHyphens w:val="0"/>
                    <w:jc w:val="both"/>
                    <w:rPr>
                      <w:rFonts w:ascii="Trebuchet MS" w:hAnsi="Trebuchet MS"/>
                      <w:kern w:val="0"/>
                      <w:lang w:eastAsia="it-IT"/>
                    </w:rPr>
                  </w:pPr>
                </w:p>
                <w:p w:rsidR="0079280D" w:rsidRPr="0079280D" w:rsidRDefault="0079280D" w:rsidP="0079280D">
                  <w:pPr>
                    <w:suppressAutoHyphens w:val="0"/>
                    <w:ind w:left="317" w:hanging="283"/>
                    <w:jc w:val="both"/>
                    <w:rPr>
                      <w:rFonts w:ascii="Trebuchet MS" w:hAnsi="Trebuchet MS"/>
                      <w:kern w:val="0"/>
                      <w:lang w:eastAsia="it-IT"/>
                    </w:rPr>
                  </w:pPr>
                  <w:r w:rsidRPr="0079280D">
                    <w:rPr>
                      <w:rFonts w:ascii="Trebuchet MS" w:hAnsi="Trebuchet MS"/>
                      <w:kern w:val="0"/>
                      <w:lang w:eastAsia="it-IT"/>
                    </w:rPr>
                    <w:fldChar w:fldCharType="begin">
                      <w:ffData>
                        <w:name w:val="Controllo43"/>
                        <w:enabled/>
                        <w:calcOnExit w:val="0"/>
                        <w:checkBox>
                          <w:sizeAuto/>
                          <w:default w:val="0"/>
                        </w:checkBox>
                      </w:ffData>
                    </w:fldChar>
                  </w:r>
                  <w:r w:rsidRPr="0079280D">
                    <w:rPr>
                      <w:rFonts w:ascii="Trebuchet MS" w:hAnsi="Trebuchet MS"/>
                      <w:kern w:val="0"/>
                      <w:lang w:eastAsia="it-IT"/>
                    </w:rPr>
                    <w:instrText xml:space="preserve"> FORMCHECKBOX </w:instrText>
                  </w:r>
                  <w:r w:rsidR="00756D1F">
                    <w:rPr>
                      <w:rFonts w:ascii="Trebuchet MS" w:hAnsi="Trebuchet MS"/>
                      <w:kern w:val="0"/>
                      <w:lang w:eastAsia="it-IT"/>
                    </w:rPr>
                  </w:r>
                  <w:r w:rsidR="00756D1F">
                    <w:rPr>
                      <w:rFonts w:ascii="Trebuchet MS" w:hAnsi="Trebuchet MS"/>
                      <w:kern w:val="0"/>
                      <w:lang w:eastAsia="it-IT"/>
                    </w:rPr>
                    <w:fldChar w:fldCharType="separate"/>
                  </w:r>
                  <w:r w:rsidRPr="0079280D">
                    <w:rPr>
                      <w:rFonts w:ascii="Trebuchet MS" w:hAnsi="Trebuchet MS"/>
                      <w:kern w:val="0"/>
                      <w:lang w:eastAsia="it-IT"/>
                    </w:rPr>
                    <w:fldChar w:fldCharType="end"/>
                  </w:r>
                  <w:r>
                    <w:rPr>
                      <w:rFonts w:ascii="Trebuchet MS" w:hAnsi="Trebuchet MS"/>
                      <w:kern w:val="0"/>
                      <w:lang w:eastAsia="it-IT"/>
                    </w:rPr>
                    <w:t xml:space="preserve"> </w:t>
                  </w:r>
                  <w:r w:rsidRPr="0079280D">
                    <w:rPr>
                      <w:rFonts w:ascii="Trebuchet MS" w:hAnsi="Trebuchet MS"/>
                      <w:kern w:val="0"/>
                      <w:lang w:eastAsia="it-IT"/>
                    </w:rPr>
                    <w:t>Che tale situazione di ottemperanza alla legge può essere certificata dal competente Ufficio Provinciale di __________</w:t>
                  </w:r>
                </w:p>
                <w:p w:rsidR="0079280D" w:rsidRPr="0079280D" w:rsidRDefault="0079280D" w:rsidP="0079280D">
                  <w:pPr>
                    <w:suppressAutoHyphens w:val="0"/>
                    <w:jc w:val="both"/>
                    <w:rPr>
                      <w:rFonts w:ascii="Trebuchet MS" w:hAnsi="Trebuchet MS"/>
                      <w:kern w:val="0"/>
                      <w:lang w:eastAsia="it-IT"/>
                    </w:rPr>
                  </w:pPr>
                </w:p>
                <w:p w:rsidR="0079280D" w:rsidRPr="0079280D" w:rsidRDefault="0079280D" w:rsidP="0079280D">
                  <w:pPr>
                    <w:suppressAutoHyphens w:val="0"/>
                    <w:jc w:val="both"/>
                    <w:rPr>
                      <w:rFonts w:ascii="Trebuchet MS" w:hAnsi="Trebuchet MS"/>
                      <w:kern w:val="0"/>
                      <w:lang w:eastAsia="it-IT"/>
                    </w:rPr>
                  </w:pPr>
                  <w:r w:rsidRPr="0079280D">
                    <w:rPr>
                      <w:rFonts w:ascii="Trebuchet MS" w:hAnsi="Trebuchet MS"/>
                      <w:kern w:val="0"/>
                      <w:lang w:eastAsia="it-IT"/>
                    </w:rPr>
                    <w:t>(in alternativa alla dichiarazione può essere presentata certificazione di cui all’articolo 17 della Legge 68/99).</w:t>
                  </w:r>
                </w:p>
                <w:p w:rsidR="0079280D" w:rsidRPr="00AC513A" w:rsidRDefault="0079280D" w:rsidP="00EF6C68">
                  <w:pPr>
                    <w:suppressAutoHyphens w:val="0"/>
                    <w:jc w:val="both"/>
                    <w:rPr>
                      <w:rFonts w:ascii="Trebuchet MS" w:hAnsi="Trebuchet MS"/>
                      <w:kern w:val="0"/>
                      <w:lang w:eastAsia="it-IT"/>
                    </w:rPr>
                  </w:pPr>
                </w:p>
              </w:tc>
            </w:tr>
            <w:tr w:rsidR="00EF6C68" w:rsidTr="002B6836">
              <w:tc>
                <w:tcPr>
                  <w:tcW w:w="704" w:type="dxa"/>
                </w:tcPr>
                <w:p w:rsidR="00EF6C68" w:rsidRPr="002C2AD9" w:rsidRDefault="0042716B" w:rsidP="002C2AD9">
                  <w:pPr>
                    <w:suppressAutoHyphens w:val="0"/>
                    <w:jc w:val="center"/>
                    <w:rPr>
                      <w:rFonts w:ascii="Trebuchet MS" w:hAnsi="Trebuchet MS"/>
                      <w:b/>
                      <w:kern w:val="0"/>
                      <w:lang w:eastAsia="it-IT"/>
                    </w:rPr>
                  </w:pPr>
                  <w:r>
                    <w:rPr>
                      <w:rFonts w:ascii="Trebuchet MS" w:hAnsi="Trebuchet MS"/>
                      <w:b/>
                      <w:kern w:val="0"/>
                      <w:lang w:eastAsia="it-IT"/>
                    </w:rPr>
                    <w:lastRenderedPageBreak/>
                    <w:t>10</w:t>
                  </w:r>
                  <w:r w:rsidR="002C2AD9">
                    <w:rPr>
                      <w:rFonts w:ascii="Trebuchet MS" w:hAnsi="Trebuchet MS"/>
                      <w:b/>
                      <w:kern w:val="0"/>
                      <w:lang w:eastAsia="it-IT"/>
                    </w:rPr>
                    <w:t>.</w:t>
                  </w:r>
                </w:p>
              </w:tc>
              <w:tc>
                <w:tcPr>
                  <w:tcW w:w="8919" w:type="dxa"/>
                </w:tcPr>
                <w:p w:rsidR="00C63729" w:rsidRPr="00C63729" w:rsidRDefault="00C63729" w:rsidP="00C63729">
                  <w:pPr>
                    <w:suppressAutoHyphens w:val="0"/>
                    <w:jc w:val="both"/>
                    <w:rPr>
                      <w:rFonts w:ascii="Trebuchet MS" w:hAnsi="Trebuchet MS"/>
                      <w:kern w:val="0"/>
                      <w:lang w:eastAsia="it-IT"/>
                    </w:rPr>
                  </w:pPr>
                  <w:r w:rsidRPr="00C63729">
                    <w:rPr>
                      <w:rFonts w:ascii="Trebuchet MS" w:hAnsi="Trebuchet MS"/>
                      <w:kern w:val="0"/>
                      <w:lang w:eastAsia="it-IT"/>
                    </w:rPr>
                    <w:t xml:space="preserve">Di non essere sottoposto a liquidazione giudiziale, di non trovarsi in stato di liquidazione coatta o di concordato preventivo, di non avere in corso un procedimento per l’accesso a una di tali procedure, fermo restando quanto previsto dall’articolo 95 del codice della crisi di impresa e dell'insolvenza, di cui al decreto legislativo 12 gennaio 2019, n. 14, dall’articolo 186-bis, comma 5, del regio decreto 16 marzo 1942, n. 267 e dall'articolo 124 del D. </w:t>
                  </w:r>
                  <w:proofErr w:type="spellStart"/>
                  <w:r w:rsidRPr="00C63729">
                    <w:rPr>
                      <w:rFonts w:ascii="Trebuchet MS" w:hAnsi="Trebuchet MS"/>
                      <w:kern w:val="0"/>
                      <w:lang w:eastAsia="it-IT"/>
                    </w:rPr>
                    <w:t>Lgs</w:t>
                  </w:r>
                  <w:proofErr w:type="spellEnd"/>
                  <w:r w:rsidRPr="00C63729">
                    <w:rPr>
                      <w:rFonts w:ascii="Trebuchet MS" w:hAnsi="Trebuchet MS"/>
                      <w:kern w:val="0"/>
                      <w:lang w:eastAsia="it-IT"/>
                    </w:rPr>
                    <w:t xml:space="preserve"> 36/2023</w:t>
                  </w:r>
                  <w:r w:rsidRPr="00C63729">
                    <w:rPr>
                      <w:rFonts w:ascii="Trebuchet MS" w:hAnsi="Trebuchet MS"/>
                      <w:kern w:val="0"/>
                      <w:vertAlign w:val="superscript"/>
                      <w:lang w:eastAsia="it-IT"/>
                    </w:rPr>
                    <w:footnoteReference w:id="10"/>
                  </w:r>
                  <w:r>
                    <w:rPr>
                      <w:rFonts w:ascii="Trebuchet MS" w:hAnsi="Trebuchet MS"/>
                      <w:kern w:val="0"/>
                      <w:lang w:eastAsia="it-IT"/>
                    </w:rPr>
                    <w:t>;</w:t>
                  </w:r>
                </w:p>
                <w:p w:rsidR="00EF6C68" w:rsidRPr="00AC513A" w:rsidRDefault="00EF6C68" w:rsidP="00AC513A">
                  <w:pPr>
                    <w:suppressAutoHyphens w:val="0"/>
                    <w:jc w:val="both"/>
                    <w:rPr>
                      <w:rFonts w:ascii="Trebuchet MS" w:hAnsi="Trebuchet MS"/>
                      <w:kern w:val="0"/>
                      <w:lang w:eastAsia="it-IT"/>
                    </w:rPr>
                  </w:pPr>
                </w:p>
              </w:tc>
            </w:tr>
            <w:tr w:rsidR="00EF6C68" w:rsidTr="002B6836">
              <w:tc>
                <w:tcPr>
                  <w:tcW w:w="704" w:type="dxa"/>
                </w:tcPr>
                <w:p w:rsidR="00EF6C68" w:rsidRPr="002C2AD9" w:rsidRDefault="002C2AD9" w:rsidP="0042716B">
                  <w:pPr>
                    <w:suppressAutoHyphens w:val="0"/>
                    <w:jc w:val="center"/>
                    <w:rPr>
                      <w:rFonts w:ascii="Trebuchet MS" w:hAnsi="Trebuchet MS"/>
                      <w:b/>
                      <w:kern w:val="0"/>
                      <w:lang w:eastAsia="it-IT"/>
                    </w:rPr>
                  </w:pPr>
                  <w:r>
                    <w:rPr>
                      <w:rFonts w:ascii="Trebuchet MS" w:hAnsi="Trebuchet MS"/>
                      <w:b/>
                      <w:kern w:val="0"/>
                      <w:lang w:eastAsia="it-IT"/>
                    </w:rPr>
                    <w:t>1</w:t>
                  </w:r>
                  <w:r w:rsidR="0042716B">
                    <w:rPr>
                      <w:rFonts w:ascii="Trebuchet MS" w:hAnsi="Trebuchet MS"/>
                      <w:b/>
                      <w:kern w:val="0"/>
                      <w:lang w:eastAsia="it-IT"/>
                    </w:rPr>
                    <w:t>1</w:t>
                  </w:r>
                  <w:r>
                    <w:rPr>
                      <w:rFonts w:ascii="Trebuchet MS" w:hAnsi="Trebuchet MS"/>
                      <w:b/>
                      <w:kern w:val="0"/>
                      <w:lang w:eastAsia="it-IT"/>
                    </w:rPr>
                    <w:t>.</w:t>
                  </w:r>
                </w:p>
              </w:tc>
              <w:tc>
                <w:tcPr>
                  <w:tcW w:w="8919" w:type="dxa"/>
                </w:tcPr>
                <w:p w:rsidR="00C63729" w:rsidRPr="00C63729" w:rsidRDefault="00C63729" w:rsidP="00C63729">
                  <w:pPr>
                    <w:suppressAutoHyphens w:val="0"/>
                    <w:jc w:val="both"/>
                    <w:rPr>
                      <w:rFonts w:ascii="Trebuchet MS" w:hAnsi="Trebuchet MS"/>
                      <w:kern w:val="0"/>
                      <w:lang w:eastAsia="it-IT"/>
                    </w:rPr>
                  </w:pPr>
                  <w:r w:rsidRPr="00C63729">
                    <w:rPr>
                      <w:rFonts w:ascii="Trebuchet MS" w:hAnsi="Trebuchet MS"/>
                      <w:kern w:val="0"/>
                      <w:lang w:eastAsia="it-IT"/>
                    </w:rPr>
                    <w:t>di non essere iscritto nel casellario informatico tenuto dall’ANAC per aver presentato false dichiarazioni o falsa documentazione nelle procedure di gara e negli affidamenti di subappalti;</w:t>
                  </w:r>
                </w:p>
                <w:p w:rsidR="00EF6C68" w:rsidRPr="00AC513A" w:rsidRDefault="00EF6C68" w:rsidP="00AC513A">
                  <w:pPr>
                    <w:suppressAutoHyphens w:val="0"/>
                    <w:jc w:val="both"/>
                    <w:rPr>
                      <w:rFonts w:ascii="Trebuchet MS" w:hAnsi="Trebuchet MS"/>
                      <w:kern w:val="0"/>
                      <w:lang w:eastAsia="it-IT"/>
                    </w:rPr>
                  </w:pPr>
                </w:p>
              </w:tc>
            </w:tr>
            <w:tr w:rsidR="00EF6C68" w:rsidTr="002B6836">
              <w:tc>
                <w:tcPr>
                  <w:tcW w:w="704" w:type="dxa"/>
                </w:tcPr>
                <w:p w:rsidR="00EF6C68" w:rsidRPr="002C2AD9" w:rsidRDefault="0042716B" w:rsidP="002C2AD9">
                  <w:pPr>
                    <w:suppressAutoHyphens w:val="0"/>
                    <w:jc w:val="center"/>
                    <w:rPr>
                      <w:rFonts w:ascii="Trebuchet MS" w:hAnsi="Trebuchet MS"/>
                      <w:b/>
                      <w:kern w:val="0"/>
                      <w:lang w:eastAsia="it-IT"/>
                    </w:rPr>
                  </w:pPr>
                  <w:r>
                    <w:rPr>
                      <w:rFonts w:ascii="Trebuchet MS" w:hAnsi="Trebuchet MS"/>
                      <w:b/>
                      <w:kern w:val="0"/>
                      <w:lang w:eastAsia="it-IT"/>
                    </w:rPr>
                    <w:t>12</w:t>
                  </w:r>
                  <w:r w:rsidR="002C2AD9">
                    <w:rPr>
                      <w:rFonts w:ascii="Trebuchet MS" w:hAnsi="Trebuchet MS"/>
                      <w:b/>
                      <w:kern w:val="0"/>
                      <w:lang w:eastAsia="it-IT"/>
                    </w:rPr>
                    <w:t>.</w:t>
                  </w:r>
                </w:p>
              </w:tc>
              <w:tc>
                <w:tcPr>
                  <w:tcW w:w="8919" w:type="dxa"/>
                </w:tcPr>
                <w:p w:rsidR="00C63729" w:rsidRPr="00C63729" w:rsidRDefault="00C63729" w:rsidP="00C63729">
                  <w:pPr>
                    <w:suppressAutoHyphens w:val="0"/>
                    <w:jc w:val="both"/>
                    <w:rPr>
                      <w:rFonts w:ascii="Trebuchet MS" w:hAnsi="Trebuchet MS"/>
                      <w:kern w:val="0"/>
                      <w:lang w:eastAsia="it-IT"/>
                    </w:rPr>
                  </w:pPr>
                  <w:r w:rsidRPr="00C63729">
                    <w:rPr>
                      <w:rFonts w:ascii="Trebuchet MS" w:hAnsi="Trebuchet MS"/>
                      <w:kern w:val="0"/>
                      <w:lang w:eastAsia="it-IT"/>
                    </w:rPr>
                    <w:t>Di non essere iscritto nel casellario informatico tenuto dall'ANAC per aver presentato false dichiarazioni o falsa documentazione ai fini del rilascio di attestazioni di qualificazione, per il periodo durante il quale perdura l’iscrizione;</w:t>
                  </w:r>
                </w:p>
                <w:p w:rsidR="00EF6C68" w:rsidRPr="00AC513A" w:rsidRDefault="00EF6C68" w:rsidP="00AC513A">
                  <w:pPr>
                    <w:suppressAutoHyphens w:val="0"/>
                    <w:jc w:val="both"/>
                    <w:rPr>
                      <w:rFonts w:ascii="Trebuchet MS" w:hAnsi="Trebuchet MS"/>
                      <w:kern w:val="0"/>
                      <w:lang w:eastAsia="it-IT"/>
                    </w:rPr>
                  </w:pPr>
                </w:p>
              </w:tc>
            </w:tr>
            <w:tr w:rsidR="00EF6C68" w:rsidTr="002B6836">
              <w:tc>
                <w:tcPr>
                  <w:tcW w:w="704" w:type="dxa"/>
                </w:tcPr>
                <w:p w:rsidR="00EF6C68" w:rsidRPr="002C2AD9" w:rsidRDefault="002C2AD9" w:rsidP="0042716B">
                  <w:pPr>
                    <w:suppressAutoHyphens w:val="0"/>
                    <w:jc w:val="center"/>
                    <w:rPr>
                      <w:rFonts w:ascii="Trebuchet MS" w:hAnsi="Trebuchet MS"/>
                      <w:b/>
                      <w:kern w:val="0"/>
                      <w:lang w:eastAsia="it-IT"/>
                    </w:rPr>
                  </w:pPr>
                  <w:r>
                    <w:rPr>
                      <w:rFonts w:ascii="Trebuchet MS" w:hAnsi="Trebuchet MS"/>
                      <w:b/>
                      <w:kern w:val="0"/>
                      <w:lang w:eastAsia="it-IT"/>
                    </w:rPr>
                    <w:t>1</w:t>
                  </w:r>
                  <w:r w:rsidR="0042716B">
                    <w:rPr>
                      <w:rFonts w:ascii="Trebuchet MS" w:hAnsi="Trebuchet MS"/>
                      <w:b/>
                      <w:kern w:val="0"/>
                      <w:lang w:eastAsia="it-IT"/>
                    </w:rPr>
                    <w:t>3</w:t>
                  </w:r>
                  <w:r>
                    <w:rPr>
                      <w:rFonts w:ascii="Trebuchet MS" w:hAnsi="Trebuchet MS"/>
                      <w:b/>
                      <w:kern w:val="0"/>
                      <w:lang w:eastAsia="it-IT"/>
                    </w:rPr>
                    <w:t>.</w:t>
                  </w:r>
                </w:p>
              </w:tc>
              <w:tc>
                <w:tcPr>
                  <w:tcW w:w="8919" w:type="dxa"/>
                </w:tcPr>
                <w:p w:rsidR="00EF6C68" w:rsidRDefault="00C63729" w:rsidP="00AC513A">
                  <w:pPr>
                    <w:suppressAutoHyphens w:val="0"/>
                    <w:jc w:val="both"/>
                    <w:rPr>
                      <w:rFonts w:ascii="Trebuchet MS" w:hAnsi="Trebuchet MS"/>
                      <w:kern w:val="0"/>
                      <w:lang w:eastAsia="it-IT"/>
                    </w:rPr>
                  </w:pPr>
                  <w:r w:rsidRPr="00C63729">
                    <w:rPr>
                      <w:rFonts w:ascii="Trebuchet MS" w:hAnsi="Trebuchet MS"/>
                      <w:kern w:val="0"/>
                      <w:lang w:eastAsia="it-IT"/>
                    </w:rPr>
                    <w:t xml:space="preserve">che, ai sensi dell’articolo 94 comma 6 del D. </w:t>
                  </w:r>
                  <w:proofErr w:type="spellStart"/>
                  <w:r w:rsidRPr="00C63729">
                    <w:rPr>
                      <w:rFonts w:ascii="Trebuchet MS" w:hAnsi="Trebuchet MS"/>
                      <w:kern w:val="0"/>
                      <w:lang w:eastAsia="it-IT"/>
                    </w:rPr>
                    <w:t>Lgs</w:t>
                  </w:r>
                  <w:proofErr w:type="spellEnd"/>
                  <w:r w:rsidRPr="00C63729">
                    <w:rPr>
                      <w:rFonts w:ascii="Trebuchet MS" w:hAnsi="Trebuchet MS"/>
                      <w:kern w:val="0"/>
                      <w:lang w:eastAsia="it-IT"/>
                    </w:rPr>
                    <w:t xml:space="preserve">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w:t>
                  </w:r>
                  <w:r w:rsidRPr="00C63729">
                    <w:rPr>
                      <w:rFonts w:ascii="Trebuchet MS" w:hAnsi="Trebuchet MS"/>
                      <w:kern w:val="0"/>
                      <w:vertAlign w:val="superscript"/>
                      <w:lang w:eastAsia="it-IT"/>
                    </w:rPr>
                    <w:footnoteReference w:id="11"/>
                  </w:r>
                  <w:r w:rsidRPr="00C63729">
                    <w:rPr>
                      <w:rFonts w:ascii="Trebuchet MS" w:hAnsi="Trebuchet MS"/>
                      <w:kern w:val="0"/>
                      <w:lang w:eastAsia="it-IT"/>
                    </w:rPr>
                    <w:t>;</w:t>
                  </w:r>
                </w:p>
                <w:p w:rsidR="002B6836" w:rsidRDefault="002B6836" w:rsidP="00AC513A">
                  <w:pPr>
                    <w:suppressAutoHyphens w:val="0"/>
                    <w:jc w:val="both"/>
                    <w:rPr>
                      <w:rFonts w:ascii="Trebuchet MS" w:hAnsi="Trebuchet MS"/>
                      <w:kern w:val="0"/>
                      <w:lang w:eastAsia="it-IT"/>
                    </w:rPr>
                  </w:pPr>
                </w:p>
                <w:p w:rsidR="00C63729" w:rsidRPr="00AC513A" w:rsidRDefault="00C63729" w:rsidP="00AC513A">
                  <w:pPr>
                    <w:suppressAutoHyphens w:val="0"/>
                    <w:jc w:val="both"/>
                    <w:rPr>
                      <w:rFonts w:ascii="Trebuchet MS" w:hAnsi="Trebuchet MS"/>
                      <w:kern w:val="0"/>
                      <w:lang w:eastAsia="it-IT"/>
                    </w:rPr>
                  </w:pPr>
                </w:p>
              </w:tc>
            </w:tr>
          </w:tbl>
          <w:p w:rsidR="00C63729" w:rsidRPr="00C63729" w:rsidRDefault="00C63729" w:rsidP="00E8341D">
            <w:pPr>
              <w:widowControl/>
              <w:pBdr>
                <w:top w:val="single" w:sz="4" w:space="1" w:color="auto"/>
                <w:left w:val="single" w:sz="4" w:space="4" w:color="auto"/>
                <w:bottom w:val="single" w:sz="4" w:space="1" w:color="auto"/>
                <w:right w:val="single" w:sz="4" w:space="4" w:color="auto"/>
              </w:pBdr>
              <w:shd w:val="pct15" w:color="auto" w:fill="auto"/>
              <w:suppressAutoHyphens w:val="0"/>
              <w:ind w:left="142" w:right="140"/>
              <w:jc w:val="center"/>
              <w:rPr>
                <w:rFonts w:ascii="Trebuchet MS" w:hAnsi="Trebuchet MS"/>
                <w:b/>
                <w:bCs/>
                <w:iCs/>
                <w:kern w:val="0"/>
                <w:lang w:eastAsia="it-IT"/>
              </w:rPr>
            </w:pPr>
            <w:r>
              <w:rPr>
                <w:rFonts w:ascii="Trebuchet MS" w:hAnsi="Trebuchet MS"/>
                <w:b/>
                <w:bCs/>
                <w:iCs/>
                <w:kern w:val="0"/>
                <w:lang w:eastAsia="it-IT"/>
              </w:rPr>
              <w:t xml:space="preserve">C. </w:t>
            </w:r>
            <w:r w:rsidRPr="00C63729">
              <w:rPr>
                <w:rFonts w:ascii="Trebuchet MS" w:hAnsi="Trebuchet MS"/>
                <w:b/>
                <w:bCs/>
                <w:iCs/>
                <w:kern w:val="0"/>
                <w:lang w:eastAsia="it-IT"/>
              </w:rPr>
              <w:t>ASSENZA DELLE CAUSE DI ESCLUSIONE NON AUTOMATICA</w:t>
            </w:r>
          </w:p>
          <w:p w:rsidR="00C63729" w:rsidRPr="00C922D7" w:rsidRDefault="00C63729" w:rsidP="00E8341D">
            <w:pPr>
              <w:widowControl/>
              <w:pBdr>
                <w:top w:val="single" w:sz="4" w:space="1" w:color="auto"/>
                <w:left w:val="single" w:sz="4" w:space="4" w:color="auto"/>
                <w:bottom w:val="single" w:sz="4" w:space="1" w:color="auto"/>
                <w:right w:val="single" w:sz="4" w:space="4" w:color="auto"/>
              </w:pBdr>
              <w:shd w:val="pct15" w:color="auto" w:fill="auto"/>
              <w:suppressAutoHyphens w:val="0"/>
              <w:ind w:left="142" w:right="140"/>
              <w:jc w:val="center"/>
              <w:rPr>
                <w:rFonts w:ascii="Trebuchet MS" w:hAnsi="Trebuchet MS"/>
                <w:b/>
                <w:bCs/>
                <w:iCs/>
                <w:kern w:val="0"/>
                <w:lang w:eastAsia="it-IT"/>
              </w:rPr>
            </w:pPr>
            <w:r w:rsidRPr="00C63729">
              <w:rPr>
                <w:rFonts w:ascii="Trebuchet MS" w:hAnsi="Trebuchet MS"/>
                <w:b/>
                <w:bCs/>
                <w:iCs/>
                <w:kern w:val="0"/>
                <w:lang w:eastAsia="it-IT"/>
              </w:rPr>
              <w:lastRenderedPageBreak/>
              <w:t>di cui all’articolo 95 del D.Lgs 36/2023</w:t>
            </w:r>
          </w:p>
          <w:p w:rsidR="00C63729" w:rsidRDefault="00C63729" w:rsidP="00C63729">
            <w:pPr>
              <w:pStyle w:val="Default"/>
              <w:rPr>
                <w:rFonts w:ascii="Trebuchet MS" w:hAnsi="Trebuchet MS"/>
                <w:color w:val="auto"/>
                <w:sz w:val="20"/>
                <w:szCs w:val="20"/>
              </w:rPr>
            </w:pPr>
          </w:p>
          <w:p w:rsidR="00EA2D16" w:rsidRDefault="00AC513A" w:rsidP="00CF54C5">
            <w:pPr>
              <w:widowControl/>
              <w:suppressAutoHyphens w:val="0"/>
              <w:jc w:val="center"/>
              <w:rPr>
                <w:rFonts w:ascii="Trebuchet MS" w:hAnsi="Trebuchet MS"/>
                <w:kern w:val="0"/>
                <w:lang w:eastAsia="it-IT"/>
              </w:rPr>
            </w:pPr>
            <w:r w:rsidRPr="00AC513A">
              <w:rPr>
                <w:rFonts w:ascii="Trebuchet MS" w:hAnsi="Trebuchet MS"/>
                <w:kern w:val="0"/>
                <w:lang w:eastAsia="it-IT"/>
              </w:rPr>
              <w:t xml:space="preserve">In riferimento a quanto previsto all’articolo 95 del D. </w:t>
            </w:r>
            <w:proofErr w:type="spellStart"/>
            <w:r w:rsidRPr="00AC513A">
              <w:rPr>
                <w:rFonts w:ascii="Trebuchet MS" w:hAnsi="Trebuchet MS"/>
                <w:kern w:val="0"/>
                <w:lang w:eastAsia="it-IT"/>
              </w:rPr>
              <w:t>Lgs</w:t>
            </w:r>
            <w:proofErr w:type="spellEnd"/>
            <w:r w:rsidRPr="00AC513A">
              <w:rPr>
                <w:rFonts w:ascii="Trebuchet MS" w:hAnsi="Trebuchet MS"/>
                <w:kern w:val="0"/>
                <w:lang w:eastAsia="it-IT"/>
              </w:rPr>
              <w:t xml:space="preserve"> 36/2023 </w:t>
            </w:r>
          </w:p>
          <w:p w:rsidR="00EA2D16" w:rsidRDefault="00EA2D16" w:rsidP="00CF54C5">
            <w:pPr>
              <w:widowControl/>
              <w:suppressAutoHyphens w:val="0"/>
              <w:jc w:val="center"/>
              <w:rPr>
                <w:rFonts w:ascii="Trebuchet MS" w:hAnsi="Trebuchet MS"/>
                <w:kern w:val="0"/>
                <w:lang w:eastAsia="it-IT"/>
              </w:rPr>
            </w:pPr>
          </w:p>
          <w:p w:rsidR="00CF54C5" w:rsidRPr="00CF54C5" w:rsidRDefault="00CF54C5" w:rsidP="00CF54C5">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rsidR="00CF54C5" w:rsidRDefault="00CF54C5" w:rsidP="00CF54C5">
            <w:pPr>
              <w:widowControl/>
              <w:suppressAutoHyphens w:val="0"/>
              <w:jc w:val="center"/>
              <w:rPr>
                <w:rFonts w:ascii="Trebuchet MS" w:hAnsi="Trebuchet MS"/>
                <w:i/>
                <w:kern w:val="0"/>
                <w:u w:val="single"/>
                <w:lang w:eastAsia="it-IT"/>
              </w:rPr>
            </w:pPr>
          </w:p>
          <w:p w:rsidR="00CF54C5" w:rsidRPr="00CF54C5" w:rsidRDefault="00CF54C5" w:rsidP="00CF54C5">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rsidR="00AC513A" w:rsidRPr="00AC513A" w:rsidRDefault="00AC513A" w:rsidP="00CF54C5">
            <w:pPr>
              <w:suppressAutoHyphens w:val="0"/>
              <w:jc w:val="both"/>
              <w:rPr>
                <w:rFonts w:ascii="Avenir Next" w:hAnsi="Avenir Next"/>
                <w:kern w:val="0"/>
                <w:sz w:val="24"/>
                <w:szCs w:val="24"/>
                <w:lang w:eastAsia="it-IT"/>
              </w:rPr>
            </w:pPr>
          </w:p>
        </w:tc>
      </w:tr>
    </w:tbl>
    <w:tbl>
      <w:tblPr>
        <w:tblStyle w:val="Grigliatabell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8919"/>
      </w:tblGrid>
      <w:tr w:rsidR="00C63729" w:rsidTr="008867B9">
        <w:tc>
          <w:tcPr>
            <w:tcW w:w="704" w:type="dxa"/>
          </w:tcPr>
          <w:p w:rsidR="00C63729" w:rsidRPr="00BE5453" w:rsidRDefault="00BE5453" w:rsidP="0042716B">
            <w:pPr>
              <w:suppressAutoHyphens w:val="0"/>
              <w:jc w:val="center"/>
              <w:rPr>
                <w:rFonts w:ascii="Trebuchet MS" w:hAnsi="Trebuchet MS"/>
                <w:b/>
                <w:kern w:val="0"/>
                <w:lang w:eastAsia="it-IT"/>
              </w:rPr>
            </w:pPr>
            <w:r>
              <w:rPr>
                <w:rFonts w:ascii="Trebuchet MS" w:hAnsi="Trebuchet MS"/>
                <w:b/>
                <w:kern w:val="0"/>
                <w:lang w:eastAsia="it-IT"/>
              </w:rPr>
              <w:lastRenderedPageBreak/>
              <w:t>1</w:t>
            </w:r>
            <w:r w:rsidR="0042716B">
              <w:rPr>
                <w:rFonts w:ascii="Trebuchet MS" w:hAnsi="Trebuchet MS"/>
                <w:b/>
                <w:kern w:val="0"/>
                <w:lang w:eastAsia="it-IT"/>
              </w:rPr>
              <w:t>4</w:t>
            </w:r>
            <w:r>
              <w:rPr>
                <w:rFonts w:ascii="Trebuchet MS" w:hAnsi="Trebuchet MS"/>
                <w:b/>
                <w:kern w:val="0"/>
                <w:lang w:eastAsia="it-IT"/>
              </w:rPr>
              <w:t>.</w:t>
            </w:r>
          </w:p>
        </w:tc>
        <w:tc>
          <w:tcPr>
            <w:tcW w:w="8919" w:type="dxa"/>
          </w:tcPr>
          <w:p w:rsidR="00CF54C5" w:rsidRPr="00CF54C5" w:rsidRDefault="00CF54C5" w:rsidP="00CF54C5">
            <w:pPr>
              <w:suppressAutoHyphens w:val="0"/>
              <w:jc w:val="both"/>
              <w:rPr>
                <w:rFonts w:ascii="Trebuchet MS" w:hAnsi="Trebuchet MS"/>
                <w:kern w:val="0"/>
                <w:lang w:eastAsia="it-IT"/>
              </w:rPr>
            </w:pPr>
            <w:r w:rsidRPr="00CF54C5">
              <w:rPr>
                <w:rFonts w:ascii="Trebuchet MS" w:hAnsi="Trebuchet MS"/>
                <w:kern w:val="0"/>
                <w:lang w:eastAsia="it-IT"/>
              </w:rPr>
              <w:t>Per l’operatore economico non sussistono gravi infrazioni, debitamente accertate con qualunque mezzo adeguato, alle norme in materia di salute e di sicurezza sul lavoro nonché agli obblighi in materia ambientale, sociale e del lavoro stabiliti dalla normativa europea e nazionale, dai contratti collettivi o dalle disposizioni internazionali elencate nell’allegato X alla direttiva 2014/24/UE del Parlamento europeo e del Consiglio del 26 febbraio 2014</w:t>
            </w:r>
            <w:r w:rsidRPr="00CF54C5">
              <w:rPr>
                <w:rFonts w:ascii="Trebuchet MS" w:hAnsi="Trebuchet MS"/>
                <w:kern w:val="0"/>
                <w:vertAlign w:val="superscript"/>
                <w:lang w:eastAsia="it-IT"/>
              </w:rPr>
              <w:footnoteReference w:id="12"/>
            </w:r>
            <w:r w:rsidRPr="00CF54C5">
              <w:rPr>
                <w:rFonts w:ascii="Trebuchet MS" w:hAnsi="Trebuchet MS"/>
                <w:kern w:val="0"/>
                <w:lang w:eastAsia="it-IT"/>
              </w:rPr>
              <w:t>;</w:t>
            </w:r>
          </w:p>
          <w:p w:rsidR="00C63729" w:rsidRPr="00AC513A" w:rsidRDefault="00C63729" w:rsidP="002B7921">
            <w:pPr>
              <w:suppressAutoHyphens w:val="0"/>
              <w:jc w:val="both"/>
              <w:rPr>
                <w:rFonts w:ascii="Trebuchet MS" w:hAnsi="Trebuchet MS"/>
                <w:kern w:val="0"/>
                <w:lang w:eastAsia="it-IT"/>
              </w:rPr>
            </w:pPr>
          </w:p>
        </w:tc>
      </w:tr>
      <w:tr w:rsidR="00C63729" w:rsidTr="008867B9">
        <w:tc>
          <w:tcPr>
            <w:tcW w:w="704" w:type="dxa"/>
          </w:tcPr>
          <w:p w:rsidR="00C63729" w:rsidRPr="00BE5453" w:rsidRDefault="00BE5453" w:rsidP="0042716B">
            <w:pPr>
              <w:suppressAutoHyphens w:val="0"/>
              <w:jc w:val="center"/>
              <w:rPr>
                <w:rFonts w:ascii="Trebuchet MS" w:hAnsi="Trebuchet MS"/>
                <w:b/>
                <w:kern w:val="0"/>
                <w:lang w:eastAsia="it-IT"/>
              </w:rPr>
            </w:pPr>
            <w:r>
              <w:rPr>
                <w:rFonts w:ascii="Trebuchet MS" w:hAnsi="Trebuchet MS"/>
                <w:b/>
                <w:kern w:val="0"/>
                <w:lang w:eastAsia="it-IT"/>
              </w:rPr>
              <w:t>1</w:t>
            </w:r>
            <w:r w:rsidR="0042716B">
              <w:rPr>
                <w:rFonts w:ascii="Trebuchet MS" w:hAnsi="Trebuchet MS"/>
                <w:b/>
                <w:kern w:val="0"/>
                <w:lang w:eastAsia="it-IT"/>
              </w:rPr>
              <w:t>5</w:t>
            </w:r>
            <w:r>
              <w:rPr>
                <w:rFonts w:ascii="Trebuchet MS" w:hAnsi="Trebuchet MS"/>
                <w:b/>
                <w:kern w:val="0"/>
                <w:lang w:eastAsia="it-IT"/>
              </w:rPr>
              <w:t>.</w:t>
            </w:r>
          </w:p>
        </w:tc>
        <w:tc>
          <w:tcPr>
            <w:tcW w:w="8919" w:type="dxa"/>
          </w:tcPr>
          <w:p w:rsidR="008C05DE" w:rsidRDefault="00CF54C5" w:rsidP="00CF54C5">
            <w:pPr>
              <w:suppressAutoHyphens w:val="0"/>
              <w:jc w:val="both"/>
              <w:rPr>
                <w:rFonts w:ascii="Trebuchet MS" w:hAnsi="Trebuchet MS"/>
                <w:kern w:val="0"/>
                <w:lang w:eastAsia="it-IT"/>
              </w:rPr>
            </w:pPr>
            <w:r w:rsidRPr="00CF54C5">
              <w:rPr>
                <w:rFonts w:ascii="Trebuchet MS" w:hAnsi="Trebuchet MS"/>
                <w:kern w:val="0"/>
                <w:lang w:eastAsia="it-IT"/>
              </w:rPr>
              <w:t xml:space="preserve">che la partecipazione dell'operatore economico non determina una situazione di conflitto di interesse di cui all’articolo 16 del D. </w:t>
            </w:r>
            <w:proofErr w:type="spellStart"/>
            <w:r w:rsidRPr="00CF54C5">
              <w:rPr>
                <w:rFonts w:ascii="Trebuchet MS" w:hAnsi="Trebuchet MS"/>
                <w:kern w:val="0"/>
                <w:lang w:eastAsia="it-IT"/>
              </w:rPr>
              <w:t>Lgs</w:t>
            </w:r>
            <w:proofErr w:type="spellEnd"/>
            <w:r w:rsidRPr="00CF54C5">
              <w:rPr>
                <w:rFonts w:ascii="Trebuchet MS" w:hAnsi="Trebuchet MS"/>
                <w:kern w:val="0"/>
                <w:lang w:eastAsia="it-IT"/>
              </w:rPr>
              <w:t xml:space="preserve"> 36/2023 non diversamente risolvibile</w:t>
            </w:r>
            <w:r w:rsidRPr="00CF54C5">
              <w:rPr>
                <w:rFonts w:ascii="Trebuchet MS" w:hAnsi="Trebuchet MS"/>
                <w:kern w:val="0"/>
                <w:vertAlign w:val="superscript"/>
                <w:lang w:eastAsia="it-IT"/>
              </w:rPr>
              <w:footnoteReference w:id="13"/>
            </w:r>
            <w:r w:rsidR="008C05DE">
              <w:rPr>
                <w:rFonts w:ascii="Trebuchet MS" w:hAnsi="Trebuchet MS"/>
                <w:kern w:val="0"/>
                <w:lang w:eastAsia="it-IT"/>
              </w:rPr>
              <w:t xml:space="preserve">.  </w:t>
            </w:r>
          </w:p>
          <w:p w:rsidR="00CF54C5" w:rsidRPr="00CF54C5" w:rsidRDefault="008C05DE" w:rsidP="00CF54C5">
            <w:pPr>
              <w:suppressAutoHyphens w:val="0"/>
              <w:jc w:val="both"/>
              <w:rPr>
                <w:rFonts w:ascii="Trebuchet MS" w:hAnsi="Trebuchet MS"/>
                <w:kern w:val="0"/>
                <w:lang w:eastAsia="it-IT"/>
              </w:rPr>
            </w:pPr>
            <w:r>
              <w:rPr>
                <w:rFonts w:ascii="Trebuchet MS" w:hAnsi="Trebuchet MS"/>
                <w:kern w:val="0"/>
                <w:lang w:eastAsia="it-IT"/>
              </w:rPr>
              <w:t>In caso di conflitto indicare la circostanza, il personale coinvolto e le soluzioni adottate: …………………………………………………………………………………………………………………………………………………..</w:t>
            </w:r>
            <w:r w:rsidR="00CF54C5" w:rsidRPr="00CF54C5">
              <w:rPr>
                <w:rFonts w:ascii="Trebuchet MS" w:hAnsi="Trebuchet MS"/>
                <w:kern w:val="0"/>
                <w:lang w:eastAsia="it-IT"/>
              </w:rPr>
              <w:t>;</w:t>
            </w:r>
          </w:p>
          <w:p w:rsidR="00C63729" w:rsidRPr="00AC513A" w:rsidRDefault="00C63729" w:rsidP="002B7921">
            <w:pPr>
              <w:suppressAutoHyphens w:val="0"/>
              <w:jc w:val="both"/>
              <w:rPr>
                <w:rFonts w:ascii="Trebuchet MS" w:hAnsi="Trebuchet MS"/>
                <w:kern w:val="0"/>
                <w:lang w:eastAsia="it-IT"/>
              </w:rPr>
            </w:pPr>
          </w:p>
        </w:tc>
      </w:tr>
      <w:tr w:rsidR="00C63729" w:rsidTr="008867B9">
        <w:tc>
          <w:tcPr>
            <w:tcW w:w="704" w:type="dxa"/>
          </w:tcPr>
          <w:p w:rsidR="00BE5453" w:rsidRPr="00BE5453" w:rsidRDefault="0042716B" w:rsidP="00BE5453">
            <w:pPr>
              <w:suppressAutoHyphens w:val="0"/>
              <w:jc w:val="center"/>
              <w:rPr>
                <w:rFonts w:ascii="Trebuchet MS" w:hAnsi="Trebuchet MS"/>
                <w:b/>
                <w:kern w:val="0"/>
                <w:lang w:eastAsia="it-IT"/>
              </w:rPr>
            </w:pPr>
            <w:r>
              <w:rPr>
                <w:rFonts w:ascii="Trebuchet MS" w:hAnsi="Trebuchet MS"/>
                <w:b/>
                <w:kern w:val="0"/>
                <w:lang w:eastAsia="it-IT"/>
              </w:rPr>
              <w:t>16</w:t>
            </w:r>
            <w:r w:rsidR="00BE5453">
              <w:rPr>
                <w:rFonts w:ascii="Trebuchet MS" w:hAnsi="Trebuchet MS"/>
                <w:b/>
                <w:kern w:val="0"/>
                <w:lang w:eastAsia="it-IT"/>
              </w:rPr>
              <w:t>.</w:t>
            </w:r>
          </w:p>
        </w:tc>
        <w:tc>
          <w:tcPr>
            <w:tcW w:w="8919" w:type="dxa"/>
          </w:tcPr>
          <w:p w:rsidR="00CF54C5" w:rsidRPr="00CF54C5" w:rsidRDefault="00CF54C5" w:rsidP="00CF54C5">
            <w:pPr>
              <w:suppressAutoHyphens w:val="0"/>
              <w:jc w:val="both"/>
              <w:rPr>
                <w:rFonts w:ascii="Trebuchet MS" w:hAnsi="Trebuchet MS"/>
                <w:kern w:val="0"/>
                <w:lang w:eastAsia="it-IT"/>
              </w:rPr>
            </w:pPr>
            <w:r w:rsidRPr="00CF54C5">
              <w:rPr>
                <w:rFonts w:ascii="Trebuchet MS" w:hAnsi="Trebuchet MS"/>
                <w:kern w:val="0"/>
                <w:lang w:eastAsia="it-IT"/>
              </w:rPr>
              <w:t>Che non sussiste una distorsione della concorrenza derivante dal precedente coinvolgimento degli operatori economici nella preparazione della procedura d'appalto che non possa essere risolta con misure meno intrusive rispetto all’esclusione dalla gara</w:t>
            </w:r>
            <w:r w:rsidRPr="00CF54C5">
              <w:rPr>
                <w:rFonts w:ascii="Trebuchet MS" w:hAnsi="Trebuchet MS"/>
                <w:kern w:val="0"/>
                <w:vertAlign w:val="superscript"/>
                <w:lang w:eastAsia="it-IT"/>
              </w:rPr>
              <w:footnoteReference w:id="14"/>
            </w:r>
            <w:r w:rsidRPr="00CF54C5">
              <w:rPr>
                <w:rFonts w:ascii="Trebuchet MS" w:hAnsi="Trebuchet MS"/>
                <w:kern w:val="0"/>
                <w:lang w:eastAsia="it-IT"/>
              </w:rPr>
              <w:t>;</w:t>
            </w:r>
          </w:p>
          <w:p w:rsidR="00C63729" w:rsidRPr="00AC513A" w:rsidRDefault="00C63729" w:rsidP="002B7921">
            <w:pPr>
              <w:suppressAutoHyphens w:val="0"/>
              <w:jc w:val="both"/>
              <w:rPr>
                <w:rFonts w:ascii="Trebuchet MS" w:hAnsi="Trebuchet MS"/>
                <w:kern w:val="0"/>
                <w:lang w:eastAsia="it-IT"/>
              </w:rPr>
            </w:pPr>
          </w:p>
        </w:tc>
      </w:tr>
      <w:tr w:rsidR="00C63729" w:rsidTr="008867B9">
        <w:tc>
          <w:tcPr>
            <w:tcW w:w="704" w:type="dxa"/>
          </w:tcPr>
          <w:p w:rsidR="00C63729" w:rsidRPr="00BE5453" w:rsidRDefault="00BE5453" w:rsidP="0042716B">
            <w:pPr>
              <w:suppressAutoHyphens w:val="0"/>
              <w:jc w:val="center"/>
              <w:rPr>
                <w:rFonts w:ascii="Trebuchet MS" w:hAnsi="Trebuchet MS"/>
                <w:b/>
                <w:kern w:val="0"/>
                <w:lang w:eastAsia="it-IT"/>
              </w:rPr>
            </w:pPr>
            <w:r>
              <w:rPr>
                <w:rFonts w:ascii="Trebuchet MS" w:hAnsi="Trebuchet MS"/>
                <w:b/>
                <w:kern w:val="0"/>
                <w:lang w:eastAsia="it-IT"/>
              </w:rPr>
              <w:t>1</w:t>
            </w:r>
            <w:r w:rsidR="0042716B">
              <w:rPr>
                <w:rFonts w:ascii="Trebuchet MS" w:hAnsi="Trebuchet MS"/>
                <w:b/>
                <w:kern w:val="0"/>
                <w:lang w:eastAsia="it-IT"/>
              </w:rPr>
              <w:t>7</w:t>
            </w:r>
            <w:r>
              <w:rPr>
                <w:rFonts w:ascii="Trebuchet MS" w:hAnsi="Trebuchet MS"/>
                <w:b/>
                <w:kern w:val="0"/>
                <w:lang w:eastAsia="it-IT"/>
              </w:rPr>
              <w:t>.</w:t>
            </w:r>
          </w:p>
        </w:tc>
        <w:tc>
          <w:tcPr>
            <w:tcW w:w="8919" w:type="dxa"/>
          </w:tcPr>
          <w:p w:rsidR="00C63729" w:rsidRDefault="00CF54C5" w:rsidP="002B7921">
            <w:pPr>
              <w:suppressAutoHyphens w:val="0"/>
              <w:jc w:val="both"/>
              <w:rPr>
                <w:rFonts w:ascii="Trebuchet MS" w:hAnsi="Trebuchet MS"/>
                <w:kern w:val="0"/>
                <w:lang w:eastAsia="it-IT"/>
              </w:rPr>
            </w:pPr>
            <w:r w:rsidRPr="00CF54C5">
              <w:rPr>
                <w:rFonts w:ascii="Trebuchet MS" w:hAnsi="Trebuchet MS"/>
                <w:kern w:val="0"/>
                <w:lang w:eastAsia="it-IT"/>
              </w:rPr>
              <w:t>Che l'operatore economico ha presentato la propria offerta autonomamente, senza che essa sia imputabile ad unico centro decisionale a cagione di accordi intercorsi con altri operatori economici partecipanti alla presente procedura</w:t>
            </w:r>
            <w:r w:rsidRPr="00CF54C5">
              <w:rPr>
                <w:rFonts w:ascii="Trebuchet MS" w:hAnsi="Trebuchet MS"/>
                <w:kern w:val="0"/>
                <w:vertAlign w:val="superscript"/>
                <w:lang w:eastAsia="it-IT"/>
              </w:rPr>
              <w:footnoteReference w:id="15"/>
            </w:r>
            <w:r w:rsidRPr="00CF54C5">
              <w:rPr>
                <w:rFonts w:ascii="Trebuchet MS" w:hAnsi="Trebuchet MS"/>
                <w:kern w:val="0"/>
                <w:lang w:eastAsia="it-IT"/>
              </w:rPr>
              <w:t>;</w:t>
            </w:r>
          </w:p>
          <w:p w:rsidR="00CF54C5" w:rsidRPr="00AC513A" w:rsidRDefault="00CF54C5" w:rsidP="002B7921">
            <w:pPr>
              <w:suppressAutoHyphens w:val="0"/>
              <w:jc w:val="both"/>
              <w:rPr>
                <w:rFonts w:ascii="Trebuchet MS" w:hAnsi="Trebuchet MS"/>
                <w:kern w:val="0"/>
                <w:lang w:eastAsia="it-IT"/>
              </w:rPr>
            </w:pPr>
          </w:p>
        </w:tc>
      </w:tr>
      <w:tr w:rsidR="00C63729" w:rsidTr="008867B9">
        <w:tc>
          <w:tcPr>
            <w:tcW w:w="704" w:type="dxa"/>
          </w:tcPr>
          <w:p w:rsidR="00C63729" w:rsidRPr="00BE5453" w:rsidRDefault="00BE5453" w:rsidP="0042716B">
            <w:pPr>
              <w:suppressAutoHyphens w:val="0"/>
              <w:jc w:val="center"/>
              <w:rPr>
                <w:rFonts w:ascii="Trebuchet MS" w:hAnsi="Trebuchet MS"/>
                <w:b/>
                <w:kern w:val="0"/>
                <w:lang w:eastAsia="it-IT"/>
              </w:rPr>
            </w:pPr>
            <w:r>
              <w:rPr>
                <w:rFonts w:ascii="Trebuchet MS" w:hAnsi="Trebuchet MS"/>
                <w:b/>
                <w:kern w:val="0"/>
                <w:lang w:eastAsia="it-IT"/>
              </w:rPr>
              <w:t>1</w:t>
            </w:r>
            <w:r w:rsidR="0042716B">
              <w:rPr>
                <w:rFonts w:ascii="Trebuchet MS" w:hAnsi="Trebuchet MS"/>
                <w:b/>
                <w:kern w:val="0"/>
                <w:lang w:eastAsia="it-IT"/>
              </w:rPr>
              <w:t>8</w:t>
            </w:r>
            <w:r>
              <w:rPr>
                <w:rFonts w:ascii="Trebuchet MS" w:hAnsi="Trebuchet MS"/>
                <w:b/>
                <w:kern w:val="0"/>
                <w:lang w:eastAsia="it-IT"/>
              </w:rPr>
              <w:t>.</w:t>
            </w:r>
          </w:p>
        </w:tc>
        <w:tc>
          <w:tcPr>
            <w:tcW w:w="8919" w:type="dxa"/>
          </w:tcPr>
          <w:p w:rsidR="00C63729" w:rsidRDefault="00CF54C5" w:rsidP="002B7921">
            <w:pPr>
              <w:suppressAutoHyphens w:val="0"/>
              <w:jc w:val="both"/>
              <w:rPr>
                <w:rFonts w:ascii="Trebuchet MS" w:hAnsi="Trebuchet MS"/>
                <w:kern w:val="0"/>
                <w:lang w:eastAsia="it-IT"/>
              </w:rPr>
            </w:pPr>
            <w:r w:rsidRPr="00CF54C5">
              <w:rPr>
                <w:rFonts w:ascii="Trebuchet MS" w:hAnsi="Trebuchet MS"/>
                <w:kern w:val="0"/>
                <w:lang w:eastAsia="it-IT"/>
              </w:rPr>
              <w:t xml:space="preserve">Di non aver commesso un illecito professionale grave di cui all’articolo 98 del D. </w:t>
            </w:r>
            <w:proofErr w:type="spellStart"/>
            <w:r w:rsidRPr="00CF54C5">
              <w:rPr>
                <w:rFonts w:ascii="Trebuchet MS" w:hAnsi="Trebuchet MS"/>
                <w:kern w:val="0"/>
                <w:lang w:eastAsia="it-IT"/>
              </w:rPr>
              <w:t>Lgs</w:t>
            </w:r>
            <w:proofErr w:type="spellEnd"/>
            <w:r w:rsidRPr="00CF54C5">
              <w:rPr>
                <w:rFonts w:ascii="Trebuchet MS" w:hAnsi="Trebuchet MS"/>
                <w:kern w:val="0"/>
                <w:lang w:eastAsia="it-IT"/>
              </w:rPr>
              <w:t xml:space="preserve"> 36/2023, tale da rendere dubbia la propria integrità o affidabilità e pertanto dichiara:</w:t>
            </w:r>
            <w:r w:rsidRPr="00CF54C5">
              <w:rPr>
                <w:rFonts w:ascii="Trebuchet MS" w:hAnsi="Trebuchet MS"/>
                <w:kern w:val="0"/>
                <w:vertAlign w:val="superscript"/>
                <w:lang w:eastAsia="it-IT"/>
              </w:rPr>
              <w:footnoteReference w:id="16"/>
            </w:r>
          </w:p>
          <w:p w:rsidR="002B6836"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lastRenderedPageBreak/>
              <w:t xml:space="preserve">di non aver ricevuto sanzione esecutiva irrogata dall’Autorità garante della concorrenza </w:t>
            </w:r>
            <w:r w:rsidRPr="002B6836">
              <w:rPr>
                <w:rFonts w:ascii="Trebuchet MS" w:hAnsi="Trebuchet MS"/>
                <w:bCs/>
                <w:kern w:val="0"/>
                <w:lang w:eastAsia="it-IT"/>
              </w:rPr>
              <w:lastRenderedPageBreak/>
              <w:t>e del mercato o da altra autorità di settore, rilevante in relazione all’oggetto specifico dell’appalto</w:t>
            </w:r>
            <w:r w:rsidRPr="002B6836">
              <w:rPr>
                <w:rFonts w:ascii="Trebuchet MS" w:hAnsi="Trebuchet MS"/>
                <w:b/>
                <w:kern w:val="0"/>
                <w:lang w:eastAsia="it-IT"/>
              </w:rPr>
              <w:t>;</w:t>
            </w:r>
          </w:p>
          <w:p w:rsidR="004E4ECB" w:rsidRPr="002B6836" w:rsidRDefault="004E4ECB" w:rsidP="004E4ECB">
            <w:pPr>
              <w:pStyle w:val="Paragrafoelenco"/>
              <w:suppressAutoHyphens w:val="0"/>
              <w:jc w:val="both"/>
              <w:rPr>
                <w:rFonts w:ascii="Trebuchet MS" w:hAnsi="Trebuchet MS"/>
                <w:b/>
                <w:kern w:val="0"/>
                <w:lang w:eastAsia="it-IT"/>
              </w:rPr>
            </w:pPr>
          </w:p>
          <w:p w:rsidR="002B6836"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t>di non aver tentato di influenzare indebitamente il processo decisionale della stazione appaltante, di non aver ottenuto informazioni riservate a proprio vantaggio di non aver fornito, anche per negligenza, informazioni false o fuorvianti suscettibili di influenzare le decisioni sull'esclusione, la selezione o l'aggiudicazione</w:t>
            </w:r>
            <w:r w:rsidRPr="002B6836">
              <w:rPr>
                <w:rFonts w:ascii="Trebuchet MS" w:hAnsi="Trebuchet MS"/>
                <w:b/>
                <w:kern w:val="0"/>
                <w:lang w:eastAsia="it-IT"/>
              </w:rPr>
              <w:t>;</w:t>
            </w:r>
          </w:p>
          <w:p w:rsidR="004E4ECB" w:rsidRPr="004E4ECB" w:rsidRDefault="004E4ECB" w:rsidP="004E4ECB">
            <w:pPr>
              <w:suppressAutoHyphens w:val="0"/>
              <w:jc w:val="both"/>
              <w:rPr>
                <w:rFonts w:ascii="Trebuchet MS" w:hAnsi="Trebuchet MS"/>
                <w:b/>
                <w:kern w:val="0"/>
                <w:lang w:eastAsia="it-IT"/>
              </w:rPr>
            </w:pPr>
          </w:p>
          <w:p w:rsidR="002B6836" w:rsidRPr="004E4ECB"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t>di non aver dimostrato significative o persistenti carenze nell'esecuzione di un precedente contratto di appalto o di concessione che ne hanno causato la risoluzione per inadempimento oppure la condanna al risarcimento del danno o altre sanzioni comparabili, derivanti da inadempienze particolarmente gravi o la cui ripetizione sia indice di una persistente carenza professionale;</w:t>
            </w:r>
          </w:p>
          <w:p w:rsidR="004E4ECB" w:rsidRPr="004E4ECB" w:rsidRDefault="004E4ECB" w:rsidP="004E4ECB">
            <w:pPr>
              <w:suppressAutoHyphens w:val="0"/>
              <w:jc w:val="both"/>
              <w:rPr>
                <w:rFonts w:ascii="Trebuchet MS" w:hAnsi="Trebuchet MS"/>
                <w:b/>
                <w:kern w:val="0"/>
                <w:lang w:eastAsia="it-IT"/>
              </w:rPr>
            </w:pPr>
          </w:p>
          <w:p w:rsidR="002B6836" w:rsidRPr="004E4ECB"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t>di non aver commesso grave inadempimento nei confronti di uno o più subappaltatori;</w:t>
            </w:r>
          </w:p>
          <w:p w:rsidR="004E4ECB" w:rsidRPr="004E4ECB" w:rsidRDefault="004E4ECB" w:rsidP="004E4ECB">
            <w:pPr>
              <w:suppressAutoHyphens w:val="0"/>
              <w:jc w:val="both"/>
              <w:rPr>
                <w:rFonts w:ascii="Trebuchet MS" w:hAnsi="Trebuchet MS"/>
                <w:b/>
                <w:kern w:val="0"/>
                <w:lang w:eastAsia="it-IT"/>
              </w:rPr>
            </w:pPr>
          </w:p>
          <w:p w:rsidR="002B6836" w:rsidRPr="004E4ECB"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kern w:val="0"/>
                <w:lang w:eastAsia="it-IT"/>
              </w:rPr>
              <w:t>di non aver violato il divieto di intestazione fiduciaria di cui all'articolo 17 della legge 19 marzo 1990, n. 55, o che comunque la violazione è stata rimossa;</w:t>
            </w:r>
          </w:p>
          <w:p w:rsidR="004E4ECB" w:rsidRPr="004E4ECB" w:rsidRDefault="004E4ECB" w:rsidP="004E4ECB">
            <w:pPr>
              <w:pStyle w:val="Paragrafoelenco"/>
              <w:rPr>
                <w:rFonts w:ascii="Trebuchet MS" w:hAnsi="Trebuchet MS"/>
                <w:b/>
                <w:kern w:val="0"/>
                <w:lang w:eastAsia="it-IT"/>
              </w:rPr>
            </w:pPr>
          </w:p>
          <w:p w:rsidR="002B6836" w:rsidRPr="004E4ECB" w:rsidRDefault="002B6836" w:rsidP="002B6836">
            <w:pPr>
              <w:pStyle w:val="Paragrafoelenco"/>
              <w:numPr>
                <w:ilvl w:val="0"/>
                <w:numId w:val="15"/>
              </w:numPr>
              <w:jc w:val="both"/>
              <w:rPr>
                <w:rFonts w:ascii="Trebuchet MS" w:hAnsi="Trebuchet MS"/>
                <w:b/>
                <w:kern w:val="0"/>
                <w:lang w:eastAsia="it-IT"/>
              </w:rPr>
            </w:pPr>
            <w:r w:rsidRPr="002B6836">
              <w:rPr>
                <w:rFonts w:ascii="Trebuchet MS" w:hAnsi="Trebuchet MS"/>
                <w:kern w:val="0"/>
                <w:lang w:eastAsia="it-IT"/>
              </w:rPr>
              <w:t>di non aver omesso denuncia all'autorità giudiziaria quale persona offesa dei reati previsti e puniti dagli articoli 317 e 629 del codice penale aggravati ai sensi</w:t>
            </w:r>
            <w:r w:rsidRPr="00AC513A">
              <w:rPr>
                <w:rFonts w:ascii="Avenir Next" w:hAnsi="Avenir Next"/>
                <w:kern w:val="0"/>
                <w:sz w:val="24"/>
                <w:szCs w:val="24"/>
                <w:lang w:eastAsia="it-IT"/>
              </w:rPr>
              <w:t xml:space="preserve"> </w:t>
            </w:r>
            <w:r w:rsidRPr="002B6836">
              <w:rPr>
                <w:rFonts w:ascii="Trebuchet MS" w:hAnsi="Trebuchet MS"/>
                <w:kern w:val="0"/>
                <w:lang w:eastAsia="it-IT"/>
              </w:rPr>
              <w:t>dell’articolo 416-bis.1 del medesimo codice salvo che ricorrano i casi previsti dall'articolo 4, primo comma, della legge 24 novembre 1981, n. 689</w:t>
            </w:r>
            <w:r w:rsidRPr="002B6836">
              <w:rPr>
                <w:rFonts w:ascii="Trebuchet MS" w:hAnsi="Trebuchet MS"/>
                <w:kern w:val="0"/>
                <w:vertAlign w:val="superscript"/>
                <w:lang w:eastAsia="it-IT"/>
              </w:rPr>
              <w:footnoteReference w:id="17"/>
            </w:r>
            <w:r w:rsidRPr="002B6836">
              <w:rPr>
                <w:rFonts w:ascii="Trebuchet MS" w:hAnsi="Trebuchet MS"/>
                <w:kern w:val="0"/>
                <w:lang w:eastAsia="it-IT"/>
              </w:rPr>
              <w:t>;</w:t>
            </w:r>
          </w:p>
          <w:p w:rsidR="004E4ECB" w:rsidRPr="002B6836" w:rsidRDefault="004E4ECB" w:rsidP="004E4ECB">
            <w:pPr>
              <w:pStyle w:val="Paragrafoelenco"/>
              <w:jc w:val="both"/>
              <w:rPr>
                <w:rFonts w:ascii="Trebuchet MS" w:hAnsi="Trebuchet MS"/>
                <w:b/>
                <w:kern w:val="0"/>
                <w:lang w:eastAsia="it-IT"/>
              </w:rPr>
            </w:pPr>
          </w:p>
          <w:p w:rsidR="002B6836" w:rsidRPr="004E4ECB" w:rsidRDefault="002B6836" w:rsidP="002B6836">
            <w:pPr>
              <w:pStyle w:val="Paragrafoelenco"/>
              <w:numPr>
                <w:ilvl w:val="0"/>
                <w:numId w:val="15"/>
              </w:numPr>
              <w:jc w:val="both"/>
              <w:rPr>
                <w:rFonts w:ascii="Trebuchet MS" w:hAnsi="Trebuchet MS"/>
                <w:b/>
                <w:kern w:val="0"/>
                <w:lang w:eastAsia="it-IT"/>
              </w:rPr>
            </w:pPr>
            <w:r w:rsidRPr="002B6836">
              <w:rPr>
                <w:rFonts w:ascii="Trebuchet MS" w:hAnsi="Trebuchet MS"/>
                <w:kern w:val="0"/>
                <w:lang w:eastAsia="it-IT"/>
              </w:rPr>
              <w:t xml:space="preserve">che non è stata contestata la commissione da parte dell’operatore economico, ovvero dei soggetti di cui al comma 3 dell’articolo 94 del D. </w:t>
            </w:r>
            <w:proofErr w:type="spellStart"/>
            <w:r w:rsidRPr="002B6836">
              <w:rPr>
                <w:rFonts w:ascii="Trebuchet MS" w:hAnsi="Trebuchet MS"/>
                <w:kern w:val="0"/>
                <w:lang w:eastAsia="it-IT"/>
              </w:rPr>
              <w:t>Lgs</w:t>
            </w:r>
            <w:proofErr w:type="spellEnd"/>
            <w:r w:rsidRPr="002B6836">
              <w:rPr>
                <w:rFonts w:ascii="Trebuchet MS" w:hAnsi="Trebuchet MS"/>
                <w:kern w:val="0"/>
                <w:lang w:eastAsia="it-IT"/>
              </w:rPr>
              <w:t xml:space="preserve"> 36/2023 indicati al precedente paragrafo A di taluno dei reati consumati o tentati di cui al comma 1 del medesimo articolo 94;</w:t>
            </w:r>
          </w:p>
          <w:p w:rsidR="004E4ECB" w:rsidRPr="004E4ECB" w:rsidRDefault="004E4ECB" w:rsidP="004E4ECB">
            <w:pPr>
              <w:jc w:val="both"/>
              <w:rPr>
                <w:rFonts w:ascii="Trebuchet MS" w:hAnsi="Trebuchet MS"/>
                <w:b/>
                <w:kern w:val="0"/>
                <w:lang w:eastAsia="it-IT"/>
              </w:rPr>
            </w:pPr>
          </w:p>
          <w:p w:rsidR="002B6836" w:rsidRPr="002B6836" w:rsidRDefault="002B6836" w:rsidP="002B6836">
            <w:pPr>
              <w:pStyle w:val="Paragrafoelenco"/>
              <w:numPr>
                <w:ilvl w:val="0"/>
                <w:numId w:val="15"/>
              </w:numPr>
              <w:jc w:val="both"/>
              <w:rPr>
                <w:rFonts w:ascii="Trebuchet MS" w:hAnsi="Trebuchet MS"/>
                <w:b/>
                <w:kern w:val="0"/>
                <w:lang w:eastAsia="it-IT"/>
              </w:rPr>
            </w:pPr>
            <w:r w:rsidRPr="002B6836">
              <w:rPr>
                <w:rFonts w:ascii="Trebuchet MS" w:hAnsi="Trebuchet MS"/>
                <w:bCs/>
                <w:kern w:val="0"/>
                <w:lang w:eastAsia="it-IT"/>
              </w:rPr>
              <w:t>che non è stata contestata o accertata commissione, da parte dell’operatore economico oppure dei soggetti di cui al comma 3 dell’articolo 94, sopra indicati al precedente paragrafo A, di taluno dei seguenti reati consumati</w:t>
            </w:r>
            <w:r w:rsidRPr="002B6836">
              <w:rPr>
                <w:vertAlign w:val="superscript"/>
                <w:lang w:eastAsia="it-IT"/>
              </w:rPr>
              <w:footnoteReference w:id="18"/>
            </w:r>
            <w:r w:rsidRPr="002B6836">
              <w:rPr>
                <w:rFonts w:ascii="Trebuchet MS" w:hAnsi="Trebuchet MS"/>
                <w:bCs/>
                <w:kern w:val="0"/>
                <w:lang w:eastAsia="it-IT"/>
              </w:rPr>
              <w:t>:</w:t>
            </w:r>
          </w:p>
          <w:p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1) abusivo esercizio di una professione, ai sensi dell’articolo 348 del codice penale;</w:t>
            </w:r>
          </w:p>
          <w:p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 xml:space="preserve">2) bancarotta semplice, bancarotta fraudolenta, omessa dichiarazione di beni da comprendere nell’inventario fallimentare o ricorso abusivo al credito, di cui agli </w:t>
            </w:r>
            <w:r w:rsidRPr="002B6836">
              <w:rPr>
                <w:rFonts w:ascii="Trebuchet MS" w:hAnsi="Trebuchet MS"/>
                <w:bCs/>
                <w:kern w:val="0"/>
                <w:lang w:eastAsia="it-IT"/>
              </w:rPr>
              <w:lastRenderedPageBreak/>
              <w:t>articoli 216, 217, 218 e 220 del regio decreto 16 marzo 1942, n. 267;</w:t>
            </w:r>
          </w:p>
          <w:p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3) i reati tributari ai sensi del decreto legislativo 10 marzo 2000, n. 74, i delitti societari di cui agli articoli 2621 e seguenti del codice civile o i delitti contro l’industria e il commercio di cui agli articoli da 513 a 517 del codice penale;</w:t>
            </w:r>
          </w:p>
          <w:p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4) i reati urbanistici di cui all’articolo 44, comma 1, lettere b) e c), del testo unico delle disposizioni legislative e regolamentari in materia di edilizia, di cui al decreto del Presidente della Repubblica 6 giugno 2001, n. 380, con riferimento agli affidamenti aventi ad oggetto lavori o servizi di architettura e ingegneria;</w:t>
            </w:r>
          </w:p>
          <w:p w:rsidR="00CF54C5" w:rsidRDefault="002B6836" w:rsidP="004E4ECB">
            <w:pPr>
              <w:pStyle w:val="Paragrafoelenco"/>
              <w:ind w:left="1168"/>
              <w:jc w:val="both"/>
              <w:rPr>
                <w:rFonts w:ascii="Trebuchet MS" w:hAnsi="Trebuchet MS"/>
                <w:bCs/>
                <w:kern w:val="0"/>
                <w:lang w:eastAsia="it-IT"/>
              </w:rPr>
            </w:pPr>
            <w:r w:rsidRPr="002B6836">
              <w:rPr>
                <w:rFonts w:ascii="Trebuchet MS" w:hAnsi="Trebuchet MS"/>
                <w:bCs/>
                <w:kern w:val="0"/>
                <w:lang w:eastAsia="it-IT"/>
              </w:rPr>
              <w:t>5) i reati previsti dal decreto le</w:t>
            </w:r>
            <w:r w:rsidR="004E4ECB">
              <w:rPr>
                <w:rFonts w:ascii="Trebuchet MS" w:hAnsi="Trebuchet MS"/>
                <w:bCs/>
                <w:kern w:val="0"/>
                <w:lang w:eastAsia="it-IT"/>
              </w:rPr>
              <w:t>gislativo 8 giugno 2001, n. 231;</w:t>
            </w:r>
          </w:p>
          <w:p w:rsidR="004E4ECB" w:rsidRDefault="004E4ECB" w:rsidP="004E4ECB">
            <w:pPr>
              <w:jc w:val="both"/>
              <w:rPr>
                <w:rFonts w:ascii="Trebuchet MS" w:hAnsi="Trebuchet MS"/>
                <w:b/>
                <w:bCs/>
                <w:kern w:val="0"/>
                <w:lang w:eastAsia="it-IT"/>
              </w:rPr>
            </w:pPr>
          </w:p>
          <w:p w:rsidR="004E4ECB" w:rsidRPr="004E4ECB" w:rsidRDefault="004E4ECB" w:rsidP="004E4ECB">
            <w:pPr>
              <w:jc w:val="both"/>
              <w:rPr>
                <w:rFonts w:ascii="Trebuchet MS" w:hAnsi="Trebuchet MS"/>
                <w:b/>
                <w:bCs/>
                <w:kern w:val="0"/>
                <w:lang w:eastAsia="it-IT"/>
              </w:rPr>
            </w:pPr>
            <w:r w:rsidRPr="004E4ECB">
              <w:rPr>
                <w:rFonts w:ascii="Trebuchet MS" w:hAnsi="Trebuchet MS"/>
                <w:b/>
                <w:bCs/>
                <w:kern w:val="0"/>
                <w:lang w:eastAsia="it-IT"/>
              </w:rPr>
              <w:t>NB: Ai sensi dell’articolo 96 comma 10, per queste cause di esclusione, previste all’articolo 95 comma 1 lettera e) esse rilevano, salvo che ricorra la condotta di cui al comma 3, lettera b), dell’articolo 98, per tre anni decorrenti rispettivamente:</w:t>
            </w:r>
          </w:p>
          <w:p w:rsidR="004E4ECB" w:rsidRPr="004E4ECB" w:rsidRDefault="004E4ECB" w:rsidP="004E4ECB">
            <w:pPr>
              <w:jc w:val="both"/>
              <w:rPr>
                <w:rFonts w:ascii="Trebuchet MS" w:hAnsi="Trebuchet MS"/>
                <w:b/>
                <w:bCs/>
                <w:kern w:val="0"/>
                <w:lang w:eastAsia="it-IT"/>
              </w:rPr>
            </w:pPr>
            <w:r w:rsidRPr="004E4ECB">
              <w:rPr>
                <w:rFonts w:ascii="Trebuchet MS" w:hAnsi="Trebuchet MS"/>
                <w:b/>
                <w:bCs/>
                <w:kern w:val="0"/>
                <w:lang w:eastAsia="it-IT"/>
              </w:rPr>
              <w:t>1) dalla data di emissione di uno degli atti di cui all’articolo 407-bis, comma 1, del codice di procedura penale oppure di eventuali provvedimenti cautelari personali o reali del giudice penale, se antecedenti all’esercizio dell’azione penale ove la situazione escludente consista in un illecito penale rientrante tra quelli valutabili ai sensi del comma 1 dell’articolo 94 oppure ai sensi del comma 3, lettera h), dell’articolo 98;</w:t>
            </w:r>
          </w:p>
          <w:p w:rsidR="004E4ECB" w:rsidRPr="004E4ECB" w:rsidRDefault="004E4ECB" w:rsidP="004E4ECB">
            <w:pPr>
              <w:jc w:val="both"/>
              <w:rPr>
                <w:rFonts w:ascii="Trebuchet MS" w:hAnsi="Trebuchet MS"/>
                <w:b/>
                <w:bCs/>
                <w:kern w:val="0"/>
                <w:lang w:eastAsia="it-IT"/>
              </w:rPr>
            </w:pPr>
            <w:r w:rsidRPr="004E4ECB">
              <w:rPr>
                <w:rFonts w:ascii="Trebuchet MS" w:hAnsi="Trebuchet MS"/>
                <w:b/>
                <w:bCs/>
                <w:kern w:val="0"/>
                <w:lang w:eastAsia="it-IT"/>
              </w:rPr>
              <w:t xml:space="preserve">2) dalla data del provvedimento sanzionatorio irrogato dall’Autorità garante della concorrenza e del mercato o da altra autorità di settore nel caso in cui la situazione escludente discenda da tale atto; </w:t>
            </w:r>
          </w:p>
          <w:p w:rsidR="004E4ECB" w:rsidRPr="004E4ECB" w:rsidRDefault="004E4ECB" w:rsidP="004E4ECB">
            <w:pPr>
              <w:jc w:val="both"/>
              <w:rPr>
                <w:rFonts w:ascii="Trebuchet MS" w:hAnsi="Trebuchet MS"/>
                <w:bCs/>
                <w:kern w:val="0"/>
                <w:lang w:eastAsia="it-IT"/>
              </w:rPr>
            </w:pPr>
            <w:r w:rsidRPr="004E4ECB">
              <w:rPr>
                <w:rFonts w:ascii="Trebuchet MS" w:hAnsi="Trebuchet MS"/>
                <w:b/>
                <w:bCs/>
                <w:kern w:val="0"/>
                <w:lang w:eastAsia="it-IT"/>
              </w:rPr>
              <w:t>3) dalla commissione del fatto in tutti gli altri casi</w:t>
            </w:r>
            <w:r w:rsidRPr="004E4ECB">
              <w:rPr>
                <w:rFonts w:ascii="Trebuchet MS" w:hAnsi="Trebuchet MS"/>
                <w:bCs/>
                <w:kern w:val="0"/>
                <w:lang w:eastAsia="it-IT"/>
              </w:rPr>
              <w:t>.</w:t>
            </w:r>
          </w:p>
          <w:p w:rsidR="004E4ECB" w:rsidRPr="004E4ECB" w:rsidRDefault="004E4ECB" w:rsidP="004E4ECB">
            <w:pPr>
              <w:jc w:val="both"/>
              <w:rPr>
                <w:rFonts w:ascii="Trebuchet MS" w:hAnsi="Trebuchet MS"/>
                <w:bCs/>
                <w:kern w:val="0"/>
                <w:lang w:eastAsia="it-IT"/>
              </w:rPr>
            </w:pPr>
          </w:p>
        </w:tc>
      </w:tr>
      <w:tr w:rsidR="00C63729" w:rsidTr="008867B9">
        <w:tc>
          <w:tcPr>
            <w:tcW w:w="704" w:type="dxa"/>
          </w:tcPr>
          <w:p w:rsidR="00C63729" w:rsidRPr="00BE5453" w:rsidRDefault="0042716B" w:rsidP="00BE5453">
            <w:pPr>
              <w:suppressAutoHyphens w:val="0"/>
              <w:jc w:val="center"/>
              <w:rPr>
                <w:rFonts w:ascii="Trebuchet MS" w:hAnsi="Trebuchet MS"/>
                <w:b/>
                <w:kern w:val="0"/>
                <w:lang w:eastAsia="it-IT"/>
              </w:rPr>
            </w:pPr>
            <w:r>
              <w:rPr>
                <w:rFonts w:ascii="Trebuchet MS" w:hAnsi="Trebuchet MS"/>
                <w:b/>
                <w:kern w:val="0"/>
                <w:lang w:eastAsia="it-IT"/>
              </w:rPr>
              <w:lastRenderedPageBreak/>
              <w:t>19</w:t>
            </w:r>
            <w:r w:rsidR="00BE5453">
              <w:rPr>
                <w:rFonts w:ascii="Trebuchet MS" w:hAnsi="Trebuchet MS"/>
                <w:b/>
                <w:kern w:val="0"/>
                <w:lang w:eastAsia="it-IT"/>
              </w:rPr>
              <w:t>.</w:t>
            </w:r>
          </w:p>
        </w:tc>
        <w:tc>
          <w:tcPr>
            <w:tcW w:w="8919" w:type="dxa"/>
          </w:tcPr>
          <w:p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Di non aver commesso gravi violazioni non definitivamente accertate agli obblighi relativi al pagamento di imposte e tasse o contributi previdenziali. (Costituiscono gravi violazioni non definitivamente accertate in materia fiscale quelle indicate nell’allegato II.10 al D.Lgs 36/2023)</w:t>
            </w:r>
            <w:r w:rsidRPr="004E4ECB">
              <w:rPr>
                <w:rFonts w:ascii="Trebuchet MS" w:hAnsi="Trebuchet MS"/>
                <w:kern w:val="0"/>
                <w:vertAlign w:val="superscript"/>
                <w:lang w:eastAsia="it-IT"/>
              </w:rPr>
              <w:footnoteReference w:id="19"/>
            </w:r>
            <w:r w:rsidRPr="004E4ECB">
              <w:rPr>
                <w:rFonts w:ascii="Trebuchet MS" w:hAnsi="Trebuchet MS"/>
                <w:kern w:val="0"/>
                <w:lang w:eastAsia="it-IT"/>
              </w:rPr>
              <w:t>.</w:t>
            </w:r>
          </w:p>
          <w:p w:rsidR="00C63729" w:rsidRPr="00AC513A" w:rsidRDefault="00C63729" w:rsidP="002B7921">
            <w:pPr>
              <w:suppressAutoHyphens w:val="0"/>
              <w:jc w:val="both"/>
              <w:rPr>
                <w:rFonts w:ascii="Trebuchet MS" w:hAnsi="Trebuchet MS"/>
                <w:kern w:val="0"/>
                <w:lang w:eastAsia="it-IT"/>
              </w:rPr>
            </w:pPr>
          </w:p>
        </w:tc>
      </w:tr>
      <w:tr w:rsidR="004E4ECB" w:rsidTr="008867B9">
        <w:tc>
          <w:tcPr>
            <w:tcW w:w="704" w:type="dxa"/>
          </w:tcPr>
          <w:p w:rsidR="004E4ECB" w:rsidRPr="00BE5453" w:rsidRDefault="00BE5453" w:rsidP="0042716B">
            <w:pPr>
              <w:suppressAutoHyphens w:val="0"/>
              <w:jc w:val="center"/>
              <w:rPr>
                <w:rFonts w:ascii="Trebuchet MS" w:hAnsi="Trebuchet MS"/>
                <w:b/>
                <w:kern w:val="0"/>
                <w:lang w:eastAsia="it-IT"/>
              </w:rPr>
            </w:pPr>
            <w:r>
              <w:rPr>
                <w:rFonts w:ascii="Trebuchet MS" w:hAnsi="Trebuchet MS"/>
                <w:b/>
                <w:kern w:val="0"/>
                <w:lang w:eastAsia="it-IT"/>
              </w:rPr>
              <w:t>2</w:t>
            </w:r>
            <w:r w:rsidR="0042716B">
              <w:rPr>
                <w:rFonts w:ascii="Trebuchet MS" w:hAnsi="Trebuchet MS"/>
                <w:b/>
                <w:kern w:val="0"/>
                <w:lang w:eastAsia="it-IT"/>
              </w:rPr>
              <w:t>0</w:t>
            </w:r>
            <w:r>
              <w:rPr>
                <w:rFonts w:ascii="Trebuchet MS" w:hAnsi="Trebuchet MS"/>
                <w:b/>
                <w:kern w:val="0"/>
                <w:lang w:eastAsia="it-IT"/>
              </w:rPr>
              <w:t>.</w:t>
            </w:r>
          </w:p>
        </w:tc>
        <w:tc>
          <w:tcPr>
            <w:tcW w:w="8919" w:type="dxa"/>
          </w:tcPr>
          <w:p w:rsid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che alla presente procedura non partecipa contemporaneamente</w:t>
            </w:r>
            <w:r w:rsidRPr="004E4ECB">
              <w:rPr>
                <w:rFonts w:ascii="Trebuchet MS" w:hAnsi="Trebuchet MS"/>
                <w:kern w:val="0"/>
                <w:vertAlign w:val="superscript"/>
                <w:lang w:eastAsia="it-IT"/>
              </w:rPr>
              <w:footnoteReference w:id="20"/>
            </w:r>
            <w:r w:rsidRPr="004E4ECB">
              <w:rPr>
                <w:rFonts w:ascii="Trebuchet MS" w:hAnsi="Trebuchet MS"/>
                <w:kern w:val="0"/>
                <w:lang w:eastAsia="it-IT"/>
              </w:rPr>
              <w:t>:</w:t>
            </w:r>
          </w:p>
          <w:p w:rsidR="004E4ECB" w:rsidRPr="004E4ECB" w:rsidRDefault="004E4ECB" w:rsidP="004E4ECB">
            <w:pPr>
              <w:suppressAutoHyphens w:val="0"/>
              <w:jc w:val="both"/>
              <w:rPr>
                <w:rFonts w:ascii="Trebuchet MS" w:hAnsi="Trebuchet MS"/>
                <w:kern w:val="0"/>
                <w:lang w:eastAsia="it-IT"/>
              </w:rPr>
            </w:pPr>
          </w:p>
          <w:p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a) individualmente e in raggruppamento temporaneo o consorzio ordinario, oppure in più di un raggruppamento temporaneo o consorzio ordinario;</w:t>
            </w:r>
          </w:p>
          <w:p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b) individualmente o in raggruppamento temporaneo o consorzio ordinario e quale consorziata di un consorzio stabile o di un consorzio di cooperative o di imprese artigiane per la quale il consorzio presenta offerta e a tal fine indicata per l’esecuzione;</w:t>
            </w:r>
          </w:p>
          <w:p w:rsidR="004E4ECB" w:rsidRPr="00AC513A" w:rsidRDefault="004E4ECB" w:rsidP="002B7921">
            <w:pPr>
              <w:suppressAutoHyphens w:val="0"/>
              <w:jc w:val="both"/>
              <w:rPr>
                <w:rFonts w:ascii="Trebuchet MS" w:hAnsi="Trebuchet MS"/>
                <w:kern w:val="0"/>
                <w:lang w:eastAsia="it-IT"/>
              </w:rPr>
            </w:pPr>
          </w:p>
        </w:tc>
      </w:tr>
      <w:tr w:rsidR="004E4ECB" w:rsidTr="008867B9">
        <w:tc>
          <w:tcPr>
            <w:tcW w:w="704" w:type="dxa"/>
          </w:tcPr>
          <w:p w:rsidR="004E4ECB" w:rsidRPr="00BE5453" w:rsidRDefault="00BE5453" w:rsidP="0042716B">
            <w:pPr>
              <w:suppressAutoHyphens w:val="0"/>
              <w:jc w:val="center"/>
              <w:rPr>
                <w:rFonts w:ascii="Trebuchet MS" w:hAnsi="Trebuchet MS"/>
                <w:b/>
                <w:kern w:val="0"/>
                <w:lang w:eastAsia="it-IT"/>
              </w:rPr>
            </w:pPr>
            <w:r>
              <w:rPr>
                <w:rFonts w:ascii="Trebuchet MS" w:hAnsi="Trebuchet MS"/>
                <w:b/>
                <w:kern w:val="0"/>
                <w:lang w:eastAsia="it-IT"/>
              </w:rPr>
              <w:t>2</w:t>
            </w:r>
            <w:r w:rsidR="0042716B">
              <w:rPr>
                <w:rFonts w:ascii="Trebuchet MS" w:hAnsi="Trebuchet MS"/>
                <w:b/>
                <w:kern w:val="0"/>
                <w:lang w:eastAsia="it-IT"/>
              </w:rPr>
              <w:t>1</w:t>
            </w:r>
            <w:r>
              <w:rPr>
                <w:rFonts w:ascii="Trebuchet MS" w:hAnsi="Trebuchet MS"/>
                <w:b/>
                <w:kern w:val="0"/>
                <w:lang w:eastAsia="it-IT"/>
              </w:rPr>
              <w:t>.</w:t>
            </w:r>
          </w:p>
        </w:tc>
        <w:tc>
          <w:tcPr>
            <w:tcW w:w="8919" w:type="dxa"/>
          </w:tcPr>
          <w:p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 xml:space="preserve">di essere edotto degli obblighi derivanti dal </w:t>
            </w:r>
            <w:r w:rsidRPr="009A1511">
              <w:rPr>
                <w:rFonts w:ascii="Trebuchet MS" w:hAnsi="Trebuchet MS"/>
                <w:kern w:val="0"/>
                <w:lang w:eastAsia="it-IT"/>
              </w:rPr>
              <w:t xml:space="preserve">Patto di </w:t>
            </w:r>
            <w:r w:rsidRPr="00C63373">
              <w:rPr>
                <w:rFonts w:ascii="Trebuchet MS" w:hAnsi="Trebuchet MS"/>
                <w:kern w:val="0"/>
                <w:lang w:eastAsia="it-IT"/>
              </w:rPr>
              <w:t>Integrità</w:t>
            </w:r>
            <w:r w:rsidR="009A1511" w:rsidRPr="00C63373">
              <w:rPr>
                <w:rFonts w:ascii="Trebuchet MS" w:hAnsi="Trebuchet MS"/>
                <w:kern w:val="0"/>
                <w:lang w:eastAsia="it-IT"/>
              </w:rPr>
              <w:t xml:space="preserve"> (allegato C) </w:t>
            </w:r>
            <w:r w:rsidRPr="00C63373">
              <w:rPr>
                <w:rFonts w:ascii="Trebuchet MS" w:hAnsi="Trebuchet MS"/>
                <w:kern w:val="0"/>
                <w:lang w:eastAsia="it-IT"/>
              </w:rPr>
              <w:t>adottato</w:t>
            </w:r>
            <w:r w:rsidRPr="004E4ECB">
              <w:rPr>
                <w:rFonts w:ascii="Trebuchet MS" w:hAnsi="Trebuchet MS"/>
                <w:kern w:val="0"/>
                <w:lang w:eastAsia="it-IT"/>
              </w:rPr>
              <w:t xml:space="preserve"> dalla </w:t>
            </w:r>
            <w:r w:rsidRPr="004E4ECB">
              <w:rPr>
                <w:rFonts w:ascii="Trebuchet MS" w:hAnsi="Trebuchet MS"/>
                <w:kern w:val="0"/>
                <w:lang w:eastAsia="it-IT"/>
              </w:rPr>
              <w:lastRenderedPageBreak/>
              <w:t>stazione appaltante</w:t>
            </w:r>
            <w:r>
              <w:rPr>
                <w:rFonts w:ascii="Trebuchet MS" w:hAnsi="Trebuchet MS"/>
                <w:kern w:val="0"/>
                <w:lang w:eastAsia="it-IT"/>
              </w:rPr>
              <w:t xml:space="preserve"> e </w:t>
            </w:r>
            <w:r w:rsidR="009A1511">
              <w:rPr>
                <w:rFonts w:ascii="Trebuchet MS" w:hAnsi="Trebuchet MS"/>
                <w:kern w:val="0"/>
                <w:lang w:eastAsia="it-IT"/>
              </w:rPr>
              <w:t xml:space="preserve">che ha restituito sottoscritto nella documentazione </w:t>
            </w:r>
            <w:r>
              <w:rPr>
                <w:rFonts w:ascii="Trebuchet MS" w:hAnsi="Trebuchet MS"/>
                <w:kern w:val="0"/>
                <w:lang w:eastAsia="it-IT"/>
              </w:rPr>
              <w:t>di gara</w:t>
            </w:r>
            <w:r w:rsidRPr="004E4ECB">
              <w:rPr>
                <w:rFonts w:ascii="Trebuchet MS" w:hAnsi="Trebuchet MS"/>
                <w:kern w:val="0"/>
                <w:lang w:eastAsia="it-IT"/>
              </w:rPr>
              <w:t>,</w:t>
            </w:r>
            <w:r w:rsidRPr="004E4ECB">
              <w:rPr>
                <w:rFonts w:ascii="Trebuchet MS" w:hAnsi="Trebuchet MS"/>
                <w:i/>
                <w:kern w:val="0"/>
                <w:lang w:eastAsia="it-IT"/>
              </w:rPr>
              <w:t xml:space="preserve"> </w:t>
            </w:r>
            <w:r w:rsidRPr="004E4ECB">
              <w:rPr>
                <w:rFonts w:ascii="Trebuchet MS" w:hAnsi="Trebuchet MS"/>
                <w:kern w:val="0"/>
                <w:lang w:eastAsia="it-IT"/>
              </w:rPr>
              <w:t>e si impegna, in caso di aggiudicazione, ad osservare e a far osservare ai propri dipendenti e collaboratori, per quanto applicabile, il suddetto codice, pena la risoluzione del contratto</w:t>
            </w:r>
            <w:r w:rsidR="00A02970" w:rsidRPr="00A02970">
              <w:rPr>
                <w:rFonts w:ascii="Trebuchet MS" w:hAnsi="Trebuchet MS"/>
                <w:kern w:val="0"/>
                <w:lang w:eastAsia="it-IT"/>
              </w:rPr>
              <w:t xml:space="preserve">. </w:t>
            </w:r>
            <w:r w:rsidR="00A02970" w:rsidRPr="00A02970">
              <w:rPr>
                <w:rFonts w:ascii="Trebuchet MS" w:hAnsi="Trebuchet MS"/>
                <w:kern w:val="0"/>
                <w:u w:val="single"/>
                <w:lang w:eastAsia="it-IT"/>
              </w:rPr>
              <w:t>La mancata accettazione delle clausole contenute nel patto di integrità costituisce causa di esclusione dalla gara, ai sensi dell’articolo 83-bis, del decreto legislativo 159/2011</w:t>
            </w:r>
            <w:r>
              <w:rPr>
                <w:rFonts w:ascii="Trebuchet MS" w:hAnsi="Trebuchet MS"/>
                <w:kern w:val="0"/>
                <w:lang w:eastAsia="it-IT"/>
              </w:rPr>
              <w:t>;</w:t>
            </w:r>
          </w:p>
          <w:p w:rsidR="004E4ECB" w:rsidRPr="00AC513A" w:rsidRDefault="004E4ECB" w:rsidP="002B7921">
            <w:pPr>
              <w:suppressAutoHyphens w:val="0"/>
              <w:jc w:val="both"/>
              <w:rPr>
                <w:rFonts w:ascii="Trebuchet MS" w:hAnsi="Trebuchet MS"/>
                <w:kern w:val="0"/>
                <w:lang w:eastAsia="it-IT"/>
              </w:rPr>
            </w:pPr>
          </w:p>
        </w:tc>
      </w:tr>
      <w:tr w:rsidR="004E4ECB" w:rsidTr="008867B9">
        <w:tc>
          <w:tcPr>
            <w:tcW w:w="704" w:type="dxa"/>
          </w:tcPr>
          <w:p w:rsidR="004E4ECB" w:rsidRPr="00BE5453" w:rsidRDefault="00BE5453" w:rsidP="0042716B">
            <w:pPr>
              <w:suppressAutoHyphens w:val="0"/>
              <w:jc w:val="center"/>
              <w:rPr>
                <w:rFonts w:ascii="Trebuchet MS" w:hAnsi="Trebuchet MS"/>
                <w:b/>
                <w:kern w:val="0"/>
                <w:lang w:eastAsia="it-IT"/>
              </w:rPr>
            </w:pPr>
            <w:r>
              <w:rPr>
                <w:rFonts w:ascii="Trebuchet MS" w:hAnsi="Trebuchet MS"/>
                <w:b/>
                <w:kern w:val="0"/>
                <w:lang w:eastAsia="it-IT"/>
              </w:rPr>
              <w:lastRenderedPageBreak/>
              <w:t>2</w:t>
            </w:r>
            <w:r w:rsidR="0042716B">
              <w:rPr>
                <w:rFonts w:ascii="Trebuchet MS" w:hAnsi="Trebuchet MS"/>
                <w:b/>
                <w:kern w:val="0"/>
                <w:lang w:eastAsia="it-IT"/>
              </w:rPr>
              <w:t>2</w:t>
            </w:r>
            <w:r>
              <w:rPr>
                <w:rFonts w:ascii="Trebuchet MS" w:hAnsi="Trebuchet MS"/>
                <w:b/>
                <w:kern w:val="0"/>
                <w:lang w:eastAsia="it-IT"/>
              </w:rPr>
              <w:t>.</w:t>
            </w:r>
          </w:p>
        </w:tc>
        <w:tc>
          <w:tcPr>
            <w:tcW w:w="8919" w:type="dxa"/>
          </w:tcPr>
          <w:p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 xml:space="preserve">in ordine alla sussistenza o meno dei «reati» di cui D. </w:t>
            </w:r>
            <w:proofErr w:type="spellStart"/>
            <w:r w:rsidRPr="004E4ECB">
              <w:rPr>
                <w:rFonts w:ascii="Trebuchet MS" w:hAnsi="Trebuchet MS"/>
                <w:kern w:val="0"/>
                <w:lang w:eastAsia="it-IT"/>
              </w:rPr>
              <w:t>Lgs</w:t>
            </w:r>
            <w:proofErr w:type="spellEnd"/>
            <w:r w:rsidRPr="004E4ECB">
              <w:rPr>
                <w:rFonts w:ascii="Trebuchet MS" w:hAnsi="Trebuchet MS"/>
                <w:kern w:val="0"/>
                <w:lang w:eastAsia="it-IT"/>
              </w:rPr>
              <w:t>. 36/2023, artt. 94 e 98, di allegare:</w:t>
            </w:r>
          </w:p>
          <w:p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fldChar w:fldCharType="begin">
                <w:ffData>
                  <w:name w:val=""/>
                  <w:enabled/>
                  <w:calcOnExit w:val="0"/>
                  <w:checkBox>
                    <w:sizeAuto/>
                    <w:default w:val="0"/>
                  </w:checkBox>
                </w:ffData>
              </w:fldChar>
            </w:r>
            <w:r w:rsidRPr="004E4ECB">
              <w:rPr>
                <w:rFonts w:ascii="Trebuchet MS" w:hAnsi="Trebuchet MS"/>
                <w:kern w:val="0"/>
                <w:lang w:eastAsia="it-IT"/>
              </w:rPr>
              <w:instrText xml:space="preserve"> FORMCHECKBOX </w:instrText>
            </w:r>
            <w:r w:rsidR="00756D1F">
              <w:rPr>
                <w:rFonts w:ascii="Trebuchet MS" w:hAnsi="Trebuchet MS"/>
                <w:kern w:val="0"/>
                <w:lang w:eastAsia="it-IT"/>
              </w:rPr>
            </w:r>
            <w:r w:rsidR="00756D1F">
              <w:rPr>
                <w:rFonts w:ascii="Trebuchet MS" w:hAnsi="Trebuchet MS"/>
                <w:kern w:val="0"/>
                <w:lang w:eastAsia="it-IT"/>
              </w:rPr>
              <w:fldChar w:fldCharType="separate"/>
            </w:r>
            <w:r w:rsidRPr="004E4ECB">
              <w:rPr>
                <w:rFonts w:ascii="Trebuchet MS" w:hAnsi="Trebuchet MS"/>
                <w:kern w:val="0"/>
                <w:lang w:eastAsia="it-IT"/>
              </w:rPr>
              <w:fldChar w:fldCharType="end"/>
            </w:r>
            <w:r w:rsidRPr="004E4ECB">
              <w:rPr>
                <w:rFonts w:ascii="Trebuchet MS" w:hAnsi="Trebuchet MS"/>
                <w:kern w:val="0"/>
                <w:lang w:eastAsia="it-IT"/>
              </w:rPr>
              <w:t xml:space="preserve"> il DGUE, compilato anche per terzi;</w:t>
            </w:r>
          </w:p>
          <w:p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fldChar w:fldCharType="begin">
                <w:ffData>
                  <w:name w:val=""/>
                  <w:enabled/>
                  <w:calcOnExit w:val="0"/>
                  <w:checkBox>
                    <w:sizeAuto/>
                    <w:default w:val="0"/>
                  </w:checkBox>
                </w:ffData>
              </w:fldChar>
            </w:r>
            <w:r w:rsidRPr="004E4ECB">
              <w:rPr>
                <w:rFonts w:ascii="Trebuchet MS" w:hAnsi="Trebuchet MS"/>
                <w:kern w:val="0"/>
                <w:lang w:eastAsia="it-IT"/>
              </w:rPr>
              <w:instrText xml:space="preserve"> FORMCHECKBOX </w:instrText>
            </w:r>
            <w:r w:rsidR="00756D1F">
              <w:rPr>
                <w:rFonts w:ascii="Trebuchet MS" w:hAnsi="Trebuchet MS"/>
                <w:kern w:val="0"/>
                <w:lang w:eastAsia="it-IT"/>
              </w:rPr>
            </w:r>
            <w:r w:rsidR="00756D1F">
              <w:rPr>
                <w:rFonts w:ascii="Trebuchet MS" w:hAnsi="Trebuchet MS"/>
                <w:kern w:val="0"/>
                <w:lang w:eastAsia="it-IT"/>
              </w:rPr>
              <w:fldChar w:fldCharType="separate"/>
            </w:r>
            <w:r w:rsidRPr="004E4ECB">
              <w:rPr>
                <w:rFonts w:ascii="Trebuchet MS" w:hAnsi="Trebuchet MS"/>
                <w:kern w:val="0"/>
                <w:lang w:eastAsia="it-IT"/>
              </w:rPr>
              <w:fldChar w:fldCharType="end"/>
            </w:r>
            <w:r w:rsidRPr="004E4ECB">
              <w:rPr>
                <w:rFonts w:ascii="Trebuchet MS" w:hAnsi="Trebuchet MS"/>
                <w:kern w:val="0"/>
                <w:lang w:eastAsia="it-IT"/>
              </w:rPr>
              <w:t>il DGUE, compilato solo per sé medesimo;</w:t>
            </w:r>
          </w:p>
          <w:p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fldChar w:fldCharType="begin">
                <w:ffData>
                  <w:name w:val=""/>
                  <w:enabled/>
                  <w:calcOnExit w:val="0"/>
                  <w:checkBox>
                    <w:sizeAuto/>
                    <w:default w:val="0"/>
                  </w:checkBox>
                </w:ffData>
              </w:fldChar>
            </w:r>
            <w:r w:rsidRPr="004E4ECB">
              <w:rPr>
                <w:rFonts w:ascii="Trebuchet MS" w:hAnsi="Trebuchet MS"/>
                <w:kern w:val="0"/>
                <w:lang w:eastAsia="it-IT"/>
              </w:rPr>
              <w:instrText xml:space="preserve"> FORMCHECKBOX </w:instrText>
            </w:r>
            <w:r w:rsidR="00756D1F">
              <w:rPr>
                <w:rFonts w:ascii="Trebuchet MS" w:hAnsi="Trebuchet MS"/>
                <w:kern w:val="0"/>
                <w:lang w:eastAsia="it-IT"/>
              </w:rPr>
            </w:r>
            <w:r w:rsidR="00756D1F">
              <w:rPr>
                <w:rFonts w:ascii="Trebuchet MS" w:hAnsi="Trebuchet MS"/>
                <w:kern w:val="0"/>
                <w:lang w:eastAsia="it-IT"/>
              </w:rPr>
              <w:fldChar w:fldCharType="separate"/>
            </w:r>
            <w:r w:rsidRPr="004E4ECB">
              <w:rPr>
                <w:rFonts w:ascii="Trebuchet MS" w:hAnsi="Trebuchet MS"/>
                <w:kern w:val="0"/>
                <w:lang w:eastAsia="it-IT"/>
              </w:rPr>
              <w:fldChar w:fldCharType="end"/>
            </w:r>
            <w:r w:rsidRPr="004E4ECB">
              <w:rPr>
                <w:rFonts w:ascii="Trebuchet MS" w:hAnsi="Trebuchet MS"/>
                <w:kern w:val="0"/>
                <w:lang w:eastAsia="it-IT"/>
              </w:rPr>
              <w:t xml:space="preserve"> il DGUE, sottoscri</w:t>
            </w:r>
            <w:r>
              <w:rPr>
                <w:rFonts w:ascii="Trebuchet MS" w:hAnsi="Trebuchet MS"/>
                <w:kern w:val="0"/>
                <w:lang w:eastAsia="it-IT"/>
              </w:rPr>
              <w:t>tto da ogni diretto interessato;</w:t>
            </w:r>
          </w:p>
          <w:p w:rsidR="004E4ECB" w:rsidRPr="00AC513A" w:rsidRDefault="004E4ECB" w:rsidP="002B7921">
            <w:pPr>
              <w:suppressAutoHyphens w:val="0"/>
              <w:jc w:val="both"/>
              <w:rPr>
                <w:rFonts w:ascii="Trebuchet MS" w:hAnsi="Trebuchet MS"/>
                <w:kern w:val="0"/>
                <w:lang w:eastAsia="it-IT"/>
              </w:rPr>
            </w:pPr>
          </w:p>
        </w:tc>
      </w:tr>
    </w:tbl>
    <w:tbl>
      <w:tblPr>
        <w:tblW w:w="5000" w:type="pct"/>
        <w:tblLook w:val="04A0" w:firstRow="1" w:lastRow="0" w:firstColumn="1" w:lastColumn="0" w:noHBand="0" w:noVBand="1"/>
      </w:tblPr>
      <w:tblGrid>
        <w:gridCol w:w="9854"/>
      </w:tblGrid>
      <w:tr w:rsidR="00AC513A" w:rsidRPr="00AC513A" w:rsidTr="002B7921">
        <w:tc>
          <w:tcPr>
            <w:tcW w:w="5000" w:type="pct"/>
            <w:shd w:val="clear" w:color="auto" w:fill="auto"/>
          </w:tcPr>
          <w:p w:rsidR="00AC513A" w:rsidRPr="00AC513A" w:rsidRDefault="00AC513A" w:rsidP="00AC513A">
            <w:pPr>
              <w:suppressAutoHyphens w:val="0"/>
              <w:jc w:val="both"/>
              <w:rPr>
                <w:rFonts w:ascii="Avenir Next" w:hAnsi="Avenir Next"/>
                <w:kern w:val="0"/>
                <w:sz w:val="24"/>
                <w:szCs w:val="24"/>
                <w:lang w:eastAsia="it-IT"/>
              </w:rPr>
            </w:pPr>
          </w:p>
        </w:tc>
      </w:tr>
    </w:tbl>
    <w:p w:rsidR="005D6DA3" w:rsidRDefault="005D6DA3"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t xml:space="preserve">D. </w:t>
      </w:r>
      <w:r w:rsidRPr="005D6DA3">
        <w:rPr>
          <w:rFonts w:ascii="Trebuchet MS" w:hAnsi="Trebuchet MS"/>
          <w:b/>
          <w:bCs/>
          <w:iCs/>
          <w:kern w:val="0"/>
          <w:lang w:eastAsia="it-IT"/>
        </w:rPr>
        <w:t>(EVENTUALE) MISURE DI SELF- CLEANING</w:t>
      </w:r>
    </w:p>
    <w:p w:rsidR="00EA3470" w:rsidRPr="00C922D7" w:rsidRDefault="00EA3470"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p>
    <w:p w:rsidR="00AC513A" w:rsidRDefault="00AC513A" w:rsidP="00AC513A">
      <w:pPr>
        <w:widowControl/>
        <w:suppressAutoHyphens w:val="0"/>
        <w:ind w:left="284" w:hanging="284"/>
        <w:jc w:val="both"/>
        <w:rPr>
          <w:rFonts w:ascii="Avenir Next" w:eastAsia="Calibri" w:hAnsi="Avenir Next"/>
          <w:kern w:val="0"/>
          <w:sz w:val="22"/>
          <w:szCs w:val="22"/>
          <w:lang w:eastAsia="en-US"/>
        </w:rPr>
      </w:pPr>
    </w:p>
    <w:p w:rsidR="00EA3470" w:rsidRPr="00CF54C5" w:rsidRDefault="00EA3470" w:rsidP="00EA3470">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rsidR="00EA3470" w:rsidRDefault="00EA3470" w:rsidP="00EA3470">
      <w:pPr>
        <w:widowControl/>
        <w:suppressAutoHyphens w:val="0"/>
        <w:jc w:val="center"/>
        <w:rPr>
          <w:rFonts w:ascii="Trebuchet MS" w:hAnsi="Trebuchet MS"/>
          <w:i/>
          <w:kern w:val="0"/>
          <w:u w:val="single"/>
          <w:lang w:eastAsia="it-IT"/>
        </w:rPr>
      </w:pPr>
    </w:p>
    <w:p w:rsidR="00EA3470" w:rsidRPr="00CF54C5" w:rsidRDefault="00EA3470" w:rsidP="00EA3470">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rsidR="00EA3470" w:rsidRPr="00AC513A" w:rsidRDefault="00EA3470" w:rsidP="00AC513A">
      <w:pPr>
        <w:widowControl/>
        <w:suppressAutoHyphens w:val="0"/>
        <w:ind w:left="284" w:hanging="284"/>
        <w:jc w:val="both"/>
        <w:rPr>
          <w:rFonts w:ascii="Avenir Next" w:eastAsia="Calibri" w:hAnsi="Avenir Next"/>
          <w:kern w:val="0"/>
          <w:sz w:val="22"/>
          <w:szCs w:val="22"/>
          <w:lang w:eastAsia="en-US"/>
        </w:rPr>
      </w:pPr>
    </w:p>
    <w:tbl>
      <w:tblPr>
        <w:tblStyle w:val="Grigliatabell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4"/>
        <w:gridCol w:w="9037"/>
      </w:tblGrid>
      <w:tr w:rsidR="00957B42" w:rsidTr="00BC01AE">
        <w:tc>
          <w:tcPr>
            <w:tcW w:w="704" w:type="dxa"/>
          </w:tcPr>
          <w:p w:rsidR="005D6DA3" w:rsidRPr="007B5149" w:rsidRDefault="007B5149" w:rsidP="0042716B">
            <w:pPr>
              <w:suppressAutoHyphens w:val="0"/>
              <w:jc w:val="center"/>
              <w:rPr>
                <w:rFonts w:ascii="Trebuchet MS" w:hAnsi="Trebuchet MS"/>
                <w:b/>
                <w:kern w:val="0"/>
                <w:lang w:eastAsia="it-IT"/>
              </w:rPr>
            </w:pPr>
            <w:r w:rsidRPr="007B5149">
              <w:rPr>
                <w:rFonts w:ascii="Trebuchet MS" w:hAnsi="Trebuchet MS"/>
                <w:b/>
                <w:kern w:val="0"/>
                <w:lang w:eastAsia="it-IT"/>
              </w:rPr>
              <w:t>2</w:t>
            </w:r>
            <w:r w:rsidR="0042716B">
              <w:rPr>
                <w:rFonts w:ascii="Trebuchet MS" w:hAnsi="Trebuchet MS"/>
                <w:b/>
                <w:kern w:val="0"/>
                <w:lang w:eastAsia="it-IT"/>
              </w:rPr>
              <w:t>3</w:t>
            </w:r>
            <w:r w:rsidRPr="007B5149">
              <w:rPr>
                <w:rFonts w:ascii="Trebuchet MS" w:hAnsi="Trebuchet MS"/>
                <w:b/>
                <w:kern w:val="0"/>
                <w:lang w:eastAsia="it-IT"/>
              </w:rPr>
              <w:t>.</w:t>
            </w:r>
          </w:p>
        </w:tc>
        <w:tc>
          <w:tcPr>
            <w:tcW w:w="9037" w:type="dxa"/>
          </w:tcPr>
          <w:p w:rsidR="005D6DA3" w:rsidRDefault="007B5149" w:rsidP="00BC01AE">
            <w:pPr>
              <w:suppressAutoHyphens w:val="0"/>
              <w:ind w:left="459" w:hanging="425"/>
              <w:jc w:val="both"/>
              <w:rPr>
                <w:rFonts w:ascii="Trebuchet MS" w:hAnsi="Trebuchet MS"/>
                <w:kern w:val="0"/>
                <w:lang w:eastAsia="it-IT"/>
              </w:rPr>
            </w:pPr>
            <w:r w:rsidRPr="004E4ECB">
              <w:rPr>
                <w:rFonts w:ascii="Trebuchet MS" w:hAnsi="Trebuchet MS"/>
                <w:kern w:val="0"/>
                <w:lang w:eastAsia="it-IT"/>
              </w:rPr>
              <w:fldChar w:fldCharType="begin">
                <w:ffData>
                  <w:name w:val="Controllo43"/>
                  <w:enabled/>
                  <w:calcOnExit w:val="0"/>
                  <w:checkBox>
                    <w:sizeAuto/>
                    <w:default w:val="0"/>
                  </w:checkBox>
                </w:ffData>
              </w:fldChar>
            </w:r>
            <w:r w:rsidRPr="004E4ECB">
              <w:rPr>
                <w:rFonts w:ascii="Trebuchet MS" w:hAnsi="Trebuchet MS"/>
                <w:kern w:val="0"/>
                <w:lang w:eastAsia="it-IT"/>
              </w:rPr>
              <w:instrText xml:space="preserve"> FORMCHECKBOX </w:instrText>
            </w:r>
            <w:r w:rsidR="00756D1F">
              <w:rPr>
                <w:rFonts w:ascii="Trebuchet MS" w:hAnsi="Trebuchet MS"/>
                <w:kern w:val="0"/>
                <w:lang w:eastAsia="it-IT"/>
              </w:rPr>
            </w:r>
            <w:r w:rsidR="00756D1F">
              <w:rPr>
                <w:rFonts w:ascii="Trebuchet MS" w:hAnsi="Trebuchet MS"/>
                <w:kern w:val="0"/>
                <w:lang w:eastAsia="it-IT"/>
              </w:rPr>
              <w:fldChar w:fldCharType="separate"/>
            </w:r>
            <w:r w:rsidRPr="004E4ECB">
              <w:rPr>
                <w:rFonts w:ascii="Trebuchet MS" w:hAnsi="Trebuchet MS"/>
                <w:kern w:val="0"/>
                <w:lang w:eastAsia="it-IT"/>
              </w:rPr>
              <w:fldChar w:fldCharType="end"/>
            </w:r>
            <w:r>
              <w:rPr>
                <w:rFonts w:ascii="Trebuchet MS" w:hAnsi="Trebuchet MS"/>
                <w:kern w:val="0"/>
                <w:lang w:eastAsia="it-IT"/>
              </w:rPr>
              <w:t xml:space="preserve"> </w:t>
            </w:r>
            <w:r w:rsidR="00957B42" w:rsidRPr="00957B42">
              <w:rPr>
                <w:rFonts w:ascii="Trebuchet MS" w:hAnsi="Trebuchet MS"/>
                <w:kern w:val="0"/>
                <w:lang w:eastAsia="it-IT"/>
              </w:rPr>
              <w:t>L’operatore economico</w:t>
            </w:r>
            <w:r w:rsidR="00957B42">
              <w:rPr>
                <w:rFonts w:ascii="Trebuchet MS" w:hAnsi="Trebuchet MS"/>
                <w:kern w:val="0"/>
                <w:lang w:eastAsia="it-IT"/>
              </w:rPr>
              <w:t>,</w:t>
            </w:r>
            <w:r w:rsidR="00957B42" w:rsidRPr="00957B42">
              <w:rPr>
                <w:rFonts w:ascii="Trebuchet MS" w:hAnsi="Trebuchet MS"/>
                <w:kern w:val="0"/>
                <w:lang w:eastAsia="it-IT"/>
              </w:rPr>
              <w:t xml:space="preserve"> </w:t>
            </w:r>
            <w:r w:rsidR="00957B42">
              <w:rPr>
                <w:rFonts w:ascii="Trebuchet MS" w:hAnsi="Trebuchet MS"/>
                <w:kern w:val="0"/>
                <w:lang w:eastAsia="it-IT"/>
              </w:rPr>
              <w:t>rappresentato dal so</w:t>
            </w:r>
            <w:r w:rsidR="00957B42" w:rsidRPr="00957B42">
              <w:rPr>
                <w:rFonts w:ascii="Trebuchet MS" w:hAnsi="Trebuchet MS"/>
                <w:kern w:val="0"/>
                <w:lang w:eastAsia="it-IT"/>
              </w:rPr>
              <w:t>ttoscritto, versando in una delle situazioni di cui all’articolo 94 (ad eccezione del comma 6)</w:t>
            </w:r>
          </w:p>
          <w:p w:rsidR="00957B42" w:rsidRPr="00957B42" w:rsidRDefault="00957B42" w:rsidP="007B5149">
            <w:pPr>
              <w:suppressAutoHyphens w:val="0"/>
              <w:ind w:left="1168"/>
              <w:jc w:val="both"/>
              <w:rPr>
                <w:rFonts w:ascii="Trebuchet MS" w:hAnsi="Trebuchet MS"/>
                <w:b/>
                <w:bCs/>
                <w:kern w:val="0"/>
                <w:lang w:eastAsia="it-IT"/>
              </w:rPr>
            </w:pPr>
            <w:r w:rsidRPr="00957B42">
              <w:rPr>
                <w:rFonts w:ascii="Trebuchet MS" w:hAnsi="Trebuchet MS"/>
                <w:b/>
                <w:bCs/>
                <w:kern w:val="0"/>
                <w:lang w:eastAsia="it-IT"/>
              </w:rPr>
              <w:t xml:space="preserve">Ovvero </w:t>
            </w:r>
          </w:p>
          <w:p w:rsidR="00957B42" w:rsidRPr="00AC513A" w:rsidRDefault="007B5149" w:rsidP="00BC01AE">
            <w:pPr>
              <w:suppressAutoHyphens w:val="0"/>
              <w:ind w:left="459" w:hanging="425"/>
              <w:jc w:val="both"/>
              <w:rPr>
                <w:rFonts w:ascii="Trebuchet MS" w:hAnsi="Trebuchet MS"/>
                <w:kern w:val="0"/>
                <w:lang w:eastAsia="it-IT"/>
              </w:rPr>
            </w:pPr>
            <w:r w:rsidRPr="004E4ECB">
              <w:rPr>
                <w:rFonts w:ascii="Trebuchet MS" w:hAnsi="Trebuchet MS"/>
                <w:kern w:val="0"/>
                <w:lang w:eastAsia="it-IT"/>
              </w:rPr>
              <w:fldChar w:fldCharType="begin">
                <w:ffData>
                  <w:name w:val="Controllo43"/>
                  <w:enabled/>
                  <w:calcOnExit w:val="0"/>
                  <w:checkBox>
                    <w:sizeAuto/>
                    <w:default w:val="0"/>
                  </w:checkBox>
                </w:ffData>
              </w:fldChar>
            </w:r>
            <w:r w:rsidRPr="004E4ECB">
              <w:rPr>
                <w:rFonts w:ascii="Trebuchet MS" w:hAnsi="Trebuchet MS"/>
                <w:kern w:val="0"/>
                <w:lang w:eastAsia="it-IT"/>
              </w:rPr>
              <w:instrText xml:space="preserve"> FORMCHECKBOX </w:instrText>
            </w:r>
            <w:r w:rsidR="00756D1F">
              <w:rPr>
                <w:rFonts w:ascii="Trebuchet MS" w:hAnsi="Trebuchet MS"/>
                <w:kern w:val="0"/>
                <w:lang w:eastAsia="it-IT"/>
              </w:rPr>
            </w:r>
            <w:r w:rsidR="00756D1F">
              <w:rPr>
                <w:rFonts w:ascii="Trebuchet MS" w:hAnsi="Trebuchet MS"/>
                <w:kern w:val="0"/>
                <w:lang w:eastAsia="it-IT"/>
              </w:rPr>
              <w:fldChar w:fldCharType="separate"/>
            </w:r>
            <w:r w:rsidRPr="004E4ECB">
              <w:rPr>
                <w:rFonts w:ascii="Trebuchet MS" w:hAnsi="Trebuchet MS"/>
                <w:kern w:val="0"/>
                <w:lang w:eastAsia="it-IT"/>
              </w:rPr>
              <w:fldChar w:fldCharType="end"/>
            </w:r>
            <w:r>
              <w:rPr>
                <w:rFonts w:ascii="Trebuchet MS" w:hAnsi="Trebuchet MS"/>
                <w:kern w:val="0"/>
                <w:lang w:eastAsia="it-IT"/>
              </w:rPr>
              <w:t xml:space="preserve">  </w:t>
            </w:r>
            <w:r w:rsidR="00957B42" w:rsidRPr="00957B42">
              <w:rPr>
                <w:rFonts w:ascii="Trebuchet MS" w:hAnsi="Trebuchet MS"/>
                <w:kern w:val="0"/>
                <w:lang w:eastAsia="it-IT"/>
              </w:rPr>
              <w:t>L’operatore economico</w:t>
            </w:r>
            <w:r w:rsidR="00957B42">
              <w:rPr>
                <w:rFonts w:ascii="Trebuchet MS" w:hAnsi="Trebuchet MS"/>
                <w:kern w:val="0"/>
                <w:lang w:eastAsia="it-IT"/>
              </w:rPr>
              <w:t>,</w:t>
            </w:r>
            <w:r w:rsidR="00957B42" w:rsidRPr="00957B42">
              <w:rPr>
                <w:rFonts w:ascii="Trebuchet MS" w:hAnsi="Trebuchet MS"/>
                <w:kern w:val="0"/>
                <w:lang w:eastAsia="it-IT"/>
              </w:rPr>
              <w:t xml:space="preserve"> rappresentato dal sottoscritto, versando in una delle situazioni di cui all’articolo 95 (ad eccezione del comma 2)</w:t>
            </w:r>
          </w:p>
        </w:tc>
      </w:tr>
      <w:tr w:rsidR="00957B42" w:rsidTr="00BC01AE">
        <w:tc>
          <w:tcPr>
            <w:tcW w:w="704" w:type="dxa"/>
          </w:tcPr>
          <w:p w:rsidR="005D6DA3" w:rsidRPr="00EF6C68" w:rsidRDefault="005D6DA3" w:rsidP="002B7921">
            <w:pPr>
              <w:suppressAutoHyphens w:val="0"/>
              <w:jc w:val="both"/>
              <w:rPr>
                <w:rFonts w:ascii="Trebuchet MS" w:hAnsi="Trebuchet MS"/>
                <w:kern w:val="0"/>
                <w:lang w:eastAsia="it-IT"/>
              </w:rPr>
            </w:pPr>
          </w:p>
        </w:tc>
        <w:tc>
          <w:tcPr>
            <w:tcW w:w="9037" w:type="dxa"/>
          </w:tcPr>
          <w:p w:rsidR="005D6DA3" w:rsidRDefault="005D6DA3" w:rsidP="002B7921">
            <w:pPr>
              <w:suppressAutoHyphens w:val="0"/>
              <w:jc w:val="both"/>
              <w:rPr>
                <w:rFonts w:ascii="Trebuchet MS" w:hAnsi="Trebuchet MS"/>
                <w:kern w:val="0"/>
                <w:lang w:eastAsia="it-IT"/>
              </w:rPr>
            </w:pPr>
          </w:p>
          <w:p w:rsidR="00957B42" w:rsidRPr="00957B42" w:rsidRDefault="00957B42" w:rsidP="00957B42">
            <w:pPr>
              <w:suppressAutoHyphens w:val="0"/>
              <w:jc w:val="both"/>
              <w:rPr>
                <w:rFonts w:ascii="Trebuchet MS" w:hAnsi="Trebuchet MS"/>
                <w:b/>
                <w:bCs/>
                <w:kern w:val="0"/>
                <w:lang w:eastAsia="it-IT"/>
              </w:rPr>
            </w:pPr>
            <w:r w:rsidRPr="00957B42">
              <w:rPr>
                <w:rFonts w:ascii="Trebuchet MS" w:hAnsi="Trebuchet MS"/>
                <w:b/>
                <w:bCs/>
                <w:kern w:val="0"/>
                <w:lang w:eastAsia="it-IT"/>
              </w:rPr>
              <w:t>Qualora la causa di esclusione si sia verificata prima della presentazione dell’offerta</w:t>
            </w:r>
          </w:p>
          <w:p w:rsidR="00957B42" w:rsidRPr="00957B42" w:rsidRDefault="00957B42" w:rsidP="00957B42">
            <w:pPr>
              <w:suppressAutoHyphens w:val="0"/>
              <w:jc w:val="both"/>
              <w:rPr>
                <w:rFonts w:ascii="Trebuchet MS" w:hAnsi="Trebuchet MS"/>
                <w:kern w:val="0"/>
                <w:lang w:eastAsia="it-IT"/>
              </w:rPr>
            </w:pPr>
          </w:p>
          <w:p w:rsidR="00957B42" w:rsidRPr="00957B42" w:rsidRDefault="00957B42" w:rsidP="00957B42">
            <w:pPr>
              <w:suppressAutoHyphens w:val="0"/>
              <w:ind w:left="347" w:hanging="284"/>
              <w:jc w:val="both"/>
              <w:rPr>
                <w:rFonts w:ascii="Trebuchet MS" w:hAnsi="Trebuchet MS"/>
                <w:kern w:val="0"/>
                <w:lang w:eastAsia="it-IT"/>
              </w:rPr>
            </w:pPr>
            <w:r w:rsidRPr="00957B42">
              <w:rPr>
                <w:rFonts w:ascii="Trebuchet MS" w:hAnsi="Trebuchet MS"/>
                <w:kern w:val="0"/>
                <w:lang w:eastAsia="it-IT"/>
              </w:rPr>
              <w:fldChar w:fldCharType="begin">
                <w:ffData>
                  <w:name w:val=""/>
                  <w:enabled/>
                  <w:calcOnExit w:val="0"/>
                  <w:checkBox>
                    <w:sizeAuto/>
                    <w:default w:val="0"/>
                  </w:checkBox>
                </w:ffData>
              </w:fldChar>
            </w:r>
            <w:r w:rsidRPr="00957B42">
              <w:rPr>
                <w:rFonts w:ascii="Trebuchet MS" w:hAnsi="Trebuchet MS"/>
                <w:kern w:val="0"/>
                <w:lang w:eastAsia="it-IT"/>
              </w:rPr>
              <w:instrText xml:space="preserve"> FORMCHECKBOX </w:instrText>
            </w:r>
            <w:r w:rsidR="00756D1F">
              <w:rPr>
                <w:rFonts w:ascii="Trebuchet MS" w:hAnsi="Trebuchet MS"/>
                <w:kern w:val="0"/>
                <w:lang w:eastAsia="it-IT"/>
              </w:rPr>
            </w:r>
            <w:r w:rsidR="00756D1F">
              <w:rPr>
                <w:rFonts w:ascii="Trebuchet MS" w:hAnsi="Trebuchet MS"/>
                <w:kern w:val="0"/>
                <w:lang w:eastAsia="it-IT"/>
              </w:rPr>
              <w:fldChar w:fldCharType="separate"/>
            </w:r>
            <w:r w:rsidRPr="00957B42">
              <w:rPr>
                <w:rFonts w:ascii="Trebuchet MS" w:hAnsi="Trebuchet MS"/>
                <w:kern w:val="0"/>
                <w:lang w:eastAsia="it-IT"/>
              </w:rPr>
              <w:fldChar w:fldCharType="end"/>
            </w:r>
            <w:r w:rsidRPr="00957B42">
              <w:rPr>
                <w:rFonts w:ascii="Trebuchet MS" w:hAnsi="Trebuchet MS"/>
                <w:kern w:val="0"/>
                <w:lang w:eastAsia="it-IT"/>
              </w:rPr>
              <w:t xml:space="preserve"> Evidenzia di versare in una causa di esclusione verificatasi prima della presentazione dell’offerta, ossia …………………………………………………………………………………….. e pertanto comunica e comprova con la documentazione allegata di aver adottato le seguenti misure di self-</w:t>
            </w:r>
            <w:proofErr w:type="spellStart"/>
            <w:r w:rsidRPr="00957B42">
              <w:rPr>
                <w:rFonts w:ascii="Trebuchet MS" w:hAnsi="Trebuchet MS"/>
                <w:kern w:val="0"/>
                <w:lang w:eastAsia="it-IT"/>
              </w:rPr>
              <w:t>cleaning</w:t>
            </w:r>
            <w:proofErr w:type="spellEnd"/>
            <w:r w:rsidRPr="00957B42">
              <w:rPr>
                <w:rFonts w:ascii="Trebuchet MS" w:hAnsi="Trebuchet MS"/>
                <w:kern w:val="0"/>
                <w:lang w:eastAsia="it-IT"/>
              </w:rPr>
              <w:t>: …………………………………………………………………………………</w:t>
            </w:r>
            <w:r>
              <w:rPr>
                <w:rFonts w:ascii="Trebuchet MS" w:hAnsi="Trebuchet MS"/>
                <w:kern w:val="0"/>
                <w:lang w:eastAsia="it-IT"/>
              </w:rPr>
              <w:t>……………………………………………………………………</w:t>
            </w:r>
          </w:p>
          <w:p w:rsidR="00957B42" w:rsidRPr="00957B42" w:rsidRDefault="00957B42" w:rsidP="00957B42">
            <w:pPr>
              <w:suppressAutoHyphens w:val="0"/>
              <w:ind w:left="347"/>
              <w:jc w:val="both"/>
              <w:rPr>
                <w:rFonts w:ascii="Trebuchet MS" w:hAnsi="Trebuchet MS"/>
                <w:kern w:val="0"/>
                <w:lang w:eastAsia="it-IT"/>
              </w:rPr>
            </w:pPr>
            <w:r w:rsidRPr="00957B42">
              <w:rPr>
                <w:rFonts w:ascii="Trebuchet MS" w:hAnsi="Trebuchet MS"/>
                <w:kern w:val="0"/>
                <w:lang w:eastAsia="it-IT"/>
              </w:rPr>
              <w:t>……………………………………………………………………………………………………………………………………………………………………………………………………………………………</w:t>
            </w:r>
            <w:r>
              <w:rPr>
                <w:rFonts w:ascii="Trebuchet MS" w:hAnsi="Trebuchet MS"/>
                <w:kern w:val="0"/>
                <w:lang w:eastAsia="it-IT"/>
              </w:rPr>
              <w:t>………………………………………………………………………………………………..</w:t>
            </w:r>
          </w:p>
          <w:p w:rsidR="00116A64" w:rsidRDefault="00116A64" w:rsidP="00957B42">
            <w:pPr>
              <w:suppressAutoHyphens w:val="0"/>
              <w:jc w:val="both"/>
              <w:rPr>
                <w:rFonts w:ascii="Trebuchet MS" w:hAnsi="Trebuchet MS"/>
                <w:b/>
                <w:kern w:val="0"/>
                <w:lang w:eastAsia="it-IT"/>
              </w:rPr>
            </w:pPr>
          </w:p>
          <w:p w:rsidR="00957B42" w:rsidRDefault="00957B42" w:rsidP="00957B42">
            <w:pPr>
              <w:suppressAutoHyphens w:val="0"/>
              <w:jc w:val="both"/>
              <w:rPr>
                <w:rFonts w:ascii="Trebuchet MS" w:hAnsi="Trebuchet MS"/>
                <w:b/>
                <w:kern w:val="0"/>
                <w:lang w:eastAsia="it-IT"/>
              </w:rPr>
            </w:pPr>
            <w:r w:rsidRPr="001C69F1">
              <w:rPr>
                <w:rFonts w:ascii="Trebuchet MS" w:hAnsi="Trebuchet MS"/>
                <w:b/>
                <w:kern w:val="0"/>
                <w:lang w:eastAsia="it-IT"/>
              </w:rPr>
              <w:t xml:space="preserve">Ovvero </w:t>
            </w:r>
          </w:p>
          <w:p w:rsidR="00116A64" w:rsidRPr="001C69F1" w:rsidRDefault="00116A64" w:rsidP="00957B42">
            <w:pPr>
              <w:suppressAutoHyphens w:val="0"/>
              <w:jc w:val="both"/>
              <w:rPr>
                <w:rFonts w:ascii="Trebuchet MS" w:hAnsi="Trebuchet MS"/>
                <w:b/>
                <w:kern w:val="0"/>
                <w:lang w:eastAsia="it-IT"/>
              </w:rPr>
            </w:pPr>
          </w:p>
          <w:p w:rsidR="00957B42" w:rsidRDefault="00957B42" w:rsidP="00EA3470">
            <w:pPr>
              <w:suppressAutoHyphens w:val="0"/>
              <w:ind w:left="403" w:hanging="284"/>
              <w:jc w:val="both"/>
              <w:rPr>
                <w:rFonts w:ascii="Trebuchet MS" w:hAnsi="Trebuchet MS"/>
                <w:kern w:val="0"/>
                <w:lang w:eastAsia="it-IT"/>
              </w:rPr>
            </w:pPr>
            <w:r w:rsidRPr="00957B42">
              <w:rPr>
                <w:rFonts w:ascii="Trebuchet MS" w:hAnsi="Trebuchet MS"/>
                <w:kern w:val="0"/>
                <w:lang w:eastAsia="it-IT"/>
              </w:rPr>
              <w:fldChar w:fldCharType="begin">
                <w:ffData>
                  <w:name w:val=""/>
                  <w:enabled/>
                  <w:calcOnExit w:val="0"/>
                  <w:checkBox>
                    <w:sizeAuto/>
                    <w:default w:val="0"/>
                  </w:checkBox>
                </w:ffData>
              </w:fldChar>
            </w:r>
            <w:r w:rsidRPr="00957B42">
              <w:rPr>
                <w:rFonts w:ascii="Trebuchet MS" w:hAnsi="Trebuchet MS"/>
                <w:kern w:val="0"/>
                <w:lang w:eastAsia="it-IT"/>
              </w:rPr>
              <w:instrText xml:space="preserve"> FORMCHECKBOX </w:instrText>
            </w:r>
            <w:r w:rsidR="00756D1F">
              <w:rPr>
                <w:rFonts w:ascii="Trebuchet MS" w:hAnsi="Trebuchet MS"/>
                <w:kern w:val="0"/>
                <w:lang w:eastAsia="it-IT"/>
              </w:rPr>
            </w:r>
            <w:r w:rsidR="00756D1F">
              <w:rPr>
                <w:rFonts w:ascii="Trebuchet MS" w:hAnsi="Trebuchet MS"/>
                <w:kern w:val="0"/>
                <w:lang w:eastAsia="it-IT"/>
              </w:rPr>
              <w:fldChar w:fldCharType="separate"/>
            </w:r>
            <w:r w:rsidRPr="00957B42">
              <w:rPr>
                <w:rFonts w:ascii="Trebuchet MS" w:hAnsi="Trebuchet MS"/>
                <w:kern w:val="0"/>
                <w:lang w:eastAsia="it-IT"/>
              </w:rPr>
              <w:fldChar w:fldCharType="end"/>
            </w:r>
            <w:r w:rsidR="001C69F1">
              <w:rPr>
                <w:rFonts w:ascii="Trebuchet MS" w:hAnsi="Trebuchet MS"/>
                <w:kern w:val="0"/>
                <w:lang w:eastAsia="it-IT"/>
              </w:rPr>
              <w:t xml:space="preserve"> </w:t>
            </w:r>
            <w:r w:rsidRPr="00957B42">
              <w:rPr>
                <w:rFonts w:ascii="Trebuchet MS" w:hAnsi="Trebuchet MS"/>
                <w:kern w:val="0"/>
                <w:lang w:eastAsia="it-IT"/>
              </w:rPr>
              <w:t>non essendo possibile adottare le misure di self-</w:t>
            </w:r>
            <w:proofErr w:type="spellStart"/>
            <w:r w:rsidRPr="00957B42">
              <w:rPr>
                <w:rFonts w:ascii="Trebuchet MS" w:hAnsi="Trebuchet MS"/>
                <w:kern w:val="0"/>
                <w:lang w:eastAsia="it-IT"/>
              </w:rPr>
              <w:t>cleaning</w:t>
            </w:r>
            <w:proofErr w:type="spellEnd"/>
            <w:r w:rsidRPr="00957B42">
              <w:rPr>
                <w:rFonts w:ascii="Trebuchet MS" w:hAnsi="Trebuchet MS"/>
                <w:kern w:val="0"/>
                <w:lang w:eastAsia="it-IT"/>
              </w:rPr>
              <w:t xml:space="preserve"> prima della presentazione dell’offerta, in quanto ………</w:t>
            </w:r>
            <w:r w:rsidR="001C69F1">
              <w:rPr>
                <w:rFonts w:ascii="Trebuchet MS" w:hAnsi="Trebuchet MS"/>
                <w:kern w:val="0"/>
                <w:lang w:eastAsia="it-IT"/>
              </w:rPr>
              <w:t>…………………</w:t>
            </w:r>
            <w:r w:rsidRPr="00957B42">
              <w:rPr>
                <w:rFonts w:ascii="Trebuchet MS" w:hAnsi="Trebuchet MS"/>
                <w:kern w:val="0"/>
                <w:lang w:eastAsia="it-IT"/>
              </w:rPr>
              <w:t>……………………………………………………………………………………………… si comprova tale impossibilità con la seguente documentazione impegnandosi espressamente ad adottare idonee misure correttive entro il termine di conclusione della procedura comunicandole tempestivamente alla stazione appaltante;</w:t>
            </w:r>
          </w:p>
          <w:p w:rsidR="00EA3470" w:rsidRPr="00AC513A" w:rsidRDefault="00EA3470" w:rsidP="00EA3470">
            <w:pPr>
              <w:suppressAutoHyphens w:val="0"/>
              <w:ind w:left="403" w:hanging="284"/>
              <w:jc w:val="both"/>
              <w:rPr>
                <w:rFonts w:ascii="Trebuchet MS" w:hAnsi="Trebuchet MS"/>
                <w:kern w:val="0"/>
                <w:lang w:eastAsia="it-IT"/>
              </w:rPr>
            </w:pPr>
          </w:p>
        </w:tc>
      </w:tr>
      <w:tr w:rsidR="00EA3470" w:rsidTr="00BC01AE">
        <w:tc>
          <w:tcPr>
            <w:tcW w:w="704" w:type="dxa"/>
          </w:tcPr>
          <w:p w:rsidR="00EA3470" w:rsidRPr="007B5149" w:rsidRDefault="007B5149" w:rsidP="0042716B">
            <w:pPr>
              <w:suppressAutoHyphens w:val="0"/>
              <w:jc w:val="center"/>
              <w:rPr>
                <w:rFonts w:ascii="Trebuchet MS" w:hAnsi="Trebuchet MS"/>
                <w:b/>
                <w:kern w:val="0"/>
                <w:lang w:eastAsia="it-IT"/>
              </w:rPr>
            </w:pPr>
            <w:r w:rsidRPr="007B5149">
              <w:rPr>
                <w:rFonts w:ascii="Trebuchet MS" w:hAnsi="Trebuchet MS"/>
                <w:b/>
                <w:kern w:val="0"/>
                <w:lang w:eastAsia="it-IT"/>
              </w:rPr>
              <w:lastRenderedPageBreak/>
              <w:t>2</w:t>
            </w:r>
            <w:r w:rsidR="0042716B">
              <w:rPr>
                <w:rFonts w:ascii="Trebuchet MS" w:hAnsi="Trebuchet MS"/>
                <w:b/>
                <w:kern w:val="0"/>
                <w:lang w:eastAsia="it-IT"/>
              </w:rPr>
              <w:t>4</w:t>
            </w:r>
            <w:r w:rsidRPr="007B5149">
              <w:rPr>
                <w:rFonts w:ascii="Trebuchet MS" w:hAnsi="Trebuchet MS"/>
                <w:b/>
                <w:kern w:val="0"/>
                <w:lang w:eastAsia="it-IT"/>
              </w:rPr>
              <w:t>.</w:t>
            </w:r>
          </w:p>
        </w:tc>
        <w:tc>
          <w:tcPr>
            <w:tcW w:w="9037" w:type="dxa"/>
          </w:tcPr>
          <w:p w:rsidR="00EA3470" w:rsidRDefault="00EA3470" w:rsidP="002B7921">
            <w:pPr>
              <w:suppressAutoHyphens w:val="0"/>
              <w:jc w:val="both"/>
              <w:rPr>
                <w:rFonts w:ascii="Trebuchet MS" w:hAnsi="Trebuchet MS"/>
                <w:kern w:val="0"/>
                <w:lang w:eastAsia="it-IT"/>
              </w:rPr>
            </w:pPr>
            <w:r w:rsidRPr="00EA3470">
              <w:rPr>
                <w:rFonts w:ascii="Trebuchet MS" w:hAnsi="Trebuchet MS"/>
                <w:kern w:val="0"/>
                <w:lang w:eastAsia="it-IT"/>
              </w:rPr>
              <w:t xml:space="preserve">Qualora la causa di esclusione si verificasse </w:t>
            </w:r>
            <w:r w:rsidRPr="00EA3470">
              <w:rPr>
                <w:rFonts w:ascii="Trebuchet MS" w:hAnsi="Trebuchet MS"/>
                <w:b/>
                <w:bCs/>
                <w:kern w:val="0"/>
                <w:lang w:eastAsia="it-IT"/>
              </w:rPr>
              <w:t>dopo la presentazione dell’offerta</w:t>
            </w:r>
            <w:r w:rsidRPr="00EA3470">
              <w:rPr>
                <w:rFonts w:ascii="Trebuchet MS" w:hAnsi="Trebuchet MS"/>
                <w:kern w:val="0"/>
                <w:lang w:eastAsia="it-IT"/>
              </w:rPr>
              <w:t xml:space="preserve"> si impegna espressamente all’adozione delle opportune misure correttive, comunicandole tempestivamente alla stazione appaltante</w:t>
            </w:r>
            <w:r>
              <w:rPr>
                <w:rFonts w:ascii="Trebuchet MS" w:hAnsi="Trebuchet MS"/>
                <w:kern w:val="0"/>
                <w:lang w:eastAsia="it-IT"/>
              </w:rPr>
              <w:t>;</w:t>
            </w:r>
          </w:p>
        </w:tc>
      </w:tr>
    </w:tbl>
    <w:p w:rsidR="00AC513A" w:rsidRPr="00AC513A" w:rsidRDefault="00AC513A" w:rsidP="00EA3470">
      <w:pPr>
        <w:widowControl/>
        <w:suppressAutoHyphens w:val="0"/>
        <w:jc w:val="both"/>
        <w:rPr>
          <w:rFonts w:ascii="Avenir Next" w:eastAsia="Calibri" w:hAnsi="Avenir Next"/>
          <w:kern w:val="0"/>
          <w:sz w:val="22"/>
          <w:szCs w:val="22"/>
          <w:lang w:eastAsia="en-US"/>
        </w:rPr>
      </w:pPr>
    </w:p>
    <w:p w:rsidR="00EA3470" w:rsidRDefault="00EA3470"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1B2F2C">
        <w:rPr>
          <w:rFonts w:ascii="Trebuchet MS" w:hAnsi="Trebuchet MS"/>
          <w:b/>
          <w:bCs/>
          <w:iCs/>
          <w:kern w:val="0"/>
          <w:lang w:eastAsia="it-IT"/>
        </w:rPr>
        <w:t>E. REQUISITI DI ORDINE SPECIALE:</w:t>
      </w:r>
    </w:p>
    <w:p w:rsidR="001B2F2C" w:rsidRDefault="001B2F2C"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p>
    <w:p w:rsidR="00AC513A" w:rsidRPr="00AC513A" w:rsidRDefault="00AC513A" w:rsidP="00AC513A">
      <w:pPr>
        <w:widowControl/>
        <w:suppressAutoHyphens w:val="0"/>
        <w:ind w:left="284" w:hanging="284"/>
        <w:jc w:val="both"/>
        <w:rPr>
          <w:rFonts w:ascii="Avenir Next" w:eastAsia="Calibri" w:hAnsi="Avenir Next"/>
          <w:kern w:val="0"/>
          <w:sz w:val="22"/>
          <w:szCs w:val="22"/>
          <w:lang w:eastAsia="en-US"/>
        </w:rPr>
      </w:pPr>
    </w:p>
    <w:p w:rsidR="00EA3470" w:rsidRPr="00CF54C5" w:rsidRDefault="00EA3470" w:rsidP="00EA3470">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rsidR="00EA3470" w:rsidRDefault="00EA3470" w:rsidP="00EA3470">
      <w:pPr>
        <w:widowControl/>
        <w:suppressAutoHyphens w:val="0"/>
        <w:jc w:val="center"/>
        <w:rPr>
          <w:rFonts w:ascii="Trebuchet MS" w:hAnsi="Trebuchet MS"/>
          <w:i/>
          <w:kern w:val="0"/>
          <w:u w:val="single"/>
          <w:lang w:eastAsia="it-IT"/>
        </w:rPr>
      </w:pPr>
    </w:p>
    <w:p w:rsidR="00EA3470" w:rsidRDefault="00EA3470" w:rsidP="00EA3470">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rsidR="002B7921" w:rsidRPr="002B7921" w:rsidRDefault="002B7921" w:rsidP="002B7921">
      <w:pPr>
        <w:widowControl/>
        <w:suppressAutoHyphens w:val="0"/>
        <w:jc w:val="both"/>
        <w:rPr>
          <w:rFonts w:ascii="Trebuchet MS" w:hAnsi="Trebuchet MS"/>
          <w:kern w:val="0"/>
          <w:u w:val="single"/>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
        <w:gridCol w:w="9330"/>
      </w:tblGrid>
      <w:tr w:rsidR="002B7921" w:rsidTr="0042716B">
        <w:tc>
          <w:tcPr>
            <w:tcW w:w="524" w:type="dxa"/>
          </w:tcPr>
          <w:p w:rsidR="002B7921" w:rsidRPr="00BC01AE" w:rsidRDefault="00BC01AE" w:rsidP="0042716B">
            <w:pPr>
              <w:widowControl/>
              <w:suppressAutoHyphens w:val="0"/>
              <w:jc w:val="center"/>
              <w:rPr>
                <w:rFonts w:ascii="Trebuchet MS" w:hAnsi="Trebuchet MS"/>
                <w:b/>
                <w:kern w:val="0"/>
                <w:lang w:eastAsia="it-IT"/>
              </w:rPr>
            </w:pPr>
            <w:r w:rsidRPr="00BC01AE">
              <w:rPr>
                <w:rFonts w:ascii="Trebuchet MS" w:hAnsi="Trebuchet MS"/>
                <w:b/>
                <w:kern w:val="0"/>
                <w:lang w:eastAsia="it-IT"/>
              </w:rPr>
              <w:t>2</w:t>
            </w:r>
            <w:r w:rsidR="0042716B">
              <w:rPr>
                <w:rFonts w:ascii="Trebuchet MS" w:hAnsi="Trebuchet MS"/>
                <w:b/>
                <w:kern w:val="0"/>
                <w:lang w:eastAsia="it-IT"/>
              </w:rPr>
              <w:t>5</w:t>
            </w:r>
            <w:r w:rsidRPr="00BC01AE">
              <w:rPr>
                <w:rFonts w:ascii="Trebuchet MS" w:hAnsi="Trebuchet MS"/>
                <w:b/>
                <w:kern w:val="0"/>
                <w:lang w:eastAsia="it-IT"/>
              </w:rPr>
              <w:t>.</w:t>
            </w:r>
          </w:p>
        </w:tc>
        <w:tc>
          <w:tcPr>
            <w:tcW w:w="9330" w:type="dxa"/>
          </w:tcPr>
          <w:p w:rsidR="00021251" w:rsidRPr="0042716B" w:rsidRDefault="00021251" w:rsidP="00021251">
            <w:pPr>
              <w:widowControl/>
              <w:suppressAutoHyphens w:val="0"/>
              <w:jc w:val="both"/>
              <w:rPr>
                <w:rFonts w:ascii="Trebuchet MS" w:hAnsi="Trebuchet MS"/>
                <w:b/>
                <w:bCs/>
                <w:kern w:val="0"/>
                <w:lang w:eastAsia="it-IT"/>
              </w:rPr>
            </w:pPr>
          </w:p>
          <w:p w:rsidR="00F13304" w:rsidRDefault="00F13304" w:rsidP="00F13304">
            <w:pPr>
              <w:widowControl/>
              <w:suppressAutoHyphens w:val="0"/>
              <w:jc w:val="both"/>
              <w:rPr>
                <w:rFonts w:ascii="Trebuchet MS" w:hAnsi="Trebuchet MS"/>
                <w:bCs/>
                <w:kern w:val="0"/>
                <w:lang w:eastAsia="it-IT"/>
              </w:rPr>
            </w:pPr>
            <w:r w:rsidRPr="0042716B">
              <w:rPr>
                <w:rFonts w:ascii="Trebuchet MS" w:hAnsi="Trebuchet MS"/>
                <w:bCs/>
                <w:kern w:val="0"/>
                <w:lang w:eastAsia="it-IT"/>
              </w:rPr>
              <w:t>A: IDONEITÀ (Articolo 100, comma</w:t>
            </w:r>
            <w:r w:rsidRPr="00F13304">
              <w:rPr>
                <w:rFonts w:ascii="Trebuchet MS" w:hAnsi="Trebuchet MS"/>
                <w:bCs/>
                <w:kern w:val="0"/>
                <w:lang w:eastAsia="it-IT"/>
              </w:rPr>
              <w:t xml:space="preserve"> 1, lettera </w:t>
            </w:r>
            <w:r w:rsidRPr="00F13304">
              <w:rPr>
                <w:rFonts w:ascii="Trebuchet MS" w:hAnsi="Trebuchet MS"/>
                <w:bCs/>
                <w:i/>
                <w:kern w:val="0"/>
                <w:lang w:eastAsia="it-IT"/>
              </w:rPr>
              <w:t>a)</w:t>
            </w:r>
            <w:r w:rsidRPr="00F13304">
              <w:rPr>
                <w:rFonts w:ascii="Trebuchet MS" w:hAnsi="Trebuchet MS"/>
                <w:bCs/>
                <w:kern w:val="0"/>
                <w:lang w:eastAsia="it-IT"/>
              </w:rPr>
              <w:t>, del Codice)</w:t>
            </w:r>
          </w:p>
          <w:p w:rsidR="00F13304" w:rsidRPr="00F13304" w:rsidRDefault="00F13304" w:rsidP="00F13304">
            <w:pPr>
              <w:widowControl/>
              <w:suppressAutoHyphens w:val="0"/>
              <w:jc w:val="both"/>
              <w:rPr>
                <w:rFonts w:ascii="Trebuchet MS" w:hAnsi="Trebuchet MS"/>
                <w:bCs/>
                <w:kern w:val="0"/>
                <w:lang w:eastAsia="it-IT"/>
              </w:rPr>
            </w:pPr>
            <w:r w:rsidRPr="00F13304">
              <w:rPr>
                <w:rFonts w:ascii="Trebuchet MS" w:hAnsi="Trebuchet MS"/>
                <w:bCs/>
                <w:kern w:val="0"/>
                <w:lang w:eastAsia="it-IT"/>
              </w:rPr>
              <w:t xml:space="preserve">B: CAPACITÀ ECONOMICA E FINANZIARIA (Articolo 100, comma 1, lettera </w:t>
            </w:r>
            <w:r w:rsidRPr="00F13304">
              <w:rPr>
                <w:rFonts w:ascii="Trebuchet MS" w:hAnsi="Trebuchet MS"/>
                <w:bCs/>
                <w:i/>
                <w:kern w:val="0"/>
                <w:lang w:eastAsia="it-IT"/>
              </w:rPr>
              <w:t>b)</w:t>
            </w:r>
            <w:r w:rsidRPr="00F13304">
              <w:rPr>
                <w:rFonts w:ascii="Trebuchet MS" w:hAnsi="Trebuchet MS"/>
                <w:bCs/>
                <w:kern w:val="0"/>
                <w:lang w:eastAsia="it-IT"/>
              </w:rPr>
              <w:t>, del Codice)</w:t>
            </w:r>
          </w:p>
          <w:p w:rsidR="00F13304" w:rsidRDefault="00F13304" w:rsidP="00F13304">
            <w:pPr>
              <w:widowControl/>
              <w:suppressAutoHyphens w:val="0"/>
              <w:jc w:val="both"/>
              <w:rPr>
                <w:rFonts w:ascii="Trebuchet MS" w:hAnsi="Trebuchet MS"/>
                <w:bCs/>
                <w:kern w:val="0"/>
                <w:lang w:eastAsia="it-IT"/>
              </w:rPr>
            </w:pPr>
            <w:r w:rsidRPr="00F13304">
              <w:rPr>
                <w:rFonts w:ascii="Trebuchet MS" w:hAnsi="Trebuchet MS"/>
                <w:bCs/>
                <w:kern w:val="0"/>
                <w:lang w:eastAsia="it-IT"/>
              </w:rPr>
              <w:t>C: CAPACITÀ TECNICHE E PROFESSIONALI (Articolo 100, comma 1, lettera c), del Codice)</w:t>
            </w:r>
          </w:p>
          <w:p w:rsidR="00021251" w:rsidRDefault="00021251" w:rsidP="00021251">
            <w:pPr>
              <w:widowControl/>
              <w:suppressAutoHyphens w:val="0"/>
              <w:jc w:val="both"/>
              <w:rPr>
                <w:rFonts w:ascii="Trebuchet MS" w:hAnsi="Trebuchet MS"/>
                <w:b/>
                <w:bCs/>
                <w:kern w:val="0"/>
                <w:lang w:eastAsia="it-IT"/>
              </w:rPr>
            </w:pPr>
          </w:p>
          <w:p w:rsidR="00021251" w:rsidRPr="00091FE2" w:rsidRDefault="00091FE2" w:rsidP="00021251">
            <w:pPr>
              <w:widowControl/>
              <w:suppressAutoHyphens w:val="0"/>
              <w:jc w:val="both"/>
              <w:rPr>
                <w:rFonts w:ascii="Trebuchet MS" w:hAnsi="Trebuchet MS"/>
                <w:b/>
                <w:bCs/>
                <w:kern w:val="0"/>
                <w:lang w:eastAsia="it-IT"/>
              </w:rPr>
            </w:pPr>
            <w:r>
              <w:rPr>
                <w:rFonts w:ascii="Trebuchet MS" w:hAnsi="Trebuchet MS"/>
                <w:b/>
                <w:bCs/>
                <w:kern w:val="0"/>
                <w:lang w:eastAsia="it-IT"/>
              </w:rPr>
              <w:t xml:space="preserve">Si rimanda ad altro allegato per i requisiti tecnico professionali – </w:t>
            </w:r>
            <w:r w:rsidRPr="0070224A">
              <w:rPr>
                <w:rFonts w:ascii="Trebuchet MS" w:hAnsi="Trebuchet MS"/>
                <w:b/>
                <w:bCs/>
                <w:color w:val="FF0000"/>
                <w:kern w:val="0"/>
                <w:lang w:eastAsia="it-IT"/>
              </w:rPr>
              <w:t>All</w:t>
            </w:r>
            <w:r w:rsidR="00C851FC" w:rsidRPr="0070224A">
              <w:rPr>
                <w:rFonts w:ascii="Trebuchet MS" w:hAnsi="Trebuchet MS"/>
                <w:b/>
                <w:bCs/>
                <w:color w:val="FF0000"/>
                <w:kern w:val="0"/>
                <w:lang w:eastAsia="it-IT"/>
              </w:rPr>
              <w:t>.</w:t>
            </w:r>
            <w:r w:rsidR="002651E5">
              <w:rPr>
                <w:rFonts w:ascii="Trebuchet MS" w:hAnsi="Trebuchet MS"/>
                <w:b/>
                <w:bCs/>
                <w:color w:val="FF0000"/>
                <w:kern w:val="0"/>
                <w:lang w:eastAsia="it-IT"/>
              </w:rPr>
              <w:t>A.</w:t>
            </w:r>
            <w:r w:rsidR="00C851FC" w:rsidRPr="0070224A">
              <w:rPr>
                <w:rFonts w:ascii="Trebuchet MS" w:hAnsi="Trebuchet MS"/>
                <w:b/>
                <w:bCs/>
                <w:color w:val="FF0000"/>
                <w:kern w:val="0"/>
                <w:lang w:eastAsia="it-IT"/>
              </w:rPr>
              <w:t>2</w:t>
            </w:r>
            <w:r w:rsidRPr="0070224A">
              <w:rPr>
                <w:rFonts w:ascii="Trebuchet MS" w:hAnsi="Trebuchet MS"/>
                <w:b/>
                <w:bCs/>
                <w:color w:val="FF0000"/>
                <w:kern w:val="0"/>
                <w:lang w:eastAsia="it-IT"/>
              </w:rPr>
              <w:t xml:space="preserve"> del disciplinare di gara</w:t>
            </w:r>
          </w:p>
          <w:p w:rsidR="002B7921" w:rsidRDefault="002B7921" w:rsidP="002B7921">
            <w:pPr>
              <w:widowControl/>
              <w:suppressAutoHyphens w:val="0"/>
              <w:jc w:val="both"/>
              <w:rPr>
                <w:rFonts w:ascii="Trebuchet MS" w:hAnsi="Trebuchet MS"/>
                <w:b/>
                <w:kern w:val="0"/>
                <w:lang w:eastAsia="it-IT"/>
              </w:rPr>
            </w:pPr>
          </w:p>
        </w:tc>
      </w:tr>
      <w:tr w:rsidR="002B7921" w:rsidTr="0042716B">
        <w:tc>
          <w:tcPr>
            <w:tcW w:w="524" w:type="dxa"/>
          </w:tcPr>
          <w:p w:rsidR="002B7921" w:rsidRDefault="000F6650" w:rsidP="0042716B">
            <w:pPr>
              <w:widowControl/>
              <w:suppressAutoHyphens w:val="0"/>
              <w:jc w:val="both"/>
              <w:rPr>
                <w:rFonts w:ascii="Trebuchet MS" w:hAnsi="Trebuchet MS"/>
                <w:b/>
                <w:kern w:val="0"/>
                <w:lang w:eastAsia="it-IT"/>
              </w:rPr>
            </w:pPr>
            <w:r>
              <w:rPr>
                <w:rFonts w:ascii="Trebuchet MS" w:hAnsi="Trebuchet MS"/>
                <w:b/>
                <w:kern w:val="0"/>
                <w:lang w:eastAsia="it-IT"/>
              </w:rPr>
              <w:t>2</w:t>
            </w:r>
            <w:r w:rsidR="0042716B">
              <w:rPr>
                <w:rFonts w:ascii="Trebuchet MS" w:hAnsi="Trebuchet MS"/>
                <w:b/>
                <w:kern w:val="0"/>
                <w:lang w:eastAsia="it-IT"/>
              </w:rPr>
              <w:t>6</w:t>
            </w:r>
            <w:r>
              <w:rPr>
                <w:rFonts w:ascii="Trebuchet MS" w:hAnsi="Trebuchet MS"/>
                <w:b/>
                <w:kern w:val="0"/>
                <w:lang w:eastAsia="it-IT"/>
              </w:rPr>
              <w:t>.</w:t>
            </w:r>
          </w:p>
        </w:tc>
        <w:tc>
          <w:tcPr>
            <w:tcW w:w="9330" w:type="dxa"/>
          </w:tcPr>
          <w:p w:rsidR="002B7921" w:rsidRDefault="00BC01AE" w:rsidP="00BC01AE">
            <w:pPr>
              <w:widowControl/>
              <w:suppressAutoHyphens w:val="0"/>
              <w:ind w:left="327" w:hanging="284"/>
              <w:jc w:val="both"/>
              <w:rPr>
                <w:rFonts w:ascii="Trebuchet MS" w:hAnsi="Trebuchet MS"/>
                <w:bC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756D1F">
              <w:rPr>
                <w:rFonts w:ascii="Trebuchet MS" w:hAnsi="Trebuchet MS"/>
                <w:kern w:val="0"/>
                <w:lang w:eastAsia="it-IT"/>
              </w:rPr>
            </w:r>
            <w:r w:rsidR="00756D1F">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1B2F2C" w:rsidRPr="001B2F2C">
              <w:rPr>
                <w:rFonts w:ascii="Trebuchet MS" w:hAnsi="Trebuchet MS"/>
                <w:bCs/>
                <w:kern w:val="0"/>
                <w:lang w:eastAsia="it-IT"/>
              </w:rPr>
              <w:t>che i requisiti di capacità tecnica sopra dichiarati sono requisiti sufficienti per la partecipazione alla procedura da parte di questo operatore economico (anche in relazione alla quota di partecipazione nel caso di RTI)</w:t>
            </w:r>
            <w:r w:rsidR="001B2F2C">
              <w:rPr>
                <w:rFonts w:ascii="Trebuchet MS" w:hAnsi="Trebuchet MS"/>
                <w:bCs/>
                <w:kern w:val="0"/>
                <w:lang w:eastAsia="it-IT"/>
              </w:rPr>
              <w:t>;</w:t>
            </w:r>
          </w:p>
          <w:p w:rsidR="001B2F2C" w:rsidRPr="001B2F2C" w:rsidRDefault="001B2F2C" w:rsidP="002B7921">
            <w:pPr>
              <w:widowControl/>
              <w:suppressAutoHyphens w:val="0"/>
              <w:jc w:val="both"/>
              <w:rPr>
                <w:rFonts w:ascii="Trebuchet MS" w:hAnsi="Trebuchet MS"/>
                <w:kern w:val="0"/>
                <w:lang w:eastAsia="it-IT"/>
              </w:rPr>
            </w:pPr>
          </w:p>
        </w:tc>
      </w:tr>
      <w:tr w:rsidR="002B7921" w:rsidTr="0042716B">
        <w:tc>
          <w:tcPr>
            <w:tcW w:w="524" w:type="dxa"/>
          </w:tcPr>
          <w:p w:rsidR="002B7921" w:rsidRDefault="002B7921" w:rsidP="002B7921">
            <w:pPr>
              <w:widowControl/>
              <w:suppressAutoHyphens w:val="0"/>
              <w:jc w:val="both"/>
              <w:rPr>
                <w:rFonts w:ascii="Trebuchet MS" w:hAnsi="Trebuchet MS"/>
                <w:b/>
                <w:kern w:val="0"/>
                <w:lang w:eastAsia="it-IT"/>
              </w:rPr>
            </w:pPr>
          </w:p>
        </w:tc>
        <w:tc>
          <w:tcPr>
            <w:tcW w:w="9330" w:type="dxa"/>
          </w:tcPr>
          <w:p w:rsidR="001B2F2C" w:rsidRDefault="00BC01AE" w:rsidP="00BC01AE">
            <w:pPr>
              <w:widowControl/>
              <w:suppressAutoHyphens w:val="0"/>
              <w:ind w:left="752"/>
              <w:jc w:val="both"/>
              <w:rPr>
                <w:rFonts w:ascii="Trebuchet MS" w:hAnsi="Trebuchet MS"/>
                <w:b/>
                <w:bCs/>
                <w:kern w:val="0"/>
                <w:lang w:eastAsia="it-IT"/>
              </w:rPr>
            </w:pPr>
            <w:r w:rsidRPr="001B2F2C">
              <w:rPr>
                <w:rFonts w:ascii="Trebuchet MS" w:hAnsi="Trebuchet MS"/>
                <w:b/>
                <w:bCs/>
                <w:kern w:val="0"/>
                <w:lang w:eastAsia="it-IT"/>
              </w:rPr>
              <w:t>O</w:t>
            </w:r>
            <w:r w:rsidR="001B2F2C" w:rsidRPr="001B2F2C">
              <w:rPr>
                <w:rFonts w:ascii="Trebuchet MS" w:hAnsi="Trebuchet MS"/>
                <w:b/>
                <w:bCs/>
                <w:kern w:val="0"/>
                <w:lang w:eastAsia="it-IT"/>
              </w:rPr>
              <w:t>ppure</w:t>
            </w:r>
          </w:p>
          <w:p w:rsidR="00BC01AE" w:rsidRPr="001B2F2C" w:rsidRDefault="00BC01AE" w:rsidP="001B2F2C">
            <w:pPr>
              <w:widowControl/>
              <w:suppressAutoHyphens w:val="0"/>
              <w:jc w:val="both"/>
              <w:rPr>
                <w:rFonts w:ascii="Trebuchet MS" w:hAnsi="Trebuchet MS"/>
                <w:b/>
                <w:bCs/>
                <w:kern w:val="0"/>
                <w:lang w:eastAsia="it-IT"/>
              </w:rPr>
            </w:pPr>
          </w:p>
          <w:p w:rsidR="002B7921" w:rsidRDefault="00BC01AE" w:rsidP="00BC01AE">
            <w:pPr>
              <w:widowControl/>
              <w:suppressAutoHyphens w:val="0"/>
              <w:ind w:left="327" w:hanging="284"/>
              <w:jc w:val="both"/>
              <w:rPr>
                <w:rFonts w:ascii="Trebuchet MS" w:hAnsi="Trebuchet MS"/>
                <w:bC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756D1F">
              <w:rPr>
                <w:rFonts w:ascii="Trebuchet MS" w:hAnsi="Trebuchet MS"/>
                <w:kern w:val="0"/>
                <w:lang w:eastAsia="it-IT"/>
              </w:rPr>
            </w:r>
            <w:r w:rsidR="00756D1F">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1B2F2C" w:rsidRPr="001B2F2C">
              <w:rPr>
                <w:rFonts w:ascii="Trebuchet MS" w:hAnsi="Trebuchet MS"/>
                <w:bCs/>
                <w:kern w:val="0"/>
                <w:lang w:eastAsia="it-IT"/>
              </w:rPr>
              <w:t xml:space="preserve">che i requisiti di capacità tecnica sopra dichiarati </w:t>
            </w:r>
            <w:r w:rsidR="001B2F2C" w:rsidRPr="001B2F2C">
              <w:rPr>
                <w:rFonts w:ascii="Trebuchet MS" w:hAnsi="Trebuchet MS"/>
                <w:bCs/>
                <w:kern w:val="0"/>
                <w:u w:val="single"/>
                <w:lang w:eastAsia="it-IT"/>
              </w:rPr>
              <w:t>non sono requisiti sufficienti</w:t>
            </w:r>
            <w:r w:rsidR="001B2F2C" w:rsidRPr="001B2F2C">
              <w:rPr>
                <w:rFonts w:ascii="Trebuchet MS" w:hAnsi="Trebuchet MS"/>
                <w:bCs/>
                <w:kern w:val="0"/>
                <w:lang w:eastAsia="it-IT"/>
              </w:rPr>
              <w:t xml:space="preserve"> per la partecipazione alla procedura da parte di questo operatore economico (anche in relazione alla quota di partecipazione nel caso di RTI) per cui, ai sensi dell’art.104 D. Lgs.36/2023, il possesso del requisito del quale questo operatore è carente, è soddisfatto avvalendosi dei requisiti da operatore/ impresa/e ausiliaria/e, come indicato nel seguito:</w:t>
            </w:r>
          </w:p>
          <w:p w:rsidR="005C76D5" w:rsidRDefault="005C76D5" w:rsidP="002B7921">
            <w:pPr>
              <w:widowControl/>
              <w:suppressAutoHyphens w:val="0"/>
              <w:jc w:val="both"/>
              <w:rPr>
                <w:rFonts w:ascii="Trebuchet MS" w:hAnsi="Trebuchet MS"/>
                <w:b/>
                <w:kern w:val="0"/>
                <w:sz w:val="40"/>
                <w:szCs w:val="40"/>
                <w:lang w:eastAsia="it-IT"/>
              </w:rPr>
            </w:pPr>
          </w:p>
          <w:p w:rsidR="001B2F2C" w:rsidRPr="001B2F2C" w:rsidRDefault="001B2F2C" w:rsidP="002B7921">
            <w:pPr>
              <w:widowControl/>
              <w:suppressAutoHyphens w:val="0"/>
              <w:jc w:val="both"/>
              <w:rPr>
                <w:rFonts w:ascii="Trebuchet MS" w:hAnsi="Trebuchet MS"/>
                <w:b/>
                <w:kern w:val="0"/>
                <w:sz w:val="40"/>
                <w:szCs w:val="40"/>
                <w:lang w:eastAsia="it-IT"/>
              </w:rPr>
            </w:pPr>
            <w:r w:rsidRPr="001B2F2C">
              <w:rPr>
                <w:rFonts w:ascii="Trebuchet MS" w:hAnsi="Trebuchet MS"/>
                <w:b/>
                <w:kern w:val="0"/>
                <w:sz w:val="40"/>
                <w:szCs w:val="40"/>
                <w:lang w:eastAsia="it-IT"/>
              </w:rPr>
              <w:t>*</w:t>
            </w:r>
          </w:p>
          <w:tbl>
            <w:tblPr>
              <w:tblW w:w="5000" w:type="pct"/>
              <w:tblLook w:val="00A0" w:firstRow="1" w:lastRow="0" w:firstColumn="1" w:lastColumn="0" w:noHBand="0" w:noVBand="0"/>
            </w:tblPr>
            <w:tblGrid>
              <w:gridCol w:w="1071"/>
              <w:gridCol w:w="373"/>
              <w:gridCol w:w="423"/>
              <w:gridCol w:w="2243"/>
              <w:gridCol w:w="739"/>
              <w:gridCol w:w="1278"/>
              <w:gridCol w:w="2560"/>
              <w:gridCol w:w="427"/>
            </w:tblGrid>
            <w:tr w:rsidR="001B2F2C" w:rsidRPr="001B2F2C" w:rsidTr="00D56837">
              <w:tc>
                <w:tcPr>
                  <w:tcW w:w="575" w:type="pct"/>
                  <w:tcMar>
                    <w:left w:w="0" w:type="dxa"/>
                    <w:right w:w="0" w:type="dxa"/>
                  </w:tcMar>
                  <w:vAlign w:val="center"/>
                </w:tcPr>
                <w:p w:rsidR="001B2F2C" w:rsidRPr="001B2F2C" w:rsidRDefault="001B2F2C" w:rsidP="001B2F2C">
                  <w:pPr>
                    <w:pStyle w:val="Paragrafoelenco"/>
                    <w:widowControl/>
                    <w:numPr>
                      <w:ilvl w:val="0"/>
                      <w:numId w:val="22"/>
                    </w:numPr>
                    <w:suppressAutoHyphens w:val="0"/>
                    <w:ind w:hanging="602"/>
                    <w:jc w:val="both"/>
                    <w:rPr>
                      <w:rFonts w:ascii="Trebuchet MS" w:hAnsi="Trebuchet MS"/>
                      <w:bCs/>
                      <w:kern w:val="0"/>
                      <w:lang w:eastAsia="it-IT"/>
                    </w:rPr>
                  </w:pPr>
                  <w:r w:rsidRPr="001B2F2C">
                    <w:rPr>
                      <w:rFonts w:ascii="Trebuchet MS" w:hAnsi="Trebuchet MS"/>
                      <w:bCs/>
                      <w:kern w:val="0"/>
                      <w:lang w:eastAsia="it-IT"/>
                    </w:rPr>
                    <w:fldChar w:fldCharType="begin">
                      <w:ffData>
                        <w:name w:val=""/>
                        <w:enabled/>
                        <w:calcOnExit w:val="0"/>
                        <w:checkBox>
                          <w:sizeAuto/>
                          <w:default w:val="0"/>
                        </w:checkBox>
                      </w:ffData>
                    </w:fldChar>
                  </w:r>
                  <w:r w:rsidRPr="001B2F2C">
                    <w:rPr>
                      <w:rFonts w:ascii="Trebuchet MS" w:hAnsi="Trebuchet MS"/>
                      <w:bCs/>
                      <w:kern w:val="0"/>
                      <w:lang w:eastAsia="it-IT"/>
                    </w:rPr>
                    <w:instrText xml:space="preserve"> FORMCHECKBOX </w:instrText>
                  </w:r>
                  <w:r w:rsidR="00756D1F">
                    <w:rPr>
                      <w:rFonts w:ascii="Trebuchet MS" w:hAnsi="Trebuchet MS"/>
                      <w:bCs/>
                      <w:kern w:val="0"/>
                      <w:lang w:eastAsia="it-IT"/>
                    </w:rPr>
                  </w:r>
                  <w:r w:rsidR="00756D1F">
                    <w:rPr>
                      <w:rFonts w:ascii="Trebuchet MS" w:hAnsi="Trebuchet MS"/>
                      <w:bCs/>
                      <w:kern w:val="0"/>
                      <w:lang w:eastAsia="it-IT"/>
                    </w:rPr>
                    <w:fldChar w:fldCharType="separate"/>
                  </w:r>
                  <w:r w:rsidRPr="001B2F2C">
                    <w:rPr>
                      <w:rFonts w:ascii="Trebuchet MS" w:hAnsi="Trebuchet MS"/>
                      <w:kern w:val="0"/>
                      <w:lang w:eastAsia="it-IT"/>
                    </w:rPr>
                    <w:fldChar w:fldCharType="end"/>
                  </w:r>
                </w:p>
              </w:tc>
              <w:tc>
                <w:tcPr>
                  <w:tcW w:w="4425" w:type="pct"/>
                  <w:gridSpan w:val="7"/>
                  <w:vAlign w:val="center"/>
                </w:tcPr>
                <w:p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requisito ………………………………..:</w:t>
                  </w:r>
                </w:p>
              </w:tc>
            </w:tr>
            <w:tr w:rsidR="001B2F2C" w:rsidRPr="001B2F2C" w:rsidTr="00D56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2248" w:type="pct"/>
                  <w:gridSpan w:val="4"/>
                  <w:tcBorders>
                    <w:top w:val="nil"/>
                    <w:left w:val="nil"/>
                    <w:bottom w:val="nil"/>
                  </w:tcBorders>
                  <w:vAlign w:val="center"/>
                </w:tcPr>
                <w:p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messi a disposizione dall’operatore/ ausiliario:</w:t>
                  </w:r>
                </w:p>
              </w:tc>
              <w:tc>
                <w:tcPr>
                  <w:tcW w:w="2752" w:type="pct"/>
                  <w:gridSpan w:val="4"/>
                  <w:tcBorders>
                    <w:top w:val="nil"/>
                    <w:bottom w:val="single" w:sz="4" w:space="0" w:color="auto"/>
                    <w:right w:val="single" w:sz="4" w:space="0" w:color="auto"/>
                  </w:tcBorders>
                  <w:vAlign w:val="center"/>
                </w:tcPr>
                <w:p w:rsidR="001B2F2C" w:rsidRPr="001B2F2C" w:rsidRDefault="001B2F2C" w:rsidP="001B2F2C">
                  <w:pPr>
                    <w:widowControl/>
                    <w:suppressAutoHyphens w:val="0"/>
                    <w:jc w:val="both"/>
                    <w:rPr>
                      <w:rFonts w:ascii="Trebuchet MS" w:hAnsi="Trebuchet MS"/>
                      <w:bCs/>
                      <w:kern w:val="0"/>
                      <w:lang w:eastAsia="it-IT"/>
                    </w:rPr>
                  </w:pPr>
                </w:p>
              </w:tc>
            </w:tr>
            <w:tr w:rsidR="001B2F2C" w:rsidRPr="001B2F2C" w:rsidTr="00D56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5000" w:type="pct"/>
                  <w:gridSpan w:val="8"/>
                  <w:tcBorders>
                    <w:top w:val="nil"/>
                    <w:left w:val="nil"/>
                    <w:bottom w:val="nil"/>
                    <w:right w:val="nil"/>
                  </w:tcBorders>
                  <w:vAlign w:val="center"/>
                </w:tcPr>
                <w:p w:rsidR="001B2F2C" w:rsidRPr="001B2F2C" w:rsidRDefault="001B2F2C" w:rsidP="001B2F2C">
                  <w:pPr>
                    <w:widowControl/>
                    <w:suppressAutoHyphens w:val="0"/>
                    <w:jc w:val="both"/>
                    <w:rPr>
                      <w:rFonts w:ascii="Trebuchet MS" w:hAnsi="Trebuchet MS"/>
                      <w:bCs/>
                      <w:kern w:val="0"/>
                      <w:lang w:eastAsia="it-IT"/>
                    </w:rPr>
                  </w:pPr>
                </w:p>
              </w:tc>
            </w:tr>
            <w:tr w:rsidR="001B2F2C" w:rsidRPr="001B2F2C" w:rsidTr="00D56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single" w:sz="4" w:space="0" w:color="auto"/>
                  </w:tcBorders>
                  <w:vAlign w:val="center"/>
                </w:tcPr>
                <w:p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con sede in:</w:t>
                  </w:r>
                </w:p>
              </w:tc>
              <w:tc>
                <w:tcPr>
                  <w:tcW w:w="1873" w:type="pct"/>
                  <w:gridSpan w:val="3"/>
                  <w:tcBorders>
                    <w:top w:val="nil"/>
                    <w:left w:val="single" w:sz="4" w:space="0" w:color="auto"/>
                  </w:tcBorders>
                  <w:vAlign w:val="center"/>
                </w:tcPr>
                <w:p w:rsidR="001B2F2C" w:rsidRPr="001B2F2C" w:rsidRDefault="001B2F2C" w:rsidP="001B2F2C">
                  <w:pPr>
                    <w:widowControl/>
                    <w:suppressAutoHyphens w:val="0"/>
                    <w:jc w:val="both"/>
                    <w:rPr>
                      <w:rFonts w:ascii="Trebuchet MS" w:hAnsi="Trebuchet MS"/>
                      <w:bCs/>
                      <w:kern w:val="0"/>
                      <w:lang w:eastAsia="it-IT"/>
                    </w:rPr>
                  </w:pPr>
                </w:p>
              </w:tc>
              <w:tc>
                <w:tcPr>
                  <w:tcW w:w="703" w:type="pct"/>
                  <w:tcBorders>
                    <w:top w:val="nil"/>
                    <w:bottom w:val="nil"/>
                    <w:right w:val="nil"/>
                  </w:tcBorders>
                  <w:vAlign w:val="center"/>
                </w:tcPr>
                <w:p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cod. fiscale:</w:t>
                  </w:r>
                </w:p>
              </w:tc>
              <w:tc>
                <w:tcPr>
                  <w:tcW w:w="1406" w:type="pct"/>
                  <w:tcBorders>
                    <w:top w:val="nil"/>
                    <w:bottom w:val="single" w:sz="4" w:space="0" w:color="auto"/>
                    <w:right w:val="single" w:sz="4" w:space="0" w:color="auto"/>
                  </w:tcBorders>
                  <w:vAlign w:val="center"/>
                </w:tcPr>
                <w:p w:rsidR="001B2F2C" w:rsidRPr="001B2F2C" w:rsidRDefault="001B2F2C" w:rsidP="001B2F2C">
                  <w:pPr>
                    <w:widowControl/>
                    <w:suppressAutoHyphens w:val="0"/>
                    <w:jc w:val="both"/>
                    <w:rPr>
                      <w:rFonts w:ascii="Trebuchet MS" w:hAnsi="Trebuchet MS"/>
                      <w:bCs/>
                      <w:kern w:val="0"/>
                      <w:lang w:eastAsia="it-IT"/>
                    </w:rPr>
                  </w:pPr>
                </w:p>
              </w:tc>
              <w:tc>
                <w:tcPr>
                  <w:tcW w:w="236" w:type="pct"/>
                  <w:tcBorders>
                    <w:top w:val="nil"/>
                    <w:bottom w:val="nil"/>
                    <w:right w:val="nil"/>
                  </w:tcBorders>
                  <w:vAlign w:val="center"/>
                </w:tcPr>
                <w:p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e</w:t>
                  </w:r>
                </w:p>
              </w:tc>
            </w:tr>
            <w:tr w:rsidR="001B2F2C" w:rsidRPr="001B2F2C" w:rsidTr="00D56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nil"/>
                  </w:tcBorders>
                </w:tcPr>
                <w:p w:rsidR="001B2F2C" w:rsidRPr="001B2F2C" w:rsidRDefault="001B2F2C" w:rsidP="001B2F2C">
                  <w:pPr>
                    <w:widowControl/>
                    <w:suppressAutoHyphens w:val="0"/>
                    <w:jc w:val="both"/>
                    <w:rPr>
                      <w:rFonts w:ascii="Trebuchet MS" w:hAnsi="Trebuchet MS"/>
                      <w:bCs/>
                      <w:kern w:val="0"/>
                      <w:lang w:eastAsia="it-IT"/>
                    </w:rPr>
                  </w:pPr>
                </w:p>
              </w:tc>
              <w:tc>
                <w:tcPr>
                  <w:tcW w:w="234" w:type="pct"/>
                  <w:tcBorders>
                    <w:top w:val="nil"/>
                    <w:left w:val="nil"/>
                    <w:bottom w:val="nil"/>
                    <w:right w:val="nil"/>
                  </w:tcBorders>
                </w:tcPr>
                <w:p w:rsidR="001B2F2C" w:rsidRPr="001B2F2C" w:rsidRDefault="001B2F2C" w:rsidP="001B2F2C">
                  <w:pPr>
                    <w:widowControl/>
                    <w:suppressAutoHyphens w:val="0"/>
                    <w:jc w:val="both"/>
                    <w:rPr>
                      <w:rFonts w:ascii="Trebuchet MS" w:hAnsi="Trebuchet MS"/>
                      <w:bCs/>
                      <w:kern w:val="0"/>
                      <w:lang w:eastAsia="it-IT"/>
                    </w:rPr>
                  </w:pPr>
                </w:p>
              </w:tc>
              <w:tc>
                <w:tcPr>
                  <w:tcW w:w="3984" w:type="pct"/>
                  <w:gridSpan w:val="5"/>
                  <w:tcBorders>
                    <w:top w:val="nil"/>
                    <w:left w:val="nil"/>
                    <w:bottom w:val="nil"/>
                    <w:right w:val="nil"/>
                  </w:tcBorders>
                  <w:vAlign w:val="center"/>
                </w:tcPr>
                <w:p w:rsidR="001B2F2C" w:rsidRPr="001B2F2C" w:rsidRDefault="001B2F2C" w:rsidP="001B2F2C">
                  <w:pPr>
                    <w:widowControl/>
                    <w:suppressAutoHyphens w:val="0"/>
                    <w:jc w:val="both"/>
                    <w:rPr>
                      <w:rFonts w:ascii="Trebuchet MS" w:hAnsi="Trebuchet MS"/>
                      <w:bCs/>
                      <w:kern w:val="0"/>
                      <w:lang w:eastAsia="it-IT"/>
                    </w:rPr>
                  </w:pPr>
                </w:p>
              </w:tc>
            </w:tr>
            <w:tr w:rsidR="001B2F2C" w:rsidRPr="001B2F2C" w:rsidTr="00D56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nil"/>
                  </w:tcBorders>
                  <w:vAlign w:val="center"/>
                </w:tcPr>
                <w:p w:rsidR="001B2F2C" w:rsidRPr="001B2F2C" w:rsidRDefault="001B2F2C" w:rsidP="001B2F2C">
                  <w:pPr>
                    <w:widowControl/>
                    <w:suppressAutoHyphens w:val="0"/>
                    <w:jc w:val="both"/>
                    <w:rPr>
                      <w:rFonts w:ascii="Trebuchet MS" w:hAnsi="Trebuchet MS"/>
                      <w:bCs/>
                      <w:kern w:val="0"/>
                      <w:lang w:eastAsia="it-IT"/>
                    </w:rPr>
                  </w:pPr>
                </w:p>
              </w:tc>
              <w:tc>
                <w:tcPr>
                  <w:tcW w:w="234" w:type="pct"/>
                  <w:tcBorders>
                    <w:top w:val="nil"/>
                    <w:left w:val="nil"/>
                    <w:bottom w:val="nil"/>
                    <w:right w:val="nil"/>
                  </w:tcBorders>
                </w:tcPr>
                <w:p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fldChar w:fldCharType="begin">
                      <w:ffData>
                        <w:name w:val=""/>
                        <w:enabled/>
                        <w:calcOnExit w:val="0"/>
                        <w:checkBox>
                          <w:sizeAuto/>
                          <w:default w:val="0"/>
                        </w:checkBox>
                      </w:ffData>
                    </w:fldChar>
                  </w:r>
                  <w:r w:rsidRPr="001B2F2C">
                    <w:rPr>
                      <w:rFonts w:ascii="Trebuchet MS" w:hAnsi="Trebuchet MS"/>
                      <w:bCs/>
                      <w:kern w:val="0"/>
                      <w:lang w:eastAsia="it-IT"/>
                    </w:rPr>
                    <w:instrText xml:space="preserve"> FORMCHECKBOX </w:instrText>
                  </w:r>
                  <w:r w:rsidR="00756D1F">
                    <w:rPr>
                      <w:rFonts w:ascii="Trebuchet MS" w:hAnsi="Trebuchet MS"/>
                      <w:bCs/>
                      <w:kern w:val="0"/>
                      <w:lang w:eastAsia="it-IT"/>
                    </w:rPr>
                  </w:r>
                  <w:r w:rsidR="00756D1F">
                    <w:rPr>
                      <w:rFonts w:ascii="Trebuchet MS" w:hAnsi="Trebuchet MS"/>
                      <w:bCs/>
                      <w:kern w:val="0"/>
                      <w:lang w:eastAsia="it-IT"/>
                    </w:rPr>
                    <w:fldChar w:fldCharType="separate"/>
                  </w:r>
                  <w:r w:rsidRPr="001B2F2C">
                    <w:rPr>
                      <w:rFonts w:ascii="Trebuchet MS" w:hAnsi="Trebuchet MS"/>
                      <w:kern w:val="0"/>
                      <w:lang w:eastAsia="it-IT"/>
                    </w:rPr>
                    <w:fldChar w:fldCharType="end"/>
                  </w:r>
                </w:p>
              </w:tc>
              <w:tc>
                <w:tcPr>
                  <w:tcW w:w="3984" w:type="pct"/>
                  <w:gridSpan w:val="5"/>
                  <w:tcBorders>
                    <w:top w:val="nil"/>
                    <w:left w:val="nil"/>
                    <w:bottom w:val="nil"/>
                    <w:right w:val="nil"/>
                  </w:tcBorders>
                  <w:vAlign w:val="center"/>
                </w:tcPr>
                <w:p w:rsidR="001B2F2C" w:rsidRPr="001B2F2C" w:rsidRDefault="001B2F2C" w:rsidP="001B2F2C">
                  <w:pPr>
                    <w:widowControl/>
                    <w:suppressAutoHyphens w:val="0"/>
                    <w:jc w:val="both"/>
                    <w:rPr>
                      <w:rFonts w:ascii="Trebuchet MS" w:hAnsi="Trebuchet MS"/>
                      <w:bCs/>
                      <w:kern w:val="0"/>
                      <w:lang w:eastAsia="it-IT"/>
                    </w:rPr>
                  </w:pPr>
                  <w:r>
                    <w:rPr>
                      <w:rFonts w:ascii="Trebuchet MS" w:hAnsi="Trebuchet MS"/>
                      <w:bCs/>
                      <w:kern w:val="0"/>
                      <w:lang w:eastAsia="it-IT"/>
                    </w:rPr>
                    <w:t xml:space="preserve">(eventuale) </w:t>
                  </w:r>
                  <w:r w:rsidRPr="001B2F2C">
                    <w:rPr>
                      <w:rFonts w:ascii="Trebuchet MS" w:hAnsi="Trebuchet MS"/>
                      <w:bCs/>
                      <w:kern w:val="0"/>
                      <w:lang w:eastAsia="it-IT"/>
                    </w:rPr>
                    <w:t>dichiara, ai sensi dell’articolo 47 del d.P.R. n. 445 del 2000, che la suddetta impresa ausiliaria appartiene al medesimo gruppo di questa impresa in forza del seguente legame giuridico ed economico esistente:</w:t>
                  </w:r>
                </w:p>
              </w:tc>
            </w:tr>
            <w:tr w:rsidR="001B2F2C" w:rsidRPr="001B2F2C" w:rsidTr="00D56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nil"/>
                  </w:tcBorders>
                  <w:vAlign w:val="center"/>
                </w:tcPr>
                <w:p w:rsidR="001B2F2C" w:rsidRPr="001B2F2C" w:rsidRDefault="001B2F2C" w:rsidP="001B2F2C">
                  <w:pPr>
                    <w:widowControl/>
                    <w:suppressAutoHyphens w:val="0"/>
                    <w:jc w:val="both"/>
                    <w:rPr>
                      <w:rFonts w:ascii="Trebuchet MS" w:hAnsi="Trebuchet MS"/>
                      <w:bCs/>
                      <w:kern w:val="0"/>
                      <w:lang w:eastAsia="it-IT"/>
                    </w:rPr>
                  </w:pPr>
                </w:p>
              </w:tc>
              <w:tc>
                <w:tcPr>
                  <w:tcW w:w="234" w:type="pct"/>
                  <w:tcBorders>
                    <w:top w:val="nil"/>
                    <w:left w:val="nil"/>
                    <w:bottom w:val="nil"/>
                    <w:right w:val="nil"/>
                  </w:tcBorders>
                </w:tcPr>
                <w:p w:rsidR="001B2F2C" w:rsidRPr="001B2F2C" w:rsidRDefault="001B2F2C" w:rsidP="001B2F2C">
                  <w:pPr>
                    <w:widowControl/>
                    <w:suppressAutoHyphens w:val="0"/>
                    <w:jc w:val="both"/>
                    <w:rPr>
                      <w:rFonts w:ascii="Trebuchet MS" w:hAnsi="Trebuchet MS"/>
                      <w:bCs/>
                      <w:kern w:val="0"/>
                      <w:lang w:eastAsia="it-IT"/>
                    </w:rPr>
                  </w:pPr>
                </w:p>
              </w:tc>
              <w:tc>
                <w:tcPr>
                  <w:tcW w:w="3984" w:type="pct"/>
                  <w:gridSpan w:val="5"/>
                  <w:tcBorders>
                    <w:top w:val="nil"/>
                    <w:left w:val="nil"/>
                    <w:bottom w:val="single" w:sz="4" w:space="0" w:color="auto"/>
                    <w:right w:val="nil"/>
                  </w:tcBorders>
                  <w:vAlign w:val="center"/>
                </w:tcPr>
                <w:p w:rsidR="001B2F2C" w:rsidRPr="001B2F2C" w:rsidRDefault="001B2F2C" w:rsidP="001B2F2C">
                  <w:pPr>
                    <w:widowControl/>
                    <w:suppressAutoHyphens w:val="0"/>
                    <w:jc w:val="both"/>
                    <w:rPr>
                      <w:rFonts w:ascii="Trebuchet MS" w:hAnsi="Trebuchet MS"/>
                      <w:bCs/>
                      <w:kern w:val="0"/>
                      <w:lang w:eastAsia="it-IT"/>
                    </w:rPr>
                  </w:pPr>
                </w:p>
              </w:tc>
            </w:tr>
          </w:tbl>
          <w:p w:rsidR="001B2F2C" w:rsidRPr="001B2F2C" w:rsidRDefault="001B2F2C" w:rsidP="001B2F2C">
            <w:pPr>
              <w:widowControl/>
              <w:suppressAutoHyphens w:val="0"/>
              <w:jc w:val="both"/>
              <w:rPr>
                <w:rFonts w:ascii="Trebuchet MS" w:hAnsi="Trebuchet MS"/>
                <w:bCs/>
                <w:kern w:val="0"/>
                <w:lang w:eastAsia="it-IT"/>
              </w:rPr>
            </w:pPr>
          </w:p>
          <w:p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u w:val="single"/>
                <w:lang w:eastAsia="it-IT"/>
              </w:rPr>
              <w:t xml:space="preserve">Il predetto operatore ausiliario a sua volta presenta e allega le pertinenti dichiarazioni del presente </w:t>
            </w:r>
            <w:r w:rsidRPr="001B2F2C">
              <w:rPr>
                <w:rFonts w:ascii="Trebuchet MS" w:hAnsi="Trebuchet MS"/>
                <w:bCs/>
                <w:kern w:val="0"/>
                <w:u w:val="single"/>
                <w:lang w:eastAsia="it-IT"/>
              </w:rPr>
              <w:lastRenderedPageBreak/>
              <w:t>Allegato</w:t>
            </w:r>
            <w:r>
              <w:rPr>
                <w:rFonts w:ascii="Trebuchet MS" w:hAnsi="Trebuchet MS"/>
                <w:bCs/>
                <w:kern w:val="0"/>
                <w:lang w:eastAsia="it-IT"/>
              </w:rPr>
              <w:t>.</w:t>
            </w:r>
          </w:p>
          <w:p w:rsidR="001B2F2C" w:rsidRPr="001B2F2C" w:rsidRDefault="001B2F2C" w:rsidP="001B2F2C">
            <w:pPr>
              <w:widowControl/>
              <w:suppressAutoHyphens w:val="0"/>
              <w:jc w:val="both"/>
              <w:rPr>
                <w:rFonts w:ascii="Trebuchet MS" w:hAnsi="Trebuchet MS"/>
                <w:bCs/>
                <w:kern w:val="0"/>
                <w:lang w:eastAsia="it-IT"/>
              </w:rPr>
            </w:pPr>
          </w:p>
          <w:p w:rsidR="001B2F2C" w:rsidRPr="001B2F2C" w:rsidRDefault="001B2F2C" w:rsidP="001B2F2C">
            <w:pPr>
              <w:widowControl/>
              <w:suppressAutoHyphens w:val="0"/>
              <w:jc w:val="both"/>
              <w:rPr>
                <w:rFonts w:ascii="Trebuchet MS" w:hAnsi="Trebuchet MS"/>
                <w:b/>
                <w:bCs/>
                <w:kern w:val="0"/>
                <w:sz w:val="40"/>
                <w:szCs w:val="40"/>
                <w:lang w:eastAsia="it-IT"/>
              </w:rPr>
            </w:pPr>
            <w:r w:rsidRPr="001B2F2C">
              <w:rPr>
                <w:rFonts w:ascii="Trebuchet MS" w:hAnsi="Trebuchet MS"/>
                <w:b/>
                <w:bCs/>
                <w:kern w:val="0"/>
                <w:sz w:val="40"/>
                <w:szCs w:val="40"/>
                <w:lang w:eastAsia="it-IT"/>
              </w:rPr>
              <w:t>*</w:t>
            </w:r>
          </w:p>
          <w:p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w:t>
            </w:r>
            <w:r w:rsidRPr="001B2F2C">
              <w:rPr>
                <w:rFonts w:ascii="Trebuchet MS" w:hAnsi="Trebuchet MS"/>
                <w:b/>
                <w:bCs/>
                <w:kern w:val="0"/>
                <w:lang w:eastAsia="it-IT"/>
              </w:rPr>
              <w:t>nel caso di più operatori ausiliari ripetere più volte la dichiarazione tra i due asterischi</w:t>
            </w:r>
            <w:r w:rsidRPr="001B2F2C">
              <w:rPr>
                <w:rFonts w:ascii="Trebuchet MS" w:hAnsi="Trebuchet MS"/>
                <w:bCs/>
                <w:kern w:val="0"/>
                <w:lang w:eastAsia="it-IT"/>
              </w:rPr>
              <w:t>)</w:t>
            </w:r>
          </w:p>
          <w:p w:rsidR="001B2F2C" w:rsidRDefault="001B2F2C" w:rsidP="002B7921">
            <w:pPr>
              <w:widowControl/>
              <w:suppressAutoHyphens w:val="0"/>
              <w:jc w:val="both"/>
              <w:rPr>
                <w:rFonts w:ascii="Trebuchet MS" w:hAnsi="Trebuchet MS"/>
                <w:kern w:val="0"/>
                <w:lang w:eastAsia="it-IT"/>
              </w:rPr>
            </w:pPr>
          </w:p>
          <w:p w:rsidR="001B2F2C" w:rsidRPr="001B2F2C" w:rsidRDefault="001B2F2C" w:rsidP="0042716B">
            <w:pPr>
              <w:widowControl/>
              <w:suppressAutoHyphens w:val="0"/>
              <w:jc w:val="both"/>
              <w:rPr>
                <w:rFonts w:ascii="Trebuchet MS" w:hAnsi="Trebuchet MS"/>
                <w:kern w:val="0"/>
                <w:lang w:eastAsia="it-IT"/>
              </w:rPr>
            </w:pPr>
          </w:p>
        </w:tc>
      </w:tr>
    </w:tbl>
    <w:p w:rsidR="001B2F2C" w:rsidRPr="001B2F2C" w:rsidRDefault="001B2F2C" w:rsidP="001B2F2C">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lastRenderedPageBreak/>
        <w:t xml:space="preserve">F. </w:t>
      </w:r>
      <w:r w:rsidRPr="001B2F2C">
        <w:rPr>
          <w:rFonts w:ascii="Trebuchet MS" w:hAnsi="Trebuchet MS"/>
          <w:b/>
          <w:bCs/>
          <w:iCs/>
          <w:kern w:val="0"/>
          <w:lang w:eastAsia="it-IT"/>
        </w:rPr>
        <w:t>CERTIFICAZIONI DI QUALITA’</w:t>
      </w:r>
    </w:p>
    <w:p w:rsidR="001B2F2C" w:rsidRDefault="001B2F2C" w:rsidP="00231AE8">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1B2F2C">
        <w:rPr>
          <w:rFonts w:ascii="Trebuchet MS" w:hAnsi="Trebuchet MS"/>
          <w:b/>
          <w:bCs/>
          <w:iCs/>
          <w:kern w:val="0"/>
          <w:lang w:eastAsia="it-IT"/>
        </w:rPr>
        <w:t>(ai fini delle riduzioni delle garanzie provvisorie)</w:t>
      </w:r>
    </w:p>
    <w:p w:rsidR="001B2F2C" w:rsidRDefault="001B2F2C" w:rsidP="001B2F2C">
      <w:pPr>
        <w:widowControl/>
        <w:suppressAutoHyphens w:val="0"/>
        <w:ind w:left="284" w:hanging="284"/>
        <w:jc w:val="both"/>
        <w:rPr>
          <w:rFonts w:ascii="Avenir Next" w:eastAsia="Calibri" w:hAnsi="Avenir Next"/>
          <w:kern w:val="0"/>
          <w:sz w:val="22"/>
          <w:szCs w:val="22"/>
          <w:lang w:eastAsia="en-US"/>
        </w:rPr>
      </w:pPr>
    </w:p>
    <w:p w:rsidR="00DF44C5" w:rsidRPr="00CF54C5" w:rsidRDefault="00DF44C5" w:rsidP="00DF44C5">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rsidR="00DF44C5" w:rsidRDefault="00DF44C5" w:rsidP="00DF44C5">
      <w:pPr>
        <w:widowControl/>
        <w:suppressAutoHyphens w:val="0"/>
        <w:jc w:val="center"/>
        <w:rPr>
          <w:rFonts w:ascii="Trebuchet MS" w:hAnsi="Trebuchet MS"/>
          <w:i/>
          <w:kern w:val="0"/>
          <w:u w:val="single"/>
          <w:lang w:eastAsia="it-IT"/>
        </w:rPr>
      </w:pPr>
    </w:p>
    <w:p w:rsidR="00DF44C5" w:rsidRDefault="00DF44C5" w:rsidP="00DF44C5">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rsidR="00DF44C5" w:rsidRPr="002B7921" w:rsidRDefault="00DF44C5" w:rsidP="00DF44C5">
      <w:pPr>
        <w:widowControl/>
        <w:suppressAutoHyphens w:val="0"/>
        <w:jc w:val="both"/>
        <w:rPr>
          <w:rFonts w:ascii="Trebuchet MS" w:hAnsi="Trebuchet MS"/>
          <w:kern w:val="0"/>
          <w:u w:val="single"/>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75"/>
        <w:gridCol w:w="9179"/>
      </w:tblGrid>
      <w:tr w:rsidR="001B2F2C" w:rsidTr="00194101">
        <w:tc>
          <w:tcPr>
            <w:tcW w:w="675" w:type="dxa"/>
          </w:tcPr>
          <w:p w:rsidR="001B2F2C" w:rsidRPr="00194101" w:rsidRDefault="00194101" w:rsidP="0042716B">
            <w:pPr>
              <w:widowControl/>
              <w:suppressAutoHyphens w:val="0"/>
              <w:jc w:val="center"/>
              <w:rPr>
                <w:rFonts w:ascii="Trebuchet MS" w:hAnsi="Trebuchet MS"/>
                <w:b/>
                <w:kern w:val="0"/>
                <w:lang w:eastAsia="it-IT"/>
              </w:rPr>
            </w:pPr>
            <w:r w:rsidRPr="00194101">
              <w:rPr>
                <w:rFonts w:ascii="Trebuchet MS" w:hAnsi="Trebuchet MS"/>
                <w:b/>
                <w:kern w:val="0"/>
                <w:lang w:eastAsia="it-IT"/>
              </w:rPr>
              <w:t>2</w:t>
            </w:r>
            <w:r w:rsidR="0042716B">
              <w:rPr>
                <w:rFonts w:ascii="Trebuchet MS" w:hAnsi="Trebuchet MS"/>
                <w:b/>
                <w:kern w:val="0"/>
                <w:lang w:eastAsia="it-IT"/>
              </w:rPr>
              <w:t>7</w:t>
            </w:r>
            <w:r w:rsidRPr="00194101">
              <w:rPr>
                <w:rFonts w:ascii="Trebuchet MS" w:hAnsi="Trebuchet MS"/>
                <w:b/>
                <w:kern w:val="0"/>
                <w:lang w:eastAsia="it-IT"/>
              </w:rPr>
              <w:t>.</w:t>
            </w:r>
          </w:p>
        </w:tc>
        <w:tc>
          <w:tcPr>
            <w:tcW w:w="9179" w:type="dxa"/>
          </w:tcPr>
          <w:p w:rsidR="008C3A79" w:rsidRDefault="00194101" w:rsidP="00194101">
            <w:pPr>
              <w:widowControl/>
              <w:suppressAutoHyphens w:val="0"/>
              <w:ind w:left="287" w:hanging="283"/>
              <w:jc w:val="both"/>
              <w:rPr>
                <w:rFonts w:ascii="Trebuchet MS" w:hAnsi="Trebuchet M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756D1F">
              <w:rPr>
                <w:rFonts w:ascii="Trebuchet MS" w:hAnsi="Trebuchet MS"/>
                <w:kern w:val="0"/>
                <w:lang w:eastAsia="it-IT"/>
              </w:rPr>
            </w:r>
            <w:r w:rsidR="00756D1F">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8C3A79" w:rsidRPr="008C3A79">
              <w:rPr>
                <w:rFonts w:ascii="Trebuchet MS" w:hAnsi="Trebuchet MS"/>
                <w:b/>
                <w:kern w:val="0"/>
                <w:lang w:eastAsia="it-IT"/>
              </w:rPr>
              <w:t xml:space="preserve">di essere in possesso </w:t>
            </w:r>
            <w:r w:rsidR="008C3A79" w:rsidRPr="008C3A79">
              <w:rPr>
                <w:rFonts w:ascii="Trebuchet MS" w:hAnsi="Trebuchet MS"/>
                <w:kern w:val="0"/>
                <w:lang w:eastAsia="it-IT"/>
              </w:rPr>
              <w:t>della certificazione sistema qualità della serie europea ISO 9001: 2015, che la medesima è in corso di validità, settore ……….., come risulta dal seguente certificato che si allega in copia conforme ai sensi dell’</w:t>
            </w:r>
            <w:r w:rsidR="00B205FF">
              <w:rPr>
                <w:rFonts w:ascii="Trebuchet MS" w:hAnsi="Trebuchet MS"/>
                <w:kern w:val="0"/>
                <w:lang w:eastAsia="it-IT"/>
              </w:rPr>
              <w:t>articolo 19 del D.P.R. 445/2000</w:t>
            </w:r>
            <w:r w:rsidR="008C3A79" w:rsidRPr="008C3A79">
              <w:rPr>
                <w:rFonts w:ascii="Trebuchet MS" w:hAnsi="Trebuchet MS"/>
                <w:kern w:val="0"/>
                <w:lang w:eastAsia="it-IT"/>
              </w:rPr>
              <w:t>:</w:t>
            </w:r>
          </w:p>
          <w:p w:rsidR="00B205FF" w:rsidRPr="008C3A79" w:rsidRDefault="00B205FF" w:rsidP="008C3A79">
            <w:pPr>
              <w:widowControl/>
              <w:suppressAutoHyphens w:val="0"/>
              <w:jc w:val="both"/>
              <w:rPr>
                <w:rFonts w:ascii="Trebuchet MS" w:hAnsi="Trebuchet MS"/>
                <w:kern w:val="0"/>
                <w:lang w:eastAsia="it-IT"/>
              </w:rPr>
            </w:pPr>
          </w:p>
          <w:tbl>
            <w:tblPr>
              <w:tblW w:w="10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9"/>
              <w:gridCol w:w="1667"/>
              <w:gridCol w:w="1782"/>
              <w:gridCol w:w="972"/>
              <w:gridCol w:w="972"/>
              <w:gridCol w:w="647"/>
              <w:gridCol w:w="1943"/>
              <w:gridCol w:w="665"/>
              <w:gridCol w:w="1118"/>
            </w:tblGrid>
            <w:tr w:rsidR="008C3A79" w:rsidRPr="008C3A79" w:rsidTr="00194101">
              <w:tc>
                <w:tcPr>
                  <w:tcW w:w="215" w:type="pct"/>
                  <w:tcBorders>
                    <w:top w:val="nil"/>
                    <w:left w:val="nil"/>
                    <w:bottom w:val="nil"/>
                    <w:right w:val="nil"/>
                  </w:tcBorders>
                  <w:tcMar>
                    <w:left w:w="0" w:type="dxa"/>
                    <w:right w:w="0" w:type="dxa"/>
                  </w:tcMar>
                </w:tcPr>
                <w:p w:rsidR="008C3A79" w:rsidRPr="008C3A79" w:rsidRDefault="008C3A79"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single" w:sz="4" w:space="0" w:color="auto"/>
                  </w:tcBorders>
                </w:tcPr>
                <w:p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w:t>
                  </w:r>
                  <w:r w:rsidRPr="008C3A79">
                    <w:rPr>
                      <w:rFonts w:ascii="Trebuchet MS" w:hAnsi="Trebuchet MS"/>
                      <w:kern w:val="0"/>
                      <w:lang w:eastAsia="it-IT"/>
                    </w:rPr>
                    <w:tab/>
                    <w:t>certificato n.</w:t>
                  </w:r>
                </w:p>
              </w:tc>
              <w:tc>
                <w:tcPr>
                  <w:tcW w:w="873" w:type="pct"/>
                  <w:tcBorders>
                    <w:top w:val="nil"/>
                    <w:left w:val="single" w:sz="4" w:space="0" w:color="auto"/>
                    <w:bottom w:val="single" w:sz="4" w:space="0" w:color="auto"/>
                    <w:right w:val="single" w:sz="4" w:space="0" w:color="auto"/>
                  </w:tcBorders>
                </w:tcPr>
                <w:p w:rsidR="008C3A79" w:rsidRPr="008C3A79" w:rsidRDefault="008C3A79" w:rsidP="00D56837">
                  <w:pPr>
                    <w:widowControl/>
                    <w:suppressAutoHyphens w:val="0"/>
                    <w:spacing w:before="20" w:after="20"/>
                    <w:jc w:val="both"/>
                    <w:rPr>
                      <w:rFonts w:ascii="Trebuchet MS" w:hAnsi="Trebuchet MS"/>
                      <w:kern w:val="0"/>
                      <w:lang w:eastAsia="it-IT"/>
                    </w:rPr>
                  </w:pPr>
                </w:p>
              </w:tc>
              <w:tc>
                <w:tcPr>
                  <w:tcW w:w="476" w:type="pct"/>
                  <w:tcBorders>
                    <w:top w:val="nil"/>
                    <w:left w:val="single" w:sz="4" w:space="0" w:color="auto"/>
                    <w:bottom w:val="nil"/>
                    <w:right w:val="single" w:sz="4" w:space="0" w:color="auto"/>
                  </w:tcBorders>
                </w:tcPr>
                <w:p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in data</w:t>
                  </w:r>
                </w:p>
              </w:tc>
              <w:tc>
                <w:tcPr>
                  <w:tcW w:w="793" w:type="pct"/>
                  <w:gridSpan w:val="2"/>
                  <w:tcBorders>
                    <w:top w:val="nil"/>
                    <w:left w:val="single" w:sz="4" w:space="0" w:color="auto"/>
                    <w:bottom w:val="single" w:sz="4" w:space="0" w:color="auto"/>
                    <w:right w:val="single" w:sz="4" w:space="0" w:color="auto"/>
                  </w:tcBorders>
                </w:tcPr>
                <w:p w:rsidR="008C3A79" w:rsidRPr="008C3A79" w:rsidRDefault="008C3A79" w:rsidP="00D56837">
                  <w:pPr>
                    <w:widowControl/>
                    <w:suppressAutoHyphens w:val="0"/>
                    <w:spacing w:before="20" w:after="20"/>
                    <w:jc w:val="both"/>
                    <w:rPr>
                      <w:rFonts w:ascii="Trebuchet MS" w:hAnsi="Trebuchet MS"/>
                      <w:kern w:val="0"/>
                      <w:lang w:eastAsia="it-IT"/>
                    </w:rPr>
                  </w:pPr>
                </w:p>
              </w:tc>
              <w:tc>
                <w:tcPr>
                  <w:tcW w:w="952" w:type="pct"/>
                  <w:tcBorders>
                    <w:top w:val="nil"/>
                    <w:left w:val="single" w:sz="4" w:space="0" w:color="auto"/>
                    <w:bottom w:val="nil"/>
                    <w:right w:val="single" w:sz="4" w:space="0" w:color="auto"/>
                  </w:tcBorders>
                </w:tcPr>
                <w:p w:rsidR="008C3A79" w:rsidRPr="008C3A79" w:rsidRDefault="008C3A79" w:rsidP="00D56837">
                  <w:pPr>
                    <w:widowControl/>
                    <w:suppressAutoHyphens w:val="0"/>
                    <w:spacing w:before="60" w:after="60"/>
                    <w:jc w:val="both"/>
                    <w:rPr>
                      <w:rFonts w:ascii="Trebuchet MS" w:hAnsi="Trebuchet MS"/>
                      <w:kern w:val="0"/>
                      <w:lang w:eastAsia="it-IT"/>
                    </w:rPr>
                  </w:pPr>
                  <w:r w:rsidRPr="008C3A79">
                    <w:rPr>
                      <w:rFonts w:ascii="Trebuchet MS" w:hAnsi="Trebuchet MS"/>
                      <w:kern w:val="0"/>
                      <w:lang w:eastAsia="it-IT"/>
                    </w:rPr>
                    <w:t>valido fino al</w:t>
                  </w:r>
                </w:p>
              </w:tc>
              <w:tc>
                <w:tcPr>
                  <w:tcW w:w="874" w:type="pct"/>
                  <w:gridSpan w:val="2"/>
                  <w:tcBorders>
                    <w:top w:val="nil"/>
                    <w:left w:val="single" w:sz="4" w:space="0" w:color="auto"/>
                    <w:bottom w:val="single" w:sz="4" w:space="0" w:color="auto"/>
                    <w:right w:val="single" w:sz="4" w:space="0" w:color="auto"/>
                  </w:tcBorders>
                </w:tcPr>
                <w:p w:rsidR="008C3A79" w:rsidRPr="008C3A79" w:rsidRDefault="008C3A79" w:rsidP="00D56837">
                  <w:pPr>
                    <w:widowControl/>
                    <w:suppressAutoHyphens w:val="0"/>
                    <w:spacing w:before="20" w:after="20"/>
                    <w:jc w:val="both"/>
                    <w:rPr>
                      <w:rFonts w:ascii="Trebuchet MS" w:hAnsi="Trebuchet MS"/>
                      <w:kern w:val="0"/>
                      <w:lang w:eastAsia="it-IT"/>
                    </w:rPr>
                  </w:pPr>
                </w:p>
              </w:tc>
            </w:tr>
            <w:tr w:rsidR="008C3A79" w:rsidRPr="008C3A79" w:rsidTr="00194101">
              <w:tc>
                <w:tcPr>
                  <w:tcW w:w="215" w:type="pct"/>
                  <w:tcBorders>
                    <w:top w:val="nil"/>
                    <w:left w:val="nil"/>
                    <w:bottom w:val="nil"/>
                    <w:right w:val="nil"/>
                  </w:tcBorders>
                  <w:tcMar>
                    <w:left w:w="0" w:type="dxa"/>
                    <w:right w:w="0" w:type="dxa"/>
                  </w:tcMar>
                </w:tcPr>
                <w:p w:rsidR="008C3A79" w:rsidRPr="008C3A79" w:rsidRDefault="008C3A79"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nil"/>
                  </w:tcBorders>
                </w:tcPr>
                <w:p w:rsidR="008C3A79" w:rsidRPr="008C3A79" w:rsidRDefault="008C3A79" w:rsidP="00D56837">
                  <w:pPr>
                    <w:widowControl/>
                    <w:suppressAutoHyphens w:val="0"/>
                    <w:spacing w:before="20" w:after="20"/>
                    <w:ind w:left="113"/>
                    <w:jc w:val="both"/>
                    <w:rPr>
                      <w:rFonts w:ascii="Trebuchet MS" w:hAnsi="Trebuchet MS"/>
                      <w:kern w:val="0"/>
                      <w:lang w:eastAsia="it-IT"/>
                    </w:rPr>
                  </w:pPr>
                  <w:r w:rsidRPr="008C3A79">
                    <w:rPr>
                      <w:rFonts w:ascii="Trebuchet MS" w:hAnsi="Trebuchet MS"/>
                      <w:kern w:val="0"/>
                      <w:lang w:eastAsia="it-IT"/>
                    </w:rPr>
                    <w:t>settore IAF:</w:t>
                  </w:r>
                </w:p>
              </w:tc>
              <w:tc>
                <w:tcPr>
                  <w:tcW w:w="873" w:type="pct"/>
                  <w:tcBorders>
                    <w:top w:val="single" w:sz="4" w:space="0" w:color="auto"/>
                    <w:left w:val="nil"/>
                    <w:bottom w:val="single" w:sz="4" w:space="0" w:color="auto"/>
                    <w:right w:val="nil"/>
                  </w:tcBorders>
                </w:tcPr>
                <w:p w:rsidR="008C3A79" w:rsidRPr="008C3A79" w:rsidRDefault="008C3A79" w:rsidP="00D56837">
                  <w:pPr>
                    <w:widowControl/>
                    <w:suppressAutoHyphens w:val="0"/>
                    <w:spacing w:before="20" w:after="20"/>
                    <w:jc w:val="both"/>
                    <w:rPr>
                      <w:rFonts w:ascii="Trebuchet MS" w:hAnsi="Trebuchet MS"/>
                      <w:kern w:val="0"/>
                      <w:lang w:eastAsia="it-IT"/>
                    </w:rPr>
                  </w:pPr>
                </w:p>
              </w:tc>
              <w:tc>
                <w:tcPr>
                  <w:tcW w:w="952" w:type="pct"/>
                  <w:gridSpan w:val="2"/>
                  <w:tcBorders>
                    <w:top w:val="nil"/>
                    <w:left w:val="nil"/>
                    <w:bottom w:val="nil"/>
                    <w:right w:val="nil"/>
                  </w:tcBorders>
                </w:tcPr>
                <w:p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rilasciato da:</w:t>
                  </w:r>
                  <w:r w:rsidRPr="008C3A79">
                    <w:rPr>
                      <w:rFonts w:ascii="Trebuchet MS" w:hAnsi="Trebuchet MS"/>
                      <w:kern w:val="0"/>
                      <w:vertAlign w:val="superscript"/>
                      <w:lang w:eastAsia="it-IT"/>
                    </w:rPr>
                    <w:footnoteReference w:id="21"/>
                  </w:r>
                  <w:r w:rsidRPr="008C3A79">
                    <w:rPr>
                      <w:rFonts w:ascii="Trebuchet MS" w:hAnsi="Trebuchet MS"/>
                      <w:kern w:val="0"/>
                      <w:lang w:eastAsia="it-IT"/>
                    </w:rPr>
                    <w:t xml:space="preserve"> </w:t>
                  </w:r>
                </w:p>
              </w:tc>
              <w:tc>
                <w:tcPr>
                  <w:tcW w:w="2143" w:type="pct"/>
                  <w:gridSpan w:val="4"/>
                  <w:tcBorders>
                    <w:top w:val="nil"/>
                    <w:left w:val="nil"/>
                    <w:bottom w:val="single" w:sz="4" w:space="0" w:color="auto"/>
                    <w:right w:val="nil"/>
                  </w:tcBorders>
                </w:tcPr>
                <w:p w:rsidR="008C3A79" w:rsidRPr="008C3A79" w:rsidRDefault="008C3A79" w:rsidP="00D56837">
                  <w:pPr>
                    <w:widowControl/>
                    <w:suppressAutoHyphens w:val="0"/>
                    <w:spacing w:before="20" w:after="20"/>
                    <w:jc w:val="both"/>
                    <w:rPr>
                      <w:rFonts w:ascii="Trebuchet MS" w:hAnsi="Trebuchet MS"/>
                      <w:kern w:val="0"/>
                      <w:lang w:eastAsia="it-IT"/>
                    </w:rPr>
                  </w:pPr>
                </w:p>
              </w:tc>
            </w:tr>
            <w:tr w:rsidR="008C3A79" w:rsidRPr="008C3A79" w:rsidTr="00194101">
              <w:tc>
                <w:tcPr>
                  <w:tcW w:w="215" w:type="pct"/>
                  <w:tcBorders>
                    <w:top w:val="nil"/>
                    <w:left w:val="nil"/>
                    <w:bottom w:val="nil"/>
                    <w:right w:val="nil"/>
                  </w:tcBorders>
                  <w:tcMar>
                    <w:left w:w="0" w:type="dxa"/>
                    <w:right w:w="0" w:type="dxa"/>
                  </w:tcMar>
                </w:tcPr>
                <w:p w:rsidR="008C3A79" w:rsidRPr="008C3A79" w:rsidRDefault="008C3A79" w:rsidP="00D56837">
                  <w:pPr>
                    <w:widowControl/>
                    <w:suppressAutoHyphens w:val="0"/>
                    <w:spacing w:before="40" w:after="40"/>
                    <w:jc w:val="center"/>
                    <w:rPr>
                      <w:rFonts w:ascii="Trebuchet MS" w:hAnsi="Trebuchet MS"/>
                      <w:kern w:val="0"/>
                      <w:lang w:eastAsia="it-IT"/>
                    </w:rPr>
                  </w:pPr>
                </w:p>
              </w:tc>
              <w:tc>
                <w:tcPr>
                  <w:tcW w:w="1690" w:type="pct"/>
                  <w:gridSpan w:val="2"/>
                  <w:tcBorders>
                    <w:top w:val="nil"/>
                    <w:left w:val="nil"/>
                    <w:bottom w:val="nil"/>
                    <w:right w:val="nil"/>
                  </w:tcBorders>
                </w:tcPr>
                <w:p w:rsidR="008C3A79" w:rsidRPr="008C3A79" w:rsidRDefault="008C3A79" w:rsidP="00D56837">
                  <w:pPr>
                    <w:widowControl/>
                    <w:suppressAutoHyphens w:val="0"/>
                    <w:spacing w:before="60" w:after="60"/>
                    <w:jc w:val="both"/>
                    <w:rPr>
                      <w:rFonts w:ascii="Trebuchet MS" w:hAnsi="Trebuchet MS"/>
                      <w:kern w:val="0"/>
                      <w:lang w:eastAsia="it-IT"/>
                    </w:rPr>
                  </w:pPr>
                  <w:r w:rsidRPr="008C3A79">
                    <w:rPr>
                      <w:rFonts w:ascii="Trebuchet MS" w:hAnsi="Trebuchet MS"/>
                      <w:kern w:val="0"/>
                      <w:lang w:eastAsia="it-IT"/>
                    </w:rPr>
                    <w:t xml:space="preserve">(organismo accreditato da </w:t>
                  </w:r>
                  <w:r w:rsidRPr="008C3A79">
                    <w:rPr>
                      <w:rFonts w:ascii="Trebuchet MS" w:hAnsi="Trebuchet MS"/>
                      <w:kern w:val="0"/>
                      <w:vertAlign w:val="superscript"/>
                      <w:lang w:eastAsia="it-IT"/>
                    </w:rPr>
                    <w:footnoteReference w:id="22"/>
                  </w:r>
                  <w:r w:rsidRPr="008C3A79">
                    <w:rPr>
                      <w:rFonts w:ascii="Trebuchet MS" w:hAnsi="Trebuchet MS"/>
                      <w:kern w:val="0"/>
                      <w:lang w:eastAsia="it-IT"/>
                    </w:rPr>
                    <w:t xml:space="preserve">  </w:t>
                  </w:r>
                </w:p>
              </w:tc>
              <w:tc>
                <w:tcPr>
                  <w:tcW w:w="2547" w:type="pct"/>
                  <w:gridSpan w:val="5"/>
                  <w:tcBorders>
                    <w:top w:val="nil"/>
                    <w:left w:val="nil"/>
                    <w:bottom w:val="single" w:sz="4" w:space="0" w:color="auto"/>
                    <w:right w:val="nil"/>
                  </w:tcBorders>
                </w:tcPr>
                <w:p w:rsidR="008C3A79" w:rsidRPr="008C3A79" w:rsidRDefault="008C3A79" w:rsidP="00D56837">
                  <w:pPr>
                    <w:widowControl/>
                    <w:suppressAutoHyphens w:val="0"/>
                    <w:spacing w:before="60" w:after="60"/>
                    <w:jc w:val="both"/>
                    <w:rPr>
                      <w:rFonts w:ascii="Trebuchet MS" w:hAnsi="Trebuchet MS"/>
                      <w:kern w:val="0"/>
                      <w:lang w:eastAsia="it-IT"/>
                    </w:rPr>
                  </w:pPr>
                </w:p>
              </w:tc>
              <w:tc>
                <w:tcPr>
                  <w:tcW w:w="548" w:type="pct"/>
                  <w:tcBorders>
                    <w:top w:val="nil"/>
                    <w:left w:val="nil"/>
                    <w:bottom w:val="nil"/>
                    <w:right w:val="nil"/>
                  </w:tcBorders>
                </w:tcPr>
                <w:p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w:t>
                  </w:r>
                </w:p>
              </w:tc>
            </w:tr>
          </w:tbl>
          <w:p w:rsidR="008C3A79" w:rsidRPr="008C3A79" w:rsidRDefault="008C3A79" w:rsidP="008C3A79">
            <w:pPr>
              <w:widowControl/>
              <w:suppressAutoHyphens w:val="0"/>
              <w:jc w:val="both"/>
              <w:rPr>
                <w:rFonts w:ascii="Trebuchet MS" w:hAnsi="Trebuchet MS"/>
                <w:kern w:val="0"/>
                <w:lang w:eastAsia="it-IT"/>
              </w:rPr>
            </w:pPr>
          </w:p>
          <w:p w:rsidR="008C3A79" w:rsidRPr="008C3A79" w:rsidRDefault="008C3A79" w:rsidP="008C3A79">
            <w:pPr>
              <w:widowControl/>
              <w:suppressAutoHyphens w:val="0"/>
              <w:jc w:val="both"/>
              <w:rPr>
                <w:rFonts w:ascii="Trebuchet MS" w:hAnsi="Trebuchet MS"/>
                <w:kern w:val="0"/>
                <w:lang w:eastAsia="it-IT"/>
              </w:rPr>
            </w:pPr>
            <w:r w:rsidRPr="008C3A79">
              <w:rPr>
                <w:rFonts w:ascii="Trebuchet MS" w:hAnsi="Trebuchet MS"/>
                <w:kern w:val="0"/>
                <w:lang w:eastAsia="it-IT"/>
              </w:rPr>
              <w:t>Si attesta che la Copia/e della/e Certificazione/i  è/sono conforme/i  all’originale/agli originali custodito/i  presso la sede dell’impresa e che la/e suddetta/e Certificazione/i  è/sono  in corso di validità avendo superato gli audit periodici d</w:t>
            </w:r>
            <w:r>
              <w:rPr>
                <w:rFonts w:ascii="Trebuchet MS" w:hAnsi="Trebuchet MS"/>
                <w:kern w:val="0"/>
                <w:lang w:eastAsia="it-IT"/>
              </w:rPr>
              <w:t>ell’organismo di certificazione;</w:t>
            </w:r>
          </w:p>
          <w:p w:rsidR="001B2F2C" w:rsidRDefault="001B2F2C" w:rsidP="00D56837">
            <w:pPr>
              <w:widowControl/>
              <w:suppressAutoHyphens w:val="0"/>
              <w:jc w:val="both"/>
              <w:rPr>
                <w:rFonts w:ascii="Trebuchet MS" w:hAnsi="Trebuchet MS"/>
                <w:b/>
                <w:kern w:val="0"/>
                <w:lang w:eastAsia="it-IT"/>
              </w:rPr>
            </w:pPr>
          </w:p>
        </w:tc>
      </w:tr>
      <w:tr w:rsidR="001B2F2C" w:rsidTr="00194101">
        <w:tc>
          <w:tcPr>
            <w:tcW w:w="675" w:type="dxa"/>
          </w:tcPr>
          <w:p w:rsidR="001B2F2C" w:rsidRPr="00A0304C" w:rsidRDefault="001B2F2C" w:rsidP="00D56837">
            <w:pPr>
              <w:widowControl/>
              <w:suppressAutoHyphens w:val="0"/>
              <w:jc w:val="both"/>
              <w:rPr>
                <w:rFonts w:ascii="Trebuchet MS" w:hAnsi="Trebuchet MS"/>
                <w:kern w:val="0"/>
                <w:lang w:eastAsia="it-IT"/>
              </w:rPr>
            </w:pPr>
          </w:p>
        </w:tc>
        <w:tc>
          <w:tcPr>
            <w:tcW w:w="9179" w:type="dxa"/>
          </w:tcPr>
          <w:p w:rsidR="008C3A79" w:rsidRPr="008C3A79" w:rsidRDefault="00194101" w:rsidP="00194101">
            <w:pPr>
              <w:widowControl/>
              <w:suppressAutoHyphens w:val="0"/>
              <w:ind w:left="287" w:hanging="283"/>
              <w:jc w:val="both"/>
              <w:rPr>
                <w:rFonts w:ascii="Trebuchet MS" w:hAnsi="Trebuchet MS"/>
                <w:b/>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756D1F">
              <w:rPr>
                <w:rFonts w:ascii="Trebuchet MS" w:hAnsi="Trebuchet MS"/>
                <w:kern w:val="0"/>
                <w:lang w:eastAsia="it-IT"/>
              </w:rPr>
            </w:r>
            <w:r w:rsidR="00756D1F">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8C3A79" w:rsidRPr="008C3A79">
              <w:rPr>
                <w:rFonts w:ascii="Trebuchet MS" w:hAnsi="Trebuchet MS"/>
                <w:b/>
                <w:kern w:val="0"/>
                <w:lang w:eastAsia="it-IT"/>
              </w:rPr>
              <w:t xml:space="preserve">di NON essere in possesso </w:t>
            </w:r>
            <w:r w:rsidR="008C3A79" w:rsidRPr="008C3A79">
              <w:rPr>
                <w:rFonts w:ascii="Trebuchet MS" w:hAnsi="Trebuchet MS"/>
                <w:kern w:val="0"/>
                <w:lang w:eastAsia="it-IT"/>
              </w:rPr>
              <w:t>della certificazione sistema qualità della serie europea ISO 9001: 2015, in corso di validità;</w:t>
            </w:r>
          </w:p>
          <w:p w:rsidR="001B2F2C" w:rsidRDefault="001B2F2C" w:rsidP="00D56837">
            <w:pPr>
              <w:widowControl/>
              <w:suppressAutoHyphens w:val="0"/>
              <w:jc w:val="both"/>
              <w:rPr>
                <w:rFonts w:ascii="Trebuchet MS" w:hAnsi="Trebuchet MS"/>
                <w:b/>
                <w:kern w:val="0"/>
                <w:lang w:eastAsia="it-IT"/>
              </w:rPr>
            </w:pPr>
          </w:p>
        </w:tc>
      </w:tr>
      <w:tr w:rsidR="008C3A79" w:rsidTr="00194101">
        <w:tc>
          <w:tcPr>
            <w:tcW w:w="675" w:type="dxa"/>
          </w:tcPr>
          <w:p w:rsidR="008C3A79" w:rsidRPr="00194101" w:rsidRDefault="00194101" w:rsidP="0042716B">
            <w:pPr>
              <w:widowControl/>
              <w:suppressAutoHyphens w:val="0"/>
              <w:jc w:val="center"/>
              <w:rPr>
                <w:rFonts w:ascii="Trebuchet MS" w:hAnsi="Trebuchet MS"/>
                <w:b/>
                <w:kern w:val="0"/>
                <w:lang w:eastAsia="it-IT"/>
              </w:rPr>
            </w:pPr>
            <w:r w:rsidRPr="00194101">
              <w:rPr>
                <w:rFonts w:ascii="Trebuchet MS" w:hAnsi="Trebuchet MS"/>
                <w:b/>
                <w:kern w:val="0"/>
                <w:lang w:eastAsia="it-IT"/>
              </w:rPr>
              <w:t>2</w:t>
            </w:r>
            <w:r w:rsidR="0042716B">
              <w:rPr>
                <w:rFonts w:ascii="Trebuchet MS" w:hAnsi="Trebuchet MS"/>
                <w:b/>
                <w:kern w:val="0"/>
                <w:lang w:eastAsia="it-IT"/>
              </w:rPr>
              <w:t>8</w:t>
            </w:r>
            <w:r w:rsidRPr="00194101">
              <w:rPr>
                <w:rFonts w:ascii="Trebuchet MS" w:hAnsi="Trebuchet MS"/>
                <w:b/>
                <w:kern w:val="0"/>
                <w:lang w:eastAsia="it-IT"/>
              </w:rPr>
              <w:t>.</w:t>
            </w:r>
          </w:p>
        </w:tc>
        <w:tc>
          <w:tcPr>
            <w:tcW w:w="9179" w:type="dxa"/>
          </w:tcPr>
          <w:p w:rsidR="00B205FF" w:rsidRDefault="00B205FF" w:rsidP="00B205FF">
            <w:pPr>
              <w:widowControl/>
              <w:suppressAutoHyphens w:val="0"/>
              <w:jc w:val="both"/>
              <w:rPr>
                <w:rFonts w:ascii="Trebuchet MS" w:hAnsi="Trebuchet MS"/>
                <w:kern w:val="0"/>
                <w:lang w:eastAsia="it-IT"/>
              </w:rPr>
            </w:pPr>
            <w:r w:rsidRPr="00B205FF">
              <w:rPr>
                <w:rFonts w:ascii="Trebuchet MS" w:hAnsi="Trebuchet MS"/>
                <w:b/>
                <w:kern w:val="0"/>
                <w:lang w:eastAsia="it-IT"/>
              </w:rPr>
              <w:t xml:space="preserve">di essere in possesso </w:t>
            </w:r>
            <w:r w:rsidRPr="00B205FF">
              <w:rPr>
                <w:rFonts w:ascii="Trebuchet MS" w:hAnsi="Trebuchet MS"/>
                <w:kern w:val="0"/>
                <w:lang w:eastAsia="it-IT"/>
              </w:rPr>
              <w:t>della certificazione ………………., che la medesima è in corso di validità, settore ……….., come risulta dal seguente certificato che si allega in copia conforme ai sensi dell’</w:t>
            </w:r>
            <w:r>
              <w:rPr>
                <w:rFonts w:ascii="Trebuchet MS" w:hAnsi="Trebuchet MS"/>
                <w:kern w:val="0"/>
                <w:lang w:eastAsia="it-IT"/>
              </w:rPr>
              <w:t>articolo 19 del D.P.R. 445/2000</w:t>
            </w:r>
            <w:r w:rsidRPr="00B205FF">
              <w:rPr>
                <w:rFonts w:ascii="Trebuchet MS" w:hAnsi="Trebuchet MS"/>
                <w:kern w:val="0"/>
                <w:lang w:eastAsia="it-IT"/>
              </w:rPr>
              <w:t>:</w:t>
            </w:r>
          </w:p>
          <w:p w:rsidR="00B205FF" w:rsidRPr="00B205FF" w:rsidRDefault="00B205FF" w:rsidP="00B205FF">
            <w:pPr>
              <w:widowControl/>
              <w:suppressAutoHyphens w:val="0"/>
              <w:jc w:val="both"/>
              <w:rPr>
                <w:rFonts w:ascii="Trebuchet MS" w:hAnsi="Trebuchet MS"/>
                <w:kern w:val="0"/>
                <w:lang w:eastAsia="it-IT"/>
              </w:rPr>
            </w:pPr>
          </w:p>
          <w:tbl>
            <w:tblPr>
              <w:tblW w:w="10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9"/>
              <w:gridCol w:w="1667"/>
              <w:gridCol w:w="1782"/>
              <w:gridCol w:w="972"/>
              <w:gridCol w:w="972"/>
              <w:gridCol w:w="647"/>
              <w:gridCol w:w="1943"/>
              <w:gridCol w:w="665"/>
              <w:gridCol w:w="1118"/>
            </w:tblGrid>
            <w:tr w:rsidR="00B205FF" w:rsidRPr="00B205FF" w:rsidTr="00194101">
              <w:tc>
                <w:tcPr>
                  <w:tcW w:w="215" w:type="pct"/>
                  <w:tcBorders>
                    <w:top w:val="nil"/>
                    <w:left w:val="nil"/>
                    <w:bottom w:val="nil"/>
                    <w:right w:val="nil"/>
                  </w:tcBorders>
                  <w:tcMar>
                    <w:left w:w="0" w:type="dxa"/>
                    <w:right w:w="0" w:type="dxa"/>
                  </w:tcMar>
                </w:tcPr>
                <w:p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single" w:sz="4" w:space="0" w:color="auto"/>
                  </w:tcBorders>
                </w:tcPr>
                <w:p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r w:rsidRPr="00B205FF">
                    <w:rPr>
                      <w:rFonts w:ascii="Trebuchet MS" w:hAnsi="Trebuchet MS"/>
                      <w:kern w:val="0"/>
                      <w:lang w:eastAsia="it-IT"/>
                    </w:rPr>
                    <w:tab/>
                    <w:t>certificato n.</w:t>
                  </w:r>
                </w:p>
              </w:tc>
              <w:tc>
                <w:tcPr>
                  <w:tcW w:w="873" w:type="pct"/>
                  <w:tcBorders>
                    <w:top w:val="nil"/>
                    <w:left w:val="single" w:sz="4" w:space="0" w:color="auto"/>
                    <w:bottom w:val="single" w:sz="4" w:space="0" w:color="auto"/>
                    <w:right w:val="single" w:sz="4" w:space="0" w:color="auto"/>
                  </w:tcBorders>
                </w:tcPr>
                <w:p w:rsidR="00B205FF" w:rsidRPr="00B205FF" w:rsidRDefault="00B205FF" w:rsidP="00D56837">
                  <w:pPr>
                    <w:widowControl/>
                    <w:suppressAutoHyphens w:val="0"/>
                    <w:spacing w:before="20" w:after="20"/>
                    <w:jc w:val="both"/>
                    <w:rPr>
                      <w:rFonts w:ascii="Trebuchet MS" w:hAnsi="Trebuchet MS"/>
                      <w:kern w:val="0"/>
                      <w:lang w:eastAsia="it-IT"/>
                    </w:rPr>
                  </w:pPr>
                </w:p>
              </w:tc>
              <w:tc>
                <w:tcPr>
                  <w:tcW w:w="476" w:type="pct"/>
                  <w:tcBorders>
                    <w:top w:val="nil"/>
                    <w:left w:val="single" w:sz="4" w:space="0" w:color="auto"/>
                    <w:bottom w:val="nil"/>
                    <w:right w:val="single" w:sz="4" w:space="0" w:color="auto"/>
                  </w:tcBorders>
                </w:tcPr>
                <w:p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in data</w:t>
                  </w:r>
                </w:p>
              </w:tc>
              <w:tc>
                <w:tcPr>
                  <w:tcW w:w="793" w:type="pct"/>
                  <w:gridSpan w:val="2"/>
                  <w:tcBorders>
                    <w:top w:val="nil"/>
                    <w:left w:val="single" w:sz="4" w:space="0" w:color="auto"/>
                    <w:bottom w:val="single" w:sz="4" w:space="0" w:color="auto"/>
                    <w:right w:val="single" w:sz="4" w:space="0" w:color="auto"/>
                  </w:tcBorders>
                </w:tcPr>
                <w:p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tcBorders>
                    <w:top w:val="nil"/>
                    <w:left w:val="single" w:sz="4" w:space="0" w:color="auto"/>
                    <w:bottom w:val="nil"/>
                    <w:right w:val="single" w:sz="4" w:space="0" w:color="auto"/>
                  </w:tcBorders>
                </w:tcPr>
                <w:p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valido fino al</w:t>
                  </w:r>
                </w:p>
              </w:tc>
              <w:tc>
                <w:tcPr>
                  <w:tcW w:w="874" w:type="pct"/>
                  <w:gridSpan w:val="2"/>
                  <w:tcBorders>
                    <w:top w:val="nil"/>
                    <w:left w:val="single" w:sz="4" w:space="0" w:color="auto"/>
                    <w:bottom w:val="single" w:sz="4" w:space="0" w:color="auto"/>
                    <w:right w:val="single" w:sz="4" w:space="0" w:color="auto"/>
                  </w:tcBorders>
                </w:tcPr>
                <w:p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rsidTr="00194101">
              <w:tc>
                <w:tcPr>
                  <w:tcW w:w="215" w:type="pct"/>
                  <w:tcBorders>
                    <w:top w:val="nil"/>
                    <w:left w:val="nil"/>
                    <w:bottom w:val="nil"/>
                    <w:right w:val="nil"/>
                  </w:tcBorders>
                  <w:tcMar>
                    <w:left w:w="0" w:type="dxa"/>
                    <w:right w:w="0" w:type="dxa"/>
                  </w:tcMar>
                </w:tcPr>
                <w:p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nil"/>
                  </w:tcBorders>
                </w:tcPr>
                <w:p w:rsidR="00B205FF" w:rsidRPr="00B205FF" w:rsidRDefault="00B205FF" w:rsidP="00D56837">
                  <w:pPr>
                    <w:widowControl/>
                    <w:suppressAutoHyphens w:val="0"/>
                    <w:spacing w:before="20" w:after="20"/>
                    <w:ind w:left="113"/>
                    <w:jc w:val="both"/>
                    <w:rPr>
                      <w:rFonts w:ascii="Trebuchet MS" w:hAnsi="Trebuchet MS"/>
                      <w:kern w:val="0"/>
                      <w:lang w:eastAsia="it-IT"/>
                    </w:rPr>
                  </w:pPr>
                  <w:r w:rsidRPr="00B205FF">
                    <w:rPr>
                      <w:rFonts w:ascii="Trebuchet MS" w:hAnsi="Trebuchet MS"/>
                      <w:kern w:val="0"/>
                      <w:lang w:eastAsia="it-IT"/>
                    </w:rPr>
                    <w:t>settore IAF:</w:t>
                  </w:r>
                </w:p>
              </w:tc>
              <w:tc>
                <w:tcPr>
                  <w:tcW w:w="873" w:type="pct"/>
                  <w:tcBorders>
                    <w:top w:val="single" w:sz="4" w:space="0" w:color="auto"/>
                    <w:left w:val="nil"/>
                    <w:bottom w:val="single" w:sz="4" w:space="0" w:color="auto"/>
                    <w:right w:val="nil"/>
                  </w:tcBorders>
                </w:tcPr>
                <w:p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gridSpan w:val="2"/>
                  <w:tcBorders>
                    <w:top w:val="nil"/>
                    <w:left w:val="nil"/>
                    <w:bottom w:val="nil"/>
                    <w:right w:val="nil"/>
                  </w:tcBorders>
                </w:tcPr>
                <w:p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rilasciato da:</w:t>
                  </w:r>
                  <w:r w:rsidRPr="00B205FF">
                    <w:rPr>
                      <w:rFonts w:ascii="Trebuchet MS" w:hAnsi="Trebuchet MS"/>
                      <w:kern w:val="0"/>
                      <w:vertAlign w:val="superscript"/>
                      <w:lang w:eastAsia="it-IT"/>
                    </w:rPr>
                    <w:footnoteReference w:id="23"/>
                  </w:r>
                  <w:r w:rsidRPr="00B205FF">
                    <w:rPr>
                      <w:rFonts w:ascii="Trebuchet MS" w:hAnsi="Trebuchet MS"/>
                      <w:kern w:val="0"/>
                      <w:lang w:eastAsia="it-IT"/>
                    </w:rPr>
                    <w:t xml:space="preserve"> </w:t>
                  </w:r>
                </w:p>
              </w:tc>
              <w:tc>
                <w:tcPr>
                  <w:tcW w:w="2143" w:type="pct"/>
                  <w:gridSpan w:val="4"/>
                  <w:tcBorders>
                    <w:top w:val="nil"/>
                    <w:left w:val="nil"/>
                    <w:bottom w:val="single" w:sz="4" w:space="0" w:color="auto"/>
                    <w:right w:val="nil"/>
                  </w:tcBorders>
                </w:tcPr>
                <w:p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rsidTr="00194101">
              <w:tc>
                <w:tcPr>
                  <w:tcW w:w="215" w:type="pct"/>
                  <w:tcBorders>
                    <w:top w:val="nil"/>
                    <w:left w:val="nil"/>
                    <w:bottom w:val="nil"/>
                    <w:right w:val="nil"/>
                  </w:tcBorders>
                  <w:tcMar>
                    <w:left w:w="0" w:type="dxa"/>
                    <w:right w:w="0" w:type="dxa"/>
                  </w:tcMar>
                </w:tcPr>
                <w:p w:rsidR="00B205FF" w:rsidRPr="00B205FF" w:rsidRDefault="00B205FF" w:rsidP="00D56837">
                  <w:pPr>
                    <w:widowControl/>
                    <w:suppressAutoHyphens w:val="0"/>
                    <w:spacing w:before="40" w:after="40"/>
                    <w:jc w:val="center"/>
                    <w:rPr>
                      <w:rFonts w:ascii="Trebuchet MS" w:hAnsi="Trebuchet MS"/>
                      <w:kern w:val="0"/>
                      <w:lang w:eastAsia="it-IT"/>
                    </w:rPr>
                  </w:pPr>
                </w:p>
              </w:tc>
              <w:tc>
                <w:tcPr>
                  <w:tcW w:w="1690" w:type="pct"/>
                  <w:gridSpan w:val="2"/>
                  <w:tcBorders>
                    <w:top w:val="nil"/>
                    <w:left w:val="nil"/>
                    <w:bottom w:val="nil"/>
                    <w:right w:val="nil"/>
                  </w:tcBorders>
                </w:tcPr>
                <w:p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 xml:space="preserve">(organismo accreditato da </w:t>
                  </w:r>
                  <w:r w:rsidRPr="00B205FF">
                    <w:rPr>
                      <w:rFonts w:ascii="Trebuchet MS" w:hAnsi="Trebuchet MS"/>
                      <w:kern w:val="0"/>
                      <w:vertAlign w:val="superscript"/>
                      <w:lang w:eastAsia="it-IT"/>
                    </w:rPr>
                    <w:footnoteReference w:id="24"/>
                  </w:r>
                  <w:r w:rsidRPr="00B205FF">
                    <w:rPr>
                      <w:rFonts w:ascii="Trebuchet MS" w:hAnsi="Trebuchet MS"/>
                      <w:kern w:val="0"/>
                      <w:lang w:eastAsia="it-IT"/>
                    </w:rPr>
                    <w:t xml:space="preserve">  </w:t>
                  </w:r>
                </w:p>
              </w:tc>
              <w:tc>
                <w:tcPr>
                  <w:tcW w:w="2547" w:type="pct"/>
                  <w:gridSpan w:val="5"/>
                  <w:tcBorders>
                    <w:top w:val="nil"/>
                    <w:left w:val="nil"/>
                    <w:bottom w:val="single" w:sz="4" w:space="0" w:color="auto"/>
                    <w:right w:val="nil"/>
                  </w:tcBorders>
                </w:tcPr>
                <w:p w:rsidR="00B205FF" w:rsidRPr="00B205FF" w:rsidRDefault="00B205FF" w:rsidP="00D56837">
                  <w:pPr>
                    <w:widowControl/>
                    <w:suppressAutoHyphens w:val="0"/>
                    <w:spacing w:before="60" w:after="60"/>
                    <w:jc w:val="both"/>
                    <w:rPr>
                      <w:rFonts w:ascii="Trebuchet MS" w:hAnsi="Trebuchet MS"/>
                      <w:kern w:val="0"/>
                      <w:lang w:eastAsia="it-IT"/>
                    </w:rPr>
                  </w:pPr>
                </w:p>
              </w:tc>
              <w:tc>
                <w:tcPr>
                  <w:tcW w:w="548" w:type="pct"/>
                  <w:tcBorders>
                    <w:top w:val="nil"/>
                    <w:left w:val="nil"/>
                    <w:bottom w:val="nil"/>
                    <w:right w:val="nil"/>
                  </w:tcBorders>
                </w:tcPr>
                <w:p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p>
              </w:tc>
            </w:tr>
          </w:tbl>
          <w:p w:rsidR="00B205FF" w:rsidRPr="00B205FF" w:rsidRDefault="00B205FF" w:rsidP="00B205FF">
            <w:pPr>
              <w:widowControl/>
              <w:suppressAutoHyphens w:val="0"/>
              <w:jc w:val="both"/>
              <w:rPr>
                <w:rFonts w:ascii="Trebuchet MS" w:hAnsi="Trebuchet MS"/>
                <w:kern w:val="0"/>
                <w:lang w:eastAsia="it-IT"/>
              </w:rPr>
            </w:pPr>
          </w:p>
          <w:p w:rsidR="00B205FF" w:rsidRPr="00EA3470" w:rsidRDefault="00B205FF" w:rsidP="00B205FF">
            <w:pPr>
              <w:widowControl/>
              <w:suppressAutoHyphens w:val="0"/>
              <w:jc w:val="both"/>
              <w:rPr>
                <w:kern w:val="0"/>
                <w:sz w:val="22"/>
                <w:szCs w:val="22"/>
                <w:lang w:eastAsia="it-IT"/>
              </w:rPr>
            </w:pPr>
            <w:r w:rsidRPr="00B205FF">
              <w:rPr>
                <w:rFonts w:ascii="Trebuchet MS" w:hAnsi="Trebuchet MS"/>
                <w:kern w:val="0"/>
                <w:lang w:eastAsia="it-IT"/>
              </w:rPr>
              <w:t xml:space="preserve">Si attesta che la Copia/e della/e Certificazione/i  è/sono conforme/i  all’originale/agli originali custodito/i  presso la sede dell’impresa e che la/e suddetta/e Certificazione/i  è/sono  in corso di </w:t>
            </w:r>
            <w:r w:rsidRPr="00B205FF">
              <w:rPr>
                <w:rFonts w:ascii="Trebuchet MS" w:hAnsi="Trebuchet MS"/>
                <w:kern w:val="0"/>
                <w:lang w:eastAsia="it-IT"/>
              </w:rPr>
              <w:lastRenderedPageBreak/>
              <w:t>validità avendo superato gli audit periodici d</w:t>
            </w:r>
            <w:r>
              <w:rPr>
                <w:rFonts w:ascii="Trebuchet MS" w:hAnsi="Trebuchet MS"/>
                <w:kern w:val="0"/>
                <w:lang w:eastAsia="it-IT"/>
              </w:rPr>
              <w:t>ell’organismo di certificazione;</w:t>
            </w:r>
          </w:p>
          <w:p w:rsidR="008C3A79" w:rsidRDefault="008C3A79" w:rsidP="00D56837">
            <w:pPr>
              <w:widowControl/>
              <w:suppressAutoHyphens w:val="0"/>
              <w:jc w:val="both"/>
              <w:rPr>
                <w:rFonts w:ascii="Trebuchet MS" w:hAnsi="Trebuchet MS"/>
                <w:b/>
                <w:kern w:val="0"/>
                <w:lang w:eastAsia="it-IT"/>
              </w:rPr>
            </w:pPr>
          </w:p>
        </w:tc>
      </w:tr>
      <w:tr w:rsidR="008C3A79" w:rsidTr="00194101">
        <w:tc>
          <w:tcPr>
            <w:tcW w:w="675" w:type="dxa"/>
          </w:tcPr>
          <w:p w:rsidR="008C3A79" w:rsidRPr="00194101" w:rsidRDefault="0042716B" w:rsidP="00194101">
            <w:pPr>
              <w:widowControl/>
              <w:suppressAutoHyphens w:val="0"/>
              <w:jc w:val="center"/>
              <w:rPr>
                <w:rFonts w:ascii="Trebuchet MS" w:hAnsi="Trebuchet MS"/>
                <w:b/>
                <w:kern w:val="0"/>
                <w:lang w:eastAsia="it-IT"/>
              </w:rPr>
            </w:pPr>
            <w:r>
              <w:rPr>
                <w:rFonts w:ascii="Trebuchet MS" w:hAnsi="Trebuchet MS"/>
                <w:b/>
                <w:kern w:val="0"/>
                <w:lang w:eastAsia="it-IT"/>
              </w:rPr>
              <w:lastRenderedPageBreak/>
              <w:t>29</w:t>
            </w:r>
            <w:r w:rsidR="00194101" w:rsidRPr="00194101">
              <w:rPr>
                <w:rFonts w:ascii="Trebuchet MS" w:hAnsi="Trebuchet MS"/>
                <w:b/>
                <w:kern w:val="0"/>
                <w:lang w:eastAsia="it-IT"/>
              </w:rPr>
              <w:t>.</w:t>
            </w:r>
          </w:p>
        </w:tc>
        <w:tc>
          <w:tcPr>
            <w:tcW w:w="9179" w:type="dxa"/>
          </w:tcPr>
          <w:p w:rsidR="00B205FF" w:rsidRDefault="00B205FF" w:rsidP="00B205FF">
            <w:pPr>
              <w:widowControl/>
              <w:suppressAutoHyphens w:val="0"/>
              <w:jc w:val="both"/>
              <w:rPr>
                <w:rFonts w:ascii="Trebuchet MS" w:hAnsi="Trebuchet MS"/>
                <w:kern w:val="0"/>
                <w:lang w:eastAsia="it-IT"/>
              </w:rPr>
            </w:pPr>
            <w:r w:rsidRPr="00B205FF">
              <w:rPr>
                <w:rFonts w:ascii="Trebuchet MS" w:hAnsi="Trebuchet MS"/>
                <w:b/>
                <w:kern w:val="0"/>
                <w:lang w:eastAsia="it-IT"/>
              </w:rPr>
              <w:t xml:space="preserve">di essere in possesso </w:t>
            </w:r>
            <w:r w:rsidRPr="00B205FF">
              <w:rPr>
                <w:rFonts w:ascii="Trebuchet MS" w:hAnsi="Trebuchet MS"/>
                <w:kern w:val="0"/>
                <w:lang w:eastAsia="it-IT"/>
              </w:rPr>
              <w:t>della certificazione ………………., che la medesima è in corso di validità, settore ……….., come risulta dal seguente certificato che si allega in copia conforme ai sensi dell’</w:t>
            </w:r>
            <w:r>
              <w:rPr>
                <w:rFonts w:ascii="Trebuchet MS" w:hAnsi="Trebuchet MS"/>
                <w:kern w:val="0"/>
                <w:lang w:eastAsia="it-IT"/>
              </w:rPr>
              <w:t>articolo 19 del D.P.R. 445/2000</w:t>
            </w:r>
            <w:r w:rsidRPr="00B205FF">
              <w:rPr>
                <w:rFonts w:ascii="Trebuchet MS" w:hAnsi="Trebuchet MS"/>
                <w:kern w:val="0"/>
                <w:lang w:eastAsia="it-IT"/>
              </w:rPr>
              <w:t>:</w:t>
            </w:r>
          </w:p>
          <w:p w:rsidR="00B205FF" w:rsidRPr="00B205FF" w:rsidRDefault="00B205FF" w:rsidP="00B205FF">
            <w:pPr>
              <w:widowControl/>
              <w:suppressAutoHyphens w:val="0"/>
              <w:jc w:val="both"/>
              <w:rPr>
                <w:rFonts w:ascii="Trebuchet MS" w:hAnsi="Trebuchet MS"/>
                <w:kern w:val="0"/>
                <w:lang w:eastAsia="it-IT"/>
              </w:rPr>
            </w:pPr>
          </w:p>
          <w:tbl>
            <w:tblPr>
              <w:tblW w:w="10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9"/>
              <w:gridCol w:w="1667"/>
              <w:gridCol w:w="1782"/>
              <w:gridCol w:w="972"/>
              <w:gridCol w:w="972"/>
              <w:gridCol w:w="647"/>
              <w:gridCol w:w="1943"/>
              <w:gridCol w:w="665"/>
              <w:gridCol w:w="1118"/>
            </w:tblGrid>
            <w:tr w:rsidR="00B205FF" w:rsidRPr="00B205FF" w:rsidTr="00194101">
              <w:tc>
                <w:tcPr>
                  <w:tcW w:w="215" w:type="pct"/>
                  <w:tcBorders>
                    <w:top w:val="nil"/>
                    <w:left w:val="nil"/>
                    <w:bottom w:val="nil"/>
                    <w:right w:val="nil"/>
                  </w:tcBorders>
                  <w:tcMar>
                    <w:left w:w="0" w:type="dxa"/>
                    <w:right w:w="0" w:type="dxa"/>
                  </w:tcMar>
                </w:tcPr>
                <w:p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single" w:sz="4" w:space="0" w:color="auto"/>
                  </w:tcBorders>
                </w:tcPr>
                <w:p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r w:rsidRPr="00B205FF">
                    <w:rPr>
                      <w:rFonts w:ascii="Trebuchet MS" w:hAnsi="Trebuchet MS"/>
                      <w:kern w:val="0"/>
                      <w:lang w:eastAsia="it-IT"/>
                    </w:rPr>
                    <w:tab/>
                    <w:t>certificato n.</w:t>
                  </w:r>
                </w:p>
              </w:tc>
              <w:tc>
                <w:tcPr>
                  <w:tcW w:w="873" w:type="pct"/>
                  <w:tcBorders>
                    <w:top w:val="nil"/>
                    <w:left w:val="single" w:sz="4" w:space="0" w:color="auto"/>
                    <w:bottom w:val="single" w:sz="4" w:space="0" w:color="auto"/>
                    <w:right w:val="single" w:sz="4" w:space="0" w:color="auto"/>
                  </w:tcBorders>
                </w:tcPr>
                <w:p w:rsidR="00B205FF" w:rsidRPr="00B205FF" w:rsidRDefault="00B205FF" w:rsidP="00D56837">
                  <w:pPr>
                    <w:widowControl/>
                    <w:suppressAutoHyphens w:val="0"/>
                    <w:spacing w:before="20" w:after="20"/>
                    <w:jc w:val="both"/>
                    <w:rPr>
                      <w:rFonts w:ascii="Trebuchet MS" w:hAnsi="Trebuchet MS"/>
                      <w:kern w:val="0"/>
                      <w:lang w:eastAsia="it-IT"/>
                    </w:rPr>
                  </w:pPr>
                </w:p>
              </w:tc>
              <w:tc>
                <w:tcPr>
                  <w:tcW w:w="476" w:type="pct"/>
                  <w:tcBorders>
                    <w:top w:val="nil"/>
                    <w:left w:val="single" w:sz="4" w:space="0" w:color="auto"/>
                    <w:bottom w:val="nil"/>
                    <w:right w:val="single" w:sz="4" w:space="0" w:color="auto"/>
                  </w:tcBorders>
                </w:tcPr>
                <w:p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in data</w:t>
                  </w:r>
                </w:p>
              </w:tc>
              <w:tc>
                <w:tcPr>
                  <w:tcW w:w="793" w:type="pct"/>
                  <w:gridSpan w:val="2"/>
                  <w:tcBorders>
                    <w:top w:val="nil"/>
                    <w:left w:val="single" w:sz="4" w:space="0" w:color="auto"/>
                    <w:bottom w:val="single" w:sz="4" w:space="0" w:color="auto"/>
                    <w:right w:val="single" w:sz="4" w:space="0" w:color="auto"/>
                  </w:tcBorders>
                </w:tcPr>
                <w:p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tcBorders>
                    <w:top w:val="nil"/>
                    <w:left w:val="single" w:sz="4" w:space="0" w:color="auto"/>
                    <w:bottom w:val="nil"/>
                    <w:right w:val="single" w:sz="4" w:space="0" w:color="auto"/>
                  </w:tcBorders>
                </w:tcPr>
                <w:p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valido fino al</w:t>
                  </w:r>
                </w:p>
              </w:tc>
              <w:tc>
                <w:tcPr>
                  <w:tcW w:w="874" w:type="pct"/>
                  <w:gridSpan w:val="2"/>
                  <w:tcBorders>
                    <w:top w:val="nil"/>
                    <w:left w:val="single" w:sz="4" w:space="0" w:color="auto"/>
                    <w:bottom w:val="single" w:sz="4" w:space="0" w:color="auto"/>
                    <w:right w:val="single" w:sz="4" w:space="0" w:color="auto"/>
                  </w:tcBorders>
                </w:tcPr>
                <w:p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rsidTr="00194101">
              <w:tc>
                <w:tcPr>
                  <w:tcW w:w="215" w:type="pct"/>
                  <w:tcBorders>
                    <w:top w:val="nil"/>
                    <w:left w:val="nil"/>
                    <w:bottom w:val="nil"/>
                    <w:right w:val="nil"/>
                  </w:tcBorders>
                  <w:tcMar>
                    <w:left w:w="0" w:type="dxa"/>
                    <w:right w:w="0" w:type="dxa"/>
                  </w:tcMar>
                </w:tcPr>
                <w:p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nil"/>
                  </w:tcBorders>
                </w:tcPr>
                <w:p w:rsidR="00B205FF" w:rsidRPr="00B205FF" w:rsidRDefault="00B205FF" w:rsidP="00D56837">
                  <w:pPr>
                    <w:widowControl/>
                    <w:suppressAutoHyphens w:val="0"/>
                    <w:spacing w:before="20" w:after="20"/>
                    <w:ind w:left="113"/>
                    <w:jc w:val="both"/>
                    <w:rPr>
                      <w:rFonts w:ascii="Trebuchet MS" w:hAnsi="Trebuchet MS"/>
                      <w:kern w:val="0"/>
                      <w:lang w:eastAsia="it-IT"/>
                    </w:rPr>
                  </w:pPr>
                  <w:r w:rsidRPr="00B205FF">
                    <w:rPr>
                      <w:rFonts w:ascii="Trebuchet MS" w:hAnsi="Trebuchet MS"/>
                      <w:kern w:val="0"/>
                      <w:lang w:eastAsia="it-IT"/>
                    </w:rPr>
                    <w:t>settore IAF:</w:t>
                  </w:r>
                </w:p>
              </w:tc>
              <w:tc>
                <w:tcPr>
                  <w:tcW w:w="873" w:type="pct"/>
                  <w:tcBorders>
                    <w:top w:val="single" w:sz="4" w:space="0" w:color="auto"/>
                    <w:left w:val="nil"/>
                    <w:bottom w:val="single" w:sz="4" w:space="0" w:color="auto"/>
                    <w:right w:val="nil"/>
                  </w:tcBorders>
                </w:tcPr>
                <w:p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gridSpan w:val="2"/>
                  <w:tcBorders>
                    <w:top w:val="nil"/>
                    <w:left w:val="nil"/>
                    <w:bottom w:val="nil"/>
                    <w:right w:val="nil"/>
                  </w:tcBorders>
                </w:tcPr>
                <w:p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rilasciato da:</w:t>
                  </w:r>
                  <w:r w:rsidRPr="00B205FF">
                    <w:rPr>
                      <w:rFonts w:ascii="Trebuchet MS" w:hAnsi="Trebuchet MS"/>
                      <w:kern w:val="0"/>
                      <w:vertAlign w:val="superscript"/>
                      <w:lang w:eastAsia="it-IT"/>
                    </w:rPr>
                    <w:footnoteReference w:id="25"/>
                  </w:r>
                  <w:r w:rsidRPr="00B205FF">
                    <w:rPr>
                      <w:rFonts w:ascii="Trebuchet MS" w:hAnsi="Trebuchet MS"/>
                      <w:kern w:val="0"/>
                      <w:lang w:eastAsia="it-IT"/>
                    </w:rPr>
                    <w:t xml:space="preserve"> </w:t>
                  </w:r>
                </w:p>
              </w:tc>
              <w:tc>
                <w:tcPr>
                  <w:tcW w:w="2143" w:type="pct"/>
                  <w:gridSpan w:val="4"/>
                  <w:tcBorders>
                    <w:top w:val="nil"/>
                    <w:left w:val="nil"/>
                    <w:bottom w:val="single" w:sz="4" w:space="0" w:color="auto"/>
                    <w:right w:val="nil"/>
                  </w:tcBorders>
                </w:tcPr>
                <w:p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rsidTr="00194101">
              <w:tc>
                <w:tcPr>
                  <w:tcW w:w="215" w:type="pct"/>
                  <w:tcBorders>
                    <w:top w:val="nil"/>
                    <w:left w:val="nil"/>
                    <w:bottom w:val="nil"/>
                    <w:right w:val="nil"/>
                  </w:tcBorders>
                  <w:tcMar>
                    <w:left w:w="0" w:type="dxa"/>
                    <w:right w:w="0" w:type="dxa"/>
                  </w:tcMar>
                </w:tcPr>
                <w:p w:rsidR="00B205FF" w:rsidRPr="00B205FF" w:rsidRDefault="00B205FF" w:rsidP="00D56837">
                  <w:pPr>
                    <w:widowControl/>
                    <w:suppressAutoHyphens w:val="0"/>
                    <w:spacing w:before="40" w:after="40"/>
                    <w:jc w:val="center"/>
                    <w:rPr>
                      <w:rFonts w:ascii="Trebuchet MS" w:hAnsi="Trebuchet MS"/>
                      <w:kern w:val="0"/>
                      <w:lang w:eastAsia="it-IT"/>
                    </w:rPr>
                  </w:pPr>
                </w:p>
              </w:tc>
              <w:tc>
                <w:tcPr>
                  <w:tcW w:w="1690" w:type="pct"/>
                  <w:gridSpan w:val="2"/>
                  <w:tcBorders>
                    <w:top w:val="nil"/>
                    <w:left w:val="nil"/>
                    <w:bottom w:val="nil"/>
                    <w:right w:val="nil"/>
                  </w:tcBorders>
                </w:tcPr>
                <w:p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 xml:space="preserve">(organismo accreditato da </w:t>
                  </w:r>
                  <w:r w:rsidRPr="00B205FF">
                    <w:rPr>
                      <w:rFonts w:ascii="Trebuchet MS" w:hAnsi="Trebuchet MS"/>
                      <w:kern w:val="0"/>
                      <w:vertAlign w:val="superscript"/>
                      <w:lang w:eastAsia="it-IT"/>
                    </w:rPr>
                    <w:footnoteReference w:id="26"/>
                  </w:r>
                  <w:r w:rsidRPr="00B205FF">
                    <w:rPr>
                      <w:rFonts w:ascii="Trebuchet MS" w:hAnsi="Trebuchet MS"/>
                      <w:kern w:val="0"/>
                      <w:lang w:eastAsia="it-IT"/>
                    </w:rPr>
                    <w:t xml:space="preserve">  </w:t>
                  </w:r>
                </w:p>
              </w:tc>
              <w:tc>
                <w:tcPr>
                  <w:tcW w:w="2547" w:type="pct"/>
                  <w:gridSpan w:val="5"/>
                  <w:tcBorders>
                    <w:top w:val="nil"/>
                    <w:left w:val="nil"/>
                    <w:bottom w:val="single" w:sz="4" w:space="0" w:color="auto"/>
                    <w:right w:val="nil"/>
                  </w:tcBorders>
                </w:tcPr>
                <w:p w:rsidR="00B205FF" w:rsidRPr="00B205FF" w:rsidRDefault="00B205FF" w:rsidP="00D56837">
                  <w:pPr>
                    <w:widowControl/>
                    <w:suppressAutoHyphens w:val="0"/>
                    <w:spacing w:before="60" w:after="60"/>
                    <w:jc w:val="both"/>
                    <w:rPr>
                      <w:rFonts w:ascii="Trebuchet MS" w:hAnsi="Trebuchet MS"/>
                      <w:kern w:val="0"/>
                      <w:lang w:eastAsia="it-IT"/>
                    </w:rPr>
                  </w:pPr>
                </w:p>
              </w:tc>
              <w:tc>
                <w:tcPr>
                  <w:tcW w:w="548" w:type="pct"/>
                  <w:tcBorders>
                    <w:top w:val="nil"/>
                    <w:left w:val="nil"/>
                    <w:bottom w:val="nil"/>
                    <w:right w:val="nil"/>
                  </w:tcBorders>
                </w:tcPr>
                <w:p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p>
              </w:tc>
            </w:tr>
          </w:tbl>
          <w:p w:rsidR="00B205FF" w:rsidRPr="00B205FF" w:rsidRDefault="00B205FF" w:rsidP="00B205FF">
            <w:pPr>
              <w:widowControl/>
              <w:suppressAutoHyphens w:val="0"/>
              <w:jc w:val="both"/>
              <w:rPr>
                <w:rFonts w:ascii="Trebuchet MS" w:hAnsi="Trebuchet MS"/>
                <w:kern w:val="0"/>
                <w:lang w:eastAsia="it-IT"/>
              </w:rPr>
            </w:pPr>
          </w:p>
          <w:p w:rsidR="008C3A79" w:rsidRPr="000F110C" w:rsidRDefault="00B205FF" w:rsidP="00D56837">
            <w:pPr>
              <w:widowControl/>
              <w:suppressAutoHyphens w:val="0"/>
              <w:jc w:val="both"/>
              <w:rPr>
                <w:rFonts w:ascii="Trebuchet MS" w:hAnsi="Trebuchet MS"/>
                <w:kern w:val="0"/>
                <w:lang w:eastAsia="it-IT"/>
              </w:rPr>
            </w:pPr>
            <w:r w:rsidRPr="00B205FF">
              <w:rPr>
                <w:rFonts w:ascii="Trebuchet MS" w:hAnsi="Trebuchet MS"/>
                <w:kern w:val="0"/>
                <w:lang w:eastAsia="it-IT"/>
              </w:rPr>
              <w:t>Si attesta che la Copia/e della/e Certificazione/i  è/sono conforme/i  all’originale/agli originali custodito/i  presso la sede dell’impresa e che la/e suddetta/e Certificazione/i  è/sono  in corso di validità avendo superato gli audit periodici d</w:t>
            </w:r>
            <w:r>
              <w:rPr>
                <w:rFonts w:ascii="Trebuchet MS" w:hAnsi="Trebuchet MS"/>
                <w:kern w:val="0"/>
                <w:lang w:eastAsia="it-IT"/>
              </w:rPr>
              <w:t>ell’organismo di certificazione;</w:t>
            </w:r>
          </w:p>
        </w:tc>
      </w:tr>
    </w:tbl>
    <w:tbl>
      <w:tblPr>
        <w:tblW w:w="5000" w:type="pct"/>
        <w:tblLook w:val="04A0" w:firstRow="1" w:lastRow="0" w:firstColumn="1" w:lastColumn="0" w:noHBand="0" w:noVBand="1"/>
      </w:tblPr>
      <w:tblGrid>
        <w:gridCol w:w="9854"/>
      </w:tblGrid>
      <w:tr w:rsidR="00EA3470" w:rsidRPr="00EA3470" w:rsidTr="002B7921">
        <w:tc>
          <w:tcPr>
            <w:tcW w:w="5000" w:type="pct"/>
            <w:shd w:val="clear" w:color="auto" w:fill="auto"/>
          </w:tcPr>
          <w:p w:rsidR="00EA3470" w:rsidRPr="00EA3470" w:rsidRDefault="00EA3470" w:rsidP="000F110C">
            <w:pPr>
              <w:widowControl/>
              <w:tabs>
                <w:tab w:val="left" w:pos="-2127"/>
              </w:tabs>
              <w:suppressAutoHyphens w:val="0"/>
              <w:jc w:val="both"/>
              <w:rPr>
                <w:kern w:val="0"/>
                <w:sz w:val="22"/>
                <w:szCs w:val="22"/>
                <w:lang w:eastAsia="it-IT"/>
              </w:rPr>
            </w:pPr>
          </w:p>
        </w:tc>
      </w:tr>
    </w:tbl>
    <w:p w:rsidR="00231AE8" w:rsidRDefault="00231AE8" w:rsidP="00231AE8">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t xml:space="preserve">G. </w:t>
      </w:r>
      <w:r w:rsidRPr="00231AE8">
        <w:rPr>
          <w:rFonts w:ascii="Trebuchet MS" w:hAnsi="Trebuchet MS"/>
          <w:b/>
          <w:bCs/>
          <w:iCs/>
          <w:kern w:val="0"/>
          <w:lang w:eastAsia="it-IT"/>
        </w:rPr>
        <w:t>DICHIARAZIONI IN RELAZIONE AL SUBAPPALTO/SUBAPPALTO QUALIFICANTE</w:t>
      </w:r>
    </w:p>
    <w:p w:rsidR="00231AE8" w:rsidRDefault="00231AE8" w:rsidP="00231AE8">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p>
    <w:p w:rsidR="00231AE8" w:rsidRDefault="00231AE8" w:rsidP="00231AE8">
      <w:pPr>
        <w:widowControl/>
        <w:suppressAutoHyphens w:val="0"/>
        <w:ind w:left="284" w:hanging="284"/>
        <w:jc w:val="both"/>
        <w:rPr>
          <w:rFonts w:ascii="Avenir Next" w:eastAsia="Calibri" w:hAnsi="Avenir Next"/>
          <w:kern w:val="0"/>
          <w:sz w:val="22"/>
          <w:szCs w:val="22"/>
          <w:lang w:eastAsia="en-US"/>
        </w:rPr>
      </w:pPr>
    </w:p>
    <w:p w:rsidR="00231AE8" w:rsidRPr="00CF54C5" w:rsidRDefault="00231AE8" w:rsidP="00231AE8">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rsidR="00231AE8" w:rsidRDefault="00231AE8" w:rsidP="00231AE8">
      <w:pPr>
        <w:widowControl/>
        <w:suppressAutoHyphens w:val="0"/>
        <w:jc w:val="center"/>
        <w:rPr>
          <w:rFonts w:ascii="Trebuchet MS" w:hAnsi="Trebuchet MS"/>
          <w:i/>
          <w:kern w:val="0"/>
          <w:u w:val="single"/>
          <w:lang w:eastAsia="it-IT"/>
        </w:rPr>
      </w:pPr>
    </w:p>
    <w:p w:rsidR="00231AE8" w:rsidRDefault="00231AE8" w:rsidP="00231AE8">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rsidR="00231AE8" w:rsidRDefault="00231AE8" w:rsidP="00EA3470">
      <w:pPr>
        <w:widowControl/>
        <w:suppressAutoHyphens w:val="0"/>
        <w:jc w:val="both"/>
        <w:rPr>
          <w:kern w:val="0"/>
          <w:sz w:val="22"/>
          <w:szCs w:val="22"/>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5"/>
        <w:gridCol w:w="9179"/>
      </w:tblGrid>
      <w:tr w:rsidR="00231AE8" w:rsidRPr="000F110C" w:rsidTr="00194101">
        <w:tc>
          <w:tcPr>
            <w:tcW w:w="675" w:type="dxa"/>
          </w:tcPr>
          <w:p w:rsidR="00231AE8" w:rsidRPr="00194101" w:rsidRDefault="00194101" w:rsidP="0042716B">
            <w:pPr>
              <w:widowControl/>
              <w:suppressAutoHyphens w:val="0"/>
              <w:jc w:val="center"/>
              <w:rPr>
                <w:rFonts w:ascii="Trebuchet MS" w:hAnsi="Trebuchet MS"/>
                <w:b/>
                <w:kern w:val="0"/>
                <w:lang w:eastAsia="it-IT"/>
              </w:rPr>
            </w:pPr>
            <w:r w:rsidRPr="00194101">
              <w:rPr>
                <w:rFonts w:ascii="Trebuchet MS" w:hAnsi="Trebuchet MS"/>
                <w:b/>
                <w:kern w:val="0"/>
                <w:lang w:eastAsia="it-IT"/>
              </w:rPr>
              <w:t>3</w:t>
            </w:r>
            <w:r w:rsidR="0042716B">
              <w:rPr>
                <w:rFonts w:ascii="Trebuchet MS" w:hAnsi="Trebuchet MS"/>
                <w:b/>
                <w:kern w:val="0"/>
                <w:lang w:eastAsia="it-IT"/>
              </w:rPr>
              <w:t>0</w:t>
            </w:r>
            <w:r w:rsidRPr="00194101">
              <w:rPr>
                <w:rFonts w:ascii="Trebuchet MS" w:hAnsi="Trebuchet MS"/>
                <w:b/>
                <w:kern w:val="0"/>
                <w:lang w:eastAsia="it-IT"/>
              </w:rPr>
              <w:t>.</w:t>
            </w:r>
          </w:p>
        </w:tc>
        <w:tc>
          <w:tcPr>
            <w:tcW w:w="9179" w:type="dxa"/>
          </w:tcPr>
          <w:p w:rsidR="000F110C" w:rsidRPr="000F110C" w:rsidRDefault="000F110C" w:rsidP="0042716B">
            <w:pPr>
              <w:widowControl/>
              <w:tabs>
                <w:tab w:val="left" w:pos="-2127"/>
                <w:tab w:val="left" w:pos="708"/>
              </w:tabs>
              <w:suppressAutoHyphens w:val="0"/>
              <w:ind w:left="397" w:hanging="425"/>
              <w:jc w:val="both"/>
              <w:rPr>
                <w:rFonts w:ascii="Trebuchet MS" w:hAnsi="Trebuchet MS"/>
                <w:b/>
                <w:kern w:val="0"/>
                <w:lang w:eastAsia="it-IT"/>
              </w:rPr>
            </w:pPr>
          </w:p>
        </w:tc>
      </w:tr>
      <w:tr w:rsidR="00150523" w:rsidRPr="000F110C" w:rsidTr="00194101">
        <w:tc>
          <w:tcPr>
            <w:tcW w:w="675" w:type="dxa"/>
          </w:tcPr>
          <w:p w:rsidR="00150523" w:rsidRPr="008C3A79" w:rsidRDefault="00150523" w:rsidP="00D56837">
            <w:pPr>
              <w:widowControl/>
              <w:suppressAutoHyphens w:val="0"/>
              <w:jc w:val="both"/>
              <w:rPr>
                <w:rFonts w:ascii="Trebuchet MS" w:hAnsi="Trebuchet MS"/>
                <w:kern w:val="0"/>
                <w:lang w:eastAsia="it-IT"/>
              </w:rPr>
            </w:pPr>
          </w:p>
        </w:tc>
        <w:tc>
          <w:tcPr>
            <w:tcW w:w="9179" w:type="dxa"/>
          </w:tcPr>
          <w:p w:rsidR="00150523" w:rsidRDefault="00150523" w:rsidP="00150523">
            <w:pPr>
              <w:widowControl/>
              <w:tabs>
                <w:tab w:val="left" w:pos="-2127"/>
                <w:tab w:val="left" w:pos="708"/>
              </w:tabs>
              <w:suppressAutoHyphens w:val="0"/>
              <w:ind w:left="397" w:hanging="425"/>
              <w:jc w:val="both"/>
              <w:rPr>
                <w:rFonts w:ascii="Trebuchet MS" w:eastAsia="Calibri" w:hAnsi="Trebuchet MS"/>
                <w:kern w:val="0"/>
                <w:lang w:eastAsia="en-US"/>
              </w:rPr>
            </w:pPr>
          </w:p>
          <w:p w:rsidR="00150523" w:rsidRPr="0042716B" w:rsidRDefault="00194101" w:rsidP="00150523">
            <w:pPr>
              <w:widowControl/>
              <w:tabs>
                <w:tab w:val="left" w:pos="-2127"/>
                <w:tab w:val="left" w:pos="708"/>
              </w:tabs>
              <w:suppressAutoHyphens w:val="0"/>
              <w:ind w:left="397" w:hanging="425"/>
              <w:jc w:val="both"/>
              <w:rPr>
                <w:rFonts w:ascii="Trebuchet MS" w:eastAsia="Calibri" w:hAnsi="Trebuchet MS"/>
                <w:kern w:val="0"/>
                <w:lang w:eastAsia="en-US"/>
              </w:rPr>
            </w:pPr>
            <w:r w:rsidRPr="0042716B">
              <w:rPr>
                <w:rFonts w:ascii="Trebuchet MS" w:hAnsi="Trebuchet MS"/>
                <w:kern w:val="0"/>
                <w:lang w:eastAsia="it-IT"/>
              </w:rPr>
              <w:fldChar w:fldCharType="begin">
                <w:ffData>
                  <w:name w:val="Controllo2"/>
                  <w:enabled/>
                  <w:calcOnExit w:val="0"/>
                  <w:checkBox>
                    <w:sizeAuto/>
                    <w:default w:val="0"/>
                  </w:checkBox>
                </w:ffData>
              </w:fldChar>
            </w:r>
            <w:r w:rsidRPr="0042716B">
              <w:rPr>
                <w:rFonts w:ascii="Trebuchet MS" w:hAnsi="Trebuchet MS"/>
                <w:kern w:val="0"/>
                <w:lang w:eastAsia="it-IT"/>
              </w:rPr>
              <w:instrText xml:space="preserve"> FORMCHECKBOX </w:instrText>
            </w:r>
            <w:r w:rsidR="00756D1F">
              <w:rPr>
                <w:rFonts w:ascii="Trebuchet MS" w:hAnsi="Trebuchet MS"/>
                <w:kern w:val="0"/>
                <w:lang w:eastAsia="it-IT"/>
              </w:rPr>
            </w:r>
            <w:r w:rsidR="00756D1F">
              <w:rPr>
                <w:rFonts w:ascii="Trebuchet MS" w:hAnsi="Trebuchet MS"/>
                <w:kern w:val="0"/>
                <w:lang w:eastAsia="it-IT"/>
              </w:rPr>
              <w:fldChar w:fldCharType="separate"/>
            </w:r>
            <w:r w:rsidRPr="0042716B">
              <w:rPr>
                <w:rFonts w:ascii="Trebuchet MS" w:hAnsi="Trebuchet MS"/>
                <w:kern w:val="0"/>
                <w:lang w:eastAsia="it-IT"/>
              </w:rPr>
              <w:fldChar w:fldCharType="end"/>
            </w:r>
            <w:r w:rsidRPr="0042716B">
              <w:rPr>
                <w:rFonts w:ascii="Trebuchet MS" w:hAnsi="Trebuchet MS"/>
                <w:kern w:val="0"/>
                <w:lang w:eastAsia="it-IT"/>
              </w:rPr>
              <w:t xml:space="preserve"> </w:t>
            </w:r>
            <w:r w:rsidR="00150523" w:rsidRPr="0042716B">
              <w:rPr>
                <w:rFonts w:ascii="Trebuchet MS" w:eastAsia="Calibri" w:hAnsi="Trebuchet MS"/>
                <w:kern w:val="0"/>
                <w:lang w:eastAsia="en-US"/>
              </w:rPr>
              <w:t xml:space="preserve">che </w:t>
            </w:r>
            <w:r w:rsidR="00150523" w:rsidRPr="0042716B">
              <w:rPr>
                <w:rFonts w:ascii="Trebuchet MS" w:eastAsia="Calibri" w:hAnsi="Trebuchet MS"/>
                <w:b/>
                <w:kern w:val="0"/>
                <w:lang w:eastAsia="en-US"/>
              </w:rPr>
              <w:t>intende subappaltare</w:t>
            </w:r>
            <w:r w:rsidR="00150523" w:rsidRPr="0042716B">
              <w:rPr>
                <w:rFonts w:ascii="Trebuchet MS" w:eastAsia="Calibri" w:hAnsi="Trebuchet MS"/>
                <w:kern w:val="0"/>
                <w:lang w:eastAsia="en-US"/>
              </w:rPr>
              <w:t xml:space="preserve"> le segu</w:t>
            </w:r>
            <w:r w:rsidR="0042716B" w:rsidRPr="0042716B">
              <w:rPr>
                <w:rFonts w:ascii="Trebuchet MS" w:eastAsia="Calibri" w:hAnsi="Trebuchet MS"/>
                <w:kern w:val="0"/>
                <w:lang w:eastAsia="en-US"/>
              </w:rPr>
              <w:t>enti prestazioni:</w:t>
            </w:r>
          </w:p>
          <w:p w:rsidR="00150523" w:rsidRDefault="00150523" w:rsidP="00150523">
            <w:pPr>
              <w:widowControl/>
              <w:tabs>
                <w:tab w:val="left" w:pos="-2127"/>
                <w:tab w:val="left" w:pos="708"/>
              </w:tabs>
              <w:suppressAutoHyphens w:val="0"/>
              <w:ind w:left="397" w:hanging="425"/>
              <w:jc w:val="both"/>
              <w:rPr>
                <w:rFonts w:ascii="Trebuchet MS" w:eastAsia="Calibri" w:hAnsi="Trebuchet MS"/>
                <w:kern w:val="0"/>
                <w:lang w:eastAsia="en-US"/>
              </w:rPr>
            </w:pPr>
          </w:p>
          <w:p w:rsidR="00C851FC" w:rsidRDefault="00C851FC" w:rsidP="00150523">
            <w:pPr>
              <w:widowControl/>
              <w:tabs>
                <w:tab w:val="left" w:pos="-2127"/>
                <w:tab w:val="left" w:pos="708"/>
              </w:tabs>
              <w:suppressAutoHyphens w:val="0"/>
              <w:ind w:left="397" w:hanging="425"/>
              <w:jc w:val="both"/>
              <w:rPr>
                <w:rFonts w:ascii="Trebuchet MS" w:eastAsia="Calibri" w:hAnsi="Trebuchet MS"/>
                <w:kern w:val="0"/>
                <w:lang w:eastAsia="en-US"/>
              </w:rPr>
            </w:pPr>
          </w:p>
          <w:p w:rsidR="00C851FC" w:rsidRPr="0042716B" w:rsidRDefault="00C851FC" w:rsidP="00150523">
            <w:pPr>
              <w:widowControl/>
              <w:tabs>
                <w:tab w:val="left" w:pos="-2127"/>
                <w:tab w:val="left" w:pos="708"/>
              </w:tabs>
              <w:suppressAutoHyphens w:val="0"/>
              <w:ind w:left="397" w:hanging="425"/>
              <w:jc w:val="both"/>
              <w:rPr>
                <w:rFonts w:ascii="Trebuchet MS" w:eastAsia="Calibri" w:hAnsi="Trebuchet MS"/>
                <w:kern w:val="0"/>
                <w:lang w:eastAsia="en-US"/>
              </w:rPr>
            </w:pPr>
          </w:p>
          <w:tbl>
            <w:tblPr>
              <w:tblW w:w="5000" w:type="pct"/>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ook w:val="00A0" w:firstRow="1" w:lastRow="0" w:firstColumn="1" w:lastColumn="0" w:noHBand="0" w:noVBand="0"/>
            </w:tblPr>
            <w:tblGrid>
              <w:gridCol w:w="3435"/>
              <w:gridCol w:w="1195"/>
              <w:gridCol w:w="299"/>
              <w:gridCol w:w="1492"/>
              <w:gridCol w:w="1344"/>
              <w:gridCol w:w="1193"/>
            </w:tblGrid>
            <w:tr w:rsidR="00150523" w:rsidRPr="000F110C" w:rsidTr="00150523">
              <w:trPr>
                <w:trHeight w:val="20"/>
              </w:trPr>
              <w:tc>
                <w:tcPr>
                  <w:tcW w:w="1917" w:type="pct"/>
                  <w:tcBorders>
                    <w:top w:val="single" w:sz="4" w:space="0" w:color="auto"/>
                    <w:left w:val="single" w:sz="4" w:space="0" w:color="auto"/>
                    <w:bottom w:val="single" w:sz="4" w:space="0" w:color="auto"/>
                    <w:right w:val="dotted" w:sz="4" w:space="0" w:color="auto"/>
                  </w:tcBorders>
                  <w:tcMar>
                    <w:top w:w="0" w:type="dxa"/>
                    <w:left w:w="0" w:type="dxa"/>
                    <w:bottom w:w="0" w:type="dxa"/>
                    <w:right w:w="0" w:type="dxa"/>
                  </w:tcMar>
                  <w:vAlign w:val="center"/>
                  <w:hideMark/>
                </w:tcPr>
                <w:p w:rsidR="00150523" w:rsidRPr="0042716B" w:rsidRDefault="00150523" w:rsidP="00D56837">
                  <w:pPr>
                    <w:widowControl/>
                    <w:suppressAutoHyphens w:val="0"/>
                    <w:jc w:val="center"/>
                    <w:rPr>
                      <w:rFonts w:ascii="Trebuchet MS" w:eastAsia="Calibri" w:hAnsi="Trebuchet MS"/>
                      <w:kern w:val="0"/>
                      <w:lang w:eastAsia="en-US"/>
                    </w:rPr>
                  </w:pPr>
                  <w:r w:rsidRPr="0042716B">
                    <w:rPr>
                      <w:rFonts w:ascii="Trebuchet MS" w:eastAsia="Calibri" w:hAnsi="Trebuchet MS"/>
                      <w:kern w:val="0"/>
                      <w:lang w:eastAsia="en-US"/>
                    </w:rPr>
                    <w:t xml:space="preserve">prestazioni </w:t>
                  </w:r>
                </w:p>
              </w:tc>
              <w:tc>
                <w:tcPr>
                  <w:tcW w:w="667" w:type="pct"/>
                  <w:tcBorders>
                    <w:top w:val="single" w:sz="4" w:space="0" w:color="auto"/>
                    <w:left w:val="dotted" w:sz="4" w:space="0" w:color="auto"/>
                    <w:bottom w:val="single" w:sz="4" w:space="0" w:color="auto"/>
                    <w:right w:val="single" w:sz="4" w:space="0" w:color="auto"/>
                  </w:tcBorders>
                  <w:vAlign w:val="center"/>
                  <w:hideMark/>
                </w:tcPr>
                <w:p w:rsidR="00150523" w:rsidRPr="000F110C" w:rsidRDefault="00150523" w:rsidP="00D56837">
                  <w:pPr>
                    <w:widowControl/>
                    <w:suppressAutoHyphens w:val="0"/>
                    <w:autoSpaceDN w:val="0"/>
                    <w:jc w:val="center"/>
                    <w:rPr>
                      <w:rFonts w:ascii="Trebuchet MS" w:eastAsia="Calibri" w:hAnsi="Trebuchet MS"/>
                      <w:kern w:val="0"/>
                      <w:lang w:eastAsia="en-US"/>
                    </w:rPr>
                  </w:pPr>
                  <w:r w:rsidRPr="0042716B">
                    <w:rPr>
                      <w:rFonts w:ascii="Trebuchet MS" w:eastAsia="Calibri" w:hAnsi="Trebuchet MS"/>
                      <w:kern w:val="0"/>
                      <w:lang w:eastAsia="en-US"/>
                    </w:rPr>
                    <w:t>per una quota del</w:t>
                  </w:r>
                </w:p>
              </w:tc>
              <w:tc>
                <w:tcPr>
                  <w:tcW w:w="167" w:type="pct"/>
                  <w:tcBorders>
                    <w:top w:val="nil"/>
                    <w:left w:val="dotted" w:sz="4" w:space="0" w:color="auto"/>
                    <w:bottom w:val="nil"/>
                    <w:right w:val="nil"/>
                  </w:tcBorders>
                  <w:vAlign w:val="center"/>
                </w:tcPr>
                <w:p w:rsidR="00150523" w:rsidRPr="000F110C" w:rsidRDefault="00150523" w:rsidP="00D56837">
                  <w:pPr>
                    <w:widowControl/>
                    <w:suppressAutoHyphens w:val="0"/>
                    <w:jc w:val="center"/>
                    <w:rPr>
                      <w:rFonts w:ascii="Trebuchet MS" w:eastAsia="Calibri" w:hAnsi="Trebuchet MS"/>
                      <w:kern w:val="0"/>
                      <w:lang w:eastAsia="en-US"/>
                    </w:rPr>
                  </w:pPr>
                </w:p>
              </w:tc>
              <w:tc>
                <w:tcPr>
                  <w:tcW w:w="1583" w:type="pct"/>
                  <w:gridSpan w:val="2"/>
                  <w:tcBorders>
                    <w:top w:val="nil"/>
                    <w:left w:val="nil"/>
                    <w:bottom w:val="nil"/>
                    <w:right w:val="nil"/>
                  </w:tcBorders>
                  <w:vAlign w:val="center"/>
                </w:tcPr>
                <w:p w:rsidR="00150523" w:rsidRPr="000F110C" w:rsidRDefault="00150523" w:rsidP="00D56837">
                  <w:pPr>
                    <w:widowControl/>
                    <w:suppressAutoHyphens w:val="0"/>
                    <w:jc w:val="center"/>
                    <w:rPr>
                      <w:rFonts w:ascii="Trebuchet MS" w:eastAsia="Calibri" w:hAnsi="Trebuchet MS"/>
                      <w:kern w:val="0"/>
                      <w:lang w:eastAsia="en-US"/>
                    </w:rPr>
                  </w:pPr>
                </w:p>
              </w:tc>
              <w:tc>
                <w:tcPr>
                  <w:tcW w:w="666" w:type="pct"/>
                  <w:tcBorders>
                    <w:top w:val="nil"/>
                    <w:left w:val="nil"/>
                    <w:bottom w:val="nil"/>
                    <w:right w:val="nil"/>
                  </w:tcBorders>
                  <w:vAlign w:val="center"/>
                </w:tcPr>
                <w:p w:rsidR="00150523" w:rsidRPr="000F110C" w:rsidRDefault="00150523" w:rsidP="00D56837">
                  <w:pPr>
                    <w:widowControl/>
                    <w:suppressAutoHyphens w:val="0"/>
                    <w:autoSpaceDN w:val="0"/>
                    <w:jc w:val="center"/>
                    <w:rPr>
                      <w:rFonts w:ascii="Trebuchet MS" w:eastAsia="Calibri" w:hAnsi="Trebuchet MS"/>
                      <w:kern w:val="0"/>
                      <w:lang w:eastAsia="en-US"/>
                    </w:rPr>
                  </w:pPr>
                </w:p>
              </w:tc>
            </w:tr>
            <w:tr w:rsidR="00150523" w:rsidRPr="000F110C" w:rsidTr="00150523">
              <w:trPr>
                <w:trHeight w:val="20"/>
              </w:trPr>
              <w:tc>
                <w:tcPr>
                  <w:tcW w:w="1917" w:type="pct"/>
                  <w:tcBorders>
                    <w:top w:val="single" w:sz="4" w:space="0" w:color="auto"/>
                    <w:left w:val="single" w:sz="4" w:space="0" w:color="auto"/>
                    <w:bottom w:val="dotted" w:sz="4" w:space="0" w:color="auto"/>
                    <w:right w:val="dotted" w:sz="4" w:space="0" w:color="auto"/>
                  </w:tcBorders>
                  <w:tcMar>
                    <w:top w:w="0" w:type="dxa"/>
                    <w:left w:w="0" w:type="dxa"/>
                    <w:bottom w:w="0" w:type="dxa"/>
                    <w:right w:w="0" w:type="dxa"/>
                  </w:tcMar>
                  <w:vAlign w:val="center"/>
                  <w:hideMark/>
                </w:tcPr>
                <w:p w:rsidR="00150523" w:rsidRPr="000F110C" w:rsidRDefault="00150523" w:rsidP="00D56837">
                  <w:pPr>
                    <w:widowControl/>
                    <w:suppressAutoHyphens w:val="0"/>
                    <w:jc w:val="center"/>
                    <w:rPr>
                      <w:rFonts w:ascii="Trebuchet MS" w:eastAsia="Calibri" w:hAnsi="Trebuchet MS"/>
                      <w:kern w:val="0"/>
                      <w:lang w:eastAsia="en-US"/>
                    </w:rPr>
                  </w:pPr>
                </w:p>
              </w:tc>
              <w:tc>
                <w:tcPr>
                  <w:tcW w:w="667" w:type="pct"/>
                  <w:tcBorders>
                    <w:top w:val="single" w:sz="4" w:space="0" w:color="auto"/>
                    <w:left w:val="dotted" w:sz="4" w:space="0" w:color="auto"/>
                    <w:bottom w:val="dotted" w:sz="4" w:space="0" w:color="auto"/>
                    <w:right w:val="single" w:sz="4" w:space="0" w:color="auto"/>
                  </w:tcBorders>
                  <w:vAlign w:val="center"/>
                  <w:hideMark/>
                </w:tcPr>
                <w:p w:rsidR="00150523" w:rsidRPr="000F110C" w:rsidRDefault="00150523" w:rsidP="00D56837">
                  <w:pPr>
                    <w:widowControl/>
                    <w:suppressAutoHyphens w:val="0"/>
                    <w:autoSpaceDN w:val="0"/>
                    <w:jc w:val="center"/>
                    <w:rPr>
                      <w:rFonts w:ascii="Trebuchet MS" w:eastAsia="Calibri" w:hAnsi="Trebuchet MS"/>
                      <w:kern w:val="0"/>
                      <w:lang w:eastAsia="en-US"/>
                    </w:rPr>
                  </w:pPr>
                  <w:r w:rsidRPr="000F110C">
                    <w:rPr>
                      <w:rFonts w:ascii="Trebuchet MS" w:eastAsia="Calibri" w:hAnsi="Trebuchet MS"/>
                      <w:kern w:val="0"/>
                      <w:lang w:eastAsia="en-US"/>
                    </w:rPr>
                    <w:t>___ %</w:t>
                  </w:r>
                </w:p>
              </w:tc>
              <w:tc>
                <w:tcPr>
                  <w:tcW w:w="167" w:type="pct"/>
                  <w:tcBorders>
                    <w:top w:val="nil"/>
                    <w:left w:val="dotted" w:sz="4" w:space="0" w:color="auto"/>
                    <w:bottom w:val="nil"/>
                    <w:right w:val="nil"/>
                  </w:tcBorders>
                  <w:vAlign w:val="center"/>
                </w:tcPr>
                <w:p w:rsidR="00150523" w:rsidRPr="000F110C" w:rsidRDefault="00150523" w:rsidP="00D56837">
                  <w:pPr>
                    <w:widowControl/>
                    <w:suppressAutoHyphens w:val="0"/>
                    <w:jc w:val="center"/>
                    <w:rPr>
                      <w:rFonts w:ascii="Trebuchet MS" w:eastAsia="Calibri" w:hAnsi="Trebuchet MS"/>
                      <w:kern w:val="0"/>
                      <w:lang w:eastAsia="en-US"/>
                    </w:rPr>
                  </w:pPr>
                </w:p>
              </w:tc>
              <w:tc>
                <w:tcPr>
                  <w:tcW w:w="833" w:type="pct"/>
                  <w:tcBorders>
                    <w:top w:val="nil"/>
                    <w:left w:val="nil"/>
                    <w:bottom w:val="nil"/>
                    <w:right w:val="nil"/>
                  </w:tcBorders>
                  <w:vAlign w:val="center"/>
                </w:tcPr>
                <w:p w:rsidR="00150523" w:rsidRPr="000F110C" w:rsidRDefault="00150523" w:rsidP="00D56837">
                  <w:pPr>
                    <w:widowControl/>
                    <w:suppressAutoHyphens w:val="0"/>
                    <w:jc w:val="center"/>
                    <w:rPr>
                      <w:rFonts w:ascii="Trebuchet MS" w:eastAsia="Calibri" w:hAnsi="Trebuchet MS"/>
                      <w:kern w:val="0"/>
                      <w:lang w:eastAsia="en-US"/>
                    </w:rPr>
                  </w:pPr>
                </w:p>
              </w:tc>
              <w:tc>
                <w:tcPr>
                  <w:tcW w:w="750" w:type="pct"/>
                  <w:tcBorders>
                    <w:top w:val="nil"/>
                    <w:left w:val="nil"/>
                    <w:bottom w:val="nil"/>
                    <w:right w:val="nil"/>
                  </w:tcBorders>
                  <w:vAlign w:val="center"/>
                </w:tcPr>
                <w:p w:rsidR="00150523" w:rsidRPr="000F110C" w:rsidRDefault="00150523" w:rsidP="00D56837">
                  <w:pPr>
                    <w:widowControl/>
                    <w:suppressAutoHyphens w:val="0"/>
                    <w:jc w:val="center"/>
                    <w:rPr>
                      <w:rFonts w:ascii="Trebuchet MS" w:eastAsia="Calibri" w:hAnsi="Trebuchet MS"/>
                      <w:kern w:val="0"/>
                      <w:lang w:eastAsia="en-US"/>
                    </w:rPr>
                  </w:pPr>
                </w:p>
              </w:tc>
              <w:tc>
                <w:tcPr>
                  <w:tcW w:w="666" w:type="pct"/>
                  <w:tcBorders>
                    <w:top w:val="nil"/>
                    <w:left w:val="nil"/>
                    <w:bottom w:val="nil"/>
                    <w:right w:val="nil"/>
                  </w:tcBorders>
                  <w:vAlign w:val="center"/>
                </w:tcPr>
                <w:p w:rsidR="00150523" w:rsidRPr="000F110C" w:rsidRDefault="00150523" w:rsidP="00D56837">
                  <w:pPr>
                    <w:widowControl/>
                    <w:suppressAutoHyphens w:val="0"/>
                    <w:autoSpaceDN w:val="0"/>
                    <w:jc w:val="center"/>
                    <w:rPr>
                      <w:rFonts w:ascii="Trebuchet MS" w:eastAsia="Calibri" w:hAnsi="Trebuchet MS"/>
                      <w:kern w:val="0"/>
                      <w:lang w:eastAsia="en-US"/>
                    </w:rPr>
                  </w:pPr>
                </w:p>
              </w:tc>
            </w:tr>
            <w:tr w:rsidR="00150523" w:rsidRPr="000F110C" w:rsidTr="00150523">
              <w:trPr>
                <w:trHeight w:val="20"/>
              </w:trPr>
              <w:tc>
                <w:tcPr>
                  <w:tcW w:w="1917" w:type="pct"/>
                  <w:tcBorders>
                    <w:top w:val="dotted" w:sz="4" w:space="0" w:color="auto"/>
                    <w:left w:val="single" w:sz="4" w:space="0" w:color="auto"/>
                    <w:bottom w:val="dotted" w:sz="4" w:space="0" w:color="auto"/>
                    <w:right w:val="dotted" w:sz="4" w:space="0" w:color="auto"/>
                  </w:tcBorders>
                  <w:tcMar>
                    <w:top w:w="0" w:type="dxa"/>
                    <w:left w:w="0" w:type="dxa"/>
                    <w:bottom w:w="0" w:type="dxa"/>
                    <w:right w:w="0" w:type="dxa"/>
                  </w:tcMar>
                  <w:vAlign w:val="center"/>
                  <w:hideMark/>
                </w:tcPr>
                <w:p w:rsidR="00150523" w:rsidRPr="000F110C" w:rsidRDefault="00150523" w:rsidP="00150523">
                  <w:pPr>
                    <w:widowControl/>
                    <w:suppressAutoHyphens w:val="0"/>
                    <w:rPr>
                      <w:rFonts w:ascii="Trebuchet MS" w:eastAsia="Calibri" w:hAnsi="Trebuchet MS"/>
                      <w:kern w:val="0"/>
                      <w:lang w:eastAsia="en-US"/>
                    </w:rPr>
                  </w:pPr>
                </w:p>
              </w:tc>
              <w:tc>
                <w:tcPr>
                  <w:tcW w:w="667" w:type="pct"/>
                  <w:tcBorders>
                    <w:top w:val="dotted" w:sz="4" w:space="0" w:color="auto"/>
                    <w:left w:val="dotted" w:sz="4" w:space="0" w:color="auto"/>
                    <w:bottom w:val="dotted" w:sz="4" w:space="0" w:color="auto"/>
                    <w:right w:val="single" w:sz="4" w:space="0" w:color="auto"/>
                  </w:tcBorders>
                  <w:vAlign w:val="center"/>
                  <w:hideMark/>
                </w:tcPr>
                <w:p w:rsidR="00150523" w:rsidRPr="000F110C" w:rsidRDefault="00150523" w:rsidP="00D56837">
                  <w:pPr>
                    <w:widowControl/>
                    <w:suppressAutoHyphens w:val="0"/>
                    <w:autoSpaceDN w:val="0"/>
                    <w:jc w:val="center"/>
                    <w:rPr>
                      <w:rFonts w:ascii="Trebuchet MS" w:eastAsia="Calibri" w:hAnsi="Trebuchet MS"/>
                      <w:kern w:val="0"/>
                      <w:lang w:eastAsia="en-US"/>
                    </w:rPr>
                  </w:pPr>
                  <w:r w:rsidRPr="000F110C">
                    <w:rPr>
                      <w:rFonts w:ascii="Trebuchet MS" w:eastAsia="Calibri" w:hAnsi="Trebuchet MS"/>
                      <w:kern w:val="0"/>
                      <w:lang w:eastAsia="en-US"/>
                    </w:rPr>
                    <w:t>___ %</w:t>
                  </w:r>
                </w:p>
              </w:tc>
              <w:tc>
                <w:tcPr>
                  <w:tcW w:w="167" w:type="pct"/>
                  <w:tcBorders>
                    <w:top w:val="nil"/>
                    <w:left w:val="dotted" w:sz="4" w:space="0" w:color="auto"/>
                    <w:bottom w:val="nil"/>
                    <w:right w:val="nil"/>
                  </w:tcBorders>
                  <w:vAlign w:val="center"/>
                </w:tcPr>
                <w:p w:rsidR="00150523" w:rsidRPr="000F110C" w:rsidRDefault="00150523" w:rsidP="00D56837">
                  <w:pPr>
                    <w:widowControl/>
                    <w:suppressAutoHyphens w:val="0"/>
                    <w:jc w:val="center"/>
                    <w:rPr>
                      <w:rFonts w:ascii="Trebuchet MS" w:eastAsia="Calibri" w:hAnsi="Trebuchet MS"/>
                      <w:kern w:val="0"/>
                      <w:lang w:eastAsia="en-US"/>
                    </w:rPr>
                  </w:pPr>
                </w:p>
              </w:tc>
              <w:tc>
                <w:tcPr>
                  <w:tcW w:w="833" w:type="pct"/>
                  <w:tcBorders>
                    <w:top w:val="nil"/>
                    <w:left w:val="nil"/>
                    <w:bottom w:val="nil"/>
                    <w:right w:val="nil"/>
                  </w:tcBorders>
                  <w:vAlign w:val="center"/>
                </w:tcPr>
                <w:p w:rsidR="00150523" w:rsidRPr="000F110C" w:rsidRDefault="00150523" w:rsidP="00D56837">
                  <w:pPr>
                    <w:widowControl/>
                    <w:suppressAutoHyphens w:val="0"/>
                    <w:jc w:val="center"/>
                    <w:rPr>
                      <w:rFonts w:ascii="Trebuchet MS" w:eastAsia="Calibri" w:hAnsi="Trebuchet MS"/>
                      <w:kern w:val="0"/>
                      <w:lang w:eastAsia="en-US"/>
                    </w:rPr>
                  </w:pPr>
                </w:p>
              </w:tc>
              <w:tc>
                <w:tcPr>
                  <w:tcW w:w="750" w:type="pct"/>
                  <w:tcBorders>
                    <w:top w:val="nil"/>
                    <w:left w:val="nil"/>
                    <w:bottom w:val="nil"/>
                    <w:right w:val="nil"/>
                  </w:tcBorders>
                  <w:vAlign w:val="center"/>
                </w:tcPr>
                <w:p w:rsidR="00150523" w:rsidRPr="000F110C" w:rsidRDefault="00150523" w:rsidP="00D56837">
                  <w:pPr>
                    <w:widowControl/>
                    <w:suppressAutoHyphens w:val="0"/>
                    <w:jc w:val="center"/>
                    <w:rPr>
                      <w:rFonts w:ascii="Trebuchet MS" w:eastAsia="Calibri" w:hAnsi="Trebuchet MS"/>
                      <w:kern w:val="0"/>
                      <w:lang w:eastAsia="en-US"/>
                    </w:rPr>
                  </w:pPr>
                </w:p>
              </w:tc>
              <w:tc>
                <w:tcPr>
                  <w:tcW w:w="666" w:type="pct"/>
                  <w:tcBorders>
                    <w:top w:val="nil"/>
                    <w:left w:val="nil"/>
                    <w:bottom w:val="nil"/>
                    <w:right w:val="nil"/>
                  </w:tcBorders>
                  <w:vAlign w:val="center"/>
                </w:tcPr>
                <w:p w:rsidR="00150523" w:rsidRPr="000F110C" w:rsidRDefault="00150523" w:rsidP="00D56837">
                  <w:pPr>
                    <w:widowControl/>
                    <w:suppressAutoHyphens w:val="0"/>
                    <w:autoSpaceDN w:val="0"/>
                    <w:jc w:val="center"/>
                    <w:rPr>
                      <w:rFonts w:ascii="Trebuchet MS" w:eastAsia="Calibri" w:hAnsi="Trebuchet MS"/>
                      <w:kern w:val="0"/>
                      <w:lang w:eastAsia="en-US"/>
                    </w:rPr>
                  </w:pPr>
                </w:p>
              </w:tc>
            </w:tr>
            <w:tr w:rsidR="00150523" w:rsidRPr="000F110C" w:rsidTr="00150523">
              <w:trPr>
                <w:trHeight w:val="20"/>
              </w:trPr>
              <w:tc>
                <w:tcPr>
                  <w:tcW w:w="1917" w:type="pct"/>
                  <w:tcBorders>
                    <w:top w:val="dotted" w:sz="4" w:space="0" w:color="auto"/>
                    <w:left w:val="single" w:sz="4" w:space="0" w:color="auto"/>
                    <w:bottom w:val="single" w:sz="4" w:space="0" w:color="auto"/>
                    <w:right w:val="dotted" w:sz="4" w:space="0" w:color="auto"/>
                  </w:tcBorders>
                  <w:tcMar>
                    <w:top w:w="0" w:type="dxa"/>
                    <w:left w:w="0" w:type="dxa"/>
                    <w:bottom w:w="0" w:type="dxa"/>
                    <w:right w:w="0" w:type="dxa"/>
                  </w:tcMar>
                  <w:vAlign w:val="center"/>
                  <w:hideMark/>
                </w:tcPr>
                <w:p w:rsidR="00150523" w:rsidRPr="000F110C" w:rsidRDefault="00150523" w:rsidP="00D56837">
                  <w:pPr>
                    <w:widowControl/>
                    <w:suppressAutoHyphens w:val="0"/>
                    <w:jc w:val="center"/>
                    <w:rPr>
                      <w:rFonts w:ascii="Trebuchet MS" w:eastAsia="Calibri" w:hAnsi="Trebuchet MS"/>
                      <w:kern w:val="0"/>
                      <w:lang w:eastAsia="en-US"/>
                    </w:rPr>
                  </w:pPr>
                </w:p>
              </w:tc>
              <w:tc>
                <w:tcPr>
                  <w:tcW w:w="667" w:type="pct"/>
                  <w:tcBorders>
                    <w:top w:val="dotted" w:sz="4" w:space="0" w:color="auto"/>
                    <w:left w:val="dotted" w:sz="4" w:space="0" w:color="auto"/>
                    <w:bottom w:val="single" w:sz="4" w:space="0" w:color="auto"/>
                    <w:right w:val="single" w:sz="4" w:space="0" w:color="auto"/>
                  </w:tcBorders>
                  <w:vAlign w:val="center"/>
                  <w:hideMark/>
                </w:tcPr>
                <w:p w:rsidR="00150523" w:rsidRPr="000F110C" w:rsidRDefault="00150523" w:rsidP="00D56837">
                  <w:pPr>
                    <w:widowControl/>
                    <w:suppressAutoHyphens w:val="0"/>
                    <w:autoSpaceDN w:val="0"/>
                    <w:jc w:val="center"/>
                    <w:rPr>
                      <w:rFonts w:ascii="Trebuchet MS" w:eastAsia="Calibri" w:hAnsi="Trebuchet MS"/>
                      <w:kern w:val="0"/>
                      <w:lang w:eastAsia="en-US"/>
                    </w:rPr>
                  </w:pPr>
                  <w:r w:rsidRPr="000F110C">
                    <w:rPr>
                      <w:rFonts w:ascii="Trebuchet MS" w:eastAsia="Calibri" w:hAnsi="Trebuchet MS"/>
                      <w:kern w:val="0"/>
                      <w:lang w:eastAsia="en-US"/>
                    </w:rPr>
                    <w:t>___ %</w:t>
                  </w:r>
                </w:p>
              </w:tc>
              <w:tc>
                <w:tcPr>
                  <w:tcW w:w="167" w:type="pct"/>
                  <w:tcBorders>
                    <w:top w:val="nil"/>
                    <w:left w:val="dotted" w:sz="4" w:space="0" w:color="auto"/>
                    <w:bottom w:val="nil"/>
                    <w:right w:val="nil"/>
                  </w:tcBorders>
                  <w:vAlign w:val="center"/>
                </w:tcPr>
                <w:p w:rsidR="00150523" w:rsidRPr="000F110C" w:rsidRDefault="00150523" w:rsidP="00D56837">
                  <w:pPr>
                    <w:widowControl/>
                    <w:suppressAutoHyphens w:val="0"/>
                    <w:jc w:val="center"/>
                    <w:rPr>
                      <w:rFonts w:ascii="Trebuchet MS" w:eastAsia="Calibri" w:hAnsi="Trebuchet MS"/>
                      <w:kern w:val="0"/>
                      <w:lang w:eastAsia="en-US"/>
                    </w:rPr>
                  </w:pPr>
                </w:p>
              </w:tc>
              <w:tc>
                <w:tcPr>
                  <w:tcW w:w="833" w:type="pct"/>
                  <w:tcBorders>
                    <w:top w:val="nil"/>
                    <w:left w:val="nil"/>
                    <w:bottom w:val="nil"/>
                    <w:right w:val="nil"/>
                  </w:tcBorders>
                  <w:vAlign w:val="center"/>
                </w:tcPr>
                <w:p w:rsidR="00150523" w:rsidRPr="000F110C" w:rsidRDefault="00150523" w:rsidP="00D56837">
                  <w:pPr>
                    <w:widowControl/>
                    <w:suppressAutoHyphens w:val="0"/>
                    <w:jc w:val="center"/>
                    <w:rPr>
                      <w:rFonts w:ascii="Trebuchet MS" w:eastAsia="Calibri" w:hAnsi="Trebuchet MS"/>
                      <w:kern w:val="0"/>
                      <w:lang w:eastAsia="en-US"/>
                    </w:rPr>
                  </w:pPr>
                </w:p>
              </w:tc>
              <w:tc>
                <w:tcPr>
                  <w:tcW w:w="750" w:type="pct"/>
                  <w:tcBorders>
                    <w:top w:val="nil"/>
                    <w:left w:val="nil"/>
                    <w:bottom w:val="nil"/>
                    <w:right w:val="nil"/>
                  </w:tcBorders>
                  <w:vAlign w:val="center"/>
                </w:tcPr>
                <w:p w:rsidR="00150523" w:rsidRPr="000F110C" w:rsidRDefault="00150523" w:rsidP="00D56837">
                  <w:pPr>
                    <w:widowControl/>
                    <w:suppressAutoHyphens w:val="0"/>
                    <w:jc w:val="center"/>
                    <w:rPr>
                      <w:rFonts w:ascii="Trebuchet MS" w:eastAsia="Calibri" w:hAnsi="Trebuchet MS"/>
                      <w:kern w:val="0"/>
                      <w:lang w:eastAsia="en-US"/>
                    </w:rPr>
                  </w:pPr>
                </w:p>
              </w:tc>
              <w:tc>
                <w:tcPr>
                  <w:tcW w:w="666" w:type="pct"/>
                  <w:tcBorders>
                    <w:top w:val="nil"/>
                    <w:left w:val="nil"/>
                    <w:bottom w:val="nil"/>
                    <w:right w:val="nil"/>
                  </w:tcBorders>
                  <w:vAlign w:val="center"/>
                </w:tcPr>
                <w:p w:rsidR="00150523" w:rsidRPr="000F110C" w:rsidRDefault="00150523" w:rsidP="00D56837">
                  <w:pPr>
                    <w:widowControl/>
                    <w:suppressAutoHyphens w:val="0"/>
                    <w:autoSpaceDN w:val="0"/>
                    <w:jc w:val="center"/>
                    <w:rPr>
                      <w:rFonts w:ascii="Trebuchet MS" w:eastAsia="Calibri" w:hAnsi="Trebuchet MS"/>
                      <w:kern w:val="0"/>
                      <w:lang w:eastAsia="en-US"/>
                    </w:rPr>
                  </w:pPr>
                </w:p>
              </w:tc>
            </w:tr>
          </w:tbl>
          <w:p w:rsidR="00150523" w:rsidRDefault="00150523" w:rsidP="00150523">
            <w:pPr>
              <w:widowControl/>
              <w:tabs>
                <w:tab w:val="left" w:pos="-2127"/>
                <w:tab w:val="left" w:pos="708"/>
              </w:tabs>
              <w:suppressAutoHyphens w:val="0"/>
              <w:ind w:left="397" w:hanging="425"/>
              <w:jc w:val="both"/>
              <w:rPr>
                <w:rFonts w:ascii="Trebuchet MS" w:eastAsia="Calibri" w:hAnsi="Trebuchet MS"/>
                <w:kern w:val="0"/>
                <w:lang w:eastAsia="en-US"/>
              </w:rPr>
            </w:pPr>
          </w:p>
          <w:p w:rsidR="00150523" w:rsidRPr="000F110C" w:rsidRDefault="00150523" w:rsidP="00150523">
            <w:pPr>
              <w:widowControl/>
              <w:tabs>
                <w:tab w:val="left" w:pos="-2127"/>
                <w:tab w:val="left" w:pos="708"/>
              </w:tabs>
              <w:suppressAutoHyphens w:val="0"/>
              <w:ind w:left="397" w:hanging="425"/>
              <w:jc w:val="both"/>
              <w:rPr>
                <w:rFonts w:ascii="Trebuchet MS" w:eastAsia="Calibri" w:hAnsi="Trebuchet MS"/>
                <w:kern w:val="0"/>
                <w:lang w:eastAsia="en-US"/>
              </w:rPr>
            </w:pPr>
          </w:p>
        </w:tc>
      </w:tr>
      <w:tr w:rsidR="00231AE8" w:rsidRPr="000F110C" w:rsidTr="00194101">
        <w:tc>
          <w:tcPr>
            <w:tcW w:w="675" w:type="dxa"/>
          </w:tcPr>
          <w:p w:rsidR="00231AE8" w:rsidRPr="00A0304C" w:rsidRDefault="00231AE8" w:rsidP="00D56837">
            <w:pPr>
              <w:widowControl/>
              <w:suppressAutoHyphens w:val="0"/>
              <w:jc w:val="both"/>
              <w:rPr>
                <w:rFonts w:ascii="Trebuchet MS" w:hAnsi="Trebuchet MS"/>
                <w:kern w:val="0"/>
                <w:lang w:eastAsia="it-IT"/>
              </w:rPr>
            </w:pPr>
          </w:p>
        </w:tc>
        <w:tc>
          <w:tcPr>
            <w:tcW w:w="9179" w:type="dxa"/>
          </w:tcPr>
          <w:p w:rsidR="00231AE8" w:rsidRDefault="00194101" w:rsidP="00194101">
            <w:pPr>
              <w:widowControl/>
              <w:suppressAutoHyphens w:val="0"/>
              <w:ind w:left="318" w:hanging="284"/>
              <w:jc w:val="both"/>
              <w:rPr>
                <w:rFonts w:ascii="Trebuchet MS" w:hAnsi="Trebuchet MS"/>
                <w:kern w:val="0"/>
                <w:lang w:eastAsia="it-IT"/>
              </w:rPr>
            </w:pPr>
            <w:r w:rsidRPr="008C3A79">
              <w:rPr>
                <w:rFonts w:ascii="Trebuchet MS" w:hAnsi="Trebuchet MS"/>
                <w:kern w:val="0"/>
                <w:lang w:eastAsia="it-IT"/>
              </w:rPr>
              <w:fldChar w:fldCharType="begin">
                <w:ffData>
                  <w:name w:val="Controllo2"/>
                  <w:enabled/>
                  <w:calcOnExit w:val="0"/>
                  <w:checkBox>
                    <w:sizeAuto/>
                    <w:default w:val="0"/>
                  </w:checkBox>
                </w:ffData>
              </w:fldChar>
            </w:r>
            <w:r w:rsidRPr="008C3A79">
              <w:rPr>
                <w:rFonts w:ascii="Trebuchet MS" w:hAnsi="Trebuchet MS"/>
                <w:kern w:val="0"/>
                <w:lang w:eastAsia="it-IT"/>
              </w:rPr>
              <w:instrText xml:space="preserve"> FORMCHECKBOX </w:instrText>
            </w:r>
            <w:r w:rsidR="00756D1F">
              <w:rPr>
                <w:rFonts w:ascii="Trebuchet MS" w:hAnsi="Trebuchet MS"/>
                <w:kern w:val="0"/>
                <w:lang w:eastAsia="it-IT"/>
              </w:rPr>
            </w:r>
            <w:r w:rsidR="00756D1F">
              <w:rPr>
                <w:rFonts w:ascii="Trebuchet MS" w:hAnsi="Trebuchet MS"/>
                <w:kern w:val="0"/>
                <w:lang w:eastAsia="it-IT"/>
              </w:rPr>
              <w:fldChar w:fldCharType="separate"/>
            </w:r>
            <w:r w:rsidRPr="008C3A79">
              <w:rPr>
                <w:rFonts w:ascii="Trebuchet MS" w:hAnsi="Trebuchet MS"/>
                <w:kern w:val="0"/>
                <w:lang w:eastAsia="it-IT"/>
              </w:rPr>
              <w:fldChar w:fldCharType="end"/>
            </w:r>
            <w:r>
              <w:rPr>
                <w:rFonts w:ascii="Trebuchet MS" w:hAnsi="Trebuchet MS"/>
                <w:kern w:val="0"/>
                <w:lang w:eastAsia="it-IT"/>
              </w:rPr>
              <w:t xml:space="preserve"> </w:t>
            </w:r>
            <w:r w:rsidR="000F110C" w:rsidRPr="000F110C">
              <w:rPr>
                <w:rFonts w:ascii="Trebuchet MS" w:hAnsi="Trebuchet MS"/>
                <w:b/>
                <w:kern w:val="0"/>
                <w:lang w:eastAsia="it-IT"/>
              </w:rPr>
              <w:t xml:space="preserve">non intende avvalersi del subappalto, </w:t>
            </w:r>
            <w:r w:rsidR="000F110C" w:rsidRPr="000F110C">
              <w:rPr>
                <w:rFonts w:ascii="Trebuchet MS" w:hAnsi="Trebuchet MS"/>
                <w:kern w:val="0"/>
                <w:lang w:eastAsia="it-IT"/>
              </w:rPr>
              <w:t>per cui il subappalto non sarà successivamente autorizzabile;</w:t>
            </w:r>
          </w:p>
          <w:p w:rsidR="000F110C" w:rsidRPr="000F110C" w:rsidRDefault="000F110C" w:rsidP="000F110C">
            <w:pPr>
              <w:widowControl/>
              <w:suppressAutoHyphens w:val="0"/>
              <w:jc w:val="both"/>
              <w:rPr>
                <w:rFonts w:ascii="Trebuchet MS" w:hAnsi="Trebuchet MS"/>
                <w:b/>
                <w:kern w:val="0"/>
                <w:lang w:eastAsia="it-IT"/>
              </w:rPr>
            </w:pPr>
          </w:p>
        </w:tc>
      </w:tr>
      <w:tr w:rsidR="00231AE8" w:rsidTr="00194101">
        <w:tc>
          <w:tcPr>
            <w:tcW w:w="675" w:type="dxa"/>
          </w:tcPr>
          <w:p w:rsidR="00231AE8" w:rsidRPr="00A0304C" w:rsidRDefault="00231AE8" w:rsidP="00D56837">
            <w:pPr>
              <w:widowControl/>
              <w:suppressAutoHyphens w:val="0"/>
              <w:jc w:val="both"/>
              <w:rPr>
                <w:rFonts w:ascii="Trebuchet MS" w:hAnsi="Trebuchet MS"/>
                <w:kern w:val="0"/>
                <w:lang w:eastAsia="it-IT"/>
              </w:rPr>
            </w:pPr>
          </w:p>
        </w:tc>
        <w:tc>
          <w:tcPr>
            <w:tcW w:w="9179" w:type="dxa"/>
          </w:tcPr>
          <w:p w:rsidR="00231AE8" w:rsidRDefault="00194101" w:rsidP="00194101">
            <w:pPr>
              <w:widowControl/>
              <w:suppressAutoHyphens w:val="0"/>
              <w:ind w:left="318" w:hanging="284"/>
              <w:jc w:val="both"/>
              <w:rPr>
                <w:rFonts w:ascii="Trebuchet MS" w:hAnsi="Trebuchet MS"/>
                <w:b/>
                <w:kern w:val="0"/>
                <w:lang w:eastAsia="it-IT"/>
              </w:rPr>
            </w:pPr>
            <w:r w:rsidRPr="008C3A79">
              <w:rPr>
                <w:rFonts w:ascii="Trebuchet MS" w:hAnsi="Trebuchet MS"/>
                <w:kern w:val="0"/>
                <w:lang w:eastAsia="it-IT"/>
              </w:rPr>
              <w:fldChar w:fldCharType="begin">
                <w:ffData>
                  <w:name w:val="Controllo2"/>
                  <w:enabled/>
                  <w:calcOnExit w:val="0"/>
                  <w:checkBox>
                    <w:sizeAuto/>
                    <w:default w:val="0"/>
                  </w:checkBox>
                </w:ffData>
              </w:fldChar>
            </w:r>
            <w:r w:rsidRPr="008C3A79">
              <w:rPr>
                <w:rFonts w:ascii="Trebuchet MS" w:hAnsi="Trebuchet MS"/>
                <w:kern w:val="0"/>
                <w:lang w:eastAsia="it-IT"/>
              </w:rPr>
              <w:instrText xml:space="preserve"> FORMCHECKBOX </w:instrText>
            </w:r>
            <w:r w:rsidR="00756D1F">
              <w:rPr>
                <w:rFonts w:ascii="Trebuchet MS" w:hAnsi="Trebuchet MS"/>
                <w:kern w:val="0"/>
                <w:lang w:eastAsia="it-IT"/>
              </w:rPr>
            </w:r>
            <w:r w:rsidR="00756D1F">
              <w:rPr>
                <w:rFonts w:ascii="Trebuchet MS" w:hAnsi="Trebuchet MS"/>
                <w:kern w:val="0"/>
                <w:lang w:eastAsia="it-IT"/>
              </w:rPr>
              <w:fldChar w:fldCharType="separate"/>
            </w:r>
            <w:r w:rsidRPr="008C3A79">
              <w:rPr>
                <w:rFonts w:ascii="Trebuchet MS" w:hAnsi="Trebuchet MS"/>
                <w:kern w:val="0"/>
                <w:lang w:eastAsia="it-IT"/>
              </w:rPr>
              <w:fldChar w:fldCharType="end"/>
            </w:r>
            <w:r>
              <w:rPr>
                <w:rFonts w:ascii="Trebuchet MS" w:hAnsi="Trebuchet MS"/>
                <w:kern w:val="0"/>
                <w:lang w:eastAsia="it-IT"/>
              </w:rPr>
              <w:t xml:space="preserve"> </w:t>
            </w:r>
            <w:r w:rsidR="000F110C" w:rsidRPr="000F110C">
              <w:rPr>
                <w:rFonts w:ascii="Trebuchet MS" w:hAnsi="Trebuchet MS"/>
                <w:b/>
                <w:kern w:val="0"/>
                <w:lang w:eastAsia="it-IT"/>
              </w:rPr>
              <w:t xml:space="preserve">questa impresa è mandante in raggruppamento temporaneo/consorzio ordinario/rete di imprese, </w:t>
            </w:r>
            <w:r w:rsidR="000F110C" w:rsidRPr="000F110C">
              <w:rPr>
                <w:rFonts w:ascii="Trebuchet MS" w:hAnsi="Trebuchet MS"/>
                <w:kern w:val="0"/>
                <w:lang w:eastAsia="it-IT"/>
              </w:rPr>
              <w:t>pertanto, per la dichiarazione relativa al subappalto si rinvia alla dichiarazione dell’operatore economico mandatario/capogruppo/organo comune, indicato alla successiva parte H;</w:t>
            </w:r>
          </w:p>
        </w:tc>
      </w:tr>
    </w:tbl>
    <w:p w:rsidR="009312D1" w:rsidRPr="00BE2BFC" w:rsidRDefault="009312D1" w:rsidP="009312D1">
      <w:pPr>
        <w:widowControl/>
        <w:suppressAutoHyphens w:val="0"/>
        <w:jc w:val="both"/>
        <w:rPr>
          <w:rFonts w:ascii="Trebuchet MS" w:eastAsia="Calibri" w:hAnsi="Trebuchet MS" w:cs="Calibri"/>
          <w:kern w:val="0"/>
          <w:lang w:eastAsia="en-US"/>
        </w:rPr>
      </w:pPr>
      <w:r w:rsidRPr="00BE2BFC">
        <w:rPr>
          <w:rFonts w:ascii="Trebuchet MS" w:eastAsia="Calibri" w:hAnsi="Trebuchet MS" w:cs="Calibri"/>
          <w:kern w:val="0"/>
          <w:lang w:eastAsia="en-US"/>
        </w:rPr>
        <w:lastRenderedPageBreak/>
        <w:t xml:space="preserve">L’operatore economico è consapevole che l’affidamento in subappalto delle lavorazioni alle piccole e medie imprese, come definite dall'articolo 1, comma 1, lettera o) dell'allegato I.1 </w:t>
      </w:r>
      <w:r w:rsidRPr="00BE2BFC">
        <w:rPr>
          <w:rFonts w:ascii="Trebuchet MS" w:eastAsia="Calibri" w:hAnsi="Trebuchet MS" w:cs="Calibri"/>
          <w:b/>
          <w:kern w:val="0"/>
          <w:lang w:eastAsia="en-US"/>
        </w:rPr>
        <w:t>non può essere inferiore al 20% della lavorazione subappaltabile</w:t>
      </w:r>
      <w:r w:rsidRPr="00BE2BFC">
        <w:rPr>
          <w:rFonts w:ascii="Trebuchet MS" w:eastAsia="Calibri" w:hAnsi="Trebuchet MS" w:cs="Calibri"/>
          <w:kern w:val="0"/>
          <w:lang w:eastAsia="en-US"/>
        </w:rPr>
        <w:t>.</w:t>
      </w:r>
    </w:p>
    <w:p w:rsidR="009312D1" w:rsidRPr="00BE2BFC" w:rsidRDefault="009312D1" w:rsidP="009312D1">
      <w:pPr>
        <w:widowControl/>
        <w:suppressAutoHyphens w:val="0"/>
        <w:jc w:val="both"/>
        <w:rPr>
          <w:rFonts w:ascii="Trebuchet MS" w:eastAsia="Calibri" w:hAnsi="Trebuchet MS" w:cs="Calibri"/>
          <w:kern w:val="0"/>
          <w:lang w:eastAsia="en-US"/>
        </w:rPr>
      </w:pPr>
      <w:r w:rsidRPr="00BE2BFC">
        <w:rPr>
          <w:rFonts w:ascii="Trebuchet MS" w:eastAsia="Calibri" w:hAnsi="Trebuchet MS" w:cs="Calibri"/>
          <w:kern w:val="0"/>
          <w:lang w:eastAsia="en-US"/>
        </w:rPr>
        <w:t xml:space="preserve">Per ragioni legate all'oggetto o alle caratteristiche delle lavorazioni o al mercato di riferimento, l’operatore economico può indicare una diversa soglia di affidamento delle lavorazioni che si intende subappaltare alle piccole e medie imprese. </w:t>
      </w:r>
    </w:p>
    <w:p w:rsidR="009312D1" w:rsidRPr="00BE2BFC" w:rsidRDefault="009312D1" w:rsidP="009312D1">
      <w:pPr>
        <w:widowControl/>
        <w:suppressAutoHyphens w:val="0"/>
        <w:jc w:val="both"/>
        <w:rPr>
          <w:rFonts w:ascii="Trebuchet MS" w:eastAsia="Calibri" w:hAnsi="Trebuchet MS" w:cs="Calibri"/>
          <w:kern w:val="0"/>
          <w:lang w:eastAsia="en-US"/>
        </w:rPr>
      </w:pPr>
      <w:r w:rsidRPr="00BE2BFC">
        <w:rPr>
          <w:rFonts w:ascii="Trebuchet MS" w:eastAsia="Calibri" w:hAnsi="Trebuchet MS" w:cs="Calibri"/>
          <w:kern w:val="0"/>
          <w:lang w:eastAsia="en-US"/>
        </w:rPr>
        <w:t>Per il presente appalto l’operatore economico indica la seguente quota percentuale di …………</w:t>
      </w:r>
      <w:r w:rsidR="0070224A">
        <w:rPr>
          <w:rFonts w:ascii="Trebuchet MS" w:eastAsia="Calibri" w:hAnsi="Trebuchet MS" w:cs="Calibri"/>
          <w:kern w:val="0"/>
          <w:lang w:eastAsia="en-US"/>
        </w:rPr>
        <w:t>………………………………</w:t>
      </w:r>
      <w:r w:rsidRPr="00BE2BFC">
        <w:rPr>
          <w:rFonts w:ascii="Trebuchet MS" w:eastAsia="Calibri" w:hAnsi="Trebuchet MS" w:cs="Calibri"/>
          <w:kern w:val="0"/>
          <w:lang w:eastAsia="en-US"/>
        </w:rPr>
        <w:t>…………(</w:t>
      </w:r>
      <w:r w:rsidR="0070224A">
        <w:rPr>
          <w:rFonts w:ascii="Trebuchet MS" w:eastAsia="Calibri" w:hAnsi="Trebuchet MS" w:cs="Calibri"/>
          <w:kern w:val="0"/>
          <w:lang w:eastAsia="en-US"/>
        </w:rPr>
        <w:t xml:space="preserve">indicare percentuale </w:t>
      </w:r>
      <w:r w:rsidRPr="00BE2BFC">
        <w:rPr>
          <w:rFonts w:ascii="Trebuchet MS" w:eastAsia="Calibri" w:hAnsi="Trebuchet MS" w:cs="Calibri"/>
          <w:kern w:val="0"/>
          <w:lang w:eastAsia="en-US"/>
        </w:rPr>
        <w:t xml:space="preserve">non inferiore al 20%) </w:t>
      </w:r>
      <w:r w:rsidRPr="00BE2BFC">
        <w:rPr>
          <w:rFonts w:ascii="Trebuchet MS" w:eastAsia="Calibri" w:hAnsi="Trebuchet MS" w:cs="Calibri"/>
          <w:b/>
          <w:kern w:val="0"/>
          <w:lang w:eastAsia="en-US"/>
        </w:rPr>
        <w:t xml:space="preserve">della lavorazione subappaltabile da affidare in subappalto alle piccole e medie imprese. </w:t>
      </w:r>
    </w:p>
    <w:p w:rsidR="00FF2E62" w:rsidRDefault="00FF2E62" w:rsidP="00EA3470">
      <w:pPr>
        <w:widowControl/>
        <w:suppressAutoHyphens w:val="0"/>
        <w:jc w:val="both"/>
        <w:rPr>
          <w:kern w:val="0"/>
          <w:sz w:val="22"/>
          <w:szCs w:val="22"/>
          <w:lang w:eastAsia="it-IT"/>
        </w:rPr>
      </w:pPr>
    </w:p>
    <w:p w:rsidR="00EA3470" w:rsidRPr="000F110C" w:rsidRDefault="00EA3470" w:rsidP="00EA3470">
      <w:pPr>
        <w:widowControl/>
        <w:suppressAutoHyphens w:val="0"/>
        <w:jc w:val="center"/>
        <w:rPr>
          <w:b/>
          <w:i/>
          <w:iCs/>
          <w:kern w:val="0"/>
          <w:sz w:val="22"/>
          <w:szCs w:val="22"/>
          <w:u w:val="single"/>
          <w:lang w:eastAsia="it-IT"/>
        </w:rPr>
      </w:pPr>
      <w:r w:rsidRPr="000F110C">
        <w:rPr>
          <w:b/>
          <w:i/>
          <w:iCs/>
          <w:kern w:val="0"/>
          <w:sz w:val="22"/>
          <w:szCs w:val="22"/>
          <w:u w:val="single"/>
          <w:lang w:eastAsia="it-IT"/>
        </w:rPr>
        <w:t xml:space="preserve"> (solo per raggruppamenti temporanei, consorzi ordinari e reti di imprese)</w:t>
      </w:r>
      <w:r w:rsidRPr="000F110C">
        <w:rPr>
          <w:b/>
          <w:i/>
          <w:iCs/>
          <w:kern w:val="0"/>
          <w:sz w:val="22"/>
          <w:szCs w:val="22"/>
          <w:u w:val="single"/>
          <w:vertAlign w:val="superscript"/>
          <w:lang w:eastAsia="it-IT"/>
        </w:rPr>
        <w:footnoteReference w:id="27"/>
      </w:r>
      <w:r w:rsidRPr="000F110C">
        <w:rPr>
          <w:b/>
          <w:i/>
          <w:iCs/>
          <w:kern w:val="0"/>
          <w:sz w:val="22"/>
          <w:szCs w:val="22"/>
          <w:u w:val="single"/>
          <w:lang w:eastAsia="it-IT"/>
        </w:rPr>
        <w:t xml:space="preserve"> </w:t>
      </w:r>
    </w:p>
    <w:p w:rsidR="000F110C" w:rsidRDefault="000F110C" w:rsidP="00EA3470">
      <w:pPr>
        <w:widowControl/>
        <w:suppressAutoHyphens w:val="0"/>
        <w:jc w:val="center"/>
        <w:rPr>
          <w:b/>
          <w:i/>
          <w:iCs/>
          <w:kern w:val="0"/>
          <w:sz w:val="22"/>
          <w:szCs w:val="22"/>
          <w:lang w:eastAsia="it-IT"/>
        </w:rPr>
      </w:pPr>
    </w:p>
    <w:p w:rsidR="000F110C" w:rsidRPr="001D02F9" w:rsidRDefault="000F110C" w:rsidP="000F110C">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tab/>
      </w:r>
      <w:r w:rsidRPr="001D02F9">
        <w:rPr>
          <w:rFonts w:eastAsia="Calibri"/>
          <w:b/>
          <w:kern w:val="0"/>
          <w:sz w:val="22"/>
          <w:szCs w:val="22"/>
          <w:lang w:eastAsia="en-US"/>
        </w:rPr>
        <w:t>H</w:t>
      </w:r>
      <w:r w:rsidRPr="001D02F9">
        <w:rPr>
          <w:rFonts w:ascii="Trebuchet MS" w:hAnsi="Trebuchet MS"/>
          <w:b/>
          <w:bCs/>
          <w:iCs/>
          <w:kern w:val="0"/>
          <w:lang w:eastAsia="it-IT"/>
        </w:rPr>
        <w:t>. DICHIARAZIONI IN RELAZIONE ALLA PARTECIPAZIONE IN</w:t>
      </w:r>
    </w:p>
    <w:p w:rsidR="000F110C" w:rsidRPr="001D02F9" w:rsidRDefault="000F110C" w:rsidP="00875A74">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1D02F9">
        <w:rPr>
          <w:rFonts w:ascii="Trebuchet MS" w:hAnsi="Trebuchet MS"/>
          <w:b/>
          <w:bCs/>
          <w:iCs/>
          <w:kern w:val="0"/>
          <w:lang w:eastAsia="it-IT"/>
        </w:rPr>
        <w:t xml:space="preserve">RAGGRUPPAMENTI </w:t>
      </w:r>
      <w:r w:rsidR="00363785">
        <w:rPr>
          <w:rFonts w:ascii="Trebuchet MS" w:hAnsi="Trebuchet MS"/>
          <w:b/>
          <w:bCs/>
          <w:iCs/>
          <w:kern w:val="0"/>
          <w:lang w:eastAsia="it-IT"/>
        </w:rPr>
        <w:t xml:space="preserve">TEMPORANEI, CONSORZI ORDINARI, </w:t>
      </w:r>
      <w:r w:rsidRPr="001D02F9">
        <w:rPr>
          <w:rFonts w:ascii="Trebuchet MS" w:hAnsi="Trebuchet MS"/>
          <w:b/>
          <w:bCs/>
          <w:iCs/>
          <w:kern w:val="0"/>
          <w:lang w:eastAsia="it-IT"/>
        </w:rPr>
        <w:t>RETI DI IMPRESE</w:t>
      </w:r>
      <w:r w:rsidR="00363785">
        <w:rPr>
          <w:rFonts w:ascii="Trebuchet MS" w:hAnsi="Trebuchet MS"/>
          <w:b/>
          <w:bCs/>
          <w:iCs/>
          <w:kern w:val="0"/>
          <w:lang w:eastAsia="it-IT"/>
        </w:rPr>
        <w:t>, GEIE</w:t>
      </w:r>
    </w:p>
    <w:p w:rsidR="000F110C" w:rsidRDefault="000F110C" w:rsidP="000F110C">
      <w:pPr>
        <w:widowControl/>
        <w:suppressAutoHyphens w:val="0"/>
        <w:ind w:left="284" w:hanging="284"/>
        <w:jc w:val="center"/>
        <w:rPr>
          <w:rFonts w:ascii="Avenir Next" w:eastAsia="Calibri" w:hAnsi="Avenir Next"/>
          <w:kern w:val="0"/>
          <w:sz w:val="22"/>
          <w:szCs w:val="22"/>
          <w:lang w:eastAsia="en-US"/>
        </w:rPr>
      </w:pPr>
    </w:p>
    <w:p w:rsidR="000F110C" w:rsidRPr="00CF54C5" w:rsidRDefault="000F110C" w:rsidP="000F110C">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rsidR="000F110C" w:rsidRDefault="000F110C" w:rsidP="000F110C">
      <w:pPr>
        <w:widowControl/>
        <w:suppressAutoHyphens w:val="0"/>
        <w:jc w:val="center"/>
        <w:rPr>
          <w:rFonts w:ascii="Trebuchet MS" w:hAnsi="Trebuchet MS"/>
          <w:i/>
          <w:kern w:val="0"/>
          <w:u w:val="single"/>
          <w:lang w:eastAsia="it-IT"/>
        </w:rPr>
      </w:pPr>
    </w:p>
    <w:p w:rsidR="000F110C" w:rsidRDefault="000F110C" w:rsidP="000F110C">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 compilare per quanto di competenza</w:t>
      </w:r>
      <w:r w:rsidRPr="00CF54C5">
        <w:rPr>
          <w:rFonts w:ascii="Trebuchet MS" w:hAnsi="Trebuchet MS"/>
          <w:kern w:val="0"/>
          <w:u w:val="single"/>
          <w:lang w:eastAsia="it-IT"/>
        </w:rPr>
        <w:t>)</w:t>
      </w:r>
    </w:p>
    <w:p w:rsidR="001D02F9" w:rsidRDefault="001D02F9" w:rsidP="001D02F9">
      <w:pPr>
        <w:widowControl/>
        <w:suppressAutoHyphens w:val="0"/>
        <w:rPr>
          <w:kern w:val="0"/>
          <w:sz w:val="22"/>
          <w:szCs w:val="22"/>
          <w:lang w:eastAsia="it-IT"/>
        </w:rPr>
      </w:pPr>
    </w:p>
    <w:p w:rsidR="001D02F9" w:rsidRPr="00EA3470" w:rsidRDefault="001D02F9" w:rsidP="000F110C">
      <w:pPr>
        <w:widowControl/>
        <w:suppressAutoHyphens w:val="0"/>
        <w:ind w:left="284" w:hanging="284"/>
        <w:jc w:val="center"/>
        <w:rPr>
          <w:kern w:val="0"/>
          <w:sz w:val="22"/>
          <w:szCs w:val="22"/>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
        <w:gridCol w:w="9330"/>
      </w:tblGrid>
      <w:tr w:rsidR="000F110C" w:rsidTr="00E913A9">
        <w:tc>
          <w:tcPr>
            <w:tcW w:w="449" w:type="dxa"/>
          </w:tcPr>
          <w:p w:rsidR="000F110C" w:rsidRPr="00194101" w:rsidRDefault="00194101" w:rsidP="00964125">
            <w:pPr>
              <w:widowControl/>
              <w:suppressAutoHyphens w:val="0"/>
              <w:jc w:val="both"/>
              <w:rPr>
                <w:rFonts w:ascii="Trebuchet MS" w:hAnsi="Trebuchet MS"/>
                <w:b/>
                <w:kern w:val="0"/>
                <w:lang w:eastAsia="it-IT"/>
              </w:rPr>
            </w:pPr>
            <w:r w:rsidRPr="00194101">
              <w:rPr>
                <w:rFonts w:ascii="Trebuchet MS" w:hAnsi="Trebuchet MS"/>
                <w:b/>
                <w:kern w:val="0"/>
                <w:lang w:eastAsia="it-IT"/>
              </w:rPr>
              <w:t>3</w:t>
            </w:r>
            <w:r w:rsidR="00964125">
              <w:rPr>
                <w:rFonts w:ascii="Trebuchet MS" w:hAnsi="Trebuchet MS"/>
                <w:b/>
                <w:kern w:val="0"/>
                <w:lang w:eastAsia="it-IT"/>
              </w:rPr>
              <w:t>1</w:t>
            </w:r>
            <w:r w:rsidRPr="00194101">
              <w:rPr>
                <w:rFonts w:ascii="Trebuchet MS" w:hAnsi="Trebuchet MS"/>
                <w:b/>
                <w:kern w:val="0"/>
                <w:lang w:eastAsia="it-IT"/>
              </w:rPr>
              <w:t>.</w:t>
            </w:r>
          </w:p>
        </w:tc>
        <w:tc>
          <w:tcPr>
            <w:tcW w:w="9405" w:type="dxa"/>
          </w:tcPr>
          <w:p w:rsidR="000F110C" w:rsidRDefault="00600295" w:rsidP="00D56837">
            <w:pPr>
              <w:widowControl/>
              <w:suppressAutoHyphens w:val="0"/>
              <w:jc w:val="both"/>
              <w:rPr>
                <w:rFonts w:ascii="Trebuchet MS" w:hAnsi="Trebuchet MS"/>
                <w:kern w:val="0"/>
                <w:lang w:eastAsia="it-IT"/>
              </w:rPr>
            </w:pPr>
            <w:r w:rsidRPr="00600295">
              <w:rPr>
                <w:rFonts w:ascii="Trebuchet MS" w:hAnsi="Trebuchet MS"/>
                <w:kern w:val="0"/>
                <w:lang w:eastAsia="it-IT"/>
              </w:rPr>
              <w:t xml:space="preserve">di presentare offerta in </w:t>
            </w:r>
            <w:r w:rsidR="001D02F9" w:rsidRPr="001D02F9">
              <w:rPr>
                <w:rFonts w:ascii="Trebuchet MS" w:hAnsi="Trebuchet MS"/>
                <w:kern w:val="0"/>
                <w:lang w:eastAsia="it-IT"/>
              </w:rPr>
              <w:t>Raggruppamento tempora</w:t>
            </w:r>
            <w:r w:rsidR="001D02F9">
              <w:rPr>
                <w:rFonts w:ascii="Trebuchet MS" w:hAnsi="Trebuchet MS"/>
                <w:kern w:val="0"/>
                <w:lang w:eastAsia="it-IT"/>
              </w:rPr>
              <w:t xml:space="preserve">neo [art. 66, comma 1, </w:t>
            </w:r>
            <w:proofErr w:type="spellStart"/>
            <w:r w:rsidR="001D02F9">
              <w:rPr>
                <w:rFonts w:ascii="Trebuchet MS" w:hAnsi="Trebuchet MS"/>
                <w:kern w:val="0"/>
                <w:lang w:eastAsia="it-IT"/>
              </w:rPr>
              <w:t>lett</w:t>
            </w:r>
            <w:proofErr w:type="spellEnd"/>
            <w:r w:rsidR="001D02F9">
              <w:rPr>
                <w:rFonts w:ascii="Trebuchet MS" w:hAnsi="Trebuchet MS"/>
                <w:kern w:val="0"/>
                <w:lang w:eastAsia="it-IT"/>
              </w:rPr>
              <w:t>. f)</w:t>
            </w:r>
            <w:r w:rsidR="001D02F9" w:rsidRPr="001D02F9">
              <w:rPr>
                <w:rFonts w:ascii="Trebuchet MS" w:hAnsi="Trebuchet MS"/>
                <w:kern w:val="0"/>
                <w:lang w:eastAsia="it-IT"/>
              </w:rPr>
              <w:t xml:space="preserve"> </w:t>
            </w:r>
            <w:r w:rsidR="001D02F9">
              <w:rPr>
                <w:rFonts w:ascii="Trebuchet MS" w:hAnsi="Trebuchet MS"/>
                <w:kern w:val="0"/>
                <w:lang w:eastAsia="it-IT"/>
              </w:rPr>
              <w:t>del Codice], Consorzio ordinario [</w:t>
            </w:r>
            <w:r w:rsidR="001D02F9" w:rsidRPr="001D02F9">
              <w:rPr>
                <w:rFonts w:ascii="Trebuchet MS" w:hAnsi="Trebuchet MS"/>
                <w:kern w:val="0"/>
                <w:lang w:eastAsia="it-IT"/>
              </w:rPr>
              <w:t>art. 65, comma 2, lettera f)</w:t>
            </w:r>
            <w:r w:rsidR="001D02F9">
              <w:rPr>
                <w:rFonts w:ascii="Trebuchet MS" w:hAnsi="Trebuchet MS"/>
                <w:kern w:val="0"/>
                <w:lang w:eastAsia="it-IT"/>
              </w:rPr>
              <w:t xml:space="preserve"> del</w:t>
            </w:r>
            <w:r w:rsidR="001D02F9" w:rsidRPr="001D02F9">
              <w:rPr>
                <w:rFonts w:ascii="Trebuchet MS" w:hAnsi="Trebuchet MS"/>
                <w:kern w:val="0"/>
                <w:lang w:eastAsia="it-IT"/>
              </w:rPr>
              <w:t xml:space="preserve"> Codice</w:t>
            </w:r>
            <w:r w:rsidR="001D02F9">
              <w:rPr>
                <w:rFonts w:ascii="Trebuchet MS" w:hAnsi="Trebuchet MS"/>
                <w:kern w:val="0"/>
                <w:lang w:eastAsia="it-IT"/>
              </w:rPr>
              <w:t xml:space="preserve">], </w:t>
            </w:r>
            <w:r w:rsidR="001D02F9" w:rsidRPr="001D02F9">
              <w:rPr>
                <w:rFonts w:ascii="Calibri" w:hAnsi="Calibri" w:cs="Calibri"/>
                <w:color w:val="00000A"/>
                <w:lang w:eastAsia="it-IT"/>
              </w:rPr>
              <w:t xml:space="preserve"> </w:t>
            </w:r>
            <w:r w:rsidR="001D02F9">
              <w:rPr>
                <w:rFonts w:ascii="Trebuchet MS" w:hAnsi="Trebuchet MS"/>
                <w:kern w:val="0"/>
                <w:lang w:eastAsia="it-IT"/>
              </w:rPr>
              <w:t>Rete di imprese [</w:t>
            </w:r>
            <w:r w:rsidR="001D02F9" w:rsidRPr="001D02F9">
              <w:rPr>
                <w:rFonts w:ascii="Trebuchet MS" w:hAnsi="Trebuchet MS"/>
                <w:kern w:val="0"/>
                <w:lang w:eastAsia="it-IT"/>
              </w:rPr>
              <w:t xml:space="preserve">art. 65, comma 2, </w:t>
            </w:r>
            <w:r w:rsidR="001D02F9">
              <w:rPr>
                <w:rFonts w:ascii="Trebuchet MS" w:hAnsi="Trebuchet MS"/>
                <w:kern w:val="0"/>
                <w:lang w:eastAsia="it-IT"/>
              </w:rPr>
              <w:t xml:space="preserve">lettera g) del </w:t>
            </w:r>
            <w:r w:rsidR="001D02F9" w:rsidRPr="001D02F9">
              <w:rPr>
                <w:rFonts w:ascii="Trebuchet MS" w:hAnsi="Trebuchet MS"/>
                <w:kern w:val="0"/>
                <w:lang w:eastAsia="it-IT"/>
              </w:rPr>
              <w:t>Codice</w:t>
            </w:r>
            <w:r w:rsidR="001D02F9">
              <w:rPr>
                <w:rFonts w:ascii="Trebuchet MS" w:hAnsi="Trebuchet MS"/>
                <w:kern w:val="0"/>
                <w:lang w:eastAsia="it-IT"/>
              </w:rPr>
              <w:t>] e</w:t>
            </w:r>
            <w:r w:rsidR="001D02F9" w:rsidRPr="001D02F9">
              <w:rPr>
                <w:rFonts w:ascii="Calibri" w:hAnsi="Calibri" w:cs="Calibri"/>
                <w:color w:val="00000A"/>
                <w:lang w:eastAsia="it-IT"/>
              </w:rPr>
              <w:t xml:space="preserve"> </w:t>
            </w:r>
            <w:r w:rsidR="001D02F9" w:rsidRPr="001D02F9">
              <w:rPr>
                <w:rFonts w:ascii="Trebuchet MS" w:hAnsi="Trebuchet MS"/>
                <w:kern w:val="0"/>
                <w:lang w:eastAsia="it-IT"/>
              </w:rPr>
              <w:t>Gruppo europeo di interesse economico (G.E.I.E.)</w:t>
            </w:r>
            <w:r w:rsidRPr="00600295">
              <w:rPr>
                <w:rFonts w:ascii="Trebuchet MS" w:hAnsi="Trebuchet MS"/>
                <w:kern w:val="0"/>
                <w:lang w:eastAsia="it-IT"/>
              </w:rPr>
              <w:t xml:space="preserve"> e:</w:t>
            </w:r>
          </w:p>
          <w:p w:rsidR="00600295" w:rsidRDefault="00600295" w:rsidP="00D56837">
            <w:pPr>
              <w:widowControl/>
              <w:suppressAutoHyphens w:val="0"/>
              <w:jc w:val="both"/>
              <w:rPr>
                <w:rFonts w:ascii="Trebuchet MS" w:hAnsi="Trebuchet MS"/>
                <w:kern w:val="0"/>
                <w:lang w:eastAsia="it-IT"/>
              </w:rPr>
            </w:pPr>
          </w:p>
          <w:p w:rsidR="00600295" w:rsidRDefault="00600295" w:rsidP="00D56837">
            <w:pPr>
              <w:widowControl/>
              <w:suppressAutoHyphens w:val="0"/>
              <w:jc w:val="both"/>
              <w:rPr>
                <w:rFonts w:ascii="Trebuchet MS" w:hAnsi="Trebuchet MS"/>
                <w:kern w:val="0"/>
                <w:lang w:eastAsia="it-IT"/>
              </w:rPr>
            </w:pPr>
          </w:p>
          <w:p w:rsidR="00600295" w:rsidRPr="00150523" w:rsidRDefault="00600295" w:rsidP="00150523">
            <w:pPr>
              <w:pStyle w:val="Paragrafoelenco"/>
              <w:widowControl/>
              <w:numPr>
                <w:ilvl w:val="0"/>
                <w:numId w:val="23"/>
              </w:numPr>
              <w:suppressAutoHyphens w:val="0"/>
              <w:jc w:val="both"/>
              <w:rPr>
                <w:rFonts w:ascii="Trebuchet MS" w:hAnsi="Trebuchet MS"/>
                <w:kern w:val="0"/>
                <w:lang w:eastAsia="it-IT"/>
              </w:rPr>
            </w:pPr>
            <w:r w:rsidRPr="00150523">
              <w:rPr>
                <w:rFonts w:ascii="Trebuchet MS" w:hAnsi="Trebuchet MS"/>
                <w:kern w:val="0"/>
                <w:lang w:eastAsia="it-IT"/>
              </w:rPr>
              <w:t xml:space="preserve">di impegnarsi, in caso di affidamento </w:t>
            </w:r>
            <w:r w:rsidR="001D02F9">
              <w:rPr>
                <w:rFonts w:ascii="Trebuchet MS" w:hAnsi="Trebuchet MS"/>
                <w:kern w:val="0"/>
                <w:lang w:eastAsia="it-IT"/>
              </w:rPr>
              <w:t xml:space="preserve">del servizio </w:t>
            </w:r>
            <w:r w:rsidRPr="00150523">
              <w:rPr>
                <w:rFonts w:ascii="Trebuchet MS" w:hAnsi="Trebuchet MS"/>
                <w:kern w:val="0"/>
                <w:lang w:eastAsia="it-IT"/>
              </w:rPr>
              <w:t>di cui all’oggetto:</w:t>
            </w:r>
            <w:r w:rsidRPr="00600295">
              <w:rPr>
                <w:vertAlign w:val="superscript"/>
                <w:lang w:eastAsia="it-IT"/>
              </w:rPr>
              <w:footnoteReference w:id="28"/>
            </w:r>
            <w:r w:rsidRPr="00150523">
              <w:rPr>
                <w:rFonts w:ascii="Trebuchet MS" w:hAnsi="Trebuchet MS"/>
                <w:kern w:val="0"/>
                <w:lang w:eastAsia="it-IT"/>
              </w:rPr>
              <w:t xml:space="preserve"> </w:t>
            </w:r>
          </w:p>
          <w:p w:rsidR="00150523" w:rsidRPr="00150523" w:rsidRDefault="00150523" w:rsidP="00150523">
            <w:pPr>
              <w:pStyle w:val="Paragrafoelenco"/>
              <w:widowControl/>
              <w:suppressAutoHyphens w:val="0"/>
              <w:ind w:left="854"/>
              <w:jc w:val="both"/>
              <w:rPr>
                <w:rFonts w:ascii="Trebuchet MS" w:hAnsi="Trebuchet MS"/>
                <w:kern w:val="0"/>
                <w:lang w:eastAsia="it-IT"/>
              </w:rPr>
            </w:pPr>
          </w:p>
          <w:p w:rsidR="00600295" w:rsidRDefault="00600295" w:rsidP="00600295">
            <w:pPr>
              <w:widowControl/>
              <w:tabs>
                <w:tab w:val="left" w:pos="-2127"/>
                <w:tab w:val="left" w:pos="-1985"/>
              </w:tabs>
              <w:suppressAutoHyphens w:val="0"/>
              <w:ind w:left="1276" w:hanging="426"/>
              <w:jc w:val="both"/>
              <w:rPr>
                <w:rFonts w:ascii="Trebuchet MS" w:hAnsi="Trebuchet MS"/>
                <w:kern w:val="0"/>
                <w:lang w:eastAsia="it-IT"/>
              </w:rPr>
            </w:pPr>
            <w:r w:rsidRPr="00600295">
              <w:rPr>
                <w:rFonts w:ascii="Trebuchet MS" w:hAnsi="Trebuchet MS"/>
                <w:kern w:val="0"/>
                <w:lang w:eastAsia="it-IT"/>
              </w:rPr>
              <w:fldChar w:fldCharType="begin">
                <w:ffData>
                  <w:name w:val="Controllo24"/>
                  <w:enabled/>
                  <w:calcOnExit w:val="0"/>
                  <w:checkBox>
                    <w:sizeAuto/>
                    <w:default w:val="0"/>
                  </w:checkBox>
                </w:ffData>
              </w:fldChar>
            </w:r>
            <w:r w:rsidRPr="00600295">
              <w:rPr>
                <w:rFonts w:ascii="Trebuchet MS" w:hAnsi="Trebuchet MS"/>
                <w:kern w:val="0"/>
                <w:lang w:eastAsia="it-IT"/>
              </w:rPr>
              <w:instrText xml:space="preserve"> FORMCHECKBOX </w:instrText>
            </w:r>
            <w:r w:rsidR="00756D1F">
              <w:rPr>
                <w:rFonts w:ascii="Trebuchet MS" w:hAnsi="Trebuchet MS"/>
                <w:kern w:val="0"/>
                <w:lang w:eastAsia="it-IT"/>
              </w:rPr>
            </w:r>
            <w:r w:rsidR="00756D1F">
              <w:rPr>
                <w:rFonts w:ascii="Trebuchet MS" w:hAnsi="Trebuchet MS"/>
                <w:kern w:val="0"/>
                <w:lang w:eastAsia="it-IT"/>
              </w:rPr>
              <w:fldChar w:fldCharType="separate"/>
            </w:r>
            <w:r w:rsidRPr="00600295">
              <w:rPr>
                <w:rFonts w:ascii="Trebuchet MS" w:hAnsi="Trebuchet MS"/>
                <w:kern w:val="0"/>
                <w:lang w:eastAsia="it-IT"/>
              </w:rPr>
              <w:fldChar w:fldCharType="end"/>
            </w:r>
            <w:r w:rsidRPr="00600295">
              <w:rPr>
                <w:rFonts w:ascii="Trebuchet MS" w:hAnsi="Trebuchet MS"/>
                <w:kern w:val="0"/>
                <w:lang w:eastAsia="it-IT"/>
              </w:rPr>
              <w:t>-</w:t>
            </w:r>
            <w:r w:rsidRPr="00600295">
              <w:rPr>
                <w:rFonts w:ascii="Trebuchet MS" w:hAnsi="Trebuchet MS"/>
                <w:kern w:val="0"/>
                <w:lang w:eastAsia="it-IT"/>
              </w:rPr>
              <w:tab/>
              <w:t xml:space="preserve">quale </w:t>
            </w:r>
            <w:r w:rsidRPr="00600295">
              <w:rPr>
                <w:rFonts w:ascii="Trebuchet MS" w:hAnsi="Trebuchet MS"/>
                <w:b/>
                <w:kern w:val="0"/>
                <w:u w:val="single"/>
                <w:lang w:eastAsia="it-IT"/>
              </w:rPr>
              <w:t>operatore</w:t>
            </w:r>
            <w:r w:rsidRPr="00600295">
              <w:rPr>
                <w:rFonts w:ascii="Trebuchet MS" w:hAnsi="Trebuchet MS"/>
                <w:kern w:val="0"/>
                <w:lang w:eastAsia="it-IT"/>
              </w:rPr>
              <w:t>/</w:t>
            </w:r>
            <w:r w:rsidRPr="00600295">
              <w:rPr>
                <w:rFonts w:ascii="Trebuchet MS" w:hAnsi="Trebuchet MS"/>
                <w:b/>
                <w:bCs/>
                <w:kern w:val="0"/>
                <w:u w:val="single"/>
                <w:lang w:eastAsia="it-IT"/>
              </w:rPr>
              <w:t>impresa mandataria / capogruppo / organo comune</w:t>
            </w:r>
            <w:r w:rsidRPr="00600295">
              <w:rPr>
                <w:rFonts w:ascii="Trebuchet MS" w:hAnsi="Trebuchet MS"/>
                <w:kern w:val="0"/>
                <w:lang w:eastAsia="it-IT"/>
              </w:rPr>
              <w:t xml:space="preserve">, ad assumere mandato collettivo speciale irrevocabile con rappresentanza dalla/e impresa/e mandante/i a tale scopo individuate nelle apposite singole dichiarazioni, e a stipulare il contratto in nome e per conto proprio e dalla/e stessa/e impresa/e mandante/i; </w:t>
            </w:r>
          </w:p>
          <w:p w:rsidR="00150523" w:rsidRPr="00600295" w:rsidRDefault="00150523" w:rsidP="00600295">
            <w:pPr>
              <w:widowControl/>
              <w:tabs>
                <w:tab w:val="left" w:pos="-2127"/>
                <w:tab w:val="left" w:pos="-1985"/>
              </w:tabs>
              <w:suppressAutoHyphens w:val="0"/>
              <w:ind w:left="1276" w:hanging="426"/>
              <w:jc w:val="both"/>
              <w:rPr>
                <w:rFonts w:ascii="Trebuchet MS" w:hAnsi="Trebuchet MS"/>
                <w:kern w:val="0"/>
                <w:lang w:eastAsia="it-IT"/>
              </w:rPr>
            </w:pPr>
          </w:p>
          <w:p w:rsidR="00600295" w:rsidRDefault="00600295" w:rsidP="00600295">
            <w:pPr>
              <w:widowControl/>
              <w:tabs>
                <w:tab w:val="left" w:pos="-2127"/>
                <w:tab w:val="left" w:pos="-1985"/>
              </w:tabs>
              <w:suppressAutoHyphens w:val="0"/>
              <w:ind w:left="1276" w:hanging="426"/>
              <w:jc w:val="both"/>
              <w:rPr>
                <w:rFonts w:ascii="Trebuchet MS" w:hAnsi="Trebuchet MS"/>
                <w:kern w:val="0"/>
                <w:lang w:eastAsia="it-IT"/>
              </w:rPr>
            </w:pPr>
            <w:r w:rsidRPr="00600295">
              <w:rPr>
                <w:rFonts w:ascii="Trebuchet MS" w:hAnsi="Trebuchet MS"/>
                <w:kern w:val="0"/>
                <w:lang w:eastAsia="it-IT"/>
              </w:rPr>
              <w:fldChar w:fldCharType="begin">
                <w:ffData>
                  <w:name w:val="Controllo24"/>
                  <w:enabled/>
                  <w:calcOnExit w:val="0"/>
                  <w:checkBox>
                    <w:sizeAuto/>
                    <w:default w:val="0"/>
                  </w:checkBox>
                </w:ffData>
              </w:fldChar>
            </w:r>
            <w:r w:rsidRPr="00600295">
              <w:rPr>
                <w:rFonts w:ascii="Trebuchet MS" w:hAnsi="Trebuchet MS"/>
                <w:kern w:val="0"/>
                <w:lang w:eastAsia="it-IT"/>
              </w:rPr>
              <w:instrText xml:space="preserve"> FORMCHECKBOX </w:instrText>
            </w:r>
            <w:r w:rsidR="00756D1F">
              <w:rPr>
                <w:rFonts w:ascii="Trebuchet MS" w:hAnsi="Trebuchet MS"/>
                <w:kern w:val="0"/>
                <w:lang w:eastAsia="it-IT"/>
              </w:rPr>
            </w:r>
            <w:r w:rsidR="00756D1F">
              <w:rPr>
                <w:rFonts w:ascii="Trebuchet MS" w:hAnsi="Trebuchet MS"/>
                <w:kern w:val="0"/>
                <w:lang w:eastAsia="it-IT"/>
              </w:rPr>
              <w:fldChar w:fldCharType="separate"/>
            </w:r>
            <w:r w:rsidRPr="00600295">
              <w:rPr>
                <w:rFonts w:ascii="Trebuchet MS" w:hAnsi="Trebuchet MS"/>
                <w:kern w:val="0"/>
                <w:lang w:eastAsia="it-IT"/>
              </w:rPr>
              <w:fldChar w:fldCharType="end"/>
            </w:r>
            <w:r w:rsidRPr="00600295">
              <w:rPr>
                <w:rFonts w:ascii="Trebuchet MS" w:hAnsi="Trebuchet MS"/>
                <w:kern w:val="0"/>
                <w:lang w:eastAsia="it-IT"/>
              </w:rPr>
              <w:t>-</w:t>
            </w:r>
            <w:r w:rsidRPr="00600295">
              <w:rPr>
                <w:rFonts w:ascii="Trebuchet MS" w:hAnsi="Trebuchet MS"/>
                <w:kern w:val="0"/>
                <w:lang w:eastAsia="it-IT"/>
              </w:rPr>
              <w:tab/>
              <w:t xml:space="preserve">quale </w:t>
            </w:r>
            <w:r w:rsidRPr="00600295">
              <w:rPr>
                <w:rFonts w:ascii="Trebuchet MS" w:hAnsi="Trebuchet MS"/>
                <w:b/>
                <w:kern w:val="0"/>
                <w:u w:val="single"/>
                <w:lang w:eastAsia="it-IT"/>
              </w:rPr>
              <w:t>operatore</w:t>
            </w:r>
            <w:r w:rsidRPr="00600295">
              <w:rPr>
                <w:rFonts w:ascii="Trebuchet MS" w:hAnsi="Trebuchet MS"/>
                <w:kern w:val="0"/>
                <w:lang w:eastAsia="it-IT"/>
              </w:rPr>
              <w:t>/</w:t>
            </w:r>
            <w:r w:rsidRPr="00600295">
              <w:rPr>
                <w:rFonts w:ascii="Trebuchet MS" w:hAnsi="Trebuchet MS"/>
                <w:b/>
                <w:bCs/>
                <w:kern w:val="0"/>
                <w:u w:val="single"/>
                <w:lang w:eastAsia="it-IT"/>
              </w:rPr>
              <w:t>impresa mandante</w:t>
            </w:r>
            <w:r w:rsidRPr="00600295">
              <w:rPr>
                <w:rFonts w:ascii="Trebuchet MS" w:hAnsi="Trebuchet MS"/>
                <w:kern w:val="0"/>
                <w:lang w:eastAsia="it-IT"/>
              </w:rPr>
              <w:t>, a conferire mandato collettivo speciale irrevocabile con rappresentanza all’impresa a tale scopo individuata nella dichiarazione della stessa impresa, qualificata come mandataria / capogruppo / organo comune, la quale stipulerà il contratto in nome e per conto proprio e della presente impresa mandante nonché delle altre imprese mandanti;</w:t>
            </w:r>
            <w:r w:rsidRPr="00600295">
              <w:rPr>
                <w:rFonts w:ascii="Trebuchet MS" w:hAnsi="Trebuchet MS"/>
                <w:kern w:val="0"/>
                <w:vertAlign w:val="superscript"/>
                <w:lang w:eastAsia="it-IT"/>
              </w:rPr>
              <w:footnoteReference w:id="29"/>
            </w:r>
            <w:r w:rsidRPr="00600295">
              <w:rPr>
                <w:rFonts w:ascii="Trebuchet MS" w:hAnsi="Trebuchet MS"/>
                <w:kern w:val="0"/>
                <w:lang w:eastAsia="it-IT"/>
              </w:rPr>
              <w:t xml:space="preserve"> </w:t>
            </w:r>
          </w:p>
          <w:p w:rsidR="00600295" w:rsidRPr="00600295" w:rsidRDefault="00600295" w:rsidP="001D02F9">
            <w:pPr>
              <w:widowControl/>
              <w:suppressAutoHyphens w:val="0"/>
              <w:jc w:val="both"/>
              <w:rPr>
                <w:rFonts w:ascii="Trebuchet MS" w:hAnsi="Trebuchet MS"/>
                <w:kern w:val="0"/>
                <w:lang w:eastAsia="it-IT"/>
              </w:rPr>
            </w:pPr>
          </w:p>
          <w:p w:rsidR="00600295" w:rsidRDefault="00600295" w:rsidP="00363785">
            <w:pPr>
              <w:widowControl/>
              <w:suppressAutoHyphens w:val="0"/>
              <w:ind w:left="851" w:hanging="567"/>
              <w:jc w:val="both"/>
              <w:rPr>
                <w:rFonts w:ascii="Trebuchet MS" w:hAnsi="Trebuchet MS"/>
                <w:kern w:val="0"/>
                <w:lang w:eastAsia="it-IT"/>
              </w:rPr>
            </w:pPr>
            <w:r w:rsidRPr="00600295">
              <w:rPr>
                <w:rFonts w:ascii="Trebuchet MS" w:hAnsi="Trebuchet MS"/>
                <w:b/>
                <w:kern w:val="0"/>
                <w:lang w:eastAsia="it-IT"/>
              </w:rPr>
              <w:lastRenderedPageBreak/>
              <w:t>c)</w:t>
            </w:r>
            <w:r w:rsidRPr="00600295">
              <w:rPr>
                <w:rFonts w:ascii="Trebuchet MS" w:hAnsi="Trebuchet MS"/>
                <w:kern w:val="0"/>
                <w:lang w:eastAsia="it-IT"/>
              </w:rPr>
              <w:tab/>
              <w:t>di assumere nell’ambito del raggruppamento temporaneo / consorzio ordinario / contratto di rete</w:t>
            </w:r>
            <w:r w:rsidRPr="00600295">
              <w:rPr>
                <w:rFonts w:ascii="Trebuchet MS" w:hAnsi="Trebuchet MS"/>
                <w:kern w:val="0"/>
                <w:vertAlign w:val="superscript"/>
                <w:lang w:eastAsia="it-IT"/>
              </w:rPr>
              <w:footnoteReference w:id="30"/>
            </w:r>
            <w:r w:rsidRPr="00600295">
              <w:rPr>
                <w:rFonts w:ascii="Trebuchet MS" w:hAnsi="Trebuchet MS"/>
                <w:kern w:val="0"/>
                <w:lang w:eastAsia="it-IT"/>
              </w:rPr>
              <w:t xml:space="preserve">   una quota di partecipazione del  _____________</w:t>
            </w:r>
            <w:r w:rsidRPr="00600295">
              <w:rPr>
                <w:rFonts w:ascii="Trebuchet MS" w:hAnsi="Trebuchet MS"/>
                <w:kern w:val="0"/>
                <w:lang w:eastAsia="it-IT"/>
              </w:rPr>
              <w:tab/>
              <w:t>%;</w:t>
            </w:r>
            <w:r w:rsidRPr="00600295">
              <w:rPr>
                <w:rFonts w:ascii="Trebuchet MS" w:hAnsi="Trebuchet MS"/>
                <w:kern w:val="0"/>
                <w:vertAlign w:val="superscript"/>
                <w:lang w:eastAsia="it-IT"/>
              </w:rPr>
              <w:footnoteReference w:id="31"/>
            </w:r>
            <w:r w:rsidRPr="00600295">
              <w:rPr>
                <w:rFonts w:ascii="Trebuchet MS" w:hAnsi="Trebuchet MS"/>
                <w:kern w:val="0"/>
                <w:lang w:eastAsia="it-IT"/>
              </w:rPr>
              <w:t xml:space="preserve">  </w:t>
            </w:r>
          </w:p>
          <w:p w:rsidR="00363785" w:rsidRDefault="00363785" w:rsidP="00363785">
            <w:pPr>
              <w:widowControl/>
              <w:suppressAutoHyphens w:val="0"/>
              <w:ind w:left="851" w:hanging="567"/>
              <w:jc w:val="both"/>
              <w:rPr>
                <w:rFonts w:ascii="Trebuchet MS" w:hAnsi="Trebuchet MS"/>
                <w:kern w:val="0"/>
                <w:lang w:eastAsia="it-IT"/>
              </w:rPr>
            </w:pPr>
          </w:p>
          <w:p w:rsidR="00363785" w:rsidRPr="0070224A" w:rsidRDefault="00363785" w:rsidP="00363785">
            <w:pPr>
              <w:widowControl/>
              <w:suppressAutoHyphens w:val="0"/>
              <w:ind w:left="851" w:hanging="567"/>
              <w:jc w:val="both"/>
              <w:rPr>
                <w:rFonts w:ascii="Trebuchet MS" w:hAnsi="Trebuchet MS"/>
                <w:color w:val="FF0000"/>
                <w:kern w:val="0"/>
                <w:lang w:eastAsia="it-IT"/>
              </w:rPr>
            </w:pPr>
            <w:r>
              <w:rPr>
                <w:rFonts w:ascii="Trebuchet MS" w:hAnsi="Trebuchet MS"/>
                <w:b/>
                <w:kern w:val="0"/>
                <w:lang w:eastAsia="it-IT"/>
              </w:rPr>
              <w:t xml:space="preserve">d)     </w:t>
            </w:r>
            <w:r w:rsidRPr="00363785">
              <w:rPr>
                <w:rFonts w:ascii="Trebuchet MS" w:hAnsi="Trebuchet MS"/>
                <w:kern w:val="0"/>
                <w:lang w:eastAsia="it-IT"/>
              </w:rPr>
              <w:t>di impegnarsi ad eseguire la quota percentuale di ESECUZIONE per ciascuna categoria</w:t>
            </w:r>
            <w:r>
              <w:rPr>
                <w:rFonts w:ascii="Trebuchet MS" w:hAnsi="Trebuchet MS"/>
                <w:kern w:val="0"/>
                <w:lang w:eastAsia="it-IT"/>
              </w:rPr>
              <w:t xml:space="preserve"> e /o </w:t>
            </w:r>
            <w:r w:rsidRPr="00363785">
              <w:rPr>
                <w:rFonts w:ascii="Trebuchet MS" w:hAnsi="Trebuchet MS"/>
                <w:kern w:val="0"/>
                <w:lang w:eastAsia="it-IT"/>
              </w:rPr>
              <w:t xml:space="preserve">prestazione di servizi </w:t>
            </w:r>
            <w:r w:rsidRPr="00363785">
              <w:rPr>
                <w:rFonts w:ascii="Trebuchet MS" w:hAnsi="Trebuchet MS"/>
                <w:b/>
                <w:kern w:val="0"/>
                <w:lang w:eastAsia="it-IT"/>
              </w:rPr>
              <w:t xml:space="preserve">come dettagliatamente indicati </w:t>
            </w:r>
            <w:r w:rsidRPr="0070224A">
              <w:rPr>
                <w:rFonts w:ascii="Trebuchet MS" w:hAnsi="Trebuchet MS"/>
                <w:b/>
                <w:color w:val="FF0000"/>
                <w:kern w:val="0"/>
                <w:lang w:eastAsia="it-IT"/>
              </w:rPr>
              <w:t>nell’allegato A.1;</w:t>
            </w:r>
          </w:p>
          <w:p w:rsidR="00150523" w:rsidRPr="00600295" w:rsidRDefault="00150523" w:rsidP="00363785">
            <w:pPr>
              <w:widowControl/>
              <w:suppressAutoHyphens w:val="0"/>
              <w:ind w:left="851" w:hanging="567"/>
              <w:jc w:val="both"/>
              <w:rPr>
                <w:rFonts w:ascii="Trebuchet MS" w:hAnsi="Trebuchet MS"/>
                <w:kern w:val="0"/>
                <w:lang w:eastAsia="it-IT"/>
              </w:rPr>
            </w:pPr>
          </w:p>
          <w:p w:rsidR="00600295" w:rsidRPr="00600295" w:rsidRDefault="00600295" w:rsidP="00BE2BFC">
            <w:pPr>
              <w:widowControl/>
              <w:suppressAutoHyphens w:val="0"/>
              <w:ind w:left="851" w:hanging="567"/>
              <w:jc w:val="both"/>
              <w:rPr>
                <w:rFonts w:ascii="Trebuchet MS" w:hAnsi="Trebuchet MS"/>
                <w:kern w:val="0"/>
                <w:lang w:eastAsia="it-IT"/>
              </w:rPr>
            </w:pPr>
            <w:r w:rsidRPr="00600295">
              <w:rPr>
                <w:rFonts w:ascii="Trebuchet MS" w:hAnsi="Trebuchet MS"/>
                <w:b/>
                <w:kern w:val="0"/>
                <w:lang w:eastAsia="it-IT"/>
              </w:rPr>
              <w:t>d)</w:t>
            </w:r>
            <w:r w:rsidRPr="00600295">
              <w:rPr>
                <w:rFonts w:ascii="Trebuchet MS" w:hAnsi="Trebuchet MS"/>
                <w:kern w:val="0"/>
                <w:lang w:eastAsia="it-IT"/>
              </w:rPr>
              <w:tab/>
              <w:t>di dare atto e accettare, senza riserve, che qualunque comunicazione inviata all’operatore economico designato quale capogruppo / mandatario / organo comune, ad uno dei recapiti indicati da quest’ultimo, si deve intendere estesa automaticamente a tutti gli operatori economici mandanti o aderenti al contratto di rete;</w:t>
            </w:r>
          </w:p>
        </w:tc>
      </w:tr>
      <w:tr w:rsidR="00363785" w:rsidTr="00E913A9">
        <w:tc>
          <w:tcPr>
            <w:tcW w:w="449" w:type="dxa"/>
          </w:tcPr>
          <w:p w:rsidR="00363785" w:rsidRPr="00194101" w:rsidRDefault="00363785" w:rsidP="00964125">
            <w:pPr>
              <w:widowControl/>
              <w:suppressAutoHyphens w:val="0"/>
              <w:jc w:val="both"/>
              <w:rPr>
                <w:rFonts w:ascii="Trebuchet MS" w:hAnsi="Trebuchet MS"/>
                <w:b/>
                <w:kern w:val="0"/>
                <w:lang w:eastAsia="it-IT"/>
              </w:rPr>
            </w:pPr>
          </w:p>
        </w:tc>
        <w:tc>
          <w:tcPr>
            <w:tcW w:w="9405" w:type="dxa"/>
          </w:tcPr>
          <w:p w:rsidR="00363785" w:rsidRPr="00600295" w:rsidRDefault="00363785" w:rsidP="00D56837">
            <w:pPr>
              <w:widowControl/>
              <w:suppressAutoHyphens w:val="0"/>
              <w:jc w:val="both"/>
              <w:rPr>
                <w:rFonts w:ascii="Trebuchet MS" w:hAnsi="Trebuchet MS"/>
                <w:kern w:val="0"/>
                <w:lang w:eastAsia="it-IT"/>
              </w:rPr>
            </w:pPr>
          </w:p>
        </w:tc>
      </w:tr>
    </w:tbl>
    <w:p w:rsidR="00771160" w:rsidRDefault="00771160" w:rsidP="00363785">
      <w:pPr>
        <w:widowControl/>
        <w:tabs>
          <w:tab w:val="left" w:pos="1068"/>
        </w:tabs>
        <w:suppressAutoHyphens w:val="0"/>
        <w:rPr>
          <w:b/>
          <w:kern w:val="0"/>
          <w:sz w:val="22"/>
          <w:szCs w:val="22"/>
          <w:lang w:eastAsia="it-IT"/>
        </w:rPr>
      </w:pPr>
    </w:p>
    <w:p w:rsidR="00EA2D16" w:rsidRDefault="00EA2D16" w:rsidP="00EA2D16">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tab/>
      </w:r>
      <w:r w:rsidR="00363785">
        <w:rPr>
          <w:rFonts w:eastAsia="Calibri"/>
          <w:kern w:val="0"/>
          <w:sz w:val="22"/>
          <w:szCs w:val="22"/>
          <w:lang w:eastAsia="en-US"/>
        </w:rPr>
        <w:t>I</w:t>
      </w:r>
      <w:r w:rsidRPr="00FF2E62">
        <w:rPr>
          <w:rFonts w:ascii="Trebuchet MS" w:hAnsi="Trebuchet MS"/>
          <w:b/>
          <w:bCs/>
          <w:iCs/>
          <w:kern w:val="0"/>
          <w:lang w:eastAsia="it-IT"/>
        </w:rPr>
        <w:t>.</w:t>
      </w:r>
      <w:r>
        <w:rPr>
          <w:rFonts w:ascii="Trebuchet MS" w:hAnsi="Trebuchet MS"/>
          <w:b/>
          <w:bCs/>
          <w:iCs/>
          <w:kern w:val="0"/>
          <w:lang w:eastAsia="it-IT"/>
        </w:rPr>
        <w:t xml:space="preserve"> </w:t>
      </w:r>
      <w:r w:rsidR="002B32AB" w:rsidRPr="002B32AB">
        <w:rPr>
          <w:rFonts w:ascii="Trebuchet MS" w:hAnsi="Trebuchet MS"/>
          <w:b/>
          <w:bCs/>
          <w:iCs/>
          <w:kern w:val="0"/>
          <w:lang w:eastAsia="it-IT"/>
        </w:rPr>
        <w:t xml:space="preserve">CONOSCENZA DELLE CONDIZIONI CONTRATTUALI, INDICAZIONE DEI RECAPITI, </w:t>
      </w:r>
      <w:r w:rsidR="00F0624E">
        <w:rPr>
          <w:rFonts w:ascii="Trebuchet MS" w:hAnsi="Trebuchet MS"/>
          <w:b/>
          <w:bCs/>
          <w:iCs/>
          <w:kern w:val="0"/>
          <w:lang w:eastAsia="it-IT"/>
        </w:rPr>
        <w:t>IMPEGNI DELL’AFFIDATARIO</w:t>
      </w:r>
    </w:p>
    <w:p w:rsidR="00EA2D16" w:rsidRDefault="00EA2D16" w:rsidP="00EA2D16">
      <w:pPr>
        <w:widowControl/>
        <w:suppressAutoHyphens w:val="0"/>
        <w:ind w:left="284" w:hanging="284"/>
        <w:jc w:val="center"/>
        <w:rPr>
          <w:rFonts w:ascii="Avenir Next" w:eastAsia="Calibri" w:hAnsi="Avenir Next"/>
          <w:kern w:val="0"/>
          <w:sz w:val="22"/>
          <w:szCs w:val="22"/>
          <w:lang w:eastAsia="en-US"/>
        </w:rPr>
      </w:pPr>
    </w:p>
    <w:p w:rsidR="00EA2D16" w:rsidRPr="00CF54C5" w:rsidRDefault="00EA2D16" w:rsidP="00EA2D16">
      <w:pPr>
        <w:widowControl/>
        <w:suppressAutoHyphens w:val="0"/>
        <w:jc w:val="center"/>
        <w:rPr>
          <w:rFonts w:ascii="Trebuchet MS" w:hAnsi="Trebuchet MS"/>
          <w:b/>
          <w:kern w:val="0"/>
          <w:lang w:eastAsia="it-IT"/>
        </w:rPr>
      </w:pPr>
      <w:r w:rsidRPr="00CF54C5">
        <w:rPr>
          <w:rFonts w:ascii="Trebuchet MS" w:hAnsi="Trebuchet MS"/>
          <w:b/>
          <w:kern w:val="0"/>
          <w:lang w:eastAsia="it-IT"/>
        </w:rPr>
        <w:t xml:space="preserve">DICHIARA </w:t>
      </w:r>
      <w:r w:rsidR="009F1096" w:rsidRPr="009F1096">
        <w:rPr>
          <w:rFonts w:ascii="Trebuchet MS" w:hAnsi="Trebuchet MS"/>
          <w:b/>
          <w:kern w:val="0"/>
          <w:lang w:eastAsia="it-IT"/>
        </w:rPr>
        <w:t xml:space="preserve">INFINE </w:t>
      </w:r>
    </w:p>
    <w:p w:rsidR="00EA2D16" w:rsidRDefault="00EA2D16" w:rsidP="00EA2D16">
      <w:pPr>
        <w:widowControl/>
        <w:suppressAutoHyphens w:val="0"/>
        <w:jc w:val="center"/>
        <w:rPr>
          <w:rFonts w:ascii="Trebuchet MS" w:hAnsi="Trebuchet MS"/>
          <w:i/>
          <w:kern w:val="0"/>
          <w:u w:val="single"/>
          <w:lang w:eastAsia="it-IT"/>
        </w:rPr>
      </w:pPr>
    </w:p>
    <w:p w:rsidR="00EA2D16" w:rsidRDefault="00EA2D16" w:rsidP="00EA2D16">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rsidR="00EA3470" w:rsidRDefault="00EA3470" w:rsidP="00EA3470">
      <w:pPr>
        <w:widowControl/>
        <w:tabs>
          <w:tab w:val="left" w:pos="1068"/>
        </w:tabs>
        <w:suppressAutoHyphens w:val="0"/>
        <w:jc w:val="both"/>
        <w:rPr>
          <w:b/>
          <w:kern w:val="0"/>
          <w:sz w:val="22"/>
          <w:szCs w:val="22"/>
          <w:lang w:eastAsia="it-IT"/>
        </w:rPr>
      </w:pPr>
    </w:p>
    <w:p w:rsidR="009F1096" w:rsidRDefault="009F1096" w:rsidP="00EA3470">
      <w:pPr>
        <w:widowControl/>
        <w:tabs>
          <w:tab w:val="left" w:pos="1068"/>
        </w:tabs>
        <w:suppressAutoHyphens w:val="0"/>
        <w:jc w:val="both"/>
        <w:rPr>
          <w:b/>
          <w:kern w:val="0"/>
          <w:sz w:val="22"/>
          <w:szCs w:val="22"/>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75"/>
        <w:gridCol w:w="9179"/>
      </w:tblGrid>
      <w:tr w:rsidR="009F1096" w:rsidTr="00482D22">
        <w:tc>
          <w:tcPr>
            <w:tcW w:w="675" w:type="dxa"/>
          </w:tcPr>
          <w:p w:rsidR="009F1096" w:rsidRPr="009F1096" w:rsidRDefault="007911AC"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32</w:t>
            </w:r>
            <w:r w:rsidR="009F1096">
              <w:rPr>
                <w:rFonts w:ascii="Trebuchet MS" w:hAnsi="Trebuchet MS"/>
                <w:b/>
                <w:kern w:val="0"/>
                <w:lang w:eastAsia="it-IT"/>
              </w:rPr>
              <w:t>.</w:t>
            </w:r>
          </w:p>
        </w:tc>
        <w:tc>
          <w:tcPr>
            <w:tcW w:w="9179" w:type="dxa"/>
          </w:tcPr>
          <w:p w:rsidR="004E6754" w:rsidRPr="004E6754" w:rsidRDefault="009F1096" w:rsidP="004E6754">
            <w:pPr>
              <w:widowControl/>
              <w:tabs>
                <w:tab w:val="left" w:pos="1068"/>
              </w:tabs>
              <w:suppressAutoHyphens w:val="0"/>
              <w:jc w:val="both"/>
              <w:rPr>
                <w:rFonts w:ascii="Trebuchet MS" w:hAnsi="Trebuchet MS"/>
                <w:kern w:val="0"/>
                <w:lang w:eastAsia="it-IT"/>
              </w:rPr>
            </w:pPr>
            <w:r w:rsidRPr="009F1096">
              <w:rPr>
                <w:rFonts w:ascii="Trebuchet MS" w:hAnsi="Trebuchet MS"/>
                <w:kern w:val="0"/>
                <w:lang w:eastAsia="it-IT"/>
              </w:rPr>
              <w:t>di accettare espressamente</w:t>
            </w:r>
            <w:r w:rsidR="00DB35EF" w:rsidRPr="00DB35EF">
              <w:rPr>
                <w:rFonts w:ascii="Trebuchet MS" w:hAnsi="Trebuchet MS"/>
                <w:kern w:val="0"/>
                <w:lang w:eastAsia="it-IT"/>
              </w:rPr>
              <w:t xml:space="preserve">, senza alcuna condizione, </w:t>
            </w:r>
            <w:r>
              <w:rPr>
                <w:rFonts w:ascii="Trebuchet MS" w:hAnsi="Trebuchet MS"/>
                <w:kern w:val="0"/>
                <w:lang w:eastAsia="it-IT"/>
              </w:rPr>
              <w:t>il Disciplinare di gara</w:t>
            </w:r>
            <w:r w:rsidRPr="009F1096">
              <w:rPr>
                <w:rFonts w:ascii="Trebuchet MS" w:hAnsi="Trebuchet MS"/>
                <w:kern w:val="0"/>
                <w:lang w:eastAsia="it-IT"/>
              </w:rPr>
              <w:t xml:space="preserve">, il Capitolato d’Appalto e la documentazione progettuale predisposta dalla stazione appaltante, </w:t>
            </w:r>
            <w:r w:rsidR="00DB35EF" w:rsidRPr="00DB35EF">
              <w:rPr>
                <w:rFonts w:ascii="Trebuchet MS" w:hAnsi="Trebuchet MS"/>
                <w:kern w:val="0"/>
                <w:lang w:eastAsia="it-IT"/>
              </w:rPr>
              <w:t xml:space="preserve">inclusi i criteri ambientali minimi </w:t>
            </w:r>
            <w:r w:rsidR="007911AC">
              <w:rPr>
                <w:rFonts w:ascii="Trebuchet MS" w:hAnsi="Trebuchet MS"/>
                <w:kern w:val="0"/>
                <w:lang w:eastAsia="it-IT"/>
              </w:rPr>
              <w:t>indicati negli atti di gara</w:t>
            </w:r>
            <w:r w:rsidR="004E6754" w:rsidRPr="004E6754">
              <w:rPr>
                <w:rFonts w:ascii="Trebuchet MS" w:hAnsi="Trebuchet MS"/>
                <w:kern w:val="0"/>
                <w:lang w:eastAsia="it-IT"/>
              </w:rPr>
              <w:t>;</w:t>
            </w:r>
            <w:r w:rsidR="00DB35EF" w:rsidRPr="00DB35EF">
              <w:rPr>
                <w:rFonts w:ascii="Trebuchet MS" w:hAnsi="Trebuchet MS"/>
              </w:rPr>
              <w:t xml:space="preserve"> </w:t>
            </w:r>
          </w:p>
          <w:p w:rsidR="009F1096" w:rsidRPr="009F1096" w:rsidRDefault="009F1096" w:rsidP="00EA3470">
            <w:pPr>
              <w:widowControl/>
              <w:tabs>
                <w:tab w:val="left" w:pos="1068"/>
              </w:tabs>
              <w:suppressAutoHyphens w:val="0"/>
              <w:jc w:val="both"/>
              <w:rPr>
                <w:rFonts w:ascii="Trebuchet MS" w:hAnsi="Trebuchet MS"/>
                <w:b/>
                <w:kern w:val="0"/>
                <w:lang w:eastAsia="it-IT"/>
              </w:rPr>
            </w:pPr>
          </w:p>
        </w:tc>
      </w:tr>
      <w:tr w:rsidR="009F1096" w:rsidTr="00482D22">
        <w:tc>
          <w:tcPr>
            <w:tcW w:w="675" w:type="dxa"/>
          </w:tcPr>
          <w:p w:rsidR="009F1096" w:rsidRPr="009F1096" w:rsidRDefault="00C1662E" w:rsidP="007911AC">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w:t>
            </w:r>
            <w:r w:rsidR="007911AC">
              <w:rPr>
                <w:rFonts w:ascii="Trebuchet MS" w:hAnsi="Trebuchet MS"/>
                <w:b/>
                <w:kern w:val="0"/>
                <w:lang w:eastAsia="it-IT"/>
              </w:rPr>
              <w:t>3</w:t>
            </w:r>
            <w:r>
              <w:rPr>
                <w:rFonts w:ascii="Trebuchet MS" w:hAnsi="Trebuchet MS"/>
                <w:b/>
                <w:kern w:val="0"/>
                <w:lang w:eastAsia="it-IT"/>
              </w:rPr>
              <w:t>.</w:t>
            </w:r>
          </w:p>
        </w:tc>
        <w:tc>
          <w:tcPr>
            <w:tcW w:w="9179" w:type="dxa"/>
          </w:tcPr>
          <w:p w:rsidR="009F1096" w:rsidRDefault="00CD7DA1" w:rsidP="00EA3470">
            <w:pPr>
              <w:widowControl/>
              <w:tabs>
                <w:tab w:val="left" w:pos="1068"/>
              </w:tabs>
              <w:suppressAutoHyphens w:val="0"/>
              <w:jc w:val="both"/>
              <w:rPr>
                <w:rFonts w:ascii="Trebuchet MS" w:hAnsi="Trebuchet MS"/>
                <w:kern w:val="0"/>
                <w:lang w:eastAsia="it-IT"/>
              </w:rPr>
            </w:pPr>
            <w:r w:rsidRPr="00CD7DA1">
              <w:rPr>
                <w:rFonts w:ascii="Trebuchet MS" w:hAnsi="Trebuchet MS"/>
                <w:bCs/>
                <w:kern w:val="0"/>
                <w:lang w:eastAsia="it-IT"/>
              </w:rPr>
              <w:t>di</w:t>
            </w:r>
            <w:r w:rsidRPr="00CD7DA1">
              <w:rPr>
                <w:rFonts w:ascii="Trebuchet MS" w:hAnsi="Trebuchet MS"/>
                <w:kern w:val="0"/>
                <w:lang w:eastAsia="it-IT"/>
              </w:rPr>
              <w:t xml:space="preserve"> rispettare, al momento della presentazione dell’offerta e per tutta la durata del contratto, i contratti collettivi nazionali di lavoro del settore, se esistenti, gli accordi sindacali integrativi e tutti gli adempimenti di legge nei confronti dei lavoratori dipendenti, nonché </w:t>
            </w:r>
            <w:r>
              <w:rPr>
                <w:rFonts w:ascii="Trebuchet MS" w:hAnsi="Trebuchet MS"/>
                <w:kern w:val="0"/>
                <w:lang w:eastAsia="it-IT"/>
              </w:rPr>
              <w:t xml:space="preserve">di </w:t>
            </w:r>
            <w:r w:rsidRPr="00CD7DA1">
              <w:rPr>
                <w:rFonts w:ascii="Trebuchet MS" w:hAnsi="Trebuchet MS"/>
                <w:kern w:val="0"/>
                <w:lang w:eastAsia="it-IT"/>
              </w:rPr>
              <w:t xml:space="preserve">impegnarsi ad osteggiare il lavoro irregolare </w:t>
            </w:r>
            <w:r>
              <w:rPr>
                <w:rFonts w:ascii="Trebuchet MS" w:hAnsi="Trebuchet MS"/>
                <w:kern w:val="0"/>
                <w:lang w:eastAsia="it-IT"/>
              </w:rPr>
              <w:t xml:space="preserve">e a </w:t>
            </w:r>
            <w:r w:rsidRPr="00CD7DA1">
              <w:rPr>
                <w:rFonts w:ascii="Trebuchet MS" w:hAnsi="Trebuchet MS"/>
                <w:kern w:val="0"/>
                <w:lang w:eastAsia="it-IT"/>
              </w:rPr>
              <w:t>rispettare gli obblighi previsti dal decreto legislativo 9 aprile 2008, n. 81 per la salute nei luoghi di lavoro;</w:t>
            </w:r>
          </w:p>
          <w:p w:rsidR="009A1511" w:rsidRPr="009A1511" w:rsidRDefault="009A1511" w:rsidP="00EA3470">
            <w:pPr>
              <w:widowControl/>
              <w:tabs>
                <w:tab w:val="left" w:pos="1068"/>
              </w:tabs>
              <w:suppressAutoHyphens w:val="0"/>
              <w:jc w:val="both"/>
              <w:rPr>
                <w:rFonts w:ascii="Trebuchet MS" w:hAnsi="Trebuchet MS"/>
                <w:kern w:val="0"/>
                <w:lang w:eastAsia="it-IT"/>
              </w:rPr>
            </w:pPr>
          </w:p>
        </w:tc>
      </w:tr>
      <w:tr w:rsidR="004E6754" w:rsidTr="00482D22">
        <w:tc>
          <w:tcPr>
            <w:tcW w:w="675" w:type="dxa"/>
          </w:tcPr>
          <w:p w:rsidR="004E6754" w:rsidRDefault="004E6754" w:rsidP="007911AC">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w:t>
            </w:r>
            <w:r w:rsidR="007911AC">
              <w:rPr>
                <w:rFonts w:ascii="Trebuchet MS" w:hAnsi="Trebuchet MS"/>
                <w:b/>
                <w:kern w:val="0"/>
                <w:lang w:eastAsia="it-IT"/>
              </w:rPr>
              <w:t>4</w:t>
            </w:r>
            <w:r>
              <w:rPr>
                <w:rFonts w:ascii="Trebuchet MS" w:hAnsi="Trebuchet MS"/>
                <w:b/>
                <w:kern w:val="0"/>
                <w:lang w:eastAsia="it-IT"/>
              </w:rPr>
              <w:t>.</w:t>
            </w:r>
          </w:p>
        </w:tc>
        <w:tc>
          <w:tcPr>
            <w:tcW w:w="9179" w:type="dxa"/>
          </w:tcPr>
          <w:p w:rsidR="004E6754" w:rsidRPr="004E6754" w:rsidRDefault="004E6754" w:rsidP="004E6754">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 xml:space="preserve">Di considerare </w:t>
            </w:r>
            <w:r w:rsidRPr="004E6754">
              <w:rPr>
                <w:rFonts w:ascii="Trebuchet MS" w:hAnsi="Trebuchet MS"/>
                <w:kern w:val="0"/>
                <w:lang w:eastAsia="it-IT"/>
              </w:rPr>
              <w:t>remunerativa l’offerta economica presentata giacché per la sua formulazione ha preso atto e tenuto conto:</w:t>
            </w:r>
          </w:p>
          <w:p w:rsidR="004E6754" w:rsidRPr="004E6754" w:rsidRDefault="004E6754" w:rsidP="004E6754">
            <w:pPr>
              <w:widowControl/>
              <w:numPr>
                <w:ilvl w:val="0"/>
                <w:numId w:val="18"/>
              </w:numPr>
              <w:tabs>
                <w:tab w:val="left" w:pos="1068"/>
              </w:tabs>
              <w:suppressAutoHyphens w:val="0"/>
              <w:jc w:val="both"/>
              <w:rPr>
                <w:rFonts w:ascii="Trebuchet MS" w:hAnsi="Trebuchet MS"/>
                <w:kern w:val="0"/>
                <w:lang w:eastAsia="it-IT"/>
              </w:rPr>
            </w:pPr>
            <w:r w:rsidRPr="004E6754">
              <w:rPr>
                <w:rFonts w:ascii="Trebuchet MS" w:hAnsi="Trebuchet MS"/>
                <w:kern w:val="0"/>
                <w:lang w:eastAsia="it-IT"/>
              </w:rPr>
              <w:t>delle condizioni contrattuali e degli oneri compresi quelli eventuali relativi in materia di sicurezza, di assicurazione, di condizioni di lavoro e di previdenza e assistenza in vigore nel luogo dove devono essere svolti i servizi;</w:t>
            </w:r>
          </w:p>
          <w:p w:rsidR="004E6754" w:rsidRPr="004E6754" w:rsidRDefault="004E6754" w:rsidP="004E6754">
            <w:pPr>
              <w:widowControl/>
              <w:numPr>
                <w:ilvl w:val="0"/>
                <w:numId w:val="18"/>
              </w:numPr>
              <w:tabs>
                <w:tab w:val="left" w:pos="1068"/>
              </w:tabs>
              <w:suppressAutoHyphens w:val="0"/>
              <w:jc w:val="both"/>
              <w:rPr>
                <w:rFonts w:ascii="Trebuchet MS" w:hAnsi="Trebuchet MS"/>
                <w:kern w:val="0"/>
                <w:lang w:eastAsia="it-IT"/>
              </w:rPr>
            </w:pPr>
            <w:r w:rsidRPr="004E6754">
              <w:rPr>
                <w:rFonts w:ascii="Trebuchet MS" w:hAnsi="Trebuchet MS"/>
                <w:kern w:val="0"/>
                <w:lang w:eastAsia="it-IT"/>
              </w:rPr>
              <w:t xml:space="preserve">di tutte le circostanze generali, particolari e locali, nessuna esclusa ed eccettuata, che possono avere influito o influire sia sulla prestazione </w:t>
            </w:r>
            <w:r w:rsidRPr="007911AC">
              <w:rPr>
                <w:rFonts w:ascii="Trebuchet MS" w:hAnsi="Trebuchet MS"/>
                <w:kern w:val="0"/>
                <w:lang w:eastAsia="it-IT"/>
              </w:rPr>
              <w:t>dei servizi, sia sulla</w:t>
            </w:r>
            <w:r w:rsidRPr="004E6754">
              <w:rPr>
                <w:rFonts w:ascii="Trebuchet MS" w:hAnsi="Trebuchet MS"/>
                <w:kern w:val="0"/>
                <w:lang w:eastAsia="it-IT"/>
              </w:rPr>
              <w:t xml:space="preserve"> determinazione della propria offerta;</w:t>
            </w:r>
          </w:p>
          <w:p w:rsidR="004E6754" w:rsidRPr="00C1662E" w:rsidRDefault="004E6754" w:rsidP="00EA3470">
            <w:pPr>
              <w:widowControl/>
              <w:tabs>
                <w:tab w:val="left" w:pos="1068"/>
              </w:tabs>
              <w:suppressAutoHyphens w:val="0"/>
              <w:jc w:val="both"/>
              <w:rPr>
                <w:rFonts w:ascii="Trebuchet MS" w:hAnsi="Trebuchet MS"/>
                <w:kern w:val="0"/>
                <w:lang w:eastAsia="it-IT"/>
              </w:rPr>
            </w:pPr>
          </w:p>
        </w:tc>
      </w:tr>
      <w:tr w:rsidR="00C1662E" w:rsidTr="00482D22">
        <w:tc>
          <w:tcPr>
            <w:tcW w:w="675" w:type="dxa"/>
          </w:tcPr>
          <w:p w:rsidR="00C1662E" w:rsidRPr="009F1096" w:rsidRDefault="007911AC"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35</w:t>
            </w:r>
            <w:r w:rsidR="00C1662E">
              <w:rPr>
                <w:rFonts w:ascii="Trebuchet MS" w:hAnsi="Trebuchet MS"/>
                <w:b/>
                <w:kern w:val="0"/>
                <w:lang w:eastAsia="it-IT"/>
              </w:rPr>
              <w:t>.</w:t>
            </w:r>
          </w:p>
        </w:tc>
        <w:tc>
          <w:tcPr>
            <w:tcW w:w="9179" w:type="dxa"/>
          </w:tcPr>
          <w:p w:rsidR="00C1662E" w:rsidRDefault="00C1662E" w:rsidP="00EA3470">
            <w:pPr>
              <w:widowControl/>
              <w:tabs>
                <w:tab w:val="left" w:pos="1068"/>
              </w:tabs>
              <w:suppressAutoHyphens w:val="0"/>
              <w:jc w:val="both"/>
              <w:rPr>
                <w:rFonts w:ascii="Trebuchet MS" w:hAnsi="Trebuchet MS"/>
                <w:kern w:val="0"/>
                <w:lang w:eastAsia="it-IT"/>
              </w:rPr>
            </w:pPr>
            <w:r w:rsidRPr="00C1662E">
              <w:rPr>
                <w:rFonts w:ascii="Trebuchet MS" w:hAnsi="Trebuchet MS"/>
                <w:kern w:val="0"/>
                <w:lang w:eastAsia="it-IT"/>
              </w:rPr>
              <w:t>di accettare espressamente che la stazione appaltante, qualora l’offerta presentata risulti aggiudicataria, verifichi l’attendibilità degli impegni assunti da questa impresa valutando</w:t>
            </w:r>
            <w:r>
              <w:rPr>
                <w:rFonts w:ascii="Trebuchet MS" w:hAnsi="Trebuchet MS"/>
                <w:kern w:val="0"/>
                <w:lang w:eastAsia="it-IT"/>
              </w:rPr>
              <w:t xml:space="preserve"> la sostenibilità economica dell’offerta </w:t>
            </w:r>
            <w:r w:rsidRPr="00C1662E">
              <w:rPr>
                <w:rFonts w:ascii="Trebuchet MS" w:hAnsi="Trebuchet MS"/>
                <w:kern w:val="0"/>
                <w:lang w:eastAsia="it-IT"/>
              </w:rPr>
              <w:t xml:space="preserve">anche in relazione alla tutela dei diritti inderogabili dei </w:t>
            </w:r>
            <w:r w:rsidRPr="00C1662E">
              <w:rPr>
                <w:rFonts w:ascii="Trebuchet MS" w:hAnsi="Trebuchet MS"/>
                <w:kern w:val="0"/>
                <w:lang w:eastAsia="it-IT"/>
              </w:rPr>
              <w:lastRenderedPageBreak/>
              <w:t xml:space="preserve">lavoratori, ai sensi dell’articolo 110 del D. </w:t>
            </w:r>
            <w:proofErr w:type="spellStart"/>
            <w:r w:rsidRPr="00C1662E">
              <w:rPr>
                <w:rFonts w:ascii="Trebuchet MS" w:hAnsi="Trebuchet MS"/>
                <w:kern w:val="0"/>
                <w:lang w:eastAsia="it-IT"/>
              </w:rPr>
              <w:t>Lgs</w:t>
            </w:r>
            <w:proofErr w:type="spellEnd"/>
            <w:r w:rsidRPr="00C1662E">
              <w:rPr>
                <w:rFonts w:ascii="Trebuchet MS" w:hAnsi="Trebuchet MS"/>
                <w:kern w:val="0"/>
                <w:lang w:eastAsia="it-IT"/>
              </w:rPr>
              <w:t xml:space="preserve"> 36/2023</w:t>
            </w:r>
            <w:r>
              <w:rPr>
                <w:rFonts w:ascii="Trebuchet MS" w:hAnsi="Trebuchet MS"/>
                <w:kern w:val="0"/>
                <w:lang w:eastAsia="it-IT"/>
              </w:rPr>
              <w:t>;</w:t>
            </w:r>
          </w:p>
          <w:p w:rsidR="00C1662E" w:rsidRPr="00C1662E" w:rsidRDefault="00C1662E" w:rsidP="00EA3470">
            <w:pPr>
              <w:widowControl/>
              <w:tabs>
                <w:tab w:val="left" w:pos="1068"/>
              </w:tabs>
              <w:suppressAutoHyphens w:val="0"/>
              <w:jc w:val="both"/>
              <w:rPr>
                <w:rFonts w:ascii="Trebuchet MS" w:hAnsi="Trebuchet MS"/>
                <w:kern w:val="0"/>
                <w:lang w:eastAsia="it-IT"/>
              </w:rPr>
            </w:pPr>
          </w:p>
        </w:tc>
      </w:tr>
      <w:tr w:rsidR="0095492D" w:rsidTr="00482D22">
        <w:tc>
          <w:tcPr>
            <w:tcW w:w="675" w:type="dxa"/>
          </w:tcPr>
          <w:p w:rsidR="0095492D" w:rsidRDefault="007911AC"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lastRenderedPageBreak/>
              <w:t>36</w:t>
            </w:r>
            <w:r w:rsidR="00FA7E04">
              <w:rPr>
                <w:rFonts w:ascii="Trebuchet MS" w:hAnsi="Trebuchet MS"/>
                <w:b/>
                <w:kern w:val="0"/>
                <w:lang w:eastAsia="it-IT"/>
              </w:rPr>
              <w:t>.</w:t>
            </w:r>
          </w:p>
        </w:tc>
        <w:tc>
          <w:tcPr>
            <w:tcW w:w="9179" w:type="dxa"/>
          </w:tcPr>
          <w:p w:rsidR="0095492D" w:rsidRPr="0095492D" w:rsidRDefault="0095492D" w:rsidP="0095492D">
            <w:pPr>
              <w:widowControl/>
              <w:tabs>
                <w:tab w:val="left" w:pos="1068"/>
              </w:tabs>
              <w:suppressAutoHyphens w:val="0"/>
              <w:jc w:val="both"/>
              <w:rPr>
                <w:rFonts w:ascii="Trebuchet MS" w:hAnsi="Trebuchet MS"/>
                <w:kern w:val="0"/>
                <w:lang w:eastAsia="it-IT"/>
              </w:rPr>
            </w:pPr>
            <w:r w:rsidRPr="0095492D">
              <w:rPr>
                <w:rFonts w:ascii="Trebuchet MS" w:hAnsi="Trebuchet MS"/>
                <w:kern w:val="0"/>
                <w:lang w:eastAsia="it-IT"/>
              </w:rPr>
              <w:t xml:space="preserve">che l’offerta è valida e vincolante per </w:t>
            </w:r>
            <w:r w:rsidR="007911AC">
              <w:rPr>
                <w:rFonts w:ascii="Trebuchet MS" w:hAnsi="Trebuchet MS"/>
                <w:kern w:val="0"/>
                <w:lang w:eastAsia="it-IT"/>
              </w:rPr>
              <w:t>180</w:t>
            </w:r>
            <w:r w:rsidRPr="0095492D">
              <w:rPr>
                <w:rFonts w:ascii="Trebuchet MS" w:hAnsi="Trebuchet MS"/>
                <w:kern w:val="0"/>
                <w:lang w:eastAsia="it-IT"/>
              </w:rPr>
              <w:t xml:space="preserve"> giorni consecutivi a decorrere dalla scadenza del termine per la presentazione delle offerte;</w:t>
            </w:r>
          </w:p>
          <w:p w:rsidR="0095492D" w:rsidRPr="00C1662E" w:rsidRDefault="0095492D" w:rsidP="00EA3470">
            <w:pPr>
              <w:widowControl/>
              <w:tabs>
                <w:tab w:val="left" w:pos="1068"/>
              </w:tabs>
              <w:suppressAutoHyphens w:val="0"/>
              <w:jc w:val="both"/>
              <w:rPr>
                <w:rFonts w:ascii="Trebuchet MS" w:hAnsi="Trebuchet MS"/>
                <w:kern w:val="0"/>
                <w:lang w:eastAsia="it-IT"/>
              </w:rPr>
            </w:pPr>
          </w:p>
        </w:tc>
      </w:tr>
      <w:tr w:rsidR="00CC0CCE" w:rsidTr="00482D22">
        <w:tc>
          <w:tcPr>
            <w:tcW w:w="675" w:type="dxa"/>
          </w:tcPr>
          <w:p w:rsidR="00CC0CCE" w:rsidRDefault="007911AC"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37</w:t>
            </w:r>
            <w:r w:rsidR="00FA7E04">
              <w:rPr>
                <w:rFonts w:ascii="Trebuchet MS" w:hAnsi="Trebuchet MS"/>
                <w:b/>
                <w:kern w:val="0"/>
                <w:lang w:eastAsia="it-IT"/>
              </w:rPr>
              <w:t>.</w:t>
            </w:r>
          </w:p>
        </w:tc>
        <w:tc>
          <w:tcPr>
            <w:tcW w:w="9179" w:type="dxa"/>
          </w:tcPr>
          <w:p w:rsidR="00CC0CCE" w:rsidRDefault="009A1511" w:rsidP="00CC0CCE">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d</w:t>
            </w:r>
            <w:r w:rsidR="00CC0CCE">
              <w:rPr>
                <w:rFonts w:ascii="Trebuchet MS" w:hAnsi="Trebuchet MS"/>
                <w:kern w:val="0"/>
                <w:lang w:eastAsia="it-IT"/>
              </w:rPr>
              <w:t xml:space="preserve">i impegnarsi </w:t>
            </w:r>
            <w:r w:rsidR="00CC0CCE" w:rsidRPr="00CC0CCE">
              <w:rPr>
                <w:rFonts w:ascii="Trebuchet MS" w:hAnsi="Trebuchet MS"/>
                <w:kern w:val="0"/>
                <w:lang w:eastAsia="it-IT"/>
              </w:rPr>
              <w:t>a trasmettere le integrazioni o le documentazioni richieste dalla stazione appaltante, con particolare riferimento alla trasmissione di ogni documentazione di comprova che la stazione appaltante ritenga opportuno richiedere al fine di verificare la qualificazi</w:t>
            </w:r>
            <w:r w:rsidR="00CC0CCE">
              <w:rPr>
                <w:rFonts w:ascii="Trebuchet MS" w:hAnsi="Trebuchet MS"/>
                <w:kern w:val="0"/>
                <w:lang w:eastAsia="it-IT"/>
              </w:rPr>
              <w:t xml:space="preserve">one e i requisiti speciali per la partecipazione alla presente procedura di gara; </w:t>
            </w:r>
          </w:p>
          <w:p w:rsidR="00CC0CCE" w:rsidRPr="0095492D" w:rsidRDefault="00CC0CCE" w:rsidP="00CC0CCE">
            <w:pPr>
              <w:widowControl/>
              <w:tabs>
                <w:tab w:val="left" w:pos="1068"/>
              </w:tabs>
              <w:suppressAutoHyphens w:val="0"/>
              <w:jc w:val="both"/>
              <w:rPr>
                <w:rFonts w:ascii="Trebuchet MS" w:hAnsi="Trebuchet MS"/>
                <w:kern w:val="0"/>
                <w:highlight w:val="yellow"/>
                <w:lang w:eastAsia="it-IT"/>
              </w:rPr>
            </w:pPr>
          </w:p>
        </w:tc>
      </w:tr>
      <w:tr w:rsidR="00DE4D67" w:rsidTr="00482D22">
        <w:tc>
          <w:tcPr>
            <w:tcW w:w="675" w:type="dxa"/>
          </w:tcPr>
          <w:p w:rsidR="00DE4D67" w:rsidRDefault="007911AC"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38</w:t>
            </w:r>
            <w:r w:rsidR="00FA7E04">
              <w:rPr>
                <w:rFonts w:ascii="Trebuchet MS" w:hAnsi="Trebuchet MS"/>
                <w:b/>
                <w:kern w:val="0"/>
                <w:lang w:eastAsia="it-IT"/>
              </w:rPr>
              <w:t>.</w:t>
            </w:r>
          </w:p>
        </w:tc>
        <w:tc>
          <w:tcPr>
            <w:tcW w:w="9179" w:type="dxa"/>
          </w:tcPr>
          <w:p w:rsidR="00DE4D67" w:rsidRDefault="00DE4D67" w:rsidP="00EA3470">
            <w:pPr>
              <w:widowControl/>
              <w:tabs>
                <w:tab w:val="left" w:pos="1068"/>
              </w:tabs>
              <w:suppressAutoHyphens w:val="0"/>
              <w:jc w:val="both"/>
              <w:rPr>
                <w:rFonts w:ascii="Trebuchet MS" w:hAnsi="Trebuchet MS"/>
                <w:kern w:val="0"/>
                <w:lang w:eastAsia="it-IT"/>
              </w:rPr>
            </w:pPr>
            <w:r w:rsidRPr="00DE4D67">
              <w:rPr>
                <w:rFonts w:ascii="Trebuchet MS" w:hAnsi="Trebuchet MS"/>
                <w:kern w:val="0"/>
                <w:lang w:eastAsia="it-IT"/>
              </w:rPr>
              <w:t>di non aver concluso 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rsidR="00DE4D67" w:rsidRPr="00C1662E" w:rsidRDefault="00DE4D67" w:rsidP="00EA3470">
            <w:pPr>
              <w:widowControl/>
              <w:tabs>
                <w:tab w:val="left" w:pos="1068"/>
              </w:tabs>
              <w:suppressAutoHyphens w:val="0"/>
              <w:jc w:val="both"/>
              <w:rPr>
                <w:rFonts w:ascii="Trebuchet MS" w:hAnsi="Trebuchet MS"/>
                <w:kern w:val="0"/>
                <w:lang w:eastAsia="it-IT"/>
              </w:rPr>
            </w:pPr>
          </w:p>
        </w:tc>
      </w:tr>
      <w:tr w:rsidR="00DE4D67" w:rsidTr="00482D22">
        <w:tc>
          <w:tcPr>
            <w:tcW w:w="675" w:type="dxa"/>
          </w:tcPr>
          <w:p w:rsidR="00DE4D67" w:rsidRDefault="007911AC"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39</w:t>
            </w:r>
            <w:r w:rsidR="00FA7E04">
              <w:rPr>
                <w:rFonts w:ascii="Trebuchet MS" w:hAnsi="Trebuchet MS"/>
                <w:b/>
                <w:kern w:val="0"/>
                <w:lang w:eastAsia="it-IT"/>
              </w:rPr>
              <w:t>.</w:t>
            </w:r>
          </w:p>
        </w:tc>
        <w:tc>
          <w:tcPr>
            <w:tcW w:w="9179" w:type="dxa"/>
          </w:tcPr>
          <w:p w:rsidR="0095492D" w:rsidRPr="0095492D" w:rsidRDefault="0095492D" w:rsidP="0095492D">
            <w:pPr>
              <w:widowControl/>
              <w:tabs>
                <w:tab w:val="left" w:pos="1068"/>
              </w:tabs>
              <w:suppressAutoHyphens w:val="0"/>
              <w:jc w:val="both"/>
              <w:rPr>
                <w:rFonts w:ascii="Trebuchet MS" w:hAnsi="Trebuchet MS"/>
                <w:kern w:val="0"/>
                <w:lang w:eastAsia="it-IT"/>
              </w:rPr>
            </w:pPr>
            <w:r w:rsidRPr="0095492D">
              <w:rPr>
                <w:rFonts w:ascii="Trebuchet MS" w:hAnsi="Trebuchet MS"/>
                <w:kern w:val="0"/>
                <w:lang w:eastAsia="it-IT"/>
              </w:rPr>
              <w:t>di essere consapevole che, qualora affidatario del contratto, i pagamenti conseguenti all’esecuzione dei lavori previsti nel progetto approvato dalla stazione appaltante avverranno comunque esclusivamente tramite lo strumento del bonifico bancario o postale ai sensi art.3 della   Legge 13 agosto 2010, n. 136 Piano straordinario contro le mafie, nonché delega al Governo in materia di normativa antimafia. Pertanto, il sottoscritto si impegna a rispettare e far rispettare (in caso di subappalti /subcontratti) gli obblighi di tracciabilità dei flussi finanziari di cui alla Legge 136/2010 sopra citata, consapevole che in caso di inadempimento agli obblighi della suddetta Legge si procede</w:t>
            </w:r>
            <w:r>
              <w:rPr>
                <w:rFonts w:ascii="Trebuchet MS" w:hAnsi="Trebuchet MS"/>
                <w:kern w:val="0"/>
                <w:lang w:eastAsia="it-IT"/>
              </w:rPr>
              <w:t xml:space="preserve"> alla risoluzione del contratto;</w:t>
            </w:r>
          </w:p>
          <w:p w:rsidR="00DE4D67" w:rsidRPr="00DE4D67" w:rsidRDefault="00DE4D67" w:rsidP="00EA3470">
            <w:pPr>
              <w:widowControl/>
              <w:tabs>
                <w:tab w:val="left" w:pos="1068"/>
              </w:tabs>
              <w:suppressAutoHyphens w:val="0"/>
              <w:jc w:val="both"/>
              <w:rPr>
                <w:rFonts w:ascii="Trebuchet MS" w:hAnsi="Trebuchet MS"/>
                <w:kern w:val="0"/>
                <w:lang w:eastAsia="it-IT"/>
              </w:rPr>
            </w:pPr>
          </w:p>
        </w:tc>
      </w:tr>
      <w:tr w:rsidR="00CC0CCE" w:rsidTr="00482D22">
        <w:tc>
          <w:tcPr>
            <w:tcW w:w="675" w:type="dxa"/>
          </w:tcPr>
          <w:p w:rsidR="00CC0CCE" w:rsidRDefault="007911AC"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40</w:t>
            </w:r>
            <w:r w:rsidR="00FA7E04">
              <w:rPr>
                <w:rFonts w:ascii="Trebuchet MS" w:hAnsi="Trebuchet MS"/>
                <w:b/>
                <w:kern w:val="0"/>
                <w:lang w:eastAsia="it-IT"/>
              </w:rPr>
              <w:t>.</w:t>
            </w:r>
          </w:p>
        </w:tc>
        <w:tc>
          <w:tcPr>
            <w:tcW w:w="9179" w:type="dxa"/>
          </w:tcPr>
          <w:p w:rsidR="00CC0CCE" w:rsidRPr="00CC0CCE" w:rsidRDefault="00CC0CCE" w:rsidP="00CC0CCE">
            <w:pPr>
              <w:widowControl/>
              <w:tabs>
                <w:tab w:val="left" w:pos="1068"/>
              </w:tabs>
              <w:suppressAutoHyphens w:val="0"/>
              <w:jc w:val="both"/>
              <w:rPr>
                <w:rFonts w:ascii="Trebuchet MS" w:hAnsi="Trebuchet MS"/>
                <w:kern w:val="0"/>
                <w:lang w:eastAsia="it-IT"/>
              </w:rPr>
            </w:pPr>
            <w:r w:rsidRPr="00CC0CCE">
              <w:rPr>
                <w:rFonts w:ascii="Trebuchet MS" w:hAnsi="Trebuchet MS"/>
                <w:kern w:val="0"/>
                <w:lang w:eastAsia="it-IT"/>
              </w:rPr>
              <w:t>(</w:t>
            </w:r>
            <w:r w:rsidRPr="00CC0CCE">
              <w:rPr>
                <w:rFonts w:ascii="Trebuchet MS" w:hAnsi="Trebuchet MS"/>
                <w:i/>
                <w:kern w:val="0"/>
                <w:lang w:eastAsia="it-IT"/>
              </w:rPr>
              <w:t>per gli operatori economici non residenti e privi di stabile organizzazione in Italia</w:t>
            </w:r>
            <w:r w:rsidRPr="00CC0CCE">
              <w:rPr>
                <w:rFonts w:ascii="Trebuchet MS" w:hAnsi="Trebuchet MS"/>
                <w:kern w:val="0"/>
                <w:lang w:eastAsia="it-IT"/>
              </w:rPr>
              <w:t>) di impegnarsi ad uniformarsi, in caso di aggiudicazione, alla disciplina di cui agli articoli 17, comma 2, e 53, comma 3 del D.P.R. 633/1972 e a comunicare alla Stazione Appaltante la nomina del proprio rappresentante fiscale, nelle forme di legge;</w:t>
            </w:r>
          </w:p>
          <w:p w:rsidR="00CC0CCE" w:rsidRPr="0095492D" w:rsidRDefault="00CC0CCE" w:rsidP="0095492D">
            <w:pPr>
              <w:widowControl/>
              <w:tabs>
                <w:tab w:val="left" w:pos="1068"/>
              </w:tabs>
              <w:suppressAutoHyphens w:val="0"/>
              <w:jc w:val="both"/>
              <w:rPr>
                <w:rFonts w:ascii="Trebuchet MS" w:hAnsi="Trebuchet MS"/>
                <w:kern w:val="0"/>
                <w:lang w:eastAsia="it-IT"/>
              </w:rPr>
            </w:pPr>
          </w:p>
        </w:tc>
      </w:tr>
      <w:tr w:rsidR="008C05DE" w:rsidTr="00482D22">
        <w:tc>
          <w:tcPr>
            <w:tcW w:w="675" w:type="dxa"/>
          </w:tcPr>
          <w:p w:rsidR="008C05DE" w:rsidRDefault="00FA7E04" w:rsidP="007911AC">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7911AC">
              <w:rPr>
                <w:rFonts w:ascii="Trebuchet MS" w:hAnsi="Trebuchet MS"/>
                <w:b/>
                <w:kern w:val="0"/>
                <w:lang w:eastAsia="it-IT"/>
              </w:rPr>
              <w:t>1</w:t>
            </w:r>
            <w:r>
              <w:rPr>
                <w:rFonts w:ascii="Trebuchet MS" w:hAnsi="Trebuchet MS"/>
                <w:b/>
                <w:kern w:val="0"/>
                <w:lang w:eastAsia="it-IT"/>
              </w:rPr>
              <w:t>.</w:t>
            </w:r>
          </w:p>
        </w:tc>
        <w:tc>
          <w:tcPr>
            <w:tcW w:w="9179" w:type="dxa"/>
          </w:tcPr>
          <w:p w:rsidR="008C05DE" w:rsidRPr="008C05DE" w:rsidRDefault="008C05DE" w:rsidP="008C05DE">
            <w:pPr>
              <w:widowControl/>
              <w:tabs>
                <w:tab w:val="left" w:pos="1068"/>
              </w:tabs>
              <w:suppressAutoHyphens w:val="0"/>
              <w:jc w:val="both"/>
              <w:rPr>
                <w:rFonts w:ascii="Trebuchet MS" w:hAnsi="Trebuchet MS"/>
                <w:kern w:val="0"/>
                <w:lang w:eastAsia="it-IT"/>
              </w:rPr>
            </w:pPr>
            <w:r w:rsidRPr="008C05DE">
              <w:rPr>
                <w:rFonts w:ascii="Trebuchet MS" w:hAnsi="Trebuchet MS"/>
                <w:kern w:val="0"/>
                <w:lang w:eastAsia="it-IT"/>
              </w:rPr>
              <w:t>[</w:t>
            </w:r>
            <w:r w:rsidRPr="008C05DE">
              <w:rPr>
                <w:rFonts w:ascii="Trebuchet MS" w:hAnsi="Trebuchet MS"/>
                <w:i/>
                <w:kern w:val="0"/>
                <w:lang w:eastAsia="it-IT"/>
              </w:rPr>
              <w:t>nel caso di operatori economici non residenti e privi di stabile organizzazione in Italia</w:t>
            </w:r>
            <w:r w:rsidRPr="008C05DE">
              <w:rPr>
                <w:rFonts w:ascii="Trebuchet MS" w:hAnsi="Trebuchet MS"/>
                <w:kern w:val="0"/>
                <w:lang w:eastAsia="it-IT"/>
              </w:rPr>
              <w:t>] il domicilio fiscale …</w:t>
            </w:r>
            <w:r>
              <w:rPr>
                <w:rFonts w:ascii="Trebuchet MS" w:hAnsi="Trebuchet MS"/>
                <w:kern w:val="0"/>
                <w:lang w:eastAsia="it-IT"/>
              </w:rPr>
              <w:t>……</w:t>
            </w:r>
            <w:r w:rsidRPr="008C05DE">
              <w:rPr>
                <w:rFonts w:ascii="Trebuchet MS" w:hAnsi="Trebuchet MS"/>
                <w:kern w:val="0"/>
                <w:lang w:eastAsia="it-IT"/>
              </w:rPr>
              <w:t>, il codice fiscale …</w:t>
            </w:r>
            <w:r>
              <w:rPr>
                <w:rFonts w:ascii="Trebuchet MS" w:hAnsi="Trebuchet MS"/>
                <w:kern w:val="0"/>
                <w:lang w:eastAsia="it-IT"/>
              </w:rPr>
              <w:t>……</w:t>
            </w:r>
            <w:r w:rsidRPr="008C05DE">
              <w:rPr>
                <w:rFonts w:ascii="Trebuchet MS" w:hAnsi="Trebuchet MS"/>
                <w:kern w:val="0"/>
                <w:lang w:eastAsia="it-IT"/>
              </w:rPr>
              <w:t xml:space="preserve">, la partita IVA …, l’indirizzo di posta elettronica </w:t>
            </w:r>
            <w:r>
              <w:rPr>
                <w:rFonts w:ascii="Trebuchet MS" w:hAnsi="Trebuchet MS"/>
                <w:kern w:val="0"/>
                <w:lang w:eastAsia="it-IT"/>
              </w:rPr>
              <w:t xml:space="preserve">………………………… o </w:t>
            </w:r>
            <w:r w:rsidRPr="008C05DE">
              <w:rPr>
                <w:rFonts w:ascii="Trebuchet MS" w:hAnsi="Trebuchet MS"/>
                <w:kern w:val="0"/>
                <w:lang w:eastAsia="it-IT"/>
              </w:rPr>
              <w:t xml:space="preserve">strumento analogo negli altri Stati Membri, ai fini delle comunicazioni </w:t>
            </w:r>
            <w:r>
              <w:rPr>
                <w:rFonts w:ascii="Trebuchet MS" w:hAnsi="Trebuchet MS"/>
                <w:kern w:val="0"/>
                <w:lang w:eastAsia="it-IT"/>
              </w:rPr>
              <w:t>che si rendessero necessarie</w:t>
            </w:r>
            <w:r w:rsidRPr="008C05DE">
              <w:rPr>
                <w:rFonts w:ascii="Trebuchet MS" w:hAnsi="Trebuchet MS"/>
                <w:kern w:val="0"/>
                <w:lang w:eastAsia="it-IT"/>
              </w:rPr>
              <w:t>;</w:t>
            </w:r>
          </w:p>
          <w:p w:rsidR="008C05DE" w:rsidRPr="00CC0CCE" w:rsidRDefault="008C05DE" w:rsidP="00CC0CCE">
            <w:pPr>
              <w:widowControl/>
              <w:tabs>
                <w:tab w:val="left" w:pos="1068"/>
              </w:tabs>
              <w:suppressAutoHyphens w:val="0"/>
              <w:jc w:val="both"/>
              <w:rPr>
                <w:rFonts w:ascii="Trebuchet MS" w:hAnsi="Trebuchet MS"/>
                <w:kern w:val="0"/>
                <w:lang w:eastAsia="it-IT"/>
              </w:rPr>
            </w:pPr>
          </w:p>
        </w:tc>
      </w:tr>
      <w:tr w:rsidR="00DE4D67" w:rsidTr="00482D22">
        <w:tc>
          <w:tcPr>
            <w:tcW w:w="675" w:type="dxa"/>
          </w:tcPr>
          <w:p w:rsidR="00DE4D67" w:rsidRDefault="00FA7E04" w:rsidP="007911AC">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7911AC">
              <w:rPr>
                <w:rFonts w:ascii="Trebuchet MS" w:hAnsi="Trebuchet MS"/>
                <w:b/>
                <w:kern w:val="0"/>
                <w:lang w:eastAsia="it-IT"/>
              </w:rPr>
              <w:t>2</w:t>
            </w:r>
            <w:r>
              <w:rPr>
                <w:rFonts w:ascii="Trebuchet MS" w:hAnsi="Trebuchet MS"/>
                <w:b/>
                <w:kern w:val="0"/>
                <w:lang w:eastAsia="it-IT"/>
              </w:rPr>
              <w:t>.</w:t>
            </w:r>
          </w:p>
        </w:tc>
        <w:tc>
          <w:tcPr>
            <w:tcW w:w="9179" w:type="dxa"/>
          </w:tcPr>
          <w:p w:rsidR="00022019" w:rsidRPr="00022019" w:rsidRDefault="00022019" w:rsidP="00022019">
            <w:pPr>
              <w:widowControl/>
              <w:suppressAutoHyphens w:val="0"/>
              <w:jc w:val="both"/>
              <w:rPr>
                <w:rFonts w:ascii="Trebuchet MS" w:hAnsi="Trebuchet MS"/>
                <w:kern w:val="0"/>
                <w:lang w:eastAsia="it-IT"/>
              </w:rPr>
            </w:pPr>
            <w:r w:rsidRPr="00022019">
              <w:rPr>
                <w:rFonts w:ascii="Trebuchet MS" w:hAnsi="Trebuchet MS"/>
                <w:kern w:val="0"/>
                <w:lang w:eastAsia="it-IT"/>
              </w:rPr>
              <w:t xml:space="preserve">di aver preso visione dell’informativa disponibile sul sito internet del Comune di Rho (Area tematica: </w:t>
            </w:r>
            <w:r w:rsidRPr="00022019">
              <w:rPr>
                <w:rFonts w:ascii="Trebuchet MS" w:hAnsi="Trebuchet MS"/>
                <w:i/>
                <w:kern w:val="0"/>
                <w:lang w:eastAsia="it-IT"/>
              </w:rPr>
              <w:t>Appalti Pubblici</w:t>
            </w:r>
            <w:r w:rsidRPr="00022019">
              <w:rPr>
                <w:rFonts w:ascii="Trebuchet MS" w:hAnsi="Trebuchet MS"/>
                <w:kern w:val="0"/>
                <w:lang w:eastAsia="it-IT"/>
              </w:rPr>
              <w:t xml:space="preserve">; Settore: </w:t>
            </w:r>
            <w:r w:rsidRPr="00022019">
              <w:rPr>
                <w:rFonts w:ascii="Trebuchet MS" w:hAnsi="Trebuchet MS"/>
                <w:i/>
                <w:kern w:val="0"/>
                <w:lang w:eastAsia="it-IT"/>
              </w:rPr>
              <w:t>Centrale di Committenza</w:t>
            </w:r>
            <w:r w:rsidRPr="00022019">
              <w:rPr>
                <w:rFonts w:ascii="Trebuchet MS" w:hAnsi="Trebuchet MS"/>
                <w:kern w:val="0"/>
                <w:lang w:eastAsia="it-IT"/>
              </w:rPr>
              <w:t>) è disponibile l’</w:t>
            </w:r>
            <w:r w:rsidRPr="00022019">
              <w:rPr>
                <w:rFonts w:ascii="Trebuchet MS" w:hAnsi="Trebuchet MS"/>
                <w:bCs/>
                <w:kern w:val="0"/>
                <w:lang w:eastAsia="it-IT"/>
              </w:rPr>
              <w:t xml:space="preserve">INFORMATIVA PER IL TRATTAMENTO DEI DATI PERSONALI NECESSARI per la gestione della presente </w:t>
            </w:r>
            <w:r w:rsidRPr="00022019">
              <w:rPr>
                <w:rFonts w:ascii="Trebuchet MS" w:hAnsi="Trebuchet MS"/>
                <w:kern w:val="0"/>
                <w:lang w:eastAsia="it-IT"/>
              </w:rPr>
              <w:t>gara d’appalto;</w:t>
            </w:r>
          </w:p>
          <w:p w:rsidR="00DE4D67" w:rsidRPr="002C227C" w:rsidRDefault="00DE4D67" w:rsidP="00DE4D67">
            <w:pPr>
              <w:widowControl/>
              <w:suppressAutoHyphens w:val="0"/>
              <w:ind w:left="34"/>
              <w:jc w:val="both"/>
              <w:rPr>
                <w:rFonts w:ascii="Trebuchet MS" w:hAnsi="Trebuchet MS"/>
                <w:kern w:val="0"/>
                <w:lang w:eastAsia="it-IT"/>
              </w:rPr>
            </w:pPr>
          </w:p>
        </w:tc>
      </w:tr>
      <w:tr w:rsidR="00D25C26" w:rsidTr="00482D22">
        <w:tc>
          <w:tcPr>
            <w:tcW w:w="675" w:type="dxa"/>
          </w:tcPr>
          <w:p w:rsidR="00D25C26" w:rsidRDefault="00FA7E04" w:rsidP="007911AC">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7911AC">
              <w:rPr>
                <w:rFonts w:ascii="Trebuchet MS" w:hAnsi="Trebuchet MS"/>
                <w:b/>
                <w:kern w:val="0"/>
                <w:lang w:eastAsia="it-IT"/>
              </w:rPr>
              <w:t>3</w:t>
            </w:r>
          </w:p>
        </w:tc>
        <w:tc>
          <w:tcPr>
            <w:tcW w:w="9179" w:type="dxa"/>
          </w:tcPr>
          <w:p w:rsidR="00D25C26" w:rsidRPr="00D25C26" w:rsidRDefault="00D25C26" w:rsidP="00D25C26">
            <w:pPr>
              <w:widowControl/>
              <w:suppressAutoHyphens w:val="0"/>
              <w:jc w:val="both"/>
              <w:rPr>
                <w:rFonts w:ascii="Trebuchet MS" w:hAnsi="Trebuchet MS"/>
                <w:kern w:val="0"/>
                <w:lang w:eastAsia="it-IT"/>
              </w:rPr>
            </w:pPr>
            <w:r w:rsidRPr="00D25C26">
              <w:rPr>
                <w:rFonts w:ascii="Trebuchet MS" w:hAnsi="Trebuchet MS"/>
                <w:kern w:val="0"/>
                <w:lang w:eastAsia="it-IT"/>
              </w:rPr>
              <w:t xml:space="preserve">di aver preso visione e di </w:t>
            </w:r>
            <w:r w:rsidR="00D56837">
              <w:rPr>
                <w:rFonts w:ascii="Trebuchet MS" w:hAnsi="Trebuchet MS"/>
                <w:kern w:val="0"/>
                <w:lang w:eastAsia="it-IT"/>
              </w:rPr>
              <w:t xml:space="preserve">impegnarsi a rispettare quanto contenuto </w:t>
            </w:r>
            <w:r w:rsidR="00D56837" w:rsidRPr="00D56837">
              <w:rPr>
                <w:rFonts w:ascii="Trebuchet MS" w:hAnsi="Trebuchet MS"/>
                <w:kern w:val="0"/>
                <w:lang w:eastAsia="it-IT"/>
              </w:rPr>
              <w:t>ne</w:t>
            </w:r>
            <w:r w:rsidRPr="00D56837">
              <w:rPr>
                <w:rFonts w:ascii="Trebuchet MS" w:hAnsi="Trebuchet MS"/>
                <w:kern w:val="0"/>
                <w:lang w:eastAsia="it-IT"/>
              </w:rPr>
              <w:t>l Patto di Integrità in materia di contratti pubblici regionali ai sensi della DGR XI/1751 del 17.06.2019, visionabile sul portale web di Aria S.p.A.</w:t>
            </w:r>
            <w:r w:rsidR="00D56837" w:rsidRPr="00D56837">
              <w:rPr>
                <w:rFonts w:ascii="Trebuchet MS" w:hAnsi="Trebuchet MS"/>
                <w:kern w:val="0"/>
                <w:lang w:eastAsia="it-IT"/>
              </w:rPr>
              <w:t xml:space="preserve"> alla sezione “Documentazione di gara”</w:t>
            </w:r>
            <w:r w:rsidRPr="00D56837">
              <w:rPr>
                <w:rFonts w:ascii="Trebuchet MS" w:hAnsi="Trebuchet MS"/>
                <w:kern w:val="0"/>
                <w:lang w:eastAsia="it-IT"/>
              </w:rPr>
              <w:t>;</w:t>
            </w:r>
          </w:p>
          <w:p w:rsidR="00D25C26" w:rsidRPr="00CC0CCE" w:rsidRDefault="00D25C26" w:rsidP="00CC0CCE">
            <w:pPr>
              <w:widowControl/>
              <w:suppressAutoHyphens w:val="0"/>
              <w:jc w:val="both"/>
              <w:rPr>
                <w:rFonts w:ascii="Trebuchet MS" w:hAnsi="Trebuchet MS"/>
                <w:kern w:val="0"/>
                <w:lang w:eastAsia="it-IT"/>
              </w:rPr>
            </w:pPr>
          </w:p>
        </w:tc>
      </w:tr>
      <w:tr w:rsidR="00D25C26" w:rsidTr="00482D22">
        <w:tc>
          <w:tcPr>
            <w:tcW w:w="675" w:type="dxa"/>
          </w:tcPr>
          <w:p w:rsidR="00D25C26" w:rsidRDefault="007911AC"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44</w:t>
            </w:r>
            <w:r w:rsidR="00FA7E04">
              <w:rPr>
                <w:rFonts w:ascii="Trebuchet MS" w:hAnsi="Trebuchet MS"/>
                <w:b/>
                <w:kern w:val="0"/>
                <w:lang w:eastAsia="it-IT"/>
              </w:rPr>
              <w:t>.</w:t>
            </w:r>
          </w:p>
        </w:tc>
        <w:tc>
          <w:tcPr>
            <w:tcW w:w="9179" w:type="dxa"/>
          </w:tcPr>
          <w:p w:rsidR="0049590F" w:rsidRPr="0049590F" w:rsidRDefault="008C05DE" w:rsidP="0049590F">
            <w:pPr>
              <w:widowControl/>
              <w:suppressAutoHyphens w:val="0"/>
              <w:jc w:val="both"/>
              <w:rPr>
                <w:rFonts w:ascii="Trebuchet MS" w:hAnsi="Trebuchet MS"/>
                <w:kern w:val="0"/>
                <w:lang w:eastAsia="it-IT"/>
              </w:rPr>
            </w:pPr>
            <w:r w:rsidRPr="008C05DE">
              <w:rPr>
                <w:rFonts w:ascii="Trebuchet MS" w:hAnsi="Trebuchet MS"/>
                <w:kern w:val="0"/>
                <w:lang w:eastAsia="it-IT"/>
              </w:rPr>
              <w:t xml:space="preserve">di aver preso visione e di impegnarsi a rispettare quanto contenuto </w:t>
            </w:r>
            <w:r>
              <w:rPr>
                <w:rFonts w:ascii="Trebuchet MS" w:hAnsi="Trebuchet MS"/>
                <w:kern w:val="0"/>
                <w:lang w:eastAsia="it-IT"/>
              </w:rPr>
              <w:t>ne</w:t>
            </w:r>
            <w:r w:rsidRPr="008C05DE">
              <w:rPr>
                <w:rFonts w:ascii="Trebuchet MS" w:hAnsi="Trebuchet MS"/>
                <w:kern w:val="0"/>
                <w:lang w:eastAsia="it-IT"/>
              </w:rPr>
              <w:t>ll’allegato I al decreto del Ministero dell’Ambiente e della Tutela del Territor</w:t>
            </w:r>
            <w:r w:rsidR="0049590F">
              <w:rPr>
                <w:rFonts w:ascii="Trebuchet MS" w:hAnsi="Trebuchet MS"/>
                <w:kern w:val="0"/>
                <w:lang w:eastAsia="it-IT"/>
              </w:rPr>
              <w:t xml:space="preserve">io e del Mare del 6 giugno 2012 relativamente </w:t>
            </w:r>
            <w:r w:rsidRPr="008C05DE">
              <w:rPr>
                <w:rFonts w:ascii="Trebuchet MS" w:hAnsi="Trebuchet MS"/>
                <w:kern w:val="0"/>
                <w:lang w:eastAsia="it-IT"/>
              </w:rPr>
              <w:t>agli</w:t>
            </w:r>
            <w:r w:rsidR="0049590F">
              <w:rPr>
                <w:rFonts w:ascii="Trebuchet MS" w:hAnsi="Trebuchet MS"/>
                <w:kern w:val="0"/>
                <w:lang w:eastAsia="it-IT"/>
              </w:rPr>
              <w:t xml:space="preserve"> standard sociali minimi, </w:t>
            </w:r>
            <w:r w:rsidR="0049590F" w:rsidRPr="0049590F">
              <w:rPr>
                <w:rFonts w:ascii="Trebuchet MS" w:hAnsi="Trebuchet MS"/>
                <w:kern w:val="0"/>
                <w:lang w:eastAsia="it-IT"/>
              </w:rPr>
              <w:t>visionabile sul portale web di Aria S.p.A. alla sezione “Documentazione di gara”;</w:t>
            </w:r>
          </w:p>
          <w:p w:rsidR="00D25C26" w:rsidRPr="00D25C26" w:rsidRDefault="00D25C26" w:rsidP="0049590F">
            <w:pPr>
              <w:widowControl/>
              <w:suppressAutoHyphens w:val="0"/>
              <w:jc w:val="both"/>
              <w:rPr>
                <w:rFonts w:ascii="Trebuchet MS" w:hAnsi="Trebuchet MS"/>
                <w:kern w:val="0"/>
                <w:lang w:eastAsia="it-IT"/>
              </w:rPr>
            </w:pPr>
          </w:p>
        </w:tc>
      </w:tr>
      <w:tr w:rsidR="00F0624E" w:rsidTr="00482D22">
        <w:tc>
          <w:tcPr>
            <w:tcW w:w="675" w:type="dxa"/>
          </w:tcPr>
          <w:p w:rsidR="00F0624E" w:rsidRDefault="007911AC" w:rsidP="007911AC">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lastRenderedPageBreak/>
              <w:t>4</w:t>
            </w:r>
            <w:r w:rsidR="00FA7E04">
              <w:rPr>
                <w:rFonts w:ascii="Trebuchet MS" w:hAnsi="Trebuchet MS"/>
                <w:b/>
                <w:kern w:val="0"/>
                <w:lang w:eastAsia="it-IT"/>
              </w:rPr>
              <w:t>5.</w:t>
            </w:r>
          </w:p>
        </w:tc>
        <w:tc>
          <w:tcPr>
            <w:tcW w:w="9179" w:type="dxa"/>
          </w:tcPr>
          <w:p w:rsidR="00F0624E" w:rsidRPr="00F0624E" w:rsidRDefault="00F0624E" w:rsidP="00F0624E">
            <w:pPr>
              <w:widowControl/>
              <w:suppressAutoHyphens w:val="0"/>
              <w:jc w:val="both"/>
              <w:rPr>
                <w:rFonts w:ascii="Trebuchet MS" w:hAnsi="Trebuchet MS"/>
                <w:iCs/>
                <w:kern w:val="0"/>
                <w:lang w:eastAsia="it-IT"/>
              </w:rPr>
            </w:pPr>
            <w:r w:rsidRPr="00F0624E">
              <w:rPr>
                <w:rFonts w:ascii="Trebuchet MS" w:hAnsi="Trebuchet MS"/>
                <w:iCs/>
                <w:kern w:val="0"/>
                <w:lang w:eastAsia="it-IT"/>
              </w:rPr>
              <w:t>di impegnarsi a rispettare quanto previsto dal Protocollo d’intesa per la regolarità e la sicurezza del lavoro nel settore delle costruzioni e delle infrastrutture sottoscritto il 12 luglio 2022 tra la Prefettura di Milano, la Città Metropolitana di Milano, il Comune di Milano, l'Ispettorato Territoriale del Lavoro di Milano-Lodi, l'ATS, la Camera di Commercio, Industria, Artigianato ed Agricoltura di Milano, l'ANCI Lombardia, le Associazioni di categoria edili, commerciali, industriali ed artigianali, le Confederazioni Sindacali e le OO.SS. dei lavoratori edili di Milano e Ticino Olona, l'I.N.P.S. – Direzione Metropolitana di Milano, l'I.N.A.</w:t>
            </w:r>
            <w:r>
              <w:rPr>
                <w:rFonts w:ascii="Trebuchet MS" w:hAnsi="Trebuchet MS"/>
                <w:iCs/>
                <w:kern w:val="0"/>
                <w:lang w:eastAsia="it-IT"/>
              </w:rPr>
              <w:t xml:space="preserve">I.L. di Milano e la Cassa Edile, </w:t>
            </w:r>
            <w:r w:rsidRPr="00F0624E">
              <w:rPr>
                <w:rFonts w:ascii="Trebuchet MS" w:hAnsi="Trebuchet MS"/>
                <w:iCs/>
                <w:kern w:val="0"/>
                <w:lang w:eastAsia="it-IT"/>
              </w:rPr>
              <w:t>visionabile sul portale web di Aria S.p.A. alla sezione “Documentazione di gara”;</w:t>
            </w:r>
          </w:p>
          <w:p w:rsidR="00F0624E" w:rsidRPr="008C05DE" w:rsidRDefault="00F0624E" w:rsidP="0049590F">
            <w:pPr>
              <w:widowControl/>
              <w:suppressAutoHyphens w:val="0"/>
              <w:jc w:val="both"/>
              <w:rPr>
                <w:rFonts w:ascii="Trebuchet MS" w:hAnsi="Trebuchet MS"/>
                <w:kern w:val="0"/>
                <w:lang w:eastAsia="it-IT"/>
              </w:rPr>
            </w:pPr>
          </w:p>
        </w:tc>
      </w:tr>
      <w:tr w:rsidR="00F0624E" w:rsidTr="00482D22">
        <w:tc>
          <w:tcPr>
            <w:tcW w:w="675" w:type="dxa"/>
          </w:tcPr>
          <w:p w:rsidR="00F0624E" w:rsidRDefault="007911AC"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46</w:t>
            </w:r>
            <w:r w:rsidR="00FA7E04">
              <w:rPr>
                <w:rFonts w:ascii="Trebuchet MS" w:hAnsi="Trebuchet MS"/>
                <w:b/>
                <w:kern w:val="0"/>
                <w:lang w:eastAsia="it-IT"/>
              </w:rPr>
              <w:t>.</w:t>
            </w:r>
          </w:p>
        </w:tc>
        <w:tc>
          <w:tcPr>
            <w:tcW w:w="9179" w:type="dxa"/>
          </w:tcPr>
          <w:p w:rsidR="00F0624E" w:rsidRDefault="00F0624E" w:rsidP="00F0624E">
            <w:pPr>
              <w:widowControl/>
              <w:suppressAutoHyphens w:val="0"/>
              <w:jc w:val="both"/>
              <w:rPr>
                <w:rFonts w:ascii="Trebuchet MS" w:hAnsi="Trebuchet MS"/>
                <w:iCs/>
                <w:kern w:val="0"/>
                <w:lang w:eastAsia="it-IT"/>
              </w:rPr>
            </w:pPr>
            <w:r w:rsidRPr="00F0624E">
              <w:rPr>
                <w:rFonts w:ascii="Trebuchet MS" w:hAnsi="Trebuchet MS"/>
                <w:iCs/>
                <w:kern w:val="0"/>
                <w:lang w:eastAsia="it-IT"/>
              </w:rPr>
              <w:t>di assumere a proprio carico tutte le spese e le imposte per la stipula e l’esecuzione del contratto;</w:t>
            </w:r>
          </w:p>
          <w:p w:rsidR="00FA7E04" w:rsidRPr="00F0624E" w:rsidRDefault="00FA7E04" w:rsidP="00F0624E">
            <w:pPr>
              <w:widowControl/>
              <w:suppressAutoHyphens w:val="0"/>
              <w:jc w:val="both"/>
              <w:rPr>
                <w:rFonts w:ascii="Trebuchet MS" w:hAnsi="Trebuchet MS"/>
                <w:iCs/>
                <w:kern w:val="0"/>
                <w:lang w:eastAsia="it-IT"/>
              </w:rPr>
            </w:pPr>
          </w:p>
        </w:tc>
      </w:tr>
      <w:tr w:rsidR="00D25C26" w:rsidTr="00482D22">
        <w:tc>
          <w:tcPr>
            <w:tcW w:w="675" w:type="dxa"/>
          </w:tcPr>
          <w:p w:rsidR="00D25C26" w:rsidRDefault="007911AC" w:rsidP="007911AC">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47</w:t>
            </w:r>
            <w:r w:rsidR="00FA7E04">
              <w:rPr>
                <w:rFonts w:ascii="Trebuchet MS" w:hAnsi="Trebuchet MS"/>
                <w:b/>
                <w:kern w:val="0"/>
                <w:lang w:eastAsia="it-IT"/>
              </w:rPr>
              <w:t>.</w:t>
            </w:r>
          </w:p>
        </w:tc>
        <w:tc>
          <w:tcPr>
            <w:tcW w:w="9179" w:type="dxa"/>
          </w:tcPr>
          <w:p w:rsidR="00D25C26" w:rsidRDefault="00F0624E" w:rsidP="00D25C26">
            <w:pPr>
              <w:widowControl/>
              <w:suppressAutoHyphens w:val="0"/>
              <w:jc w:val="both"/>
              <w:rPr>
                <w:rFonts w:ascii="Trebuchet MS" w:hAnsi="Trebuchet MS"/>
                <w:kern w:val="0"/>
                <w:lang w:eastAsia="it-IT"/>
              </w:rPr>
            </w:pPr>
            <w:r w:rsidRPr="00F0624E">
              <w:rPr>
                <w:rFonts w:ascii="Trebuchet MS" w:hAnsi="Trebuchet MS"/>
                <w:kern w:val="0"/>
                <w:lang w:eastAsia="it-IT"/>
              </w:rPr>
              <w:t>Di possedere un adeguato livello di copertura assicurativa per i rischi di impresa e i rischi professionali;</w:t>
            </w:r>
          </w:p>
          <w:p w:rsidR="007911AC" w:rsidRPr="00D25C26" w:rsidRDefault="007911AC" w:rsidP="00D25C26">
            <w:pPr>
              <w:widowControl/>
              <w:suppressAutoHyphens w:val="0"/>
              <w:jc w:val="both"/>
              <w:rPr>
                <w:rFonts w:ascii="Trebuchet MS" w:hAnsi="Trebuchet MS"/>
                <w:kern w:val="0"/>
                <w:lang w:eastAsia="it-IT"/>
              </w:rPr>
            </w:pPr>
          </w:p>
        </w:tc>
      </w:tr>
      <w:tr w:rsidR="00FA7E04" w:rsidTr="00482D22">
        <w:tc>
          <w:tcPr>
            <w:tcW w:w="675" w:type="dxa"/>
          </w:tcPr>
          <w:p w:rsidR="00FA7E04" w:rsidRDefault="007911AC" w:rsidP="007911AC">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48</w:t>
            </w:r>
            <w:r w:rsidR="00FA7E04">
              <w:rPr>
                <w:rFonts w:ascii="Trebuchet MS" w:hAnsi="Trebuchet MS"/>
                <w:b/>
                <w:kern w:val="0"/>
                <w:lang w:eastAsia="it-IT"/>
              </w:rPr>
              <w:t>.</w:t>
            </w:r>
          </w:p>
        </w:tc>
        <w:tc>
          <w:tcPr>
            <w:tcW w:w="9179" w:type="dxa"/>
          </w:tcPr>
          <w:p w:rsidR="00FA7E04" w:rsidRDefault="00FA7E04" w:rsidP="00FA7E04">
            <w:pPr>
              <w:widowControl/>
              <w:suppressAutoHyphens w:val="0"/>
              <w:ind w:left="283" w:hanging="340"/>
              <w:jc w:val="both"/>
              <w:rPr>
                <w:rFonts w:ascii="Trebuchet MS" w:hAnsi="Trebuchet MS"/>
                <w:kern w:val="0"/>
                <w:lang w:eastAsia="it-IT"/>
              </w:rPr>
            </w:pPr>
            <w:r w:rsidRPr="002C227C">
              <w:rPr>
                <w:rFonts w:ascii="Trebuchet MS" w:hAnsi="Trebuchet MS"/>
                <w:kern w:val="0"/>
                <w:lang w:eastAsia="it-IT"/>
              </w:rPr>
              <w:t>ai fini della piena conoscenza ed efficacia delle comunicazioni:</w:t>
            </w:r>
          </w:p>
          <w:p w:rsidR="00FA7E04" w:rsidRPr="002C227C" w:rsidRDefault="00FA7E04" w:rsidP="00FA7E04">
            <w:pPr>
              <w:widowControl/>
              <w:suppressAutoHyphens w:val="0"/>
              <w:ind w:left="283" w:hanging="340"/>
              <w:jc w:val="both"/>
              <w:rPr>
                <w:rFonts w:ascii="Trebuchet MS" w:hAnsi="Trebuchet MS"/>
                <w:kern w:val="0"/>
                <w:lang w:eastAsia="it-IT"/>
              </w:rPr>
            </w:pPr>
          </w:p>
          <w:p w:rsidR="00FA7E04" w:rsidRDefault="00FA7E04" w:rsidP="00FA7E04">
            <w:pPr>
              <w:widowControl/>
              <w:suppressAutoHyphens w:val="0"/>
              <w:ind w:left="283" w:hanging="340"/>
              <w:jc w:val="both"/>
              <w:rPr>
                <w:rFonts w:ascii="Trebuchet MS" w:hAnsi="Trebuchet MS"/>
                <w:kern w:val="0"/>
                <w:lang w:eastAsia="it-IT"/>
              </w:rPr>
            </w:pPr>
            <w:r w:rsidRPr="002C227C">
              <w:rPr>
                <w:rFonts w:ascii="Trebuchet MS" w:hAnsi="Trebuchet MS"/>
                <w:kern w:val="0"/>
                <w:lang w:eastAsia="it-IT"/>
              </w:rPr>
              <w:fldChar w:fldCharType="begin">
                <w:ffData>
                  <w:name w:val="Controllo41"/>
                  <w:enabled/>
                  <w:calcOnExit w:val="0"/>
                  <w:checkBox>
                    <w:sizeAuto/>
                    <w:default w:val="0"/>
                  </w:checkBox>
                </w:ffData>
              </w:fldChar>
            </w:r>
            <w:r w:rsidRPr="002C227C">
              <w:rPr>
                <w:rFonts w:ascii="Trebuchet MS" w:hAnsi="Trebuchet MS"/>
                <w:kern w:val="0"/>
                <w:lang w:eastAsia="it-IT"/>
              </w:rPr>
              <w:instrText xml:space="preserve"> FORMCHECKBOX </w:instrText>
            </w:r>
            <w:r w:rsidR="00756D1F">
              <w:rPr>
                <w:rFonts w:ascii="Trebuchet MS" w:hAnsi="Trebuchet MS"/>
                <w:kern w:val="0"/>
                <w:lang w:eastAsia="it-IT"/>
              </w:rPr>
            </w:r>
            <w:r w:rsidR="00756D1F">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 xml:space="preserve">- quale </w:t>
            </w:r>
            <w:r w:rsidRPr="002C227C">
              <w:rPr>
                <w:rFonts w:ascii="Trebuchet MS" w:hAnsi="Trebuchet MS"/>
                <w:b/>
                <w:caps/>
                <w:kern w:val="0"/>
                <w:lang w:eastAsia="it-IT"/>
              </w:rPr>
              <w:t>OPERATORE in forma singola</w:t>
            </w:r>
            <w:r w:rsidRPr="002C227C">
              <w:rPr>
                <w:rFonts w:ascii="Trebuchet MS" w:hAnsi="Trebuchet MS"/>
                <w:kern w:val="0"/>
                <w:lang w:eastAsia="it-IT"/>
              </w:rPr>
              <w:t xml:space="preserve"> ovvero </w:t>
            </w:r>
            <w:r w:rsidRPr="002C227C">
              <w:rPr>
                <w:rFonts w:ascii="Trebuchet MS" w:hAnsi="Trebuchet MS"/>
                <w:b/>
                <w:kern w:val="0"/>
                <w:lang w:eastAsia="it-IT"/>
              </w:rPr>
              <w:t xml:space="preserve">MANDATARIO </w:t>
            </w:r>
            <w:r w:rsidRPr="002C227C">
              <w:rPr>
                <w:rFonts w:ascii="Trebuchet MS" w:hAnsi="Trebuchet MS"/>
                <w:kern w:val="0"/>
                <w:lang w:eastAsia="it-IT"/>
              </w:rPr>
              <w:t xml:space="preserve">di RTI </w:t>
            </w:r>
          </w:p>
          <w:p w:rsidR="00FA7E04" w:rsidRPr="002C227C" w:rsidRDefault="00FA7E04" w:rsidP="00FA7E04">
            <w:pPr>
              <w:widowControl/>
              <w:suppressAutoHyphens w:val="0"/>
              <w:ind w:left="283" w:hanging="340"/>
              <w:jc w:val="both"/>
              <w:rPr>
                <w:rFonts w:ascii="Trebuchet MS" w:hAnsi="Trebuchet MS"/>
                <w:kern w:val="0"/>
                <w:lang w:eastAsia="it-IT"/>
              </w:rPr>
            </w:pPr>
          </w:p>
          <w:tbl>
            <w:tblPr>
              <w:tblW w:w="892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7"/>
              <w:gridCol w:w="532"/>
              <w:gridCol w:w="707"/>
              <w:gridCol w:w="1638"/>
              <w:gridCol w:w="805"/>
              <w:gridCol w:w="982"/>
              <w:gridCol w:w="490"/>
              <w:gridCol w:w="411"/>
              <w:gridCol w:w="1085"/>
              <w:gridCol w:w="1127"/>
              <w:gridCol w:w="735"/>
            </w:tblGrid>
            <w:tr w:rsidR="00FA7E04" w:rsidRPr="002C227C" w:rsidTr="00B27566">
              <w:tc>
                <w:tcPr>
                  <w:tcW w:w="417" w:type="dxa"/>
                  <w:tcBorders>
                    <w:top w:val="nil"/>
                    <w:left w:val="nil"/>
                    <w:bottom w:val="nil"/>
                    <w:right w:val="nil"/>
                  </w:tcBorders>
                </w:tcPr>
                <w:p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a)</w:t>
                  </w:r>
                </w:p>
              </w:tc>
              <w:tc>
                <w:tcPr>
                  <w:tcW w:w="8512" w:type="dxa"/>
                  <w:gridSpan w:val="10"/>
                  <w:tcBorders>
                    <w:top w:val="nil"/>
                    <w:left w:val="nil"/>
                    <w:bottom w:val="nil"/>
                    <w:right w:val="nil"/>
                  </w:tcBorders>
                </w:tcPr>
                <w:p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di eleggere, ai fini della presente procedura, il proprio domicilio all’indirizzo:</w:t>
                  </w:r>
                </w:p>
              </w:tc>
            </w:tr>
            <w:tr w:rsidR="00FA7E04" w:rsidRPr="002C227C" w:rsidTr="00B27566">
              <w:tc>
                <w:tcPr>
                  <w:tcW w:w="417" w:type="dxa"/>
                  <w:tcBorders>
                    <w:top w:val="nil"/>
                    <w:left w:val="nil"/>
                    <w:bottom w:val="nil"/>
                    <w:right w:val="nil"/>
                  </w:tcBorders>
                </w:tcPr>
                <w:p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fldChar w:fldCharType="begin">
                      <w:ffData>
                        <w:name w:val="Controllo26"/>
                        <w:enabled/>
                        <w:calcOnExit w:val="0"/>
                        <w:checkBox>
                          <w:sizeAuto/>
                          <w:default w:val="0"/>
                        </w:checkBox>
                      </w:ffData>
                    </w:fldChar>
                  </w:r>
                  <w:r w:rsidRPr="002C227C">
                    <w:rPr>
                      <w:rFonts w:ascii="Trebuchet MS" w:hAnsi="Trebuchet MS"/>
                      <w:kern w:val="0"/>
                      <w:lang w:eastAsia="it-IT"/>
                    </w:rPr>
                    <w:instrText xml:space="preserve"> FORMCHECKBOX </w:instrText>
                  </w:r>
                  <w:r w:rsidR="00756D1F">
                    <w:rPr>
                      <w:rFonts w:ascii="Trebuchet MS" w:hAnsi="Trebuchet MS"/>
                      <w:kern w:val="0"/>
                      <w:lang w:eastAsia="it-IT"/>
                    </w:rPr>
                  </w:r>
                  <w:r w:rsidR="00756D1F">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w:t>
                  </w:r>
                </w:p>
              </w:tc>
              <w:tc>
                <w:tcPr>
                  <w:tcW w:w="7980" w:type="dxa"/>
                  <w:gridSpan w:val="9"/>
                  <w:tcBorders>
                    <w:top w:val="nil"/>
                    <w:left w:val="nil"/>
                    <w:bottom w:val="nil"/>
                    <w:right w:val="nil"/>
                  </w:tcBorders>
                </w:tcPr>
                <w:p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riportato all’inizio della presente dichiarazione;</w:t>
                  </w:r>
                </w:p>
              </w:tc>
            </w:tr>
            <w:tr w:rsidR="00FA7E04" w:rsidRPr="002C227C" w:rsidTr="00B27566">
              <w:tc>
                <w:tcPr>
                  <w:tcW w:w="417" w:type="dxa"/>
                  <w:tcBorders>
                    <w:top w:val="nil"/>
                    <w:left w:val="nil"/>
                    <w:bottom w:val="nil"/>
                    <w:right w:val="nil"/>
                  </w:tcBorders>
                </w:tcPr>
                <w:p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fldChar w:fldCharType="begin">
                      <w:ffData>
                        <w:name w:val="Controllo26"/>
                        <w:enabled/>
                        <w:calcOnExit w:val="0"/>
                        <w:checkBox>
                          <w:sizeAuto/>
                          <w:default w:val="0"/>
                        </w:checkBox>
                      </w:ffData>
                    </w:fldChar>
                  </w:r>
                  <w:r w:rsidRPr="002C227C">
                    <w:rPr>
                      <w:rFonts w:ascii="Trebuchet MS" w:hAnsi="Trebuchet MS"/>
                      <w:kern w:val="0"/>
                      <w:lang w:eastAsia="it-IT"/>
                    </w:rPr>
                    <w:instrText xml:space="preserve"> FORMCHECKBOX </w:instrText>
                  </w:r>
                  <w:r w:rsidR="00756D1F">
                    <w:rPr>
                      <w:rFonts w:ascii="Trebuchet MS" w:hAnsi="Trebuchet MS"/>
                      <w:kern w:val="0"/>
                      <w:lang w:eastAsia="it-IT"/>
                    </w:rPr>
                  </w:r>
                  <w:r w:rsidR="00756D1F">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w:t>
                  </w:r>
                </w:p>
              </w:tc>
              <w:tc>
                <w:tcPr>
                  <w:tcW w:w="2345" w:type="dxa"/>
                  <w:gridSpan w:val="2"/>
                  <w:tcBorders>
                    <w:top w:val="nil"/>
                    <w:left w:val="nil"/>
                    <w:bottom w:val="dotted" w:sz="4" w:space="0" w:color="auto"/>
                    <w:right w:val="nil"/>
                  </w:tcBorders>
                </w:tcPr>
                <w:p w:rsidR="00FA7E04"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w:t>
                  </w:r>
                  <w:r w:rsidRPr="002C227C">
                    <w:rPr>
                      <w:rFonts w:ascii="Trebuchet MS" w:hAnsi="Trebuchet MS"/>
                      <w:i/>
                      <w:kern w:val="0"/>
                      <w:sz w:val="16"/>
                      <w:szCs w:val="16"/>
                      <w:lang w:eastAsia="it-IT"/>
                    </w:rPr>
                    <w:t>in caso di altra indicazione</w:t>
                  </w:r>
                  <w:r w:rsidRPr="002C227C">
                    <w:rPr>
                      <w:rFonts w:ascii="Trebuchet MS" w:hAnsi="Trebuchet MS"/>
                      <w:kern w:val="0"/>
                      <w:lang w:eastAsia="it-IT"/>
                    </w:rPr>
                    <w:t>)</w:t>
                  </w:r>
                </w:p>
                <w:p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via/piazza/altro:</w:t>
                  </w:r>
                </w:p>
              </w:tc>
              <w:tc>
                <w:tcPr>
                  <w:tcW w:w="3773" w:type="dxa"/>
                  <w:gridSpan w:val="5"/>
                  <w:tcBorders>
                    <w:top w:val="nil"/>
                    <w:left w:val="nil"/>
                    <w:bottom w:val="dotted" w:sz="4" w:space="0" w:color="auto"/>
                    <w:right w:val="nil"/>
                  </w:tcBorders>
                </w:tcPr>
                <w:p w:rsidR="00FA7E04" w:rsidRPr="002C227C" w:rsidRDefault="00FA7E04" w:rsidP="00B27566">
                  <w:pPr>
                    <w:widowControl/>
                    <w:suppressAutoHyphens w:val="0"/>
                    <w:spacing w:before="40" w:after="40"/>
                    <w:jc w:val="both"/>
                    <w:rPr>
                      <w:rFonts w:ascii="Trebuchet MS" w:hAnsi="Trebuchet MS"/>
                      <w:kern w:val="0"/>
                      <w:lang w:eastAsia="it-IT"/>
                    </w:rPr>
                  </w:pPr>
                </w:p>
              </w:tc>
              <w:tc>
                <w:tcPr>
                  <w:tcW w:w="1127" w:type="dxa"/>
                  <w:tcBorders>
                    <w:top w:val="nil"/>
                    <w:left w:val="nil"/>
                    <w:bottom w:val="dotted" w:sz="4" w:space="0" w:color="auto"/>
                    <w:right w:val="nil"/>
                  </w:tcBorders>
                </w:tcPr>
                <w:p w:rsidR="00FA7E04" w:rsidRDefault="00FA7E04" w:rsidP="00B27566">
                  <w:pPr>
                    <w:widowControl/>
                    <w:suppressAutoHyphens w:val="0"/>
                    <w:spacing w:before="40" w:after="40"/>
                    <w:jc w:val="both"/>
                    <w:rPr>
                      <w:rFonts w:ascii="Trebuchet MS" w:hAnsi="Trebuchet MS"/>
                      <w:kern w:val="0"/>
                      <w:lang w:eastAsia="it-IT"/>
                    </w:rPr>
                  </w:pPr>
                </w:p>
                <w:p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numero:</w:t>
                  </w:r>
                </w:p>
              </w:tc>
              <w:tc>
                <w:tcPr>
                  <w:tcW w:w="735" w:type="dxa"/>
                  <w:tcBorders>
                    <w:top w:val="nil"/>
                    <w:left w:val="nil"/>
                    <w:bottom w:val="dotted" w:sz="4" w:space="0" w:color="auto"/>
                    <w:right w:val="nil"/>
                  </w:tcBorders>
                </w:tcPr>
                <w:p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rsidTr="00B27566">
              <w:tc>
                <w:tcPr>
                  <w:tcW w:w="417" w:type="dxa"/>
                  <w:tcBorders>
                    <w:top w:val="nil"/>
                    <w:left w:val="nil"/>
                    <w:bottom w:val="nil"/>
                    <w:right w:val="nil"/>
                  </w:tcBorders>
                </w:tcPr>
                <w:p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rsidR="00FA7E04" w:rsidRPr="002C227C" w:rsidRDefault="00FA7E04" w:rsidP="00B27566">
                  <w:pPr>
                    <w:widowControl/>
                    <w:suppressAutoHyphens w:val="0"/>
                    <w:spacing w:before="40" w:after="40"/>
                    <w:jc w:val="both"/>
                    <w:rPr>
                      <w:rFonts w:ascii="Trebuchet MS" w:hAnsi="Trebuchet MS"/>
                      <w:kern w:val="0"/>
                      <w:lang w:eastAsia="it-IT"/>
                    </w:rPr>
                  </w:pPr>
                </w:p>
              </w:tc>
              <w:tc>
                <w:tcPr>
                  <w:tcW w:w="4132" w:type="dxa"/>
                  <w:gridSpan w:val="4"/>
                  <w:tcBorders>
                    <w:top w:val="dotted" w:sz="4" w:space="0" w:color="auto"/>
                    <w:left w:val="nil"/>
                    <w:bottom w:val="nil"/>
                    <w:right w:val="nil"/>
                  </w:tcBorders>
                </w:tcPr>
                <w:p w:rsidR="00FA7E04" w:rsidRPr="002C227C" w:rsidRDefault="00FA7E04" w:rsidP="00B27566">
                  <w:pPr>
                    <w:widowControl/>
                    <w:suppressAutoHyphens w:val="0"/>
                    <w:spacing w:before="40" w:after="40"/>
                    <w:jc w:val="both"/>
                    <w:rPr>
                      <w:rFonts w:ascii="Trebuchet MS" w:hAnsi="Trebuchet MS"/>
                      <w:kern w:val="0"/>
                      <w:lang w:eastAsia="it-IT"/>
                    </w:rPr>
                  </w:pPr>
                </w:p>
              </w:tc>
              <w:tc>
                <w:tcPr>
                  <w:tcW w:w="3848" w:type="dxa"/>
                  <w:gridSpan w:val="5"/>
                  <w:tcBorders>
                    <w:top w:val="dotted" w:sz="4" w:space="0" w:color="auto"/>
                    <w:left w:val="nil"/>
                    <w:bottom w:val="nil"/>
                    <w:right w:val="nil"/>
                  </w:tcBorders>
                </w:tcPr>
                <w:p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rsidTr="00B27566">
              <w:tc>
                <w:tcPr>
                  <w:tcW w:w="417" w:type="dxa"/>
                  <w:tcBorders>
                    <w:top w:val="nil"/>
                    <w:left w:val="nil"/>
                    <w:bottom w:val="nil"/>
                    <w:right w:val="nil"/>
                  </w:tcBorders>
                </w:tcPr>
                <w:p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rsidR="00FA7E04" w:rsidRPr="002C227C" w:rsidRDefault="00FA7E04" w:rsidP="00B27566">
                  <w:pPr>
                    <w:widowControl/>
                    <w:suppressAutoHyphens w:val="0"/>
                    <w:spacing w:before="40" w:after="40"/>
                    <w:jc w:val="both"/>
                    <w:rPr>
                      <w:rFonts w:ascii="Trebuchet MS" w:hAnsi="Trebuchet MS"/>
                      <w:kern w:val="0"/>
                      <w:lang w:eastAsia="it-IT"/>
                    </w:rPr>
                  </w:pPr>
                </w:p>
              </w:tc>
              <w:tc>
                <w:tcPr>
                  <w:tcW w:w="707" w:type="dxa"/>
                  <w:tcBorders>
                    <w:top w:val="nil"/>
                    <w:left w:val="nil"/>
                    <w:bottom w:val="nil"/>
                    <w:right w:val="nil"/>
                  </w:tcBorders>
                </w:tcPr>
                <w:p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CAP</w:t>
                  </w:r>
                </w:p>
              </w:tc>
              <w:tc>
                <w:tcPr>
                  <w:tcW w:w="1638" w:type="dxa"/>
                  <w:tcBorders>
                    <w:top w:val="nil"/>
                    <w:left w:val="nil"/>
                    <w:bottom w:val="dotted" w:sz="4" w:space="0" w:color="auto"/>
                    <w:right w:val="nil"/>
                  </w:tcBorders>
                </w:tcPr>
                <w:p w:rsidR="00FA7E04" w:rsidRPr="002C227C" w:rsidRDefault="00FA7E04" w:rsidP="00B27566">
                  <w:pPr>
                    <w:widowControl/>
                    <w:suppressAutoHyphens w:val="0"/>
                    <w:spacing w:before="40" w:after="40"/>
                    <w:jc w:val="both"/>
                    <w:rPr>
                      <w:rFonts w:ascii="Trebuchet MS" w:hAnsi="Trebuchet MS"/>
                      <w:kern w:val="0"/>
                      <w:lang w:eastAsia="it-IT"/>
                    </w:rPr>
                  </w:pPr>
                </w:p>
              </w:tc>
              <w:tc>
                <w:tcPr>
                  <w:tcW w:w="805" w:type="dxa"/>
                  <w:tcBorders>
                    <w:top w:val="nil"/>
                    <w:left w:val="nil"/>
                    <w:bottom w:val="nil"/>
                    <w:right w:val="nil"/>
                  </w:tcBorders>
                </w:tcPr>
                <w:p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città:</w:t>
                  </w:r>
                </w:p>
              </w:tc>
              <w:tc>
                <w:tcPr>
                  <w:tcW w:w="2968" w:type="dxa"/>
                  <w:gridSpan w:val="4"/>
                  <w:tcBorders>
                    <w:top w:val="nil"/>
                    <w:left w:val="nil"/>
                    <w:bottom w:val="dotted" w:sz="4" w:space="0" w:color="auto"/>
                    <w:right w:val="nil"/>
                  </w:tcBorders>
                </w:tcPr>
                <w:p w:rsidR="00FA7E04" w:rsidRPr="002C227C" w:rsidRDefault="00FA7E04" w:rsidP="00B27566">
                  <w:pPr>
                    <w:widowControl/>
                    <w:suppressAutoHyphens w:val="0"/>
                    <w:spacing w:before="40" w:after="40"/>
                    <w:jc w:val="both"/>
                    <w:rPr>
                      <w:rFonts w:ascii="Trebuchet MS" w:hAnsi="Trebuchet MS"/>
                      <w:kern w:val="0"/>
                      <w:lang w:eastAsia="it-IT"/>
                    </w:rPr>
                  </w:pPr>
                </w:p>
              </w:tc>
              <w:tc>
                <w:tcPr>
                  <w:tcW w:w="1127" w:type="dxa"/>
                  <w:tcBorders>
                    <w:top w:val="nil"/>
                    <w:left w:val="nil"/>
                    <w:bottom w:val="nil"/>
                    <w:right w:val="nil"/>
                  </w:tcBorders>
                </w:tcPr>
                <w:p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provincia:</w:t>
                  </w:r>
                </w:p>
              </w:tc>
              <w:tc>
                <w:tcPr>
                  <w:tcW w:w="735" w:type="dxa"/>
                  <w:tcBorders>
                    <w:top w:val="nil"/>
                    <w:left w:val="nil"/>
                    <w:bottom w:val="dotted" w:sz="4" w:space="0" w:color="auto"/>
                    <w:right w:val="nil"/>
                  </w:tcBorders>
                </w:tcPr>
                <w:p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rsidTr="00B27566">
              <w:tc>
                <w:tcPr>
                  <w:tcW w:w="417" w:type="dxa"/>
                  <w:tcBorders>
                    <w:top w:val="nil"/>
                    <w:left w:val="nil"/>
                    <w:bottom w:val="nil"/>
                    <w:right w:val="nil"/>
                  </w:tcBorders>
                </w:tcPr>
                <w:p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b)</w:t>
                  </w:r>
                </w:p>
              </w:tc>
              <w:tc>
                <w:tcPr>
                  <w:tcW w:w="8512" w:type="dxa"/>
                  <w:gridSpan w:val="10"/>
                  <w:tcBorders>
                    <w:top w:val="nil"/>
                    <w:left w:val="nil"/>
                    <w:bottom w:val="nil"/>
                    <w:right w:val="nil"/>
                  </w:tcBorders>
                </w:tcPr>
                <w:p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 xml:space="preserve">di avere i seguenti indirizzi di posta elettronica: </w:t>
                  </w:r>
                </w:p>
              </w:tc>
            </w:tr>
            <w:tr w:rsidR="00FA7E04" w:rsidRPr="002C227C" w:rsidTr="00B27566">
              <w:tc>
                <w:tcPr>
                  <w:tcW w:w="417" w:type="dxa"/>
                  <w:tcBorders>
                    <w:top w:val="nil"/>
                    <w:left w:val="nil"/>
                    <w:bottom w:val="nil"/>
                    <w:right w:val="nil"/>
                  </w:tcBorders>
                </w:tcPr>
                <w:p w:rsidR="00FA7E04" w:rsidRPr="002C227C" w:rsidRDefault="00FA7E04" w:rsidP="00B27566">
                  <w:pPr>
                    <w:widowControl/>
                    <w:suppressAutoHyphens w:val="0"/>
                    <w:spacing w:before="40" w:after="40"/>
                    <w:jc w:val="both"/>
                    <w:rPr>
                      <w:rFonts w:ascii="Trebuchet MS" w:hAnsi="Trebuchet MS"/>
                      <w:kern w:val="0"/>
                      <w:lang w:eastAsia="it-IT"/>
                    </w:rPr>
                  </w:pPr>
                </w:p>
              </w:tc>
              <w:tc>
                <w:tcPr>
                  <w:tcW w:w="2877" w:type="dxa"/>
                  <w:gridSpan w:val="3"/>
                  <w:tcBorders>
                    <w:top w:val="nil"/>
                    <w:left w:val="nil"/>
                    <w:bottom w:val="nil"/>
                    <w:right w:val="nil"/>
                  </w:tcBorders>
                </w:tcPr>
                <w:p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 xml:space="preserve">- </w:t>
                  </w:r>
                  <w:r w:rsidRPr="002C227C">
                    <w:rPr>
                      <w:rFonts w:ascii="Trebuchet MS" w:hAnsi="Trebuchet MS"/>
                      <w:b/>
                      <w:bCs/>
                      <w:kern w:val="0"/>
                      <w:lang w:eastAsia="it-IT"/>
                    </w:rPr>
                    <w:t>certificata (PEC)</w:t>
                  </w:r>
                  <w:r w:rsidRPr="002C227C">
                    <w:rPr>
                      <w:rFonts w:ascii="Trebuchet MS" w:hAnsi="Trebuchet MS"/>
                      <w:kern w:val="0"/>
                      <w:lang w:eastAsia="it-IT"/>
                    </w:rPr>
                    <w:t>:</w:t>
                  </w:r>
                </w:p>
              </w:tc>
              <w:tc>
                <w:tcPr>
                  <w:tcW w:w="2277" w:type="dxa"/>
                  <w:gridSpan w:val="3"/>
                  <w:tcBorders>
                    <w:top w:val="nil"/>
                    <w:left w:val="nil"/>
                    <w:bottom w:val="dotted" w:sz="4" w:space="0" w:color="auto"/>
                    <w:right w:val="nil"/>
                  </w:tcBorders>
                </w:tcPr>
                <w:p w:rsidR="00FA7E04" w:rsidRPr="002C227C" w:rsidRDefault="00FA7E04" w:rsidP="00B27566">
                  <w:pPr>
                    <w:widowControl/>
                    <w:suppressAutoHyphens w:val="0"/>
                    <w:spacing w:before="40" w:after="40"/>
                    <w:jc w:val="both"/>
                    <w:rPr>
                      <w:rFonts w:ascii="Trebuchet MS" w:hAnsi="Trebuchet MS"/>
                      <w:kern w:val="0"/>
                      <w:lang w:eastAsia="it-IT"/>
                    </w:rPr>
                  </w:pPr>
                </w:p>
              </w:tc>
              <w:tc>
                <w:tcPr>
                  <w:tcW w:w="411" w:type="dxa"/>
                  <w:tcBorders>
                    <w:top w:val="nil"/>
                    <w:left w:val="nil"/>
                    <w:bottom w:val="nil"/>
                    <w:right w:val="nil"/>
                  </w:tcBorders>
                </w:tcPr>
                <w:p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w:t>
                  </w:r>
                </w:p>
              </w:tc>
              <w:tc>
                <w:tcPr>
                  <w:tcW w:w="2947" w:type="dxa"/>
                  <w:gridSpan w:val="3"/>
                  <w:tcBorders>
                    <w:top w:val="nil"/>
                    <w:left w:val="nil"/>
                    <w:bottom w:val="dotted" w:sz="4" w:space="0" w:color="auto"/>
                    <w:right w:val="nil"/>
                  </w:tcBorders>
                </w:tcPr>
                <w:p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rsidTr="00B27566">
              <w:tc>
                <w:tcPr>
                  <w:tcW w:w="417" w:type="dxa"/>
                  <w:tcBorders>
                    <w:top w:val="nil"/>
                    <w:left w:val="nil"/>
                    <w:bottom w:val="nil"/>
                    <w:right w:val="nil"/>
                  </w:tcBorders>
                </w:tcPr>
                <w:p w:rsidR="00FA7E04" w:rsidRPr="002C227C" w:rsidRDefault="00FA7E04" w:rsidP="00B27566">
                  <w:pPr>
                    <w:widowControl/>
                    <w:suppressAutoHyphens w:val="0"/>
                    <w:spacing w:before="40" w:after="40"/>
                    <w:jc w:val="both"/>
                    <w:rPr>
                      <w:rFonts w:ascii="Trebuchet MS" w:hAnsi="Trebuchet MS"/>
                      <w:kern w:val="0"/>
                      <w:lang w:eastAsia="it-IT"/>
                    </w:rPr>
                  </w:pPr>
                </w:p>
              </w:tc>
              <w:tc>
                <w:tcPr>
                  <w:tcW w:w="8512" w:type="dxa"/>
                  <w:gridSpan w:val="10"/>
                  <w:tcBorders>
                    <w:top w:val="nil"/>
                    <w:left w:val="nil"/>
                    <w:bottom w:val="nil"/>
                    <w:right w:val="nil"/>
                  </w:tcBorders>
                </w:tcPr>
                <w:p w:rsidR="00FA7E04" w:rsidRDefault="00FA7E04" w:rsidP="00B27566">
                  <w:pPr>
                    <w:widowControl/>
                    <w:suppressAutoHyphens w:val="0"/>
                    <w:spacing w:before="40" w:after="40"/>
                    <w:ind w:right="249"/>
                    <w:jc w:val="both"/>
                    <w:rPr>
                      <w:rFonts w:ascii="Trebuchet MS" w:hAnsi="Trebuchet MS"/>
                      <w:kern w:val="0"/>
                      <w:lang w:eastAsia="it-IT"/>
                    </w:rPr>
                  </w:pPr>
                  <w:r w:rsidRPr="002C227C">
                    <w:rPr>
                      <w:rFonts w:ascii="Trebuchet MS" w:hAnsi="Trebuchet MS"/>
                      <w:kern w:val="0"/>
                      <w:lang w:eastAsia="it-IT"/>
                    </w:rPr>
                    <w:t>autorizzando espressamente la stazione appaltante all’utilizzo di questo mezzo di comunicazione;</w:t>
                  </w:r>
                </w:p>
                <w:p w:rsidR="00FA7E04" w:rsidRPr="002C227C" w:rsidRDefault="00FA7E04" w:rsidP="00B27566">
                  <w:pPr>
                    <w:widowControl/>
                    <w:suppressAutoHyphens w:val="0"/>
                    <w:spacing w:before="40" w:after="40"/>
                    <w:jc w:val="both"/>
                    <w:rPr>
                      <w:rFonts w:ascii="Trebuchet MS" w:hAnsi="Trebuchet MS"/>
                      <w:kern w:val="0"/>
                      <w:lang w:eastAsia="it-IT"/>
                    </w:rPr>
                  </w:pPr>
                </w:p>
              </w:tc>
            </w:tr>
          </w:tbl>
          <w:p w:rsidR="00FA7E04" w:rsidRPr="002C227C" w:rsidRDefault="00FA7E04" w:rsidP="00FA7E04">
            <w:pPr>
              <w:widowControl/>
              <w:suppressAutoHyphens w:val="0"/>
              <w:ind w:left="283" w:hanging="340"/>
              <w:jc w:val="both"/>
              <w:rPr>
                <w:rFonts w:ascii="Trebuchet MS" w:hAnsi="Trebuchet MS"/>
                <w:kern w:val="0"/>
                <w:lang w:eastAsia="it-IT"/>
              </w:rPr>
            </w:pPr>
            <w:r w:rsidRPr="002C227C">
              <w:rPr>
                <w:rFonts w:ascii="Trebuchet MS" w:hAnsi="Trebuchet MS"/>
                <w:kern w:val="0"/>
                <w:lang w:eastAsia="it-IT"/>
              </w:rPr>
              <w:fldChar w:fldCharType="begin">
                <w:ffData>
                  <w:name w:val="Controllo41"/>
                  <w:enabled/>
                  <w:calcOnExit w:val="0"/>
                  <w:checkBox>
                    <w:sizeAuto/>
                    <w:default w:val="0"/>
                  </w:checkBox>
                </w:ffData>
              </w:fldChar>
            </w:r>
            <w:r w:rsidRPr="002C227C">
              <w:rPr>
                <w:rFonts w:ascii="Trebuchet MS" w:hAnsi="Trebuchet MS"/>
                <w:kern w:val="0"/>
                <w:lang w:eastAsia="it-IT"/>
              </w:rPr>
              <w:instrText xml:space="preserve"> FORMCHECKBOX </w:instrText>
            </w:r>
            <w:r w:rsidR="00756D1F">
              <w:rPr>
                <w:rFonts w:ascii="Trebuchet MS" w:hAnsi="Trebuchet MS"/>
                <w:kern w:val="0"/>
                <w:lang w:eastAsia="it-IT"/>
              </w:rPr>
            </w:r>
            <w:r w:rsidR="00756D1F">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 xml:space="preserve">- quale </w:t>
            </w:r>
            <w:r w:rsidRPr="002C227C">
              <w:rPr>
                <w:rFonts w:ascii="Trebuchet MS" w:hAnsi="Trebuchet MS"/>
                <w:b/>
                <w:kern w:val="0"/>
                <w:lang w:eastAsia="it-IT"/>
              </w:rPr>
              <w:t xml:space="preserve">MANDANTE </w:t>
            </w:r>
            <w:r w:rsidRPr="002C227C">
              <w:rPr>
                <w:rFonts w:ascii="Trebuchet MS" w:hAnsi="Trebuchet MS"/>
                <w:kern w:val="0"/>
                <w:lang w:eastAsia="it-IT"/>
              </w:rPr>
              <w:t>di RTI di accettare che tutte le comunicazioni relative alla presente procedura siano inviate al mandatario all’indirizzo di posta elettronica certificata indicata dallo stesso mandatario</w:t>
            </w:r>
          </w:p>
          <w:p w:rsidR="00FA7E04" w:rsidRDefault="00FA7E04" w:rsidP="00D25C26">
            <w:pPr>
              <w:widowControl/>
              <w:suppressAutoHyphens w:val="0"/>
              <w:jc w:val="both"/>
              <w:rPr>
                <w:rFonts w:ascii="Trebuchet MS" w:hAnsi="Trebuchet MS"/>
                <w:kern w:val="0"/>
                <w:lang w:eastAsia="it-IT"/>
              </w:rPr>
            </w:pPr>
          </w:p>
          <w:p w:rsidR="007911AC" w:rsidRPr="00F0624E" w:rsidRDefault="007911AC" w:rsidP="00D25C26">
            <w:pPr>
              <w:widowControl/>
              <w:suppressAutoHyphens w:val="0"/>
              <w:jc w:val="both"/>
              <w:rPr>
                <w:rFonts w:ascii="Trebuchet MS" w:hAnsi="Trebuchet MS"/>
                <w:kern w:val="0"/>
                <w:lang w:eastAsia="it-IT"/>
              </w:rPr>
            </w:pPr>
          </w:p>
        </w:tc>
      </w:tr>
    </w:tbl>
    <w:p w:rsidR="00FA7E04" w:rsidRDefault="00FA7E04" w:rsidP="00FA7E04">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tab/>
      </w:r>
      <w:r w:rsidR="007911AC">
        <w:rPr>
          <w:rFonts w:eastAsia="Calibri"/>
          <w:kern w:val="0"/>
          <w:sz w:val="22"/>
          <w:szCs w:val="22"/>
          <w:lang w:eastAsia="en-US"/>
        </w:rPr>
        <w:t>L</w:t>
      </w:r>
      <w:r w:rsidRPr="00FF2E62">
        <w:rPr>
          <w:rFonts w:ascii="Trebuchet MS" w:hAnsi="Trebuchet MS"/>
          <w:b/>
          <w:bCs/>
          <w:iCs/>
          <w:kern w:val="0"/>
          <w:lang w:eastAsia="it-IT"/>
        </w:rPr>
        <w:t>.</w:t>
      </w:r>
      <w:r>
        <w:rPr>
          <w:rFonts w:ascii="Trebuchet MS" w:hAnsi="Trebuchet MS"/>
          <w:b/>
          <w:bCs/>
          <w:iCs/>
          <w:kern w:val="0"/>
          <w:lang w:eastAsia="it-IT"/>
        </w:rPr>
        <w:t xml:space="preserve"> DIRITTO DI ACCESSO ALLE OF</w:t>
      </w:r>
      <w:r w:rsidR="00565184">
        <w:rPr>
          <w:rFonts w:ascii="Trebuchet MS" w:hAnsi="Trebuchet MS"/>
          <w:b/>
          <w:bCs/>
          <w:iCs/>
          <w:kern w:val="0"/>
          <w:lang w:eastAsia="it-IT"/>
        </w:rPr>
        <w:t>FERTE, ALLE GIUSTIFICAZIONI E AL</w:t>
      </w:r>
      <w:r>
        <w:rPr>
          <w:rFonts w:ascii="Trebuchet MS" w:hAnsi="Trebuchet MS"/>
          <w:b/>
          <w:bCs/>
          <w:iCs/>
          <w:kern w:val="0"/>
          <w:lang w:eastAsia="it-IT"/>
        </w:rPr>
        <w:t>LE DICHIARAZIONI RESE IN SEDE DI GARA</w:t>
      </w:r>
    </w:p>
    <w:p w:rsidR="00FA7E04" w:rsidRDefault="00FA7E04" w:rsidP="00FA7E04">
      <w:pPr>
        <w:widowControl/>
        <w:suppressAutoHyphens w:val="0"/>
        <w:ind w:left="284" w:hanging="284"/>
        <w:jc w:val="center"/>
        <w:rPr>
          <w:rFonts w:ascii="Avenir Next" w:eastAsia="Calibri" w:hAnsi="Avenir Next"/>
          <w:kern w:val="0"/>
          <w:sz w:val="22"/>
          <w:szCs w:val="22"/>
          <w:lang w:eastAsia="en-US"/>
        </w:rPr>
      </w:pPr>
    </w:p>
    <w:p w:rsidR="00FA7E04" w:rsidRPr="00CF54C5" w:rsidRDefault="00FA7E04" w:rsidP="00FA7E04">
      <w:pPr>
        <w:widowControl/>
        <w:suppressAutoHyphens w:val="0"/>
        <w:jc w:val="center"/>
        <w:rPr>
          <w:rFonts w:ascii="Trebuchet MS" w:hAnsi="Trebuchet MS"/>
          <w:b/>
          <w:kern w:val="0"/>
          <w:lang w:eastAsia="it-IT"/>
        </w:rPr>
      </w:pPr>
      <w:r w:rsidRPr="00CF54C5">
        <w:rPr>
          <w:rFonts w:ascii="Trebuchet MS" w:hAnsi="Trebuchet MS"/>
          <w:b/>
          <w:kern w:val="0"/>
          <w:lang w:eastAsia="it-IT"/>
        </w:rPr>
        <w:t xml:space="preserve">DICHIARA </w:t>
      </w:r>
      <w:r w:rsidRPr="009F1096">
        <w:rPr>
          <w:rFonts w:ascii="Trebuchet MS" w:hAnsi="Trebuchet MS"/>
          <w:b/>
          <w:kern w:val="0"/>
          <w:lang w:eastAsia="it-IT"/>
        </w:rPr>
        <w:t xml:space="preserve">INFINE </w:t>
      </w:r>
    </w:p>
    <w:p w:rsidR="00FA7E04" w:rsidRDefault="00FA7E04" w:rsidP="00FA7E04">
      <w:pPr>
        <w:widowControl/>
        <w:suppressAutoHyphens w:val="0"/>
        <w:jc w:val="center"/>
        <w:rPr>
          <w:rFonts w:ascii="Trebuchet MS" w:hAnsi="Trebuchet MS"/>
          <w:i/>
          <w:kern w:val="0"/>
          <w:u w:val="single"/>
          <w:lang w:eastAsia="it-IT"/>
        </w:rPr>
      </w:pPr>
    </w:p>
    <w:p w:rsidR="00FA7E04" w:rsidRDefault="00FA7E04" w:rsidP="00FA7E04">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rsidR="00FA7E04" w:rsidRDefault="00FA7E04" w:rsidP="00EA3470">
      <w:pPr>
        <w:widowControl/>
        <w:tabs>
          <w:tab w:val="left" w:pos="1068"/>
        </w:tabs>
        <w:suppressAutoHyphens w:val="0"/>
        <w:spacing w:before="120" w:after="120"/>
        <w:ind w:left="284" w:hanging="284"/>
        <w:jc w:val="center"/>
        <w:rPr>
          <w:b/>
          <w:kern w:val="0"/>
          <w:sz w:val="22"/>
          <w:szCs w:val="22"/>
          <w:lang w:eastAsia="it-IT"/>
        </w:rPr>
      </w:pPr>
    </w:p>
    <w:tbl>
      <w:tblPr>
        <w:tblStyle w:val="Grigliatabella"/>
        <w:tblW w:w="0" w:type="auto"/>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9179"/>
      </w:tblGrid>
      <w:tr w:rsidR="00565184" w:rsidTr="008420A3">
        <w:tc>
          <w:tcPr>
            <w:tcW w:w="709" w:type="dxa"/>
          </w:tcPr>
          <w:p w:rsidR="00565184" w:rsidRPr="00565184" w:rsidRDefault="007911AC" w:rsidP="00565184">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lastRenderedPageBreak/>
              <w:t>49.</w:t>
            </w:r>
          </w:p>
        </w:tc>
        <w:tc>
          <w:tcPr>
            <w:tcW w:w="9179" w:type="dxa"/>
          </w:tcPr>
          <w:p w:rsidR="00565184" w:rsidRPr="00565184" w:rsidRDefault="00565184" w:rsidP="00565184">
            <w:pPr>
              <w:widowControl/>
              <w:tabs>
                <w:tab w:val="left" w:pos="1068"/>
              </w:tabs>
              <w:suppressAutoHyphens w:val="0"/>
              <w:ind w:left="459" w:hanging="425"/>
              <w:jc w:val="both"/>
              <w:rPr>
                <w:rFonts w:ascii="Trebuchet MS" w:hAnsi="Trebuchet MS"/>
                <w:kern w:val="0"/>
                <w:lang w:eastAsia="it-IT"/>
              </w:rPr>
            </w:pPr>
            <w:r w:rsidRPr="002C227C">
              <w:rPr>
                <w:rFonts w:ascii="Trebuchet MS" w:hAnsi="Trebuchet MS"/>
                <w:kern w:val="0"/>
                <w:lang w:eastAsia="it-IT"/>
              </w:rPr>
              <w:fldChar w:fldCharType="begin">
                <w:ffData>
                  <w:name w:val="Controllo26"/>
                  <w:enabled/>
                  <w:calcOnExit w:val="0"/>
                  <w:checkBox>
                    <w:sizeAuto/>
                    <w:default w:val="0"/>
                  </w:checkBox>
                </w:ffData>
              </w:fldChar>
            </w:r>
            <w:r w:rsidRPr="002C227C">
              <w:rPr>
                <w:rFonts w:ascii="Trebuchet MS" w:hAnsi="Trebuchet MS"/>
                <w:kern w:val="0"/>
                <w:lang w:eastAsia="it-IT"/>
              </w:rPr>
              <w:instrText xml:space="preserve"> FORMCHECKBOX </w:instrText>
            </w:r>
            <w:r w:rsidR="00756D1F">
              <w:rPr>
                <w:rFonts w:ascii="Trebuchet MS" w:hAnsi="Trebuchet MS"/>
                <w:kern w:val="0"/>
                <w:lang w:eastAsia="it-IT"/>
              </w:rPr>
            </w:r>
            <w:r w:rsidR="00756D1F">
              <w:rPr>
                <w:rFonts w:ascii="Trebuchet MS" w:hAnsi="Trebuchet MS"/>
                <w:kern w:val="0"/>
                <w:lang w:eastAsia="it-IT"/>
              </w:rPr>
              <w:fldChar w:fldCharType="separate"/>
            </w:r>
            <w:r w:rsidRPr="002C227C">
              <w:rPr>
                <w:rFonts w:ascii="Trebuchet MS" w:hAnsi="Trebuchet MS"/>
                <w:kern w:val="0"/>
                <w:lang w:eastAsia="it-IT"/>
              </w:rPr>
              <w:fldChar w:fldCharType="end"/>
            </w:r>
            <w:r w:rsidRPr="00565184">
              <w:rPr>
                <w:kern w:val="0"/>
                <w:lang w:eastAsia="it-IT"/>
              </w:rPr>
              <w:t xml:space="preserve"> </w:t>
            </w:r>
            <w:r>
              <w:rPr>
                <w:kern w:val="0"/>
                <w:lang w:eastAsia="it-IT"/>
              </w:rPr>
              <w:t xml:space="preserve">  </w:t>
            </w:r>
            <w:r w:rsidRPr="00565184">
              <w:rPr>
                <w:rFonts w:ascii="Trebuchet MS" w:hAnsi="Trebuchet MS"/>
                <w:kern w:val="0"/>
                <w:lang w:eastAsia="it-IT"/>
              </w:rPr>
              <w:t xml:space="preserve">di </w:t>
            </w:r>
            <w:r w:rsidRPr="00565184">
              <w:rPr>
                <w:rFonts w:ascii="Trebuchet MS" w:hAnsi="Trebuchet MS"/>
                <w:iCs/>
                <w:kern w:val="0"/>
                <w:lang w:eastAsia="it-IT"/>
              </w:rPr>
              <w:t>autorizzare</w:t>
            </w:r>
            <w:r w:rsidRPr="00565184">
              <w:rPr>
                <w:rFonts w:ascii="Trebuchet MS" w:hAnsi="Trebuchet MS"/>
                <w:kern w:val="0"/>
                <w:lang w:eastAsia="it-IT"/>
              </w:rPr>
              <w:t xml:space="preserve"> il diritto di accesso alle informazioni fornite nell’ambito delle offerte ovvero a giustificazione delle medesime</w:t>
            </w:r>
          </w:p>
          <w:p w:rsidR="00565184" w:rsidRDefault="00565184" w:rsidP="00565184">
            <w:pPr>
              <w:widowControl/>
              <w:tabs>
                <w:tab w:val="left" w:pos="1068"/>
              </w:tabs>
              <w:suppressAutoHyphens w:val="0"/>
              <w:jc w:val="both"/>
              <w:rPr>
                <w:rFonts w:ascii="Trebuchet MS" w:hAnsi="Trebuchet MS"/>
                <w:kern w:val="0"/>
                <w:lang w:eastAsia="it-IT"/>
              </w:rPr>
            </w:pPr>
          </w:p>
          <w:p w:rsidR="00565184" w:rsidRPr="00565184" w:rsidRDefault="00565184" w:rsidP="00565184">
            <w:pPr>
              <w:widowControl/>
              <w:tabs>
                <w:tab w:val="left" w:pos="1068"/>
              </w:tabs>
              <w:suppressAutoHyphens w:val="0"/>
              <w:jc w:val="both"/>
              <w:rPr>
                <w:rFonts w:ascii="Trebuchet MS" w:hAnsi="Trebuchet MS"/>
                <w:b/>
                <w:i/>
                <w:kern w:val="0"/>
                <w:lang w:eastAsia="it-IT"/>
              </w:rPr>
            </w:pPr>
            <w:r w:rsidRPr="00565184">
              <w:rPr>
                <w:rFonts w:ascii="Trebuchet MS" w:hAnsi="Trebuchet MS"/>
                <w:b/>
                <w:i/>
                <w:kern w:val="0"/>
                <w:lang w:eastAsia="it-IT"/>
              </w:rPr>
              <w:t>ovvero/in alternativa</w:t>
            </w:r>
          </w:p>
          <w:p w:rsidR="00565184" w:rsidRPr="00565184" w:rsidRDefault="00565184" w:rsidP="00565184">
            <w:pPr>
              <w:widowControl/>
              <w:tabs>
                <w:tab w:val="left" w:pos="1068"/>
              </w:tabs>
              <w:suppressAutoHyphens w:val="0"/>
              <w:jc w:val="both"/>
              <w:rPr>
                <w:rFonts w:ascii="Trebuchet MS" w:hAnsi="Trebuchet MS"/>
                <w:b/>
                <w:kern w:val="0"/>
                <w:lang w:eastAsia="it-IT"/>
              </w:rPr>
            </w:pPr>
          </w:p>
          <w:p w:rsidR="00565184" w:rsidRPr="00565184" w:rsidRDefault="00565184" w:rsidP="00565184">
            <w:pPr>
              <w:widowControl/>
              <w:tabs>
                <w:tab w:val="left" w:pos="1068"/>
              </w:tabs>
              <w:suppressAutoHyphens w:val="0"/>
              <w:ind w:left="459" w:hanging="425"/>
              <w:jc w:val="both"/>
              <w:rPr>
                <w:rFonts w:ascii="Trebuchet MS" w:hAnsi="Trebuchet MS"/>
                <w:kern w:val="0"/>
                <w:lang w:eastAsia="it-IT"/>
              </w:rPr>
            </w:pPr>
            <w:r w:rsidRPr="00565184">
              <w:rPr>
                <w:rFonts w:ascii="Trebuchet MS" w:hAnsi="Trebuchet MS"/>
                <w:kern w:val="0"/>
                <w:lang w:eastAsia="it-IT"/>
              </w:rPr>
              <w:fldChar w:fldCharType="begin">
                <w:ffData>
                  <w:name w:val="Controllo26"/>
                  <w:enabled/>
                  <w:calcOnExit w:val="0"/>
                  <w:checkBox>
                    <w:sizeAuto/>
                    <w:default w:val="0"/>
                  </w:checkBox>
                </w:ffData>
              </w:fldChar>
            </w:r>
            <w:r w:rsidRPr="00565184">
              <w:rPr>
                <w:rFonts w:ascii="Trebuchet MS" w:hAnsi="Trebuchet MS"/>
                <w:kern w:val="0"/>
                <w:lang w:eastAsia="it-IT"/>
              </w:rPr>
              <w:instrText xml:space="preserve"> FORMCHECKBOX </w:instrText>
            </w:r>
            <w:r w:rsidR="00756D1F">
              <w:rPr>
                <w:rFonts w:ascii="Trebuchet MS" w:hAnsi="Trebuchet MS"/>
                <w:kern w:val="0"/>
                <w:lang w:eastAsia="it-IT"/>
              </w:rPr>
            </w:r>
            <w:r w:rsidR="00756D1F">
              <w:rPr>
                <w:rFonts w:ascii="Trebuchet MS" w:hAnsi="Trebuchet MS"/>
                <w:kern w:val="0"/>
                <w:lang w:eastAsia="it-IT"/>
              </w:rPr>
              <w:fldChar w:fldCharType="separate"/>
            </w:r>
            <w:r w:rsidRPr="00565184">
              <w:rPr>
                <w:rFonts w:ascii="Trebuchet MS" w:hAnsi="Trebuchet MS"/>
                <w:kern w:val="0"/>
                <w:lang w:eastAsia="it-IT"/>
              </w:rPr>
              <w:fldChar w:fldCharType="end"/>
            </w:r>
            <w:r>
              <w:rPr>
                <w:rFonts w:ascii="Trebuchet MS" w:hAnsi="Trebuchet MS"/>
                <w:kern w:val="0"/>
                <w:lang w:eastAsia="it-IT"/>
              </w:rPr>
              <w:t xml:space="preserve">  </w:t>
            </w:r>
            <w:r w:rsidRPr="00565184">
              <w:rPr>
                <w:rFonts w:ascii="Trebuchet MS" w:hAnsi="Trebuchet MS"/>
                <w:kern w:val="0"/>
                <w:lang w:eastAsia="it-IT"/>
              </w:rPr>
              <w:t>di non autorizzare il diritto di accesso limitatamente alle informazioni fornite nell’ambito delle eventuali giustificazioni presentate ai fini della valutazione di congruità delle offerte, per le seguenti espresse motivazioni:</w:t>
            </w:r>
          </w:p>
          <w:p w:rsidR="00565184" w:rsidRDefault="00A34117" w:rsidP="00565184">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w:t>
            </w:r>
          </w:p>
          <w:p w:rsidR="00A34117" w:rsidRDefault="00A34117" w:rsidP="00565184">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w:t>
            </w:r>
          </w:p>
          <w:p w:rsidR="00A34117" w:rsidRDefault="00A34117" w:rsidP="00565184">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w:t>
            </w:r>
          </w:p>
          <w:p w:rsidR="00D36381" w:rsidRDefault="00A34117" w:rsidP="00A34117">
            <w:pPr>
              <w:widowControl/>
              <w:tabs>
                <w:tab w:val="left" w:pos="1068"/>
              </w:tabs>
              <w:suppressAutoHyphens w:val="0"/>
              <w:jc w:val="both"/>
              <w:rPr>
                <w:rFonts w:ascii="Trebuchet MS" w:hAnsi="Trebuchet MS"/>
                <w:kern w:val="0"/>
                <w:lang w:eastAsia="it-IT"/>
              </w:rPr>
            </w:pPr>
            <w:r w:rsidRPr="00A34117">
              <w:rPr>
                <w:rFonts w:ascii="Trebuchet MS" w:hAnsi="Trebuchet MS"/>
                <w:kern w:val="0"/>
                <w:lang w:eastAsia="it-IT"/>
              </w:rPr>
              <w:t xml:space="preserve">N.B. Si evidenzia che qualora il concorrente intenda negare il diritto di accesso, dovrà produrre </w:t>
            </w:r>
            <w:r w:rsidRPr="00D36381">
              <w:rPr>
                <w:rFonts w:ascii="Trebuchet MS" w:hAnsi="Trebuchet MS"/>
                <w:kern w:val="0"/>
                <w:u w:val="single"/>
                <w:lang w:eastAsia="it-IT"/>
              </w:rPr>
              <w:t>una motivata e comprovata dichiarazione circa il fatto che tali informazioni costituiscono segreti tecnici e commerciali</w:t>
            </w:r>
            <w:r w:rsidR="00D36381">
              <w:rPr>
                <w:rFonts w:ascii="Trebuchet MS" w:hAnsi="Trebuchet MS"/>
                <w:kern w:val="0"/>
                <w:lang w:eastAsia="it-IT"/>
              </w:rPr>
              <w:t>.</w:t>
            </w:r>
          </w:p>
          <w:p w:rsidR="00505038" w:rsidRDefault="00D36381" w:rsidP="00A34117">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i</w:t>
            </w:r>
            <w:r w:rsidR="00A34117" w:rsidRPr="00A34117">
              <w:rPr>
                <w:rFonts w:ascii="Trebuchet MS" w:hAnsi="Trebuchet MS"/>
                <w:kern w:val="0"/>
                <w:lang w:eastAsia="it-IT"/>
              </w:rPr>
              <w:t>n caso di diniego d’accesso dovranno pertanto essere espressamente individuate le specifiche parti sottratti all’accesso, indicandone per ciascuna l’esatta motivazione</w:t>
            </w:r>
            <w:r>
              <w:rPr>
                <w:rFonts w:ascii="Trebuchet MS" w:hAnsi="Trebuchet MS"/>
                <w:kern w:val="0"/>
                <w:lang w:eastAsia="it-IT"/>
              </w:rPr>
              <w:t xml:space="preserve">. </w:t>
            </w:r>
          </w:p>
          <w:p w:rsidR="00505038" w:rsidRDefault="00505038" w:rsidP="00A34117">
            <w:pPr>
              <w:widowControl/>
              <w:tabs>
                <w:tab w:val="left" w:pos="1068"/>
              </w:tabs>
              <w:suppressAutoHyphens w:val="0"/>
              <w:jc w:val="both"/>
              <w:rPr>
                <w:rFonts w:ascii="Trebuchet MS" w:hAnsi="Trebuchet MS"/>
                <w:kern w:val="0"/>
                <w:lang w:eastAsia="it-IT"/>
              </w:rPr>
            </w:pPr>
          </w:p>
          <w:p w:rsidR="00D36381" w:rsidRDefault="00D36381" w:rsidP="00A34117">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 xml:space="preserve">All’uopo il concorrente </w:t>
            </w:r>
            <w:r w:rsidR="00505038" w:rsidRPr="00505038">
              <w:rPr>
                <w:rFonts w:ascii="Trebuchet MS" w:hAnsi="Trebuchet MS"/>
                <w:b/>
                <w:kern w:val="0"/>
                <w:lang w:eastAsia="it-IT"/>
              </w:rPr>
              <w:t>ALLEGA</w:t>
            </w:r>
            <w:r>
              <w:rPr>
                <w:rFonts w:ascii="Trebuchet MS" w:hAnsi="Trebuchet MS"/>
                <w:kern w:val="0"/>
                <w:lang w:eastAsia="it-IT"/>
              </w:rPr>
              <w:t xml:space="preserve"> nelle rispettive buste (amministrativa – tecnica – economica) copia oscurata delle stesse.</w:t>
            </w:r>
          </w:p>
          <w:p w:rsidR="00A34117" w:rsidRDefault="00505038" w:rsidP="00A34117">
            <w:pPr>
              <w:widowControl/>
              <w:tabs>
                <w:tab w:val="left" w:pos="1068"/>
              </w:tabs>
              <w:suppressAutoHyphens w:val="0"/>
              <w:jc w:val="both"/>
              <w:rPr>
                <w:rFonts w:ascii="Trebuchet MS" w:hAnsi="Trebuchet MS"/>
                <w:bCs/>
                <w:kern w:val="0"/>
                <w:lang w:eastAsia="it-IT"/>
              </w:rPr>
            </w:pPr>
            <w:r w:rsidRPr="00505038">
              <w:rPr>
                <w:rFonts w:ascii="Trebuchet MS" w:hAnsi="Trebuchet MS"/>
                <w:b/>
                <w:bCs/>
                <w:kern w:val="0"/>
                <w:u w:val="single"/>
                <w:lang w:eastAsia="it-IT"/>
              </w:rPr>
              <w:t>I</w:t>
            </w:r>
            <w:r w:rsidR="00A34117" w:rsidRPr="00505038">
              <w:rPr>
                <w:rFonts w:ascii="Trebuchet MS" w:hAnsi="Trebuchet MS"/>
                <w:b/>
                <w:bCs/>
                <w:kern w:val="0"/>
                <w:u w:val="single"/>
                <w:lang w:eastAsia="it-IT"/>
              </w:rPr>
              <w:t>n mancanza di tali individuazione/specificazioni/motivazioni</w:t>
            </w:r>
            <w:r w:rsidRPr="00505038">
              <w:rPr>
                <w:rFonts w:ascii="Trebuchet MS" w:hAnsi="Trebuchet MS"/>
                <w:b/>
                <w:bCs/>
                <w:kern w:val="0"/>
                <w:u w:val="single"/>
                <w:lang w:eastAsia="it-IT"/>
              </w:rPr>
              <w:t xml:space="preserve"> e di copia oscurata</w:t>
            </w:r>
            <w:r w:rsidR="00A34117" w:rsidRPr="00505038">
              <w:rPr>
                <w:rFonts w:ascii="Trebuchet MS" w:hAnsi="Trebuchet MS"/>
                <w:b/>
                <w:bCs/>
                <w:kern w:val="0"/>
                <w:u w:val="single"/>
                <w:lang w:eastAsia="it-IT"/>
              </w:rPr>
              <w:t xml:space="preserve"> l’accesso si intende autorizzato</w:t>
            </w:r>
            <w:r w:rsidR="00A34117" w:rsidRPr="00A34117">
              <w:rPr>
                <w:rFonts w:ascii="Trebuchet MS" w:hAnsi="Trebuchet MS"/>
                <w:bCs/>
                <w:kern w:val="0"/>
                <w:lang w:eastAsia="it-IT"/>
              </w:rPr>
              <w:t>.</w:t>
            </w:r>
          </w:p>
          <w:p w:rsidR="00D36381" w:rsidRPr="00A34117" w:rsidRDefault="00D36381" w:rsidP="00A34117">
            <w:pPr>
              <w:widowControl/>
              <w:tabs>
                <w:tab w:val="left" w:pos="1068"/>
              </w:tabs>
              <w:suppressAutoHyphens w:val="0"/>
              <w:jc w:val="both"/>
              <w:rPr>
                <w:rFonts w:ascii="Trebuchet MS" w:hAnsi="Trebuchet MS"/>
                <w:bCs/>
                <w:kern w:val="0"/>
                <w:lang w:eastAsia="it-IT"/>
              </w:rPr>
            </w:pPr>
          </w:p>
          <w:p w:rsidR="00A34117" w:rsidRDefault="00A34117" w:rsidP="00A34117">
            <w:pPr>
              <w:widowControl/>
              <w:tabs>
                <w:tab w:val="left" w:pos="1068"/>
              </w:tabs>
              <w:suppressAutoHyphens w:val="0"/>
              <w:jc w:val="both"/>
              <w:rPr>
                <w:rFonts w:ascii="Trebuchet MS" w:hAnsi="Trebuchet MS"/>
                <w:kern w:val="0"/>
                <w:lang w:eastAsia="it-IT"/>
              </w:rPr>
            </w:pPr>
            <w:r w:rsidRPr="00A34117">
              <w:rPr>
                <w:rFonts w:ascii="Trebuchet MS" w:hAnsi="Trebuchet MS"/>
                <w:kern w:val="0"/>
                <w:lang w:eastAsia="it-IT"/>
              </w:rPr>
              <w:t>Non verranno tenute in considerazioni dichiarazioni generiche e tali da comportare diniego all’intera offerta tecnica.</w:t>
            </w:r>
          </w:p>
          <w:p w:rsidR="00505038" w:rsidRPr="00A34117" w:rsidRDefault="00505038" w:rsidP="00A34117">
            <w:pPr>
              <w:widowControl/>
              <w:tabs>
                <w:tab w:val="left" w:pos="1068"/>
              </w:tabs>
              <w:suppressAutoHyphens w:val="0"/>
              <w:jc w:val="both"/>
              <w:rPr>
                <w:rFonts w:ascii="Trebuchet MS" w:hAnsi="Trebuchet MS"/>
                <w:kern w:val="0"/>
                <w:lang w:eastAsia="it-IT"/>
              </w:rPr>
            </w:pPr>
          </w:p>
          <w:p w:rsidR="00A34117" w:rsidRDefault="00A34117" w:rsidP="00A34117">
            <w:pPr>
              <w:widowControl/>
              <w:tabs>
                <w:tab w:val="left" w:pos="1068"/>
              </w:tabs>
              <w:suppressAutoHyphens w:val="0"/>
              <w:jc w:val="both"/>
              <w:rPr>
                <w:rFonts w:ascii="Trebuchet MS" w:hAnsi="Trebuchet MS"/>
                <w:kern w:val="0"/>
                <w:lang w:eastAsia="it-IT"/>
              </w:rPr>
            </w:pPr>
            <w:r w:rsidRPr="00A34117">
              <w:rPr>
                <w:rFonts w:ascii="Trebuchet MS" w:hAnsi="Trebuchet MS"/>
                <w:kern w:val="0"/>
                <w:lang w:eastAsia="it-IT"/>
              </w:rPr>
              <w:t xml:space="preserve">Con la presente disposizione di gara si intende assolto l’obbligo di comunicazione di cui all’art. 3 del D.P.R. 184/2006 </w:t>
            </w:r>
            <w:r w:rsidR="00505038">
              <w:rPr>
                <w:rFonts w:ascii="Trebuchet MS" w:hAnsi="Trebuchet MS"/>
                <w:kern w:val="0"/>
                <w:lang w:eastAsia="it-IT"/>
              </w:rPr>
              <w:t>(</w:t>
            </w:r>
            <w:r w:rsidR="00505038" w:rsidRPr="00505038">
              <w:rPr>
                <w:rFonts w:ascii="Trebuchet MS" w:hAnsi="Trebuchet MS"/>
                <w:b/>
                <w:i/>
                <w:kern w:val="0"/>
                <w:lang w:eastAsia="it-IT"/>
              </w:rPr>
              <w:t>Notifica ai controinteressati</w:t>
            </w:r>
            <w:r w:rsidR="00505038">
              <w:rPr>
                <w:rFonts w:ascii="Trebuchet MS" w:hAnsi="Trebuchet MS"/>
                <w:kern w:val="0"/>
                <w:lang w:eastAsia="it-IT"/>
              </w:rPr>
              <w:t xml:space="preserve">) </w:t>
            </w:r>
            <w:r w:rsidRPr="00A34117">
              <w:rPr>
                <w:rFonts w:ascii="Trebuchet MS" w:hAnsi="Trebuchet MS"/>
                <w:kern w:val="0"/>
                <w:lang w:eastAsia="it-IT"/>
              </w:rPr>
              <w:t>e con la sopraindicata specificazione da parte dell’impresa si intende esercitata la facoltà di cui al comma 2 del citato articolo</w:t>
            </w:r>
            <w:r w:rsidR="00505038">
              <w:rPr>
                <w:rFonts w:ascii="Trebuchet MS" w:hAnsi="Trebuchet MS"/>
                <w:kern w:val="0"/>
                <w:lang w:eastAsia="it-IT"/>
              </w:rPr>
              <w:t xml:space="preserve"> (</w:t>
            </w:r>
            <w:r w:rsidR="00505038" w:rsidRPr="00505038">
              <w:rPr>
                <w:rFonts w:ascii="Trebuchet MS" w:hAnsi="Trebuchet MS"/>
                <w:b/>
                <w:i/>
                <w:kern w:val="0"/>
                <w:lang w:eastAsia="it-IT"/>
              </w:rPr>
              <w:t>motivata opposizione</w:t>
            </w:r>
            <w:r w:rsidR="00505038">
              <w:rPr>
                <w:rFonts w:ascii="Trebuchet MS" w:hAnsi="Trebuchet MS"/>
                <w:kern w:val="0"/>
                <w:lang w:eastAsia="it-IT"/>
              </w:rPr>
              <w:t>)</w:t>
            </w:r>
            <w:r w:rsidRPr="00A34117">
              <w:rPr>
                <w:rFonts w:ascii="Trebuchet MS" w:hAnsi="Trebuchet MS"/>
                <w:kern w:val="0"/>
                <w:lang w:eastAsia="it-IT"/>
              </w:rPr>
              <w:t>.</w:t>
            </w:r>
          </w:p>
          <w:p w:rsidR="00505038" w:rsidRDefault="00505038" w:rsidP="00A34117">
            <w:pPr>
              <w:widowControl/>
              <w:tabs>
                <w:tab w:val="left" w:pos="1068"/>
              </w:tabs>
              <w:suppressAutoHyphens w:val="0"/>
              <w:jc w:val="both"/>
              <w:rPr>
                <w:rFonts w:ascii="Trebuchet MS" w:hAnsi="Trebuchet MS"/>
                <w:kern w:val="0"/>
                <w:lang w:eastAsia="it-IT"/>
              </w:rPr>
            </w:pPr>
          </w:p>
          <w:p w:rsidR="008420A3" w:rsidRDefault="00A34117" w:rsidP="00A34117">
            <w:pPr>
              <w:widowControl/>
              <w:tabs>
                <w:tab w:val="left" w:pos="1068"/>
              </w:tabs>
              <w:suppressAutoHyphens w:val="0"/>
              <w:jc w:val="both"/>
              <w:rPr>
                <w:rFonts w:ascii="Trebuchet MS" w:hAnsi="Trebuchet MS"/>
                <w:kern w:val="0"/>
                <w:lang w:eastAsia="it-IT"/>
              </w:rPr>
            </w:pPr>
            <w:r w:rsidRPr="00A34117">
              <w:rPr>
                <w:rFonts w:ascii="Trebuchet MS" w:hAnsi="Trebuchet MS"/>
                <w:kern w:val="0"/>
                <w:lang w:eastAsia="it-IT"/>
              </w:rPr>
              <w:t>Si precisa che la mancata indicazione di quanto indicato al suddetto punto non è causa di esclusione dalla gara</w:t>
            </w:r>
            <w:r w:rsidR="00505038">
              <w:rPr>
                <w:rFonts w:ascii="Trebuchet MS" w:hAnsi="Trebuchet MS"/>
                <w:kern w:val="0"/>
                <w:lang w:eastAsia="it-IT"/>
              </w:rPr>
              <w:t xml:space="preserve">. </w:t>
            </w:r>
          </w:p>
          <w:p w:rsidR="00A34117" w:rsidRPr="00505038" w:rsidRDefault="008420A3" w:rsidP="00A34117">
            <w:pPr>
              <w:widowControl/>
              <w:tabs>
                <w:tab w:val="left" w:pos="1068"/>
              </w:tabs>
              <w:suppressAutoHyphens w:val="0"/>
              <w:jc w:val="both"/>
              <w:rPr>
                <w:rFonts w:ascii="Trebuchet MS" w:hAnsi="Trebuchet MS"/>
                <w:b/>
                <w:kern w:val="0"/>
                <w:u w:val="single"/>
                <w:lang w:eastAsia="it-IT"/>
              </w:rPr>
            </w:pPr>
            <w:r>
              <w:rPr>
                <w:rFonts w:ascii="Trebuchet MS" w:hAnsi="Trebuchet MS"/>
                <w:kern w:val="0"/>
                <w:lang w:eastAsia="it-IT"/>
              </w:rPr>
              <w:t xml:space="preserve">Si precisa altresì che </w:t>
            </w:r>
            <w:r w:rsidRPr="008420A3">
              <w:rPr>
                <w:rFonts w:ascii="Trebuchet MS" w:hAnsi="Trebuchet MS"/>
                <w:b/>
                <w:kern w:val="0"/>
                <w:u w:val="single"/>
                <w:lang w:eastAsia="it-IT"/>
              </w:rPr>
              <w:t>l’omessa dichiarazione relativa all’accesso</w:t>
            </w:r>
            <w:r>
              <w:rPr>
                <w:rFonts w:ascii="Trebuchet MS" w:hAnsi="Trebuchet MS"/>
                <w:b/>
                <w:kern w:val="0"/>
                <w:u w:val="single"/>
                <w:lang w:eastAsia="it-IT"/>
              </w:rPr>
              <w:t xml:space="preserve"> agli atti </w:t>
            </w:r>
            <w:r w:rsidR="00A34117" w:rsidRPr="00505038">
              <w:rPr>
                <w:rFonts w:ascii="Trebuchet MS" w:hAnsi="Trebuchet MS"/>
                <w:b/>
                <w:kern w:val="0"/>
                <w:u w:val="single"/>
                <w:lang w:eastAsia="it-IT"/>
              </w:rPr>
              <w:t>equivale ad autorizzazione all’esercizio del diritto di accesso.</w:t>
            </w:r>
          </w:p>
          <w:p w:rsidR="0058282F" w:rsidRPr="007911AC" w:rsidRDefault="0058282F" w:rsidP="0058282F">
            <w:pPr>
              <w:widowControl/>
              <w:tabs>
                <w:tab w:val="left" w:pos="1068"/>
              </w:tabs>
              <w:suppressAutoHyphens w:val="0"/>
              <w:jc w:val="both"/>
              <w:rPr>
                <w:rFonts w:ascii="Trebuchet MS" w:hAnsi="Trebuchet MS"/>
                <w:kern w:val="0"/>
                <w:lang w:eastAsia="it-IT"/>
              </w:rPr>
            </w:pPr>
          </w:p>
          <w:p w:rsidR="0058282F" w:rsidRPr="007911AC" w:rsidRDefault="0058282F" w:rsidP="0058282F">
            <w:pPr>
              <w:widowControl/>
              <w:suppressAutoHyphens w:val="0"/>
              <w:spacing w:after="120"/>
              <w:jc w:val="both"/>
              <w:rPr>
                <w:rFonts w:ascii="Trebuchet MS" w:eastAsia="Calibri" w:hAnsi="Trebuchet MS" w:cs="Calibri"/>
                <w:kern w:val="0"/>
                <w:lang w:eastAsia="en-US"/>
              </w:rPr>
            </w:pPr>
            <w:r w:rsidRPr="007911AC">
              <w:rPr>
                <w:rFonts w:ascii="Trebuchet MS" w:eastAsia="Calibri" w:hAnsi="Trebuchet MS" w:cs="Calibri"/>
                <w:kern w:val="0"/>
                <w:lang w:eastAsia="en-US"/>
              </w:rPr>
              <w:t>L’accesso agli atti della procedura è assicurato in modalità digitale mediante acquisizione diretta dei dati e delle informazioni inseriti nelle piattaforme di e-</w:t>
            </w:r>
            <w:proofErr w:type="spellStart"/>
            <w:r w:rsidRPr="007911AC">
              <w:rPr>
                <w:rFonts w:ascii="Trebuchet MS" w:eastAsia="Calibri" w:hAnsi="Trebuchet MS" w:cs="Calibri"/>
                <w:kern w:val="0"/>
                <w:lang w:eastAsia="en-US"/>
              </w:rPr>
              <w:t>procurement</w:t>
            </w:r>
            <w:proofErr w:type="spellEnd"/>
            <w:r w:rsidRPr="007911AC">
              <w:rPr>
                <w:rFonts w:ascii="Trebuchet MS" w:eastAsia="Calibri" w:hAnsi="Trebuchet MS" w:cs="Calibri"/>
                <w:kern w:val="0"/>
                <w:lang w:eastAsia="en-US"/>
              </w:rPr>
              <w:t>, nel rispetto di quanto previsto dall’articolo 35 del Codice e dalle vigenti disposizioni in materia di diritto di accesso ai documenti amministrativi, secondo le modalità indicate all’articolo 36 del codice.</w:t>
            </w:r>
          </w:p>
          <w:p w:rsidR="0058282F" w:rsidRPr="0058282F" w:rsidRDefault="0058282F" w:rsidP="0058282F">
            <w:pPr>
              <w:widowControl/>
              <w:suppressAutoHyphens w:val="0"/>
              <w:spacing w:after="120"/>
              <w:jc w:val="both"/>
              <w:rPr>
                <w:rFonts w:ascii="Trebuchet MS" w:eastAsia="Calibri" w:hAnsi="Trebuchet MS" w:cs="Calibri"/>
                <w:kern w:val="0"/>
                <w:lang w:eastAsia="en-US"/>
              </w:rPr>
            </w:pPr>
            <w:r w:rsidRPr="007911AC">
              <w:rPr>
                <w:rFonts w:ascii="Trebuchet MS" w:eastAsia="Calibri" w:hAnsi="Trebuchet MS" w:cs="Calibri"/>
                <w:kern w:val="0"/>
                <w:lang w:eastAsia="en-US"/>
              </w:rPr>
              <w:t xml:space="preserve">Qualora, in via transitoria, la piattaforma non consenta l’accesso in modalità digitale, l’operatore economico potrà presentare richiesta di accesso mediante istanza a mezzo PEC al seguente indirizzo: </w:t>
            </w:r>
            <w:hyperlink r:id="rId9" w:tooltip="invia mail a pec.protocollo.comunerho@legalmail.it" w:history="1">
              <w:r w:rsidRPr="007911AC">
                <w:rPr>
                  <w:rFonts w:ascii="Trebuchet MS" w:eastAsia="Calibri" w:hAnsi="Trebuchet MS" w:cs="Calibri"/>
                  <w:color w:val="0000FF"/>
                  <w:kern w:val="0"/>
                  <w:u w:val="single"/>
                  <w:lang w:eastAsia="en-US"/>
                </w:rPr>
                <w:t>pec.protocollo.comunerho@legalmail.it</w:t>
              </w:r>
            </w:hyperlink>
          </w:p>
          <w:p w:rsidR="00F01604" w:rsidRPr="00565184" w:rsidRDefault="00F01604" w:rsidP="00565184">
            <w:pPr>
              <w:widowControl/>
              <w:tabs>
                <w:tab w:val="left" w:pos="1068"/>
              </w:tabs>
              <w:suppressAutoHyphens w:val="0"/>
              <w:jc w:val="both"/>
              <w:rPr>
                <w:rFonts w:ascii="Trebuchet MS" w:hAnsi="Trebuchet MS"/>
                <w:b/>
                <w:kern w:val="0"/>
                <w:lang w:eastAsia="it-IT"/>
              </w:rPr>
            </w:pPr>
          </w:p>
        </w:tc>
      </w:tr>
    </w:tbl>
    <w:p w:rsidR="00EA3470" w:rsidRPr="00EA3470" w:rsidRDefault="00EA3470" w:rsidP="00EA3470">
      <w:pPr>
        <w:suppressAutoHyphens w:val="0"/>
        <w:autoSpaceDE w:val="0"/>
        <w:autoSpaceDN w:val="0"/>
        <w:adjustRightInd w:val="0"/>
        <w:ind w:left="426"/>
        <w:jc w:val="both"/>
        <w:rPr>
          <w:kern w:val="0"/>
          <w:lang w:eastAsia="it-IT"/>
        </w:rPr>
      </w:pPr>
    </w:p>
    <w:p w:rsidR="0028306D" w:rsidRPr="0028306D" w:rsidRDefault="0028306D" w:rsidP="0028306D">
      <w:pPr>
        <w:widowControl/>
        <w:suppressAutoHyphens w:val="0"/>
        <w:autoSpaceDE w:val="0"/>
        <w:autoSpaceDN w:val="0"/>
        <w:adjustRightInd w:val="0"/>
        <w:jc w:val="both"/>
        <w:rPr>
          <w:rFonts w:ascii="Trebuchet MS" w:eastAsia="Calibri" w:hAnsi="Trebuchet MS" w:cs="Calibri"/>
          <w:bCs/>
          <w:color w:val="00B050"/>
          <w:kern w:val="0"/>
          <w:lang w:eastAsia="en-US"/>
        </w:rPr>
      </w:pPr>
    </w:p>
    <w:p w:rsidR="0028306D" w:rsidRDefault="0028306D" w:rsidP="001F557D">
      <w:pPr>
        <w:suppressAutoHyphens w:val="0"/>
        <w:jc w:val="both"/>
        <w:rPr>
          <w:rFonts w:ascii="Trebuchet MS" w:hAnsi="Trebuchet MS"/>
          <w:kern w:val="0"/>
          <w:lang w:eastAsia="it-IT"/>
        </w:rPr>
      </w:pPr>
    </w:p>
    <w:p w:rsidR="001F557D" w:rsidRPr="001F557D" w:rsidRDefault="001F557D" w:rsidP="001F557D">
      <w:pPr>
        <w:suppressAutoHyphens w:val="0"/>
        <w:jc w:val="both"/>
        <w:rPr>
          <w:rFonts w:ascii="Trebuchet MS" w:hAnsi="Trebuchet MS"/>
          <w:kern w:val="0"/>
          <w:lang w:eastAsia="it-IT"/>
        </w:rPr>
      </w:pPr>
      <w:r w:rsidRPr="001F557D">
        <w:rPr>
          <w:rFonts w:ascii="Trebuchet MS" w:hAnsi="Trebuchet MS"/>
          <w:kern w:val="0"/>
          <w:lang w:eastAsia="it-IT"/>
        </w:rPr>
        <w:t xml:space="preserve">La presente dichiarazione può essere sottoposta a verifica ai sensi dell’articolo 71 del d.P.R. n. 445 del 2000; a tale scopo si autorizza espressamente la Stazione appaltante ad acquisire presso le pubbliche amministrazioni i dati necessari per le predette verifiche, qualora tali dati siano in possesso delle predette pubbliche amministrazioni. </w:t>
      </w:r>
    </w:p>
    <w:p w:rsidR="00EA3470" w:rsidRPr="001F557D" w:rsidRDefault="001F557D" w:rsidP="001F557D">
      <w:pPr>
        <w:suppressAutoHyphens w:val="0"/>
        <w:spacing w:before="120" w:after="120"/>
        <w:rPr>
          <w:rFonts w:ascii="Trebuchet MS" w:hAnsi="Trebuchet MS"/>
          <w:b/>
          <w:kern w:val="0"/>
          <w:lang w:eastAsia="it-IT"/>
        </w:rPr>
      </w:pPr>
      <w:r w:rsidRPr="001F557D">
        <w:rPr>
          <w:rFonts w:ascii="Trebuchet MS" w:hAnsi="Trebuchet MS"/>
          <w:kern w:val="0"/>
          <w:lang w:eastAsia="it-IT"/>
        </w:rPr>
        <w:t>La presente dichiarazione, composta da numero ______pagine, è sottoscritta in data ________ 202_.</w:t>
      </w:r>
    </w:p>
    <w:p w:rsidR="001F557D" w:rsidRDefault="001F557D" w:rsidP="00EA3470">
      <w:pPr>
        <w:suppressAutoHyphens w:val="0"/>
        <w:spacing w:before="120" w:after="120"/>
        <w:jc w:val="center"/>
        <w:rPr>
          <w:b/>
          <w:kern w:val="0"/>
          <w:lang w:eastAsia="it-IT"/>
        </w:rPr>
      </w:pPr>
    </w:p>
    <w:p w:rsidR="001F557D" w:rsidRPr="00EA3470" w:rsidRDefault="001F557D" w:rsidP="00EA3470">
      <w:pPr>
        <w:suppressAutoHyphens w:val="0"/>
        <w:spacing w:before="120" w:after="120"/>
        <w:jc w:val="center"/>
        <w:rPr>
          <w:b/>
          <w:kern w:val="0"/>
          <w:lang w:eastAsia="it-IT"/>
        </w:rPr>
      </w:pPr>
    </w:p>
    <w:p w:rsidR="00EA3470" w:rsidRPr="00D23D6D" w:rsidRDefault="00EA3470" w:rsidP="00EA3470">
      <w:pPr>
        <w:widowControl/>
        <w:suppressAutoHyphens w:val="0"/>
        <w:spacing w:before="60" w:after="60"/>
        <w:jc w:val="center"/>
        <w:rPr>
          <w:rFonts w:ascii="Trebuchet MS" w:hAnsi="Trebuchet MS"/>
          <w:iCs/>
          <w:kern w:val="0"/>
          <w:lang w:eastAsia="it-IT"/>
        </w:rPr>
      </w:pPr>
      <w:r w:rsidRPr="00D23D6D">
        <w:rPr>
          <w:rFonts w:ascii="Trebuchet MS" w:hAnsi="Trebuchet MS"/>
          <w:iCs/>
          <w:kern w:val="0"/>
          <w:lang w:eastAsia="it-IT"/>
        </w:rPr>
        <w:t xml:space="preserve">(firma digitale del legale rappresentante dell’operatore) </w:t>
      </w:r>
      <w:r w:rsidRPr="00D23D6D">
        <w:rPr>
          <w:rFonts w:ascii="Trebuchet MS" w:hAnsi="Trebuchet MS"/>
          <w:iCs/>
          <w:kern w:val="0"/>
          <w:vertAlign w:val="superscript"/>
          <w:lang w:eastAsia="it-IT"/>
        </w:rPr>
        <w:footnoteReference w:id="32"/>
      </w:r>
    </w:p>
    <w:p w:rsidR="00EA3470" w:rsidRPr="00D23D6D" w:rsidRDefault="00EA3470" w:rsidP="00EA3470">
      <w:pPr>
        <w:widowControl/>
        <w:suppressAutoHyphens w:val="0"/>
        <w:spacing w:before="40" w:after="40"/>
        <w:ind w:firstLine="5245"/>
        <w:jc w:val="center"/>
        <w:rPr>
          <w:rFonts w:ascii="Trebuchet MS" w:hAnsi="Trebuchet MS"/>
          <w:kern w:val="0"/>
          <w:lang w:eastAsia="it-IT"/>
        </w:rPr>
      </w:pPr>
    </w:p>
    <w:p w:rsidR="00EA3470" w:rsidRPr="00D23D6D" w:rsidRDefault="00EA3470" w:rsidP="00EA3470">
      <w:pPr>
        <w:widowControl/>
        <w:suppressAutoHyphens w:val="0"/>
        <w:spacing w:before="40" w:after="40"/>
        <w:ind w:firstLine="5245"/>
        <w:jc w:val="center"/>
        <w:rPr>
          <w:rFonts w:ascii="Trebuchet MS" w:hAnsi="Trebuchet MS"/>
          <w:kern w:val="0"/>
          <w:lang w:eastAsia="it-IT"/>
        </w:rPr>
      </w:pPr>
    </w:p>
    <w:p w:rsidR="00EA3470" w:rsidRPr="00D23D6D" w:rsidRDefault="00EA3470" w:rsidP="00EA3470">
      <w:pPr>
        <w:widowControl/>
        <w:suppressAutoHyphens w:val="0"/>
        <w:spacing w:before="40" w:after="40"/>
        <w:jc w:val="center"/>
        <w:rPr>
          <w:rFonts w:ascii="Trebuchet MS" w:hAnsi="Trebuchet MS"/>
          <w:kern w:val="0"/>
          <w:lang w:eastAsia="it-IT"/>
        </w:rPr>
      </w:pPr>
      <w:r w:rsidRPr="00D23D6D">
        <w:rPr>
          <w:rFonts w:ascii="Trebuchet MS" w:hAnsi="Trebuchet MS"/>
          <w:kern w:val="0"/>
          <w:lang w:eastAsia="it-IT"/>
        </w:rPr>
        <w:t>_____________________________________________________________</w:t>
      </w:r>
    </w:p>
    <w:p w:rsidR="00EA3470" w:rsidRPr="00D23D6D" w:rsidRDefault="00EA3470" w:rsidP="00EA3470">
      <w:pPr>
        <w:widowControl/>
        <w:suppressAutoHyphens w:val="0"/>
        <w:rPr>
          <w:rFonts w:ascii="Trebuchet MS" w:hAnsi="Trebuchet MS"/>
          <w:i/>
          <w:iCs/>
          <w:kern w:val="0"/>
          <w:lang w:eastAsia="it-IT"/>
        </w:rPr>
      </w:pPr>
    </w:p>
    <w:p w:rsidR="00EA3470" w:rsidRPr="00EA3470" w:rsidRDefault="00EA3470" w:rsidP="00EA3470">
      <w:pPr>
        <w:widowControl/>
        <w:suppressAutoHyphens w:val="0"/>
        <w:rPr>
          <w:kern w:val="0"/>
          <w:sz w:val="22"/>
          <w:szCs w:val="22"/>
          <w:lang w:eastAsia="it-IT"/>
        </w:rPr>
      </w:pPr>
    </w:p>
    <w:tbl>
      <w:tblPr>
        <w:tblW w:w="9923"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923"/>
      </w:tblGrid>
      <w:tr w:rsidR="009830E1" w:rsidRPr="00C922D7" w:rsidTr="002B7921">
        <w:trPr>
          <w:cantSplit/>
        </w:trPr>
        <w:tc>
          <w:tcPr>
            <w:tcW w:w="9923" w:type="dxa"/>
            <w:tcBorders>
              <w:top w:val="nil"/>
              <w:left w:val="nil"/>
              <w:bottom w:val="nil"/>
              <w:right w:val="nil"/>
            </w:tcBorders>
          </w:tcPr>
          <w:p w:rsidR="009830E1" w:rsidRDefault="009830E1" w:rsidP="002B7921">
            <w:pPr>
              <w:widowControl/>
              <w:suppressAutoHyphens w:val="0"/>
              <w:spacing w:before="60" w:after="60"/>
              <w:rPr>
                <w:rFonts w:ascii="Trebuchet MS" w:hAnsi="Trebuchet MS"/>
                <w:b/>
                <w:i/>
                <w:kern w:val="0"/>
                <w:lang w:eastAsia="it-IT"/>
              </w:rPr>
            </w:pPr>
          </w:p>
        </w:tc>
      </w:tr>
      <w:bookmarkEnd w:id="0"/>
    </w:tbl>
    <w:p w:rsidR="00A23B0C" w:rsidRPr="005E21A2" w:rsidRDefault="00A23B0C" w:rsidP="00677C6D">
      <w:pPr>
        <w:tabs>
          <w:tab w:val="left" w:pos="783"/>
          <w:tab w:val="right" w:leader="dot" w:pos="7717"/>
        </w:tabs>
        <w:autoSpaceDN w:val="0"/>
        <w:spacing w:after="360"/>
        <w:ind w:right="284"/>
        <w:jc w:val="center"/>
        <w:textAlignment w:val="baseline"/>
        <w:rPr>
          <w:rFonts w:ascii="Trebuchet MS" w:hAnsi="Trebuchet MS" w:cstheme="minorBidi"/>
        </w:rPr>
      </w:pPr>
    </w:p>
    <w:sectPr w:rsidR="00A23B0C" w:rsidRPr="005E21A2" w:rsidSect="00E73293">
      <w:headerReference w:type="default" r:id="rId10"/>
      <w:footerReference w:type="default" r:id="rId11"/>
      <w:pgSz w:w="11906" w:h="16838"/>
      <w:pgMar w:top="1417" w:right="1134" w:bottom="993"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39D9" w:rsidRDefault="00E839D9" w:rsidP="005A5926">
      <w:r>
        <w:separator/>
      </w:r>
    </w:p>
  </w:endnote>
  <w:endnote w:type="continuationSeparator" w:id="0">
    <w:p w:rsidR="00E839D9" w:rsidRDefault="00E839D9" w:rsidP="005A59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Arial">
    <w:panose1 w:val="020B0604020202020204"/>
    <w:charset w:val="00"/>
    <w:family w:val="swiss"/>
    <w:pitch w:val="variable"/>
    <w:sig w:usb0="20002A87" w:usb1="00000000" w:usb2="00000000"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Mangal">
    <w:altName w:val="Courier"/>
    <w:panose1 w:val="00000400000000000000"/>
    <w:charset w:val="01"/>
    <w:family w:val="roman"/>
    <w:notTrueType/>
    <w:pitch w:val="variable"/>
    <w:sig w:usb0="00002000" w:usb1="00000000" w:usb2="00000000" w:usb3="00000000" w:csb0="00000000" w:csb1="00000000"/>
  </w:font>
  <w:font w:name="Avenir Next">
    <w:panose1 w:val="020B0503020202020204"/>
    <w:charset w:val="00"/>
    <w:family w:val="swiss"/>
    <w:pitch w:val="variable"/>
    <w:sig w:usb0="800000AF" w:usb1="5000204A"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39D9" w:rsidRDefault="00E839D9"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p>
  <w:p w:rsidR="00E839D9" w:rsidRDefault="00E839D9"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r w:rsidRPr="001E1CD5">
      <w:rPr>
        <w:rFonts w:ascii="Calibri" w:eastAsia="Calibri" w:hAnsi="Calibri"/>
        <w:b/>
        <w:kern w:val="0"/>
        <w:sz w:val="22"/>
        <w:szCs w:val="22"/>
        <w:lang w:eastAsia="en-US"/>
      </w:rPr>
      <w:t>Stazione Unica Appaltante costituita tra i Comuni di</w:t>
    </w:r>
    <w:r>
      <w:rPr>
        <w:rFonts w:ascii="Calibri" w:eastAsia="Calibri" w:hAnsi="Calibri"/>
        <w:b/>
        <w:kern w:val="0"/>
        <w:sz w:val="22"/>
        <w:szCs w:val="22"/>
        <w:lang w:eastAsia="en-US"/>
      </w:rPr>
      <w:t>:</w:t>
    </w:r>
  </w:p>
  <w:p w:rsidR="00E839D9" w:rsidRPr="001E1CD5" w:rsidRDefault="00E839D9"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r>
      <w:rPr>
        <w:rFonts w:ascii="Calibri" w:eastAsia="Calibri" w:hAnsi="Calibri"/>
        <w:b/>
        <w:kern w:val="0"/>
        <w:sz w:val="22"/>
        <w:szCs w:val="22"/>
        <w:lang w:eastAsia="en-US"/>
      </w:rPr>
      <w:t>Arluno,</w:t>
    </w:r>
    <w:r w:rsidRPr="001E1CD5">
      <w:rPr>
        <w:rFonts w:ascii="Calibri" w:eastAsia="Calibri" w:hAnsi="Calibri"/>
        <w:b/>
        <w:kern w:val="0"/>
        <w:sz w:val="22"/>
        <w:szCs w:val="22"/>
        <w:lang w:eastAsia="en-US"/>
      </w:rPr>
      <w:t xml:space="preserve"> Cesate, Inveruno, Pogliano Milanese,</w:t>
    </w:r>
    <w:r>
      <w:rPr>
        <w:rFonts w:ascii="Calibri" w:eastAsia="Calibri" w:hAnsi="Calibri"/>
        <w:b/>
        <w:kern w:val="0"/>
        <w:sz w:val="22"/>
        <w:szCs w:val="22"/>
        <w:lang w:eastAsia="en-US"/>
      </w:rPr>
      <w:t xml:space="preserve"> Pregnana Milanese,</w:t>
    </w:r>
    <w:r w:rsidRPr="001E1CD5">
      <w:rPr>
        <w:rFonts w:ascii="Calibri" w:eastAsia="Calibri" w:hAnsi="Calibri"/>
        <w:b/>
        <w:kern w:val="0"/>
        <w:sz w:val="22"/>
        <w:szCs w:val="22"/>
        <w:lang w:eastAsia="en-US"/>
      </w:rPr>
      <w:t xml:space="preserve"> Rho, Solaro e </w:t>
    </w:r>
    <w:r>
      <w:rPr>
        <w:rFonts w:ascii="Calibri" w:eastAsia="Calibri" w:hAnsi="Calibri"/>
        <w:b/>
        <w:kern w:val="0"/>
        <w:sz w:val="22"/>
        <w:szCs w:val="22"/>
        <w:lang w:eastAsia="en-US"/>
      </w:rPr>
      <w:t>Vanzago</w:t>
    </w:r>
  </w:p>
  <w:p w:rsidR="00E839D9" w:rsidRPr="001E1CD5" w:rsidRDefault="00E839D9"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r w:rsidRPr="001E1CD5">
      <w:rPr>
        <w:rFonts w:ascii="Calibri" w:eastAsia="Calibri" w:hAnsi="Calibri"/>
        <w:b/>
        <w:kern w:val="0"/>
        <w:sz w:val="22"/>
        <w:szCs w:val="22"/>
        <w:lang w:eastAsia="en-US"/>
      </w:rPr>
      <w:t xml:space="preserve">Responsabile Ing. Giovanni Battista Fumagalli – email: </w:t>
    </w:r>
    <w:hyperlink r:id="rId1" w:history="1">
      <w:r w:rsidRPr="001E1CD5">
        <w:rPr>
          <w:rFonts w:ascii="Calibri" w:eastAsia="Calibri" w:hAnsi="Calibri"/>
          <w:b/>
          <w:color w:val="0000FF"/>
          <w:kern w:val="0"/>
          <w:sz w:val="22"/>
          <w:szCs w:val="22"/>
          <w:u w:val="single"/>
          <w:lang w:eastAsia="en-US"/>
        </w:rPr>
        <w:t>CUC@comune.rho.mi.it</w:t>
      </w:r>
    </w:hyperlink>
    <w:r w:rsidRPr="001E1CD5">
      <w:rPr>
        <w:rFonts w:ascii="Calibri" w:eastAsia="Calibri" w:hAnsi="Calibri"/>
        <w:b/>
        <w:kern w:val="0"/>
        <w:sz w:val="22"/>
        <w:szCs w:val="22"/>
        <w:lang w:eastAsia="en-US"/>
      </w:rPr>
      <w:t xml:space="preserve"> – </w:t>
    </w:r>
    <w:proofErr w:type="spellStart"/>
    <w:r w:rsidRPr="001E1CD5">
      <w:rPr>
        <w:rFonts w:ascii="Calibri" w:eastAsia="Calibri" w:hAnsi="Calibri"/>
        <w:b/>
        <w:kern w:val="0"/>
        <w:sz w:val="22"/>
        <w:szCs w:val="22"/>
        <w:lang w:eastAsia="en-US"/>
      </w:rPr>
      <w:t>tel</w:t>
    </w:r>
    <w:proofErr w:type="spellEnd"/>
    <w:r w:rsidRPr="001E1CD5">
      <w:rPr>
        <w:rFonts w:ascii="Calibri" w:eastAsia="Calibri" w:hAnsi="Calibri"/>
        <w:b/>
        <w:kern w:val="0"/>
        <w:sz w:val="22"/>
        <w:szCs w:val="22"/>
        <w:lang w:eastAsia="en-US"/>
      </w:rPr>
      <w:t xml:space="preserve"> 02-93332462/493/466</w:t>
    </w:r>
  </w:p>
  <w:p w:rsidR="00E839D9" w:rsidRPr="001E1CD5" w:rsidRDefault="00E839D9" w:rsidP="001E1CD5">
    <w:pPr>
      <w:widowControl/>
      <w:tabs>
        <w:tab w:val="center" w:pos="4819"/>
        <w:tab w:val="right" w:pos="9638"/>
      </w:tabs>
      <w:suppressAutoHyphens w:val="0"/>
      <w:jc w:val="center"/>
      <w:rPr>
        <w:rFonts w:ascii="Calibri" w:eastAsia="Calibri" w:hAnsi="Calibri"/>
        <w:kern w:val="0"/>
        <w:sz w:val="22"/>
        <w:szCs w:val="22"/>
        <w:lang w:eastAsia="en-US"/>
      </w:rPr>
    </w:pPr>
  </w:p>
  <w:p w:rsidR="00E839D9" w:rsidRDefault="00E839D9">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39D9" w:rsidRDefault="00E839D9" w:rsidP="005A5926">
      <w:r>
        <w:separator/>
      </w:r>
    </w:p>
  </w:footnote>
  <w:footnote w:type="continuationSeparator" w:id="0">
    <w:p w:rsidR="00E839D9" w:rsidRDefault="00E839D9" w:rsidP="005A5926">
      <w:r>
        <w:continuationSeparator/>
      </w:r>
    </w:p>
  </w:footnote>
  <w:footnote w:id="1">
    <w:p w:rsidR="00E839D9" w:rsidRDefault="00E839D9" w:rsidP="00C922D7">
      <w:pPr>
        <w:pStyle w:val="Testonotaapidipagina"/>
      </w:pPr>
      <w:r w:rsidRPr="00C63729">
        <w:rPr>
          <w:rStyle w:val="Rimandonotaapidipagina"/>
          <w:rFonts w:ascii="Trebuchet MS" w:hAnsi="Trebuchet MS" w:cs="Calibri"/>
          <w:sz w:val="16"/>
          <w:szCs w:val="16"/>
        </w:rPr>
        <w:footnoteRef/>
      </w:r>
      <w:r w:rsidRPr="00C63729">
        <w:rPr>
          <w:rFonts w:ascii="Trebuchet MS" w:hAnsi="Trebuchet MS" w:cs="Calibri"/>
          <w:sz w:val="16"/>
          <w:szCs w:val="16"/>
        </w:rPr>
        <w:t xml:space="preserve"> Barrare </w:t>
      </w:r>
      <w:r>
        <w:rPr>
          <w:rFonts w:ascii="Trebuchet MS" w:hAnsi="Trebuchet MS" w:cs="Calibri"/>
          <w:sz w:val="16"/>
          <w:szCs w:val="16"/>
        </w:rPr>
        <w:t>secondo il caso</w:t>
      </w:r>
    </w:p>
  </w:footnote>
  <w:footnote w:id="2">
    <w:p w:rsidR="00E839D9" w:rsidRPr="009B302A" w:rsidRDefault="00E839D9" w:rsidP="009808AD">
      <w:pPr>
        <w:pStyle w:val="Testonotaapidipagina"/>
        <w:jc w:val="both"/>
        <w:rPr>
          <w:rFonts w:asciiTheme="minorHAnsi" w:hAnsiTheme="minorHAnsi" w:cstheme="minorHAnsi"/>
          <w:sz w:val="18"/>
        </w:rPr>
      </w:pPr>
      <w:r w:rsidRPr="009B302A">
        <w:rPr>
          <w:rStyle w:val="Rimandonotaapidipagina"/>
          <w:rFonts w:asciiTheme="minorHAnsi" w:hAnsiTheme="minorHAnsi" w:cstheme="minorHAnsi"/>
          <w:sz w:val="18"/>
        </w:rPr>
        <w:footnoteRef/>
      </w:r>
      <w:r w:rsidRPr="009B302A">
        <w:rPr>
          <w:rFonts w:asciiTheme="minorHAnsi" w:hAnsiTheme="minorHAnsi" w:cstheme="minorHAnsi"/>
          <w:sz w:val="18"/>
        </w:rPr>
        <w:t>“studi associati” o “associazioni professionali”, da non confondere con i raggruppamenti temporanei</w:t>
      </w:r>
    </w:p>
  </w:footnote>
  <w:footnote w:id="3">
    <w:p w:rsidR="00E839D9" w:rsidRPr="009B302A" w:rsidRDefault="00E839D9" w:rsidP="009808AD">
      <w:pPr>
        <w:pStyle w:val="Testonotaapidipagina"/>
        <w:jc w:val="both"/>
        <w:rPr>
          <w:rFonts w:asciiTheme="minorHAnsi" w:hAnsiTheme="minorHAnsi" w:cstheme="minorHAnsi"/>
          <w:sz w:val="18"/>
        </w:rPr>
      </w:pPr>
      <w:r w:rsidRPr="009B302A">
        <w:rPr>
          <w:rStyle w:val="Rimandonotaapidipagina"/>
          <w:rFonts w:asciiTheme="minorHAnsi" w:hAnsiTheme="minorHAnsi" w:cstheme="minorHAnsi"/>
          <w:sz w:val="18"/>
        </w:rPr>
        <w:footnoteRef/>
      </w:r>
      <w:r w:rsidRPr="009B302A">
        <w:rPr>
          <w:rFonts w:asciiTheme="minorHAnsi" w:hAnsiTheme="minorHAnsi" w:cstheme="minorHAnsi"/>
          <w:sz w:val="18"/>
        </w:rPr>
        <w:t>“studi associati” o “associazioni professionali”, da non confondere con i raggruppamenti temporanei</w:t>
      </w:r>
    </w:p>
  </w:footnote>
  <w:footnote w:id="4">
    <w:p w:rsidR="00E839D9" w:rsidRPr="009B302A" w:rsidRDefault="00E839D9" w:rsidP="009808AD">
      <w:pPr>
        <w:pStyle w:val="Testonotaapidipagina1"/>
        <w:ind w:firstLine="0"/>
        <w:rPr>
          <w:rFonts w:asciiTheme="minorHAnsi" w:hAnsiTheme="minorHAnsi" w:cstheme="minorHAnsi"/>
          <w:sz w:val="18"/>
        </w:rPr>
      </w:pPr>
      <w:r w:rsidRPr="009B302A">
        <w:rPr>
          <w:rStyle w:val="Caratterenotaapidipagina"/>
          <w:rFonts w:asciiTheme="minorHAnsi" w:hAnsiTheme="minorHAnsi" w:cstheme="minorHAnsi"/>
          <w:sz w:val="18"/>
          <w:vertAlign w:val="superscript"/>
        </w:rPr>
        <w:footnoteRef/>
      </w:r>
      <w:r w:rsidRPr="009B302A">
        <w:rPr>
          <w:rFonts w:asciiTheme="minorHAnsi" w:hAnsiTheme="minorHAnsi" w:cstheme="minorHAnsi"/>
          <w:sz w:val="18"/>
          <w:vertAlign w:val="superscript"/>
        </w:rPr>
        <w:t xml:space="preserve"> </w:t>
      </w:r>
      <w:r w:rsidRPr="009B302A">
        <w:rPr>
          <w:rFonts w:asciiTheme="minorHAnsi" w:hAnsiTheme="minorHAnsi" w:cstheme="minorHAnsi"/>
          <w:sz w:val="18"/>
        </w:rPr>
        <w:t>Nell’ipotesi di partecipazione “plurisoggettiva” (RTI, consorzio ordinario, Rete di imprese, GEIE), si invita a verificare le specifiche previsioni contenute nel disciplinare di gara in merito alle modalità di presentazione dell’istanza di partecipazione e delle dichiarazioni richieste ai fini dell’ammissione a carico degli operatori associati / consorziati / retisti)</w:t>
      </w:r>
    </w:p>
  </w:footnote>
  <w:footnote w:id="5">
    <w:p w:rsidR="00E839D9" w:rsidRPr="009B302A" w:rsidRDefault="00E839D9" w:rsidP="000F6C0A">
      <w:pPr>
        <w:pStyle w:val="Testonotaapidipagina"/>
        <w:jc w:val="both"/>
        <w:rPr>
          <w:rFonts w:asciiTheme="minorHAnsi" w:hAnsiTheme="minorHAnsi" w:cstheme="minorHAnsi"/>
          <w:sz w:val="18"/>
        </w:rPr>
      </w:pPr>
      <w:r w:rsidRPr="009B302A">
        <w:rPr>
          <w:rStyle w:val="Rimandonotaapidipagina"/>
          <w:rFonts w:asciiTheme="minorHAnsi" w:hAnsiTheme="minorHAnsi" w:cstheme="minorHAnsi"/>
          <w:sz w:val="18"/>
        </w:rPr>
        <w:footnoteRef/>
      </w:r>
      <w:r w:rsidRPr="009B302A">
        <w:rPr>
          <w:rFonts w:asciiTheme="minorHAnsi" w:hAnsiTheme="minorHAnsi" w:cstheme="minorHAnsi"/>
          <w:sz w:val="18"/>
        </w:rPr>
        <w:t xml:space="preserve"> I soci possono essere professionisti iscritti ad ordini, albi e collegi anche in differenti sezioni, nonché cittadini degli stati membri dell’Unione Europea purché in possesso del titolo di studio abilitante, oppure soggetti non professionisti soltanto per prestazioni tecniche o per finalità di investimento; la legge prevede che il numero dei soci professionisti e la loro partecipazione al capitale sociale deve essere tale da determinare la maggioranza di due terzi nelle deliberazioni o decisioni dei soci (art. 10 comma 4 lettera b, L. 183/2011).</w:t>
      </w:r>
    </w:p>
  </w:footnote>
  <w:footnote w:id="6">
    <w:p w:rsidR="00E839D9" w:rsidRPr="00C63729" w:rsidRDefault="00E839D9" w:rsidP="00CF54C5">
      <w:pPr>
        <w:pStyle w:val="Testonotaapidipagina"/>
        <w:spacing w:before="120"/>
        <w:rPr>
          <w:rFonts w:ascii="Trebuchet MS" w:hAnsi="Trebuchet MS"/>
          <w:sz w:val="16"/>
          <w:szCs w:val="16"/>
        </w:rPr>
      </w:pPr>
      <w:r w:rsidRPr="00C63729">
        <w:rPr>
          <w:rStyle w:val="Rimandonotaapidipagina"/>
          <w:rFonts w:ascii="Trebuchet MS" w:hAnsi="Trebuchet MS"/>
          <w:sz w:val="16"/>
          <w:szCs w:val="16"/>
        </w:rPr>
        <w:footnoteRef/>
      </w:r>
      <w:r w:rsidRPr="00C63729">
        <w:rPr>
          <w:rFonts w:ascii="Trebuchet MS" w:hAnsi="Trebuchet MS"/>
          <w:sz w:val="16"/>
          <w:szCs w:val="16"/>
        </w:rPr>
        <w:t xml:space="preserve"> Barrare una sola delle due opzioni</w:t>
      </w:r>
    </w:p>
  </w:footnote>
  <w:footnote w:id="7">
    <w:p w:rsidR="00E839D9" w:rsidRDefault="00E839D9" w:rsidP="009830E1">
      <w:pPr>
        <w:pStyle w:val="Testonotaapidipagina"/>
        <w:jc w:val="both"/>
      </w:pPr>
      <w:r w:rsidRPr="00C63729">
        <w:rPr>
          <w:rStyle w:val="Rimandonotaapidipagina"/>
          <w:rFonts w:ascii="Trebuchet MS" w:hAnsi="Trebuchet MS"/>
          <w:sz w:val="16"/>
          <w:szCs w:val="16"/>
        </w:rPr>
        <w:footnoteRef/>
      </w:r>
      <w:r w:rsidRPr="00C63729">
        <w:rPr>
          <w:rFonts w:ascii="Trebuchet MS" w:hAnsi="Trebuchet MS"/>
          <w:sz w:val="16"/>
          <w:szCs w:val="16"/>
        </w:rPr>
        <w:t xml:space="preserve"> Sono considerate micro, piccole o medie quelle che rispondo alle seguenti due condizioni: effettivi (unità lavorative-anno) inferiori a 250 e fatturato annuo inferiore a 50 milioni di euro o totale di bilancio inferiore a 43 milioni di euro.</w:t>
      </w:r>
    </w:p>
  </w:footnote>
  <w:footnote w:id="8">
    <w:p w:rsidR="00E839D9" w:rsidRPr="00C63729" w:rsidRDefault="00E839D9" w:rsidP="00CF54C5">
      <w:pPr>
        <w:pStyle w:val="Testonotaapidipagina"/>
        <w:spacing w:before="120"/>
        <w:rPr>
          <w:rFonts w:ascii="Trebuchet MS" w:hAnsi="Trebuchet MS" w:cs="Calibri"/>
          <w:sz w:val="16"/>
          <w:szCs w:val="16"/>
        </w:rPr>
      </w:pPr>
      <w:r w:rsidRPr="00EF6C68">
        <w:rPr>
          <w:rStyle w:val="Rimandonotaapidipagina"/>
          <w:rFonts w:ascii="Trebuchet MS" w:hAnsi="Trebuchet MS" w:cs="Calibri"/>
          <w:sz w:val="18"/>
          <w:szCs w:val="18"/>
        </w:rPr>
        <w:footnoteRef/>
      </w:r>
      <w:r w:rsidRPr="00EF6C68">
        <w:rPr>
          <w:rFonts w:ascii="Trebuchet MS" w:hAnsi="Trebuchet MS" w:cs="Calibri"/>
          <w:sz w:val="18"/>
          <w:szCs w:val="18"/>
        </w:rPr>
        <w:t xml:space="preserve"> </w:t>
      </w:r>
      <w:r w:rsidRPr="00C63729">
        <w:rPr>
          <w:rFonts w:ascii="Trebuchet MS" w:hAnsi="Trebuchet MS" w:cs="Calibri"/>
          <w:sz w:val="16"/>
          <w:szCs w:val="16"/>
        </w:rPr>
        <w:t>NB: Ai sensi dell’articolo 96 commi 7,8 e 9 del D.Lgs 36/2023:</w:t>
      </w:r>
    </w:p>
    <w:p w:rsidR="00E839D9" w:rsidRPr="00C63729" w:rsidRDefault="00E839D9"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7. Un operatore economico escluso con sentenza definitiva dalla partecipazione alle procedure di appalto o di concessione non può avvalersi della possibilità prevista dai commi 2, 3, 4, 5 e 6 nel corso del periodo di esclusione derivante da tale sentenza;</w:t>
      </w:r>
    </w:p>
    <w:p w:rsidR="00E839D9" w:rsidRPr="00C63729" w:rsidRDefault="00E839D9"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8. Se la sentenza penale di condanna definitiva non fissa la durata della pena accessoria della incapacità di contrattare con la pubblica amministrazione, la condanna produce effetto escludente dalle procedure d’appalto:</w:t>
      </w:r>
    </w:p>
    <w:p w:rsidR="00E839D9" w:rsidRPr="00C63729" w:rsidRDefault="00E839D9"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a) in perpetuo, nei casi in cui alla condanna consegue di diritto la pena accessoria perpetua, ai sensi dell'articolo 317-bis, primo comma, primo periodo, del codice penale, salvo che la pena sia dichiarata estinta ai sensi dell'articolo 179, settimo comma, del codice penale;</w:t>
      </w:r>
    </w:p>
    <w:p w:rsidR="00E839D9" w:rsidRPr="00C63729" w:rsidRDefault="00E839D9"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b) per un periodo pari a sette anni nei casi previsti dall'articolo 317-bis, primo comma, secondo periodo, del codice penale, salvo che sia intervenuta riabilitazione;</w:t>
      </w:r>
    </w:p>
    <w:p w:rsidR="00E839D9" w:rsidRPr="00C63729" w:rsidRDefault="00E839D9"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c) per un periodo pari a cinque anni nei casi diversi da quelli di cui alle lettere a) e b), salvo che sia intervenuta riabilitazione.</w:t>
      </w:r>
    </w:p>
    <w:p w:rsidR="00E839D9" w:rsidRPr="00C63729" w:rsidRDefault="00E839D9" w:rsidP="00C63729">
      <w:pPr>
        <w:pStyle w:val="Testonotaapidipagina"/>
        <w:jc w:val="both"/>
        <w:rPr>
          <w:rFonts w:asciiTheme="minorHAnsi" w:hAnsiTheme="minorHAnsi" w:cstheme="minorHAnsi"/>
          <w:sz w:val="16"/>
          <w:szCs w:val="16"/>
        </w:rPr>
      </w:pPr>
      <w:r w:rsidRPr="00C63729">
        <w:rPr>
          <w:rFonts w:ascii="Trebuchet MS" w:hAnsi="Trebuchet MS" w:cstheme="minorHAnsi"/>
          <w:sz w:val="16"/>
          <w:szCs w:val="16"/>
        </w:rPr>
        <w:t>9. Nei casi di cui alle lettere b) e c) del comma 8, se la pena principale ha una durata inferiore, rispettivamente, a sette e cinque anni di reclusione, l’effetto escludente che ne deriva si produce per un periodo avente durata pari alla durata della pena principale.</w:t>
      </w:r>
    </w:p>
  </w:footnote>
  <w:footnote w:id="9">
    <w:p w:rsidR="00E839D9" w:rsidRPr="00EF6C68" w:rsidRDefault="00E839D9" w:rsidP="00C63729">
      <w:pPr>
        <w:pStyle w:val="Testonotaapidipagina"/>
        <w:jc w:val="both"/>
        <w:rPr>
          <w:rFonts w:ascii="Trebuchet MS" w:hAnsi="Trebuchet MS" w:cs="Calibri"/>
          <w:sz w:val="18"/>
          <w:szCs w:val="18"/>
        </w:rPr>
      </w:pPr>
      <w:r w:rsidRPr="00C63729">
        <w:rPr>
          <w:rStyle w:val="Rimandonotaapidipagina"/>
          <w:rFonts w:ascii="Trebuchet MS" w:hAnsi="Trebuchet MS"/>
          <w:sz w:val="16"/>
          <w:szCs w:val="16"/>
        </w:rPr>
        <w:footnoteRef/>
      </w:r>
      <w:r w:rsidRPr="00C63729">
        <w:rPr>
          <w:rFonts w:ascii="Trebuchet MS" w:hAnsi="Trebuchet MS"/>
          <w:sz w:val="16"/>
          <w:szCs w:val="16"/>
        </w:rPr>
        <w:t xml:space="preserve"> </w:t>
      </w:r>
      <w:r w:rsidRPr="00C63729">
        <w:rPr>
          <w:rFonts w:ascii="Trebuchet MS" w:hAnsi="Trebuchet MS" w:cs="Calibri"/>
          <w:sz w:val="16"/>
          <w:szCs w:val="16"/>
        </w:rPr>
        <w:t>Ai sensi dell’articolo 94 comma 2 “La causa di esclusione di cui all’articolo 84, comma 4, del medesimo codice di cui al decreto legislativo n. 159 del 2011 non opera se, entro la data dell’aggiudicazione, l’impresa sia stata ammessa al controllo giudiziario ai sensi dell’articolo 34-bis del medesimo codice. In nessun caso l’aggiudicazione può subire dilazioni in ragione della pendenza del procedimento suindicato.”</w:t>
      </w:r>
    </w:p>
  </w:footnote>
  <w:footnote w:id="10">
    <w:p w:rsidR="00E839D9" w:rsidRPr="00C63729" w:rsidRDefault="00E839D9" w:rsidP="00CF54C5">
      <w:pPr>
        <w:pStyle w:val="Testonotaapidipagina"/>
        <w:spacing w:before="120"/>
        <w:jc w:val="both"/>
        <w:rPr>
          <w:rFonts w:ascii="Trebuchet MS" w:hAnsi="Trebuchet MS" w:cs="Calibri"/>
          <w:sz w:val="16"/>
          <w:szCs w:val="16"/>
        </w:rPr>
      </w:pPr>
      <w:r w:rsidRPr="00C63729">
        <w:rPr>
          <w:rStyle w:val="Rimandonotaapidipagina"/>
          <w:rFonts w:ascii="Trebuchet MS" w:hAnsi="Trebuchet MS"/>
          <w:sz w:val="16"/>
          <w:szCs w:val="16"/>
        </w:rPr>
        <w:footnoteRef/>
      </w:r>
      <w:r w:rsidRPr="00C63729">
        <w:rPr>
          <w:rFonts w:ascii="Trebuchet MS" w:hAnsi="Trebuchet MS"/>
          <w:sz w:val="16"/>
          <w:szCs w:val="16"/>
        </w:rPr>
        <w:t xml:space="preserve"> </w:t>
      </w:r>
      <w:r w:rsidRPr="00C63729">
        <w:rPr>
          <w:rFonts w:ascii="Trebuchet MS" w:hAnsi="Trebuchet MS" w:cs="Calibri"/>
          <w:sz w:val="16"/>
          <w:szCs w:val="16"/>
        </w:rPr>
        <w:t>Ai sensi dell’articolo 94 comma 5 lettera d) è previsto che “L’esclusione non opera se, entro la data dell’aggiudicazione, sono stati adottati i provvedimenti di cui all’articolo 186-bis, comma 5, del regio decreto 16 marzo 1942, n. 267 e all’articolo 95, commi 3 e 4, del codice di cui al decreto legislativo n. 14 del 2019, a meno che non intervengano ulteriori circostanze escludenti relative alle procedure concorsuali”.</w:t>
      </w:r>
    </w:p>
  </w:footnote>
  <w:footnote w:id="11">
    <w:p w:rsidR="00E839D9" w:rsidRPr="00633A04" w:rsidRDefault="00E839D9" w:rsidP="00C63729">
      <w:pPr>
        <w:pStyle w:val="Testonotaapidipagina"/>
        <w:jc w:val="both"/>
        <w:rPr>
          <w:rFonts w:ascii="Calibri" w:hAnsi="Calibri" w:cs="Calibri"/>
          <w:sz w:val="16"/>
          <w:szCs w:val="16"/>
        </w:rPr>
      </w:pPr>
      <w:r w:rsidRPr="00C63729">
        <w:rPr>
          <w:rStyle w:val="Rimandonotaapidipagina"/>
          <w:rFonts w:ascii="Trebuchet MS" w:hAnsi="Trebuchet MS" w:cs="Calibri"/>
          <w:sz w:val="16"/>
          <w:szCs w:val="16"/>
        </w:rPr>
        <w:footnoteRef/>
      </w:r>
      <w:r w:rsidRPr="00C63729">
        <w:rPr>
          <w:rFonts w:ascii="Trebuchet MS" w:hAnsi="Trebuchet MS" w:cs="Calibri"/>
          <w:sz w:val="16"/>
          <w:szCs w:val="16"/>
        </w:rPr>
        <w:t xml:space="preserve"> Ai sensi dell’articolo 94 comma 6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w:t>
      </w:r>
    </w:p>
  </w:footnote>
  <w:footnote w:id="12">
    <w:p w:rsidR="00E839D9" w:rsidRPr="00CF54C5" w:rsidRDefault="00E839D9" w:rsidP="00CF54C5">
      <w:pPr>
        <w:pStyle w:val="Testonotaapidipagina"/>
        <w:spacing w:before="120"/>
        <w:jc w:val="both"/>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w:t>
      </w:r>
    </w:p>
    <w:p w:rsidR="00E839D9" w:rsidRPr="00CF54C5" w:rsidRDefault="00E839D9" w:rsidP="00CF54C5">
      <w:pPr>
        <w:pStyle w:val="Testonotaapidipagina"/>
        <w:jc w:val="both"/>
        <w:rPr>
          <w:rFonts w:ascii="Trebuchet MS" w:hAnsi="Trebuchet MS" w:cs="Calibri"/>
          <w:sz w:val="16"/>
          <w:szCs w:val="16"/>
        </w:rPr>
      </w:pPr>
      <w:r w:rsidRPr="00CF54C5">
        <w:rPr>
          <w:rFonts w:ascii="Trebuchet MS" w:hAnsi="Trebuchet MS" w:cs="Calibri"/>
          <w:sz w:val="16"/>
          <w:szCs w:val="16"/>
        </w:rPr>
        <w:t>a) per tre anni decorrenti dalla commissione del fatto, nel caso di cui all’articolo 95, comma 1, lettera a);</w:t>
      </w:r>
    </w:p>
  </w:footnote>
  <w:footnote w:id="13">
    <w:p w:rsidR="00E839D9" w:rsidRPr="00CF54C5" w:rsidRDefault="00E839D9" w:rsidP="00CF54C5">
      <w:pPr>
        <w:pStyle w:val="Testonotaapidipagina"/>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 per la sola gara cui la condotta si riferisce</w:t>
      </w:r>
    </w:p>
  </w:footnote>
  <w:footnote w:id="14">
    <w:p w:rsidR="00E839D9" w:rsidRPr="00CF54C5" w:rsidRDefault="00E839D9" w:rsidP="00CF54C5">
      <w:pPr>
        <w:pStyle w:val="Testonotaapidipagina"/>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 per la sola gara cui la condotta si riferisce</w:t>
      </w:r>
    </w:p>
  </w:footnote>
  <w:footnote w:id="15">
    <w:p w:rsidR="00E839D9" w:rsidRPr="00CF54C5" w:rsidRDefault="00E839D9" w:rsidP="00CF54C5">
      <w:pPr>
        <w:pStyle w:val="Testonotaapidipagina"/>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 per la sola gara cui la condotta si riferisce</w:t>
      </w:r>
    </w:p>
  </w:footnote>
  <w:footnote w:id="16">
    <w:p w:rsidR="00E839D9" w:rsidRPr="00CF54C5" w:rsidRDefault="00E839D9" w:rsidP="00CF54C5">
      <w:pPr>
        <w:pStyle w:val="Testonotaapidipagina"/>
        <w:jc w:val="both"/>
        <w:rPr>
          <w:rFonts w:ascii="Trebuchet MS" w:hAnsi="Trebuchet MS" w:cstheme="minorHAnsi"/>
          <w:color w:val="000000" w:themeColor="text1"/>
          <w:sz w:val="16"/>
          <w:szCs w:val="16"/>
        </w:rPr>
      </w:pPr>
      <w:r w:rsidRPr="00CF54C5">
        <w:rPr>
          <w:rStyle w:val="Rimandonotaapidipagina"/>
          <w:rFonts w:ascii="Trebuchet MS" w:hAnsi="Trebuchet MS" w:cstheme="minorHAnsi"/>
          <w:color w:val="000000" w:themeColor="text1"/>
          <w:sz w:val="16"/>
          <w:szCs w:val="16"/>
        </w:rPr>
        <w:footnoteRef/>
      </w:r>
      <w:r w:rsidRPr="00CF54C5">
        <w:rPr>
          <w:rFonts w:ascii="Trebuchet MS" w:hAnsi="Trebuchet MS" w:cstheme="minorHAnsi"/>
          <w:color w:val="000000" w:themeColor="text1"/>
          <w:sz w:val="16"/>
          <w:szCs w:val="16"/>
        </w:rPr>
        <w:t xml:space="preserve"> All’articolo 98 sono indicati, in modo tassativo, i gravi illeciti professionali, nonché i mezzi adeguati a dimostrare i medesimi. Si riporta l’articolo 98.</w:t>
      </w:r>
    </w:p>
    <w:p w:rsidR="00E839D9" w:rsidRPr="00CF54C5" w:rsidRDefault="00E839D9"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1. L’illecito professionale grave rileva solo se compiuto dall’operatore economico offerente, salvo quanto previsto dal comma 3, lettere g) ed h).</w:t>
      </w:r>
    </w:p>
    <w:p w:rsidR="00E839D9" w:rsidRPr="00CF54C5" w:rsidRDefault="00E839D9"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2. L’esclusione di un operatore economico ai sensi dell’articolo 95, comma 1, lettera e) è disposta e comunicata dalla stazione appaltante quando ricorrono tutte le seguenti condizioni:</w:t>
      </w:r>
    </w:p>
    <w:p w:rsidR="00E839D9" w:rsidRPr="00CF54C5" w:rsidRDefault="00E839D9"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a) elementi sufficienti ad integrare il grave illecito professionale;</w:t>
      </w:r>
    </w:p>
    <w:p w:rsidR="00E839D9" w:rsidRPr="00CF54C5" w:rsidRDefault="00E839D9"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b) idoneità del grave illecito professionale ad incidere sull’affidabilità e integrità dell’operatore;</w:t>
      </w:r>
    </w:p>
    <w:p w:rsidR="00E839D9" w:rsidRPr="00CF54C5" w:rsidRDefault="00E839D9"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c) adeguati mezzi di prova di cui al comma 6.</w:t>
      </w:r>
    </w:p>
    <w:p w:rsidR="00E839D9" w:rsidRPr="00CF54C5" w:rsidRDefault="00E839D9"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3. L’illecito professionale si può desumere al verificarsi di almeno uno dei seguenti elementi:</w:t>
      </w:r>
    </w:p>
    <w:p w:rsidR="00E839D9" w:rsidRPr="00CF54C5" w:rsidRDefault="00E839D9"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a) sanzione esecutiva irrogata dall’Autorità garante della concorrenza e del mercato o da altra autorità di settore, rilevante in relazione all’oggetto specifico dell’appalto;</w:t>
      </w:r>
    </w:p>
    <w:p w:rsidR="00E839D9" w:rsidRPr="00CF54C5" w:rsidRDefault="00E839D9"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b) condotta dell'operatore economico che abbia tentato di influenzare indebitamente il processo decisionale della stazione appaltante o di ottenere informazioni riservate a proprio vantaggio oppure che abbia fornito, anche per negligenza, informazioni false o fuorvianti suscettibili di influenzare le decisioni sull'esclusione, la selezione o l'aggiudicazione;</w:t>
      </w:r>
    </w:p>
    <w:p w:rsidR="00E839D9" w:rsidRPr="00CF54C5" w:rsidRDefault="00E839D9"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c) condotta dell'operatore economico che abbia dimostrato significative o persistenti carenze nell'esecuzione di un precedente contratto di appalto o di concessione che ne hanno causato la risoluzione per inadempimento oppure la condanna al risarcimento del danno o altre sanzioni comparabili, derivanti da inadempienze particolarmente gravi o la cui ripetizione sia indice di una persistente carenza professionale;</w:t>
      </w:r>
    </w:p>
    <w:p w:rsidR="00E839D9" w:rsidRPr="00CF54C5" w:rsidRDefault="00E839D9"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d) condotta dell'operatore economico che abbia commesso grave inadempimento nei confronti di uno o più subappaltatori;</w:t>
      </w:r>
    </w:p>
    <w:p w:rsidR="00E839D9" w:rsidRPr="00CF54C5" w:rsidRDefault="00E839D9"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e) condotta dell'operatore economico che abbia violato il divieto di intestazione fiduciaria di cui all'articolo 17 della legge 19 marzo 1990, n. 55, laddove la violazione non sia stata rimossa;</w:t>
      </w:r>
    </w:p>
    <w:p w:rsidR="00E839D9" w:rsidRPr="00CF54C5" w:rsidRDefault="00E839D9" w:rsidP="00CF54C5">
      <w:pPr>
        <w:pStyle w:val="Testonotaapidipagina"/>
        <w:jc w:val="both"/>
        <w:rPr>
          <w:rFonts w:ascii="Trebuchet MS" w:hAnsi="Trebuchet MS" w:cs="Calibri"/>
          <w:color w:val="000000" w:themeColor="text1"/>
          <w:sz w:val="16"/>
          <w:szCs w:val="16"/>
        </w:rPr>
      </w:pPr>
      <w:r w:rsidRPr="00CF54C5">
        <w:rPr>
          <w:rFonts w:ascii="Trebuchet MS" w:hAnsi="Trebuchet MS" w:cstheme="minorHAnsi"/>
          <w:color w:val="000000" w:themeColor="text1"/>
          <w:sz w:val="16"/>
          <w:szCs w:val="16"/>
        </w:rPr>
        <w:t>f) omessa denuncia all'autorità giudiziaria da parte dell'operatore economico persona offesa dei reati previsti e puniti dagli articoli 317 e 629 del codice penale aggravati ai sensi dell’articolo 416-bis.1 del medesimo codice salvo che ricorrano i casi previsti dall'articolo 4, primo comma, della legge 24 novembre 1981, n. 689. Tale circostanza deve emergere dagli indizi a base della richiesta di rinvio a giudizio formulata nei confronti dell'imputato per i reati di cui al primo periodo nell'anno antecedente alla pubblicazione del bando e deve essere comunicata, unitamente alle generalità del soggetto che ha omesso la predetta denuncia, dal procuratore della Repubblica procedente all'ANAC, la quale ne cura la pubblicazione</w:t>
      </w:r>
      <w:r w:rsidRPr="00CF54C5">
        <w:rPr>
          <w:rFonts w:ascii="Trebuchet MS" w:hAnsi="Trebuchet MS" w:cs="Calibri"/>
          <w:color w:val="000000" w:themeColor="text1"/>
          <w:sz w:val="16"/>
          <w:szCs w:val="16"/>
        </w:rPr>
        <w:t>;</w:t>
      </w:r>
    </w:p>
    <w:p w:rsidR="00E839D9" w:rsidRPr="004E4ECB" w:rsidRDefault="00E839D9" w:rsidP="004E4ECB">
      <w:pPr>
        <w:pStyle w:val="Testonotaapidipagina"/>
        <w:spacing w:before="120"/>
        <w:jc w:val="both"/>
        <w:rPr>
          <w:rFonts w:ascii="Trebuchet MS" w:hAnsi="Trebuchet MS" w:cs="Calibri"/>
          <w:sz w:val="16"/>
          <w:szCs w:val="16"/>
        </w:rPr>
      </w:pPr>
      <w:r w:rsidRPr="004E4ECB">
        <w:rPr>
          <w:rFonts w:ascii="Trebuchet MS" w:hAnsi="Trebuchet MS" w:cs="Calibri"/>
          <w:sz w:val="16"/>
          <w:szCs w:val="16"/>
        </w:rPr>
        <w:t>g) contestata commissione da parte dell’operatore economico, ovvero dei soggetti di cui al comma 3 dell’articolo 94 di taluno dei reati consumati o tentati di cui al comma 1 del medesimo articolo 94;</w:t>
      </w:r>
    </w:p>
    <w:p w:rsidR="00E839D9" w:rsidRPr="004E4ECB" w:rsidRDefault="00E839D9" w:rsidP="00CF54C5">
      <w:pPr>
        <w:pStyle w:val="Testonotaapidipagina"/>
        <w:jc w:val="both"/>
        <w:rPr>
          <w:rFonts w:ascii="Trebuchet MS" w:hAnsi="Trebuchet MS" w:cs="Calibri"/>
          <w:sz w:val="16"/>
          <w:szCs w:val="16"/>
        </w:rPr>
      </w:pPr>
      <w:r w:rsidRPr="004E4ECB">
        <w:rPr>
          <w:rFonts w:ascii="Trebuchet MS" w:hAnsi="Trebuchet MS" w:cs="Calibri"/>
          <w:sz w:val="16"/>
          <w:szCs w:val="16"/>
        </w:rPr>
        <w:t>h) contestata o accertata commissione, da parte dell’operatore economico oppure dei soggetti di cui al comma 3 dell’articolo 94, di taluno dei seguenti reati consumati:</w:t>
      </w:r>
    </w:p>
    <w:p w:rsidR="00E839D9" w:rsidRPr="004E4ECB" w:rsidRDefault="00E839D9" w:rsidP="00CF54C5">
      <w:pPr>
        <w:pStyle w:val="Testonotaapidipagina"/>
        <w:jc w:val="both"/>
        <w:rPr>
          <w:rFonts w:ascii="Trebuchet MS" w:hAnsi="Trebuchet MS" w:cs="Calibri"/>
          <w:sz w:val="16"/>
          <w:szCs w:val="16"/>
        </w:rPr>
      </w:pPr>
      <w:r w:rsidRPr="004E4ECB">
        <w:rPr>
          <w:rFonts w:ascii="Trebuchet MS" w:hAnsi="Trebuchet MS" w:cs="Calibri"/>
          <w:sz w:val="16"/>
          <w:szCs w:val="16"/>
        </w:rPr>
        <w:t>1) abusivo esercizio di una professione, ai sensi dell’articolo 348 del codice penale;</w:t>
      </w:r>
    </w:p>
    <w:p w:rsidR="00E839D9" w:rsidRPr="004E4ECB" w:rsidRDefault="00E839D9" w:rsidP="00CF54C5">
      <w:pPr>
        <w:pStyle w:val="Testonotaapidipagina"/>
        <w:jc w:val="both"/>
        <w:rPr>
          <w:rFonts w:ascii="Trebuchet MS" w:hAnsi="Trebuchet MS" w:cs="Calibri"/>
          <w:sz w:val="16"/>
          <w:szCs w:val="16"/>
        </w:rPr>
      </w:pPr>
      <w:r w:rsidRPr="004E4ECB">
        <w:rPr>
          <w:rFonts w:ascii="Trebuchet MS" w:hAnsi="Trebuchet MS" w:cs="Calibri"/>
          <w:sz w:val="16"/>
          <w:szCs w:val="16"/>
        </w:rPr>
        <w:t>2) bancarotta semplice, bancarotta fraudolenta, omessa dichiarazione di beni da comprendere nell’inventario fallimentare o ricorso abusivo al credito, di cui agli articoli 216, 217, 218 e 220 del regio decreto 16 marzo 1942, n. 267;</w:t>
      </w:r>
    </w:p>
    <w:p w:rsidR="00E839D9" w:rsidRPr="004E4ECB" w:rsidRDefault="00E839D9" w:rsidP="00CF54C5">
      <w:pPr>
        <w:pStyle w:val="Testonotaapidipagina"/>
        <w:jc w:val="both"/>
        <w:rPr>
          <w:rFonts w:ascii="Trebuchet MS" w:hAnsi="Trebuchet MS" w:cs="Calibri"/>
          <w:sz w:val="16"/>
          <w:szCs w:val="16"/>
        </w:rPr>
      </w:pPr>
      <w:r w:rsidRPr="004E4ECB">
        <w:rPr>
          <w:rFonts w:ascii="Trebuchet MS" w:hAnsi="Trebuchet MS" w:cs="Calibri"/>
          <w:sz w:val="16"/>
          <w:szCs w:val="16"/>
        </w:rPr>
        <w:t>3) i reati tributari ai sensi del decreto legislativo 10 marzo 2000, n. 74, i delitti societari di cui agli articoli 2621 e seguenti del codice civile o i delitti contro l’industria e il commercio di cui agli articoli da 513 a 517 del codice penale;</w:t>
      </w:r>
    </w:p>
    <w:p w:rsidR="00E839D9" w:rsidRPr="004E4ECB" w:rsidRDefault="00E839D9" w:rsidP="00CF54C5">
      <w:pPr>
        <w:pStyle w:val="Testonotaapidipagina"/>
        <w:jc w:val="both"/>
        <w:rPr>
          <w:rFonts w:ascii="Trebuchet MS" w:hAnsi="Trebuchet MS" w:cs="Calibri"/>
          <w:sz w:val="16"/>
          <w:szCs w:val="16"/>
        </w:rPr>
      </w:pPr>
      <w:r w:rsidRPr="004E4ECB">
        <w:rPr>
          <w:rFonts w:ascii="Trebuchet MS" w:hAnsi="Trebuchet MS" w:cs="Calibri"/>
          <w:sz w:val="16"/>
          <w:szCs w:val="16"/>
        </w:rPr>
        <w:t>4) i reati urbanistici di cui all’articolo 44, comma 1, lettere b) e c), del testo unico delle disposizioni legislative e regolamentari in materia di edilizia, di cui al decreto del Presidente della Repubblica 6 giugno 2001, n. 380, con riferimento agli affidamenti aventi ad oggetto lavori o servizi di architettura e ingegneria;</w:t>
      </w:r>
    </w:p>
    <w:p w:rsidR="00E839D9" w:rsidRPr="004E4ECB" w:rsidRDefault="00E839D9" w:rsidP="00CF54C5">
      <w:pPr>
        <w:pStyle w:val="Testonotaapidipagina"/>
        <w:jc w:val="both"/>
        <w:rPr>
          <w:rFonts w:ascii="Trebuchet MS" w:hAnsi="Trebuchet MS" w:cs="Calibri"/>
          <w:sz w:val="16"/>
          <w:szCs w:val="16"/>
        </w:rPr>
      </w:pPr>
      <w:r w:rsidRPr="004E4ECB">
        <w:rPr>
          <w:rFonts w:ascii="Trebuchet MS" w:hAnsi="Trebuchet MS" w:cs="Calibri"/>
          <w:sz w:val="16"/>
          <w:szCs w:val="16"/>
        </w:rPr>
        <w:t>5) i reati previsti dal decreto legislativo 8 giugno 2001, n. 231.</w:t>
      </w:r>
    </w:p>
    <w:p w:rsidR="00E839D9" w:rsidRPr="004E4ECB" w:rsidRDefault="00E839D9" w:rsidP="00CF54C5">
      <w:pPr>
        <w:pStyle w:val="Testonotaapidipagina"/>
        <w:jc w:val="both"/>
        <w:rPr>
          <w:rFonts w:ascii="Trebuchet MS" w:hAnsi="Trebuchet MS" w:cs="Calibri"/>
          <w:sz w:val="16"/>
          <w:szCs w:val="16"/>
        </w:rPr>
      </w:pPr>
      <w:r w:rsidRPr="004E4ECB">
        <w:rPr>
          <w:rFonts w:ascii="Trebuchet MS" w:hAnsi="Trebuchet MS" w:cs="Calibri"/>
          <w:sz w:val="16"/>
          <w:szCs w:val="16"/>
        </w:rPr>
        <w:t>4. La valutazione di gravità tiene conto del bene giuridico e dell’entità della lesione inferta dalla condotta integrante uno degli elementi di cui al comma 3 e del tempo trascorso dalla violazione, anche in relazione a modifiche intervenute nel frattempo nell’organizzazione dell’impresa.</w:t>
      </w:r>
    </w:p>
    <w:p w:rsidR="00E839D9" w:rsidRPr="004E4ECB" w:rsidRDefault="00E839D9" w:rsidP="00CF54C5">
      <w:pPr>
        <w:pStyle w:val="Testonotaapidipagina"/>
        <w:jc w:val="both"/>
        <w:rPr>
          <w:rFonts w:ascii="Trebuchet MS" w:hAnsi="Trebuchet MS" w:cs="Calibri"/>
          <w:sz w:val="16"/>
          <w:szCs w:val="16"/>
        </w:rPr>
      </w:pPr>
      <w:r w:rsidRPr="004E4ECB">
        <w:rPr>
          <w:rFonts w:ascii="Trebuchet MS" w:hAnsi="Trebuchet MS" w:cs="Calibri"/>
          <w:sz w:val="16"/>
          <w:szCs w:val="16"/>
        </w:rPr>
        <w:t>5. Le dichiarazioni omesse o non veritiere rese nella stessa gara e diverse da quelle di cui alla lettera b) del comma 3 possono essere utilizzate a supporto della valutazione di gravità riferita agli elementi di cui al comma 3.</w:t>
      </w:r>
    </w:p>
    <w:p w:rsidR="00E839D9" w:rsidRPr="004E4ECB" w:rsidRDefault="00E839D9" w:rsidP="00CF54C5">
      <w:pPr>
        <w:pStyle w:val="Testonotaapidipagina"/>
        <w:jc w:val="both"/>
        <w:rPr>
          <w:rFonts w:ascii="Trebuchet MS" w:hAnsi="Trebuchet MS" w:cs="Calibri"/>
          <w:sz w:val="16"/>
          <w:szCs w:val="16"/>
        </w:rPr>
      </w:pPr>
      <w:r w:rsidRPr="004E4ECB">
        <w:rPr>
          <w:rFonts w:ascii="Trebuchet MS" w:hAnsi="Trebuchet MS" w:cs="Calibri"/>
          <w:sz w:val="16"/>
          <w:szCs w:val="16"/>
        </w:rPr>
        <w:t>6. Costituiscono mezzi di prova adeguati, in relazione al comma 3:</w:t>
      </w:r>
    </w:p>
    <w:p w:rsidR="00E839D9" w:rsidRPr="004E4ECB" w:rsidRDefault="00E839D9" w:rsidP="00CF54C5">
      <w:pPr>
        <w:pStyle w:val="Testonotaapidipagina"/>
        <w:jc w:val="both"/>
        <w:rPr>
          <w:rFonts w:ascii="Trebuchet MS" w:hAnsi="Trebuchet MS" w:cs="Calibri"/>
          <w:sz w:val="16"/>
          <w:szCs w:val="16"/>
        </w:rPr>
      </w:pPr>
      <w:r w:rsidRPr="004E4ECB">
        <w:rPr>
          <w:rFonts w:ascii="Trebuchet MS" w:hAnsi="Trebuchet MS" w:cs="Calibri"/>
          <w:sz w:val="16"/>
          <w:szCs w:val="16"/>
        </w:rPr>
        <w:t>a) quanto alla lettera a), i provvedimenti sanzionatori esecutivi resi dall’Autorità garante della concorrenza e del mercato o da altra autorità di settore;</w:t>
      </w:r>
    </w:p>
    <w:p w:rsidR="00E839D9" w:rsidRPr="004E4ECB" w:rsidRDefault="00E839D9" w:rsidP="00CF54C5">
      <w:pPr>
        <w:pStyle w:val="Testonotaapidipagina"/>
        <w:jc w:val="both"/>
        <w:rPr>
          <w:rFonts w:ascii="Trebuchet MS" w:hAnsi="Trebuchet MS" w:cs="Calibri"/>
          <w:sz w:val="16"/>
          <w:szCs w:val="16"/>
        </w:rPr>
      </w:pPr>
      <w:r w:rsidRPr="004E4ECB">
        <w:rPr>
          <w:rFonts w:ascii="Trebuchet MS" w:hAnsi="Trebuchet MS" w:cs="Calibri"/>
          <w:sz w:val="16"/>
          <w:szCs w:val="16"/>
        </w:rPr>
        <w:t>b) quanto alla lettera b), la presenza di indizi gravi, precisi e concordanti che rendano evidente il ricorrere della situazione escludente;</w:t>
      </w:r>
    </w:p>
    <w:p w:rsidR="00E839D9" w:rsidRPr="004E4ECB" w:rsidRDefault="00E839D9" w:rsidP="00CF54C5">
      <w:pPr>
        <w:pStyle w:val="Testonotaapidipagina"/>
        <w:jc w:val="both"/>
        <w:rPr>
          <w:rFonts w:ascii="Trebuchet MS" w:hAnsi="Trebuchet MS" w:cs="Calibri"/>
          <w:sz w:val="16"/>
          <w:szCs w:val="16"/>
        </w:rPr>
      </w:pPr>
      <w:r w:rsidRPr="004E4ECB">
        <w:rPr>
          <w:rFonts w:ascii="Trebuchet MS" w:hAnsi="Trebuchet MS" w:cs="Calibri"/>
          <w:sz w:val="16"/>
          <w:szCs w:val="16"/>
        </w:rPr>
        <w:t>c) quanto alla lettera c), l’intervenuta risoluzione per inadempimento o la condanna al risarcimento del danno o ad altre conseguenze comparabili;</w:t>
      </w:r>
    </w:p>
    <w:p w:rsidR="00E839D9" w:rsidRPr="004E4ECB" w:rsidRDefault="00E839D9" w:rsidP="00CF54C5">
      <w:pPr>
        <w:pStyle w:val="Testonotaapidipagina"/>
        <w:jc w:val="both"/>
        <w:rPr>
          <w:rFonts w:ascii="Trebuchet MS" w:hAnsi="Trebuchet MS" w:cs="Calibri"/>
          <w:sz w:val="16"/>
          <w:szCs w:val="16"/>
        </w:rPr>
      </w:pPr>
      <w:r w:rsidRPr="004E4ECB">
        <w:rPr>
          <w:rFonts w:ascii="Trebuchet MS" w:hAnsi="Trebuchet MS" w:cs="Calibri"/>
          <w:sz w:val="16"/>
          <w:szCs w:val="16"/>
        </w:rPr>
        <w:t>d) quanto alla lettera d), la emissione di provvedimenti giurisdizionali anche non definitivi;</w:t>
      </w:r>
    </w:p>
    <w:p w:rsidR="00E839D9" w:rsidRPr="004E4ECB" w:rsidRDefault="00E839D9" w:rsidP="00CF54C5">
      <w:pPr>
        <w:pStyle w:val="Testonotaapidipagina"/>
        <w:jc w:val="both"/>
        <w:rPr>
          <w:rFonts w:ascii="Trebuchet MS" w:hAnsi="Trebuchet MS" w:cs="Calibri"/>
          <w:sz w:val="16"/>
          <w:szCs w:val="16"/>
        </w:rPr>
      </w:pPr>
      <w:r w:rsidRPr="004E4ECB">
        <w:rPr>
          <w:rFonts w:ascii="Trebuchet MS" w:hAnsi="Trebuchet MS" w:cs="Calibri"/>
          <w:sz w:val="16"/>
          <w:szCs w:val="16"/>
        </w:rPr>
        <w:t>e) quanto alla lettera e), l'accertamento definitivo della violazione;</w:t>
      </w:r>
    </w:p>
    <w:p w:rsidR="00E839D9" w:rsidRPr="004E4ECB" w:rsidRDefault="00E839D9" w:rsidP="00CF54C5">
      <w:pPr>
        <w:pStyle w:val="Testonotaapidipagina"/>
        <w:jc w:val="both"/>
        <w:rPr>
          <w:rFonts w:ascii="Trebuchet MS" w:hAnsi="Trebuchet MS" w:cs="Calibri"/>
          <w:sz w:val="16"/>
          <w:szCs w:val="16"/>
        </w:rPr>
      </w:pPr>
      <w:r w:rsidRPr="004E4ECB">
        <w:rPr>
          <w:rFonts w:ascii="Trebuchet MS" w:hAnsi="Trebuchet MS" w:cs="Calibri"/>
          <w:sz w:val="16"/>
          <w:szCs w:val="16"/>
        </w:rPr>
        <w:t>f) quanto alla lettera f), gli elementi ivi indicati;</w:t>
      </w:r>
    </w:p>
    <w:p w:rsidR="00E839D9" w:rsidRPr="004E4ECB" w:rsidRDefault="00E839D9" w:rsidP="00CF54C5">
      <w:pPr>
        <w:pStyle w:val="Testonotaapidipagina"/>
        <w:jc w:val="both"/>
        <w:rPr>
          <w:rFonts w:ascii="Trebuchet MS" w:hAnsi="Trebuchet MS" w:cs="Calibri"/>
          <w:sz w:val="16"/>
          <w:szCs w:val="16"/>
        </w:rPr>
      </w:pPr>
      <w:r w:rsidRPr="004E4ECB">
        <w:rPr>
          <w:rFonts w:ascii="Trebuchet MS" w:hAnsi="Trebuchet MS" w:cs="Calibri"/>
          <w:sz w:val="16"/>
          <w:szCs w:val="16"/>
        </w:rPr>
        <w:t>g) quanto alla lettera g), gli atti di cui all’articolo 407-bis, comma 1, del codice di procedura penale, il decreto che dispone il giudizio ai sensi dell’articolo 429 del codice di procedura penale, o eventuali provvedimenti cautelari reali o personali emessi dal giudice penale, la sentenza di condanna non definitiva, il decreto penale di condanna non irrevocabile, la sentenza non irrevocabile di applicazione della pena su richiesta ai sensi dell'articolo 444 del codice di procedura penale;</w:t>
      </w:r>
    </w:p>
    <w:p w:rsidR="00E839D9" w:rsidRPr="004E4ECB" w:rsidRDefault="00E839D9" w:rsidP="00CF54C5">
      <w:pPr>
        <w:pStyle w:val="Testonotaapidipagina"/>
        <w:jc w:val="both"/>
        <w:rPr>
          <w:rFonts w:ascii="Trebuchet MS" w:hAnsi="Trebuchet MS" w:cs="Calibri"/>
          <w:sz w:val="16"/>
          <w:szCs w:val="16"/>
        </w:rPr>
      </w:pPr>
      <w:r w:rsidRPr="004E4ECB">
        <w:rPr>
          <w:rFonts w:ascii="Trebuchet MS" w:hAnsi="Trebuchet MS" w:cs="Calibri"/>
          <w:sz w:val="16"/>
          <w:szCs w:val="16"/>
        </w:rPr>
        <w:t>h) quanto alla lettera h), la sentenza di condanna definitiva, il decreto penale di condanna irrevocabile, e la condanna non definitiva, i provvedimenti cautelari reali o personali, ove emessi dal giudice penale.</w:t>
      </w:r>
    </w:p>
    <w:p w:rsidR="00E839D9" w:rsidRPr="004E4ECB" w:rsidRDefault="00E839D9" w:rsidP="00CF54C5">
      <w:pPr>
        <w:pStyle w:val="Testonotaapidipagina"/>
        <w:jc w:val="both"/>
        <w:rPr>
          <w:rFonts w:ascii="Trebuchet MS" w:hAnsi="Trebuchet MS" w:cs="Calibri"/>
          <w:sz w:val="16"/>
          <w:szCs w:val="16"/>
        </w:rPr>
      </w:pPr>
      <w:r w:rsidRPr="004E4ECB">
        <w:rPr>
          <w:rFonts w:ascii="Trebuchet MS" w:hAnsi="Trebuchet MS" w:cs="Calibri"/>
          <w:sz w:val="16"/>
          <w:szCs w:val="16"/>
        </w:rPr>
        <w:t>7. La stazione appaltante valuta i provvedimenti sanzionatori e giurisdizionali di cui al comma 6 motivando sulla ritenuta idoneità dei medesimi a incidere sull’affidabilità e sull’integrità dell’offerente; l’eventuale impugnazione dei medesimi è considerata nell’ambito della valutazione volta a verificare la sussistenza della causa escludente.</w:t>
      </w:r>
    </w:p>
    <w:p w:rsidR="00E839D9" w:rsidRPr="004E4ECB" w:rsidRDefault="00E839D9" w:rsidP="00CF54C5">
      <w:pPr>
        <w:pStyle w:val="Testonotaapidipagina"/>
        <w:jc w:val="both"/>
        <w:rPr>
          <w:rFonts w:ascii="Trebuchet MS" w:hAnsi="Trebuchet MS" w:cs="Calibri"/>
          <w:sz w:val="16"/>
          <w:szCs w:val="16"/>
        </w:rPr>
      </w:pPr>
      <w:r w:rsidRPr="004E4ECB">
        <w:rPr>
          <w:rFonts w:ascii="Trebuchet MS" w:hAnsi="Trebuchet MS" w:cs="Calibri"/>
          <w:sz w:val="16"/>
          <w:szCs w:val="16"/>
        </w:rPr>
        <w:t>8. Il provvedimento di esclusione deve essere motivato in relazione a tutte e tre le condizioni di cui al comma 2.</w:t>
      </w:r>
    </w:p>
    <w:p w:rsidR="00E839D9" w:rsidRPr="004E4ECB" w:rsidRDefault="00E839D9" w:rsidP="00CF54C5">
      <w:pPr>
        <w:pStyle w:val="Testonotaapidipagina"/>
        <w:rPr>
          <w:rFonts w:ascii="Trebuchet MS" w:hAnsi="Trebuchet MS"/>
          <w:sz w:val="16"/>
          <w:szCs w:val="16"/>
        </w:rPr>
      </w:pPr>
    </w:p>
  </w:footnote>
  <w:footnote w:id="17">
    <w:p w:rsidR="00E839D9" w:rsidRPr="004E4ECB" w:rsidRDefault="00E839D9" w:rsidP="004E4ECB">
      <w:pPr>
        <w:pStyle w:val="Testonotaapidipagina"/>
        <w:spacing w:before="120"/>
        <w:jc w:val="both"/>
        <w:rPr>
          <w:rFonts w:ascii="Trebuchet MS" w:hAnsi="Trebuchet MS" w:cs="Calibri"/>
          <w:sz w:val="16"/>
          <w:szCs w:val="16"/>
        </w:rPr>
      </w:pPr>
      <w:r w:rsidRPr="004E4ECB">
        <w:rPr>
          <w:rStyle w:val="Rimandonotaapidipagina"/>
          <w:rFonts w:ascii="Trebuchet MS" w:hAnsi="Trebuchet MS" w:cs="Calibri"/>
          <w:sz w:val="16"/>
          <w:szCs w:val="16"/>
        </w:rPr>
        <w:footnoteRef/>
      </w:r>
      <w:r w:rsidRPr="004E4ECB">
        <w:rPr>
          <w:rFonts w:ascii="Trebuchet MS" w:hAnsi="Trebuchet MS" w:cs="Calibri"/>
          <w:sz w:val="16"/>
          <w:szCs w:val="16"/>
        </w:rPr>
        <w:t xml:space="preserve"> Tale circostanza deve emergere dagli indizi a base della richiesta di rinvio a giudizio formulata nei confronti dell'imputato per i reati di cui al primo periodo nell'anno antecedente alla pubblicazione del bando e deve essere comunicata, unitamente alle generalità del soggetto che ha omesso la predetta denuncia, dal procuratore della Repubblica procedente all'ANAC, la quale ne cura la pubblicazione</w:t>
      </w:r>
    </w:p>
  </w:footnote>
  <w:footnote w:id="18">
    <w:p w:rsidR="00E839D9" w:rsidRPr="004E4ECB" w:rsidRDefault="00E839D9" w:rsidP="002B6836">
      <w:pPr>
        <w:pStyle w:val="Testonotaapidipagina"/>
        <w:rPr>
          <w:rFonts w:ascii="Trebuchet MS" w:hAnsi="Trebuchet MS" w:cstheme="minorHAnsi"/>
          <w:sz w:val="16"/>
          <w:szCs w:val="16"/>
        </w:rPr>
      </w:pPr>
      <w:r w:rsidRPr="004E4ECB">
        <w:rPr>
          <w:rStyle w:val="Rimandonotaapidipagina"/>
          <w:rFonts w:ascii="Trebuchet MS" w:hAnsi="Trebuchet MS" w:cs="Calibri"/>
          <w:sz w:val="16"/>
          <w:szCs w:val="16"/>
        </w:rPr>
        <w:footnoteRef/>
      </w:r>
      <w:r w:rsidRPr="004E4ECB">
        <w:rPr>
          <w:rFonts w:ascii="Trebuchet MS" w:hAnsi="Trebuchet MS" w:cs="Calibri"/>
          <w:sz w:val="16"/>
          <w:szCs w:val="16"/>
        </w:rPr>
        <w:t xml:space="preserve"> Ai sensi dell’articolo 95 comma 3, “</w:t>
      </w:r>
      <w:r w:rsidRPr="004E4ECB">
        <w:rPr>
          <w:rFonts w:ascii="Trebuchet MS" w:hAnsi="Trebuchet MS" w:cstheme="minorHAnsi"/>
          <w:sz w:val="16"/>
          <w:szCs w:val="16"/>
        </w:rPr>
        <w:t>Con riferimento alle fattispecie di cui al comma 3, lettera h), dell’articolo 98, l’esclusione non è disposta e il divieto di aggiudicare non si applica quando:</w:t>
      </w:r>
    </w:p>
    <w:p w:rsidR="00E839D9" w:rsidRPr="004E4ECB" w:rsidRDefault="00E839D9" w:rsidP="002B6836">
      <w:pPr>
        <w:pStyle w:val="Testonotaapidipagina"/>
        <w:rPr>
          <w:rFonts w:ascii="Trebuchet MS" w:hAnsi="Trebuchet MS" w:cstheme="minorHAnsi"/>
          <w:sz w:val="16"/>
          <w:szCs w:val="16"/>
        </w:rPr>
      </w:pPr>
      <w:r w:rsidRPr="004E4ECB">
        <w:rPr>
          <w:rFonts w:ascii="Trebuchet MS" w:hAnsi="Trebuchet MS" w:cstheme="minorHAnsi"/>
          <w:sz w:val="16"/>
          <w:szCs w:val="16"/>
        </w:rPr>
        <w:t>a) il reato è stato depenalizzato;</w:t>
      </w:r>
    </w:p>
    <w:p w:rsidR="00E839D9" w:rsidRPr="004E4ECB" w:rsidRDefault="00E839D9" w:rsidP="002B6836">
      <w:pPr>
        <w:pStyle w:val="Testonotaapidipagina"/>
        <w:rPr>
          <w:rFonts w:ascii="Trebuchet MS" w:hAnsi="Trebuchet MS" w:cstheme="minorHAnsi"/>
          <w:sz w:val="16"/>
          <w:szCs w:val="16"/>
        </w:rPr>
      </w:pPr>
      <w:r w:rsidRPr="004E4ECB">
        <w:rPr>
          <w:rFonts w:ascii="Trebuchet MS" w:hAnsi="Trebuchet MS" w:cstheme="minorHAnsi"/>
          <w:sz w:val="16"/>
          <w:szCs w:val="16"/>
        </w:rPr>
        <w:t>b) è intervenuta la riabilitazione;</w:t>
      </w:r>
    </w:p>
    <w:p w:rsidR="00E839D9" w:rsidRPr="004E4ECB" w:rsidRDefault="00E839D9" w:rsidP="002B6836">
      <w:pPr>
        <w:pStyle w:val="Testonotaapidipagina"/>
        <w:rPr>
          <w:rFonts w:ascii="Trebuchet MS" w:hAnsi="Trebuchet MS" w:cstheme="minorHAnsi"/>
          <w:sz w:val="16"/>
          <w:szCs w:val="16"/>
        </w:rPr>
      </w:pPr>
      <w:r w:rsidRPr="004E4ECB">
        <w:rPr>
          <w:rFonts w:ascii="Trebuchet MS" w:hAnsi="Trebuchet MS" w:cstheme="minorHAnsi"/>
          <w:sz w:val="16"/>
          <w:szCs w:val="16"/>
        </w:rPr>
        <w:t>c) nei casi di condanna a una pena accessoria perpetua, questa è stata dichiarata estinta ai sensi dell’articolo 179, settimo comma, del codice penale;</w:t>
      </w:r>
    </w:p>
    <w:p w:rsidR="00E839D9" w:rsidRPr="004E4ECB" w:rsidRDefault="00E839D9" w:rsidP="002B6836">
      <w:pPr>
        <w:pStyle w:val="Testonotaapidipagina"/>
        <w:rPr>
          <w:rFonts w:ascii="Trebuchet MS" w:hAnsi="Trebuchet MS" w:cstheme="minorHAnsi"/>
          <w:sz w:val="16"/>
          <w:szCs w:val="16"/>
        </w:rPr>
      </w:pPr>
      <w:r w:rsidRPr="004E4ECB">
        <w:rPr>
          <w:rFonts w:ascii="Trebuchet MS" w:hAnsi="Trebuchet MS" w:cstheme="minorHAnsi"/>
          <w:sz w:val="16"/>
          <w:szCs w:val="16"/>
        </w:rPr>
        <w:t>d) il reato è stato dichiarato estinto dopo la condanna;</w:t>
      </w:r>
    </w:p>
    <w:p w:rsidR="00E839D9" w:rsidRPr="004E4ECB" w:rsidRDefault="00E839D9" w:rsidP="002B6836">
      <w:pPr>
        <w:pStyle w:val="Testonotaapidipagina"/>
        <w:rPr>
          <w:rFonts w:ascii="Trebuchet MS" w:hAnsi="Trebuchet MS" w:cs="Calibri"/>
          <w:sz w:val="16"/>
          <w:szCs w:val="16"/>
        </w:rPr>
      </w:pPr>
      <w:r w:rsidRPr="004E4ECB">
        <w:rPr>
          <w:rFonts w:ascii="Trebuchet MS" w:hAnsi="Trebuchet MS" w:cstheme="minorHAnsi"/>
          <w:sz w:val="16"/>
          <w:szCs w:val="16"/>
        </w:rPr>
        <w:t>e) la condanna è stata revocata.”</w:t>
      </w:r>
    </w:p>
  </w:footnote>
  <w:footnote w:id="19">
    <w:p w:rsidR="00E839D9" w:rsidRPr="008C3A79" w:rsidRDefault="00E839D9" w:rsidP="004E4ECB">
      <w:pPr>
        <w:pStyle w:val="Testonotaapidipagina"/>
        <w:jc w:val="both"/>
        <w:rPr>
          <w:rFonts w:ascii="Trebuchet MS" w:hAnsi="Trebuchet MS" w:cs="Calibri"/>
          <w:sz w:val="16"/>
          <w:szCs w:val="16"/>
        </w:rPr>
      </w:pPr>
      <w:r w:rsidRPr="008C3A79">
        <w:rPr>
          <w:rStyle w:val="Rimandonotaapidipagina"/>
          <w:rFonts w:ascii="Trebuchet MS" w:hAnsi="Trebuchet MS"/>
          <w:sz w:val="16"/>
          <w:szCs w:val="16"/>
        </w:rPr>
        <w:footnoteRef/>
      </w:r>
      <w:r w:rsidRPr="008C3A79">
        <w:rPr>
          <w:rFonts w:ascii="Trebuchet MS" w:hAnsi="Trebuchet MS" w:cs="Calibri"/>
          <w:sz w:val="16"/>
          <w:szCs w:val="16"/>
        </w:rPr>
        <w:t>Articolo 95 comma 2. La gravità va in ogni caso valutata anche tenendo conto del valore dell’appalto.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footnote>
  <w:footnote w:id="20">
    <w:p w:rsidR="00E839D9" w:rsidRDefault="00E839D9" w:rsidP="004E4ECB">
      <w:pPr>
        <w:pStyle w:val="Testonotaapidipagina"/>
        <w:jc w:val="both"/>
        <w:rPr>
          <w:rFonts w:ascii="Calibri" w:hAnsi="Calibri" w:cs="Calibri"/>
          <w:sz w:val="16"/>
          <w:szCs w:val="16"/>
        </w:rPr>
      </w:pPr>
      <w:r w:rsidRPr="008C3A79">
        <w:rPr>
          <w:rStyle w:val="Rimandonotaapidipagina"/>
          <w:rFonts w:ascii="Trebuchet MS" w:hAnsi="Trebuchet MS" w:cs="Calibri"/>
          <w:sz w:val="16"/>
          <w:szCs w:val="16"/>
        </w:rPr>
        <w:footnoteRef/>
      </w:r>
      <w:r w:rsidRPr="008C3A79">
        <w:rPr>
          <w:rFonts w:ascii="Trebuchet MS" w:hAnsi="Trebuchet MS" w:cs="Calibri"/>
          <w:sz w:val="16"/>
          <w:szCs w:val="16"/>
        </w:rPr>
        <w:t xml:space="preserve"> Ai sensi dell’articolo 68 comma 14 “ La partecipazione alla gara dei concorrenti in più di un raggruppamento o consorzio ordinario, ovvero in forma individuale qualora abbiano partecipato alla gara medesima in raggruppamento o consorzio ordinario, determina l’esclusione dei medesimi se sono integrati i presupposti di cui all’articolo 95, comma 1, lettera d), sempre che l’operatore economico non dimostri che la circostanza non ha influito sulla gara, né è idonea a incidere sulla capacità di rispettare gli obblighi contrattuali.”</w:t>
      </w:r>
    </w:p>
  </w:footnote>
  <w:footnote w:id="21">
    <w:p w:rsidR="00E839D9" w:rsidRPr="00116A64" w:rsidRDefault="00E839D9" w:rsidP="008C3A79">
      <w:pPr>
        <w:pStyle w:val="Testonotaapidipagina"/>
        <w:rPr>
          <w:rFonts w:ascii="Trebuchet MS" w:hAnsi="Trebuchet MS"/>
          <w:sz w:val="16"/>
          <w:szCs w:val="16"/>
        </w:rPr>
      </w:pPr>
      <w:r w:rsidRPr="005B36C1">
        <w:rPr>
          <w:rStyle w:val="Rimandonotaapidipagina"/>
          <w:sz w:val="16"/>
          <w:szCs w:val="16"/>
        </w:rPr>
        <w:footnoteRef/>
      </w:r>
      <w:r w:rsidRPr="005B36C1">
        <w:rPr>
          <w:sz w:val="16"/>
          <w:szCs w:val="16"/>
        </w:rPr>
        <w:t xml:space="preserve"> </w:t>
      </w:r>
      <w:r w:rsidRPr="00116A64">
        <w:rPr>
          <w:rFonts w:ascii="Trebuchet MS" w:hAnsi="Trebuchet MS"/>
          <w:sz w:val="16"/>
          <w:szCs w:val="16"/>
        </w:rPr>
        <w:t>Società accreditata che ha rilasciato la certificazione di qualità.</w:t>
      </w:r>
    </w:p>
  </w:footnote>
  <w:footnote w:id="22">
    <w:p w:rsidR="00E839D9" w:rsidRPr="00116A64" w:rsidRDefault="00E839D9" w:rsidP="008C3A79">
      <w:pPr>
        <w:pStyle w:val="Testonotaapidipagina"/>
        <w:rPr>
          <w:rFonts w:ascii="Trebuchet MS" w:hAnsi="Trebuchet MS"/>
          <w:sz w:val="16"/>
          <w:szCs w:val="16"/>
        </w:rPr>
      </w:pPr>
      <w:r w:rsidRPr="00116A64">
        <w:rPr>
          <w:rStyle w:val="Rimandonotaapidipagina"/>
          <w:rFonts w:ascii="Trebuchet MS" w:hAnsi="Trebuchet MS"/>
          <w:sz w:val="16"/>
          <w:szCs w:val="16"/>
        </w:rPr>
        <w:footnoteRef/>
      </w:r>
      <w:r w:rsidRPr="00116A64">
        <w:rPr>
          <w:rFonts w:ascii="Trebuchet MS" w:hAnsi="Trebuchet MS"/>
          <w:sz w:val="16"/>
          <w:szCs w:val="16"/>
        </w:rPr>
        <w:t xml:space="preserve"> Organismo di accreditamento (ACCREDIA o altro  organismo riconosciuto dall’IAF).</w:t>
      </w:r>
    </w:p>
  </w:footnote>
  <w:footnote w:id="23">
    <w:p w:rsidR="00E839D9" w:rsidRPr="005B36C1" w:rsidRDefault="00E839D9" w:rsidP="00B205FF">
      <w:pPr>
        <w:pStyle w:val="Testonotaapidipagina"/>
        <w:rPr>
          <w:sz w:val="16"/>
          <w:szCs w:val="16"/>
        </w:rPr>
      </w:pPr>
      <w:r w:rsidRPr="00116A64">
        <w:rPr>
          <w:rStyle w:val="Rimandonotaapidipagina"/>
          <w:rFonts w:ascii="Trebuchet MS" w:hAnsi="Trebuchet MS"/>
          <w:sz w:val="16"/>
          <w:szCs w:val="16"/>
        </w:rPr>
        <w:footnoteRef/>
      </w:r>
      <w:r w:rsidRPr="00116A64">
        <w:rPr>
          <w:rFonts w:ascii="Trebuchet MS" w:hAnsi="Trebuchet MS"/>
          <w:sz w:val="16"/>
          <w:szCs w:val="16"/>
        </w:rPr>
        <w:t xml:space="preserve"> Società accreditata che ha rilasciato la certificazione di qualità.</w:t>
      </w:r>
    </w:p>
  </w:footnote>
  <w:footnote w:id="24">
    <w:p w:rsidR="00E839D9" w:rsidRPr="005B36C1" w:rsidRDefault="00E839D9" w:rsidP="00B205FF">
      <w:pPr>
        <w:pStyle w:val="Testonotaapidipagina"/>
        <w:rPr>
          <w:sz w:val="16"/>
          <w:szCs w:val="16"/>
        </w:rPr>
      </w:pPr>
      <w:r w:rsidRPr="005B36C1">
        <w:rPr>
          <w:rStyle w:val="Rimandonotaapidipagina"/>
          <w:sz w:val="16"/>
          <w:szCs w:val="16"/>
        </w:rPr>
        <w:footnoteRef/>
      </w:r>
      <w:r w:rsidRPr="005B36C1">
        <w:rPr>
          <w:sz w:val="16"/>
          <w:szCs w:val="16"/>
        </w:rPr>
        <w:t xml:space="preserve"> </w:t>
      </w:r>
      <w:r w:rsidRPr="00B205FF">
        <w:rPr>
          <w:rFonts w:ascii="Trebuchet MS" w:hAnsi="Trebuchet MS"/>
          <w:sz w:val="16"/>
          <w:szCs w:val="16"/>
        </w:rPr>
        <w:t>Organismo di accreditamento (ACCREDIA o altro organismo riconosciuto dall’IAF).</w:t>
      </w:r>
    </w:p>
  </w:footnote>
  <w:footnote w:id="25">
    <w:p w:rsidR="00E839D9" w:rsidRPr="005B36C1" w:rsidRDefault="00E839D9" w:rsidP="00B205FF">
      <w:pPr>
        <w:pStyle w:val="Testonotaapidipagina"/>
        <w:rPr>
          <w:sz w:val="16"/>
          <w:szCs w:val="16"/>
        </w:rPr>
      </w:pPr>
      <w:r w:rsidRPr="005B36C1">
        <w:rPr>
          <w:rStyle w:val="Rimandonotaapidipagina"/>
          <w:sz w:val="16"/>
          <w:szCs w:val="16"/>
        </w:rPr>
        <w:footnoteRef/>
      </w:r>
      <w:r w:rsidRPr="005B36C1">
        <w:rPr>
          <w:sz w:val="16"/>
          <w:szCs w:val="16"/>
        </w:rPr>
        <w:t xml:space="preserve"> </w:t>
      </w:r>
      <w:r w:rsidRPr="00231AE8">
        <w:rPr>
          <w:rFonts w:ascii="Trebuchet MS" w:hAnsi="Trebuchet MS"/>
          <w:sz w:val="16"/>
          <w:szCs w:val="16"/>
        </w:rPr>
        <w:t>Società accreditata che ha rilasciato la certificazione di qualità.</w:t>
      </w:r>
    </w:p>
  </w:footnote>
  <w:footnote w:id="26">
    <w:p w:rsidR="00E839D9" w:rsidRPr="00150523" w:rsidRDefault="00E839D9" w:rsidP="00B205FF">
      <w:pPr>
        <w:pStyle w:val="Testonotaapidipagina"/>
        <w:rPr>
          <w:rFonts w:ascii="Trebuchet MS" w:hAnsi="Trebuchet MS"/>
          <w:sz w:val="16"/>
          <w:szCs w:val="16"/>
        </w:rPr>
      </w:pPr>
      <w:r w:rsidRPr="005B36C1">
        <w:rPr>
          <w:rStyle w:val="Rimandonotaapidipagina"/>
          <w:sz w:val="16"/>
          <w:szCs w:val="16"/>
        </w:rPr>
        <w:footnoteRef/>
      </w:r>
      <w:r w:rsidRPr="005B36C1">
        <w:rPr>
          <w:sz w:val="16"/>
          <w:szCs w:val="16"/>
        </w:rPr>
        <w:t xml:space="preserve"> </w:t>
      </w:r>
      <w:r w:rsidRPr="00150523">
        <w:rPr>
          <w:rFonts w:ascii="Trebuchet MS" w:hAnsi="Trebuchet MS"/>
          <w:sz w:val="16"/>
          <w:szCs w:val="16"/>
        </w:rPr>
        <w:t>Organismo di accreditamento (ACCREDIA o altro organismo riconosciuto dall’IAF).</w:t>
      </w:r>
    </w:p>
  </w:footnote>
  <w:footnote w:id="27">
    <w:p w:rsidR="00E839D9" w:rsidRPr="00150523" w:rsidRDefault="00E839D9" w:rsidP="00EA3470">
      <w:pPr>
        <w:pStyle w:val="Testonotaapidipagina"/>
        <w:jc w:val="both"/>
        <w:rPr>
          <w:rFonts w:ascii="Trebuchet MS" w:hAnsi="Trebuchet MS" w:cs="Calibri"/>
          <w:sz w:val="16"/>
          <w:szCs w:val="16"/>
        </w:rPr>
      </w:pPr>
      <w:r w:rsidRPr="00150523">
        <w:rPr>
          <w:rStyle w:val="Rimandonotaapidipagina"/>
          <w:rFonts w:ascii="Trebuchet MS" w:hAnsi="Trebuchet MS"/>
          <w:sz w:val="16"/>
          <w:szCs w:val="16"/>
        </w:rPr>
        <w:footnoteRef/>
      </w:r>
      <w:r w:rsidRPr="00150523">
        <w:rPr>
          <w:rFonts w:ascii="Trebuchet MS" w:hAnsi="Trebuchet MS"/>
          <w:sz w:val="16"/>
          <w:szCs w:val="16"/>
        </w:rPr>
        <w:t xml:space="preserve"> </w:t>
      </w:r>
      <w:r w:rsidRPr="00150523">
        <w:rPr>
          <w:rFonts w:ascii="Trebuchet MS" w:hAnsi="Trebuchet MS" w:cs="Calibri"/>
          <w:b/>
          <w:sz w:val="16"/>
          <w:szCs w:val="16"/>
        </w:rPr>
        <w:t>Cancellare l’intero punto se non si tratta di raggruppamenti temporanei o di consorzi ordinari (questa dichiarazione NON deve essere fatta dai consorzi fra società cooperative, consorzi tra imprese artigiane o consorzi stabili).</w:t>
      </w:r>
    </w:p>
  </w:footnote>
  <w:footnote w:id="28">
    <w:p w:rsidR="00E839D9" w:rsidRPr="00FF2E62" w:rsidRDefault="00E839D9"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Scegliere una sola opzione tra le due disponibili: la prima opzione se si tratta di impresa capogruppo mandataria, la seconda opzione se si tratta di impresa mandante.</w:t>
      </w:r>
    </w:p>
  </w:footnote>
  <w:footnote w:id="29">
    <w:p w:rsidR="00E839D9" w:rsidRPr="00FF2E62" w:rsidRDefault="00E839D9"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Se si tratta dell’unica mandante del raggruppamento, sopprimere le parole «e delle altre imprese mandanti».</w:t>
      </w:r>
    </w:p>
  </w:footnote>
  <w:footnote w:id="30">
    <w:p w:rsidR="00E839D9" w:rsidRPr="00FF2E62" w:rsidRDefault="00E839D9" w:rsidP="00600295">
      <w:pPr>
        <w:pStyle w:val="Testonotaapidipagina"/>
        <w:jc w:val="both"/>
        <w:rPr>
          <w:rFonts w:ascii="Trebuchet MS" w:hAnsi="Trebuchet MS"/>
          <w:sz w:val="16"/>
          <w:szCs w:val="16"/>
        </w:rPr>
      </w:pPr>
      <w:r w:rsidRPr="00FF2E62">
        <w:rPr>
          <w:rStyle w:val="Rimandonotaapidipagina"/>
          <w:rFonts w:ascii="Trebuchet MS" w:hAnsi="Trebuchet MS"/>
          <w:sz w:val="16"/>
          <w:szCs w:val="16"/>
        </w:rPr>
        <w:footnoteRef/>
      </w:r>
      <w:r w:rsidRPr="00FF2E62">
        <w:rPr>
          <w:rFonts w:ascii="Trebuchet MS" w:hAnsi="Trebuchet MS"/>
          <w:sz w:val="16"/>
          <w:szCs w:val="16"/>
        </w:rPr>
        <w:t xml:space="preserve"> Cancellare la dizione che non interessa.</w:t>
      </w:r>
    </w:p>
  </w:footnote>
  <w:footnote w:id="31">
    <w:p w:rsidR="00E839D9" w:rsidRPr="00DF12BA" w:rsidRDefault="00E839D9" w:rsidP="00600295">
      <w:pPr>
        <w:pStyle w:val="Testonotaapidipagina"/>
        <w:jc w:val="both"/>
        <w:rPr>
          <w:sz w:val="16"/>
          <w:szCs w:val="16"/>
        </w:rPr>
      </w:pPr>
      <w:r w:rsidRPr="00FF2E62">
        <w:rPr>
          <w:rStyle w:val="Rimandonotaapidipagina"/>
          <w:rFonts w:ascii="Trebuchet MS" w:hAnsi="Trebuchet MS"/>
          <w:sz w:val="16"/>
          <w:szCs w:val="16"/>
        </w:rPr>
        <w:footnoteRef/>
      </w:r>
      <w:r w:rsidRPr="00FF2E62">
        <w:rPr>
          <w:rFonts w:ascii="Trebuchet MS" w:hAnsi="Trebuchet MS"/>
          <w:sz w:val="16"/>
          <w:szCs w:val="16"/>
        </w:rPr>
        <w:t xml:space="preserve"> La “quota” di partecipazione è la </w:t>
      </w:r>
      <w:r w:rsidRPr="007911AC">
        <w:rPr>
          <w:rFonts w:ascii="Trebuchet MS" w:hAnsi="Trebuchet MS"/>
          <w:sz w:val="16"/>
          <w:szCs w:val="16"/>
        </w:rPr>
        <w:t>percentuale dell’incidenza di tutti i servizi assun</w:t>
      </w:r>
      <w:r w:rsidRPr="00FF2E62">
        <w:rPr>
          <w:rFonts w:ascii="Trebuchet MS" w:hAnsi="Trebuchet MS"/>
          <w:sz w:val="16"/>
          <w:szCs w:val="16"/>
        </w:rPr>
        <w:t>ti dall’impresa che sottoscrive la dichiarazione rispetto al totale in appalto</w:t>
      </w:r>
      <w:r w:rsidRPr="00DF12BA">
        <w:rPr>
          <w:sz w:val="16"/>
          <w:szCs w:val="16"/>
        </w:rPr>
        <w:t>.</w:t>
      </w:r>
    </w:p>
  </w:footnote>
  <w:footnote w:id="32">
    <w:p w:rsidR="00E839D9" w:rsidRPr="001F557D" w:rsidRDefault="00E839D9" w:rsidP="00EA3470">
      <w:pPr>
        <w:pStyle w:val="Testonotaapidipagina"/>
        <w:jc w:val="both"/>
        <w:rPr>
          <w:rFonts w:ascii="Trebuchet MS" w:hAnsi="Trebuchet MS" w:cs="Calibri"/>
          <w:sz w:val="16"/>
          <w:szCs w:val="16"/>
        </w:rPr>
      </w:pPr>
      <w:r w:rsidRPr="001F557D">
        <w:rPr>
          <w:rStyle w:val="Rimandonotaapidipagina"/>
          <w:rFonts w:ascii="Trebuchet MS" w:hAnsi="Trebuchet MS" w:cs="Calibri"/>
          <w:sz w:val="16"/>
          <w:szCs w:val="16"/>
        </w:rPr>
        <w:footnoteRef/>
      </w:r>
      <w:r w:rsidRPr="001F557D">
        <w:rPr>
          <w:rFonts w:ascii="Trebuchet MS" w:hAnsi="Trebuchet MS" w:cs="Calibri"/>
          <w:sz w:val="16"/>
          <w:szCs w:val="16"/>
        </w:rPr>
        <w:t xml:space="preserve"> La presente dichiarazione, resa ai sensi dell’articolo 47 del d.P.R. n. 445 del 2000, deve essere firmata digitalmente. </w:t>
      </w:r>
    </w:p>
    <w:p w:rsidR="00E839D9" w:rsidRDefault="00E839D9" w:rsidP="00EA3470">
      <w:pPr>
        <w:pStyle w:val="Testonotaapidipagina"/>
        <w:jc w:val="both"/>
        <w:rPr>
          <w:sz w:val="16"/>
          <w:szCs w:val="16"/>
        </w:rPr>
      </w:pPr>
    </w:p>
    <w:p w:rsidR="00E839D9" w:rsidRDefault="00E839D9" w:rsidP="00EA3470">
      <w:pPr>
        <w:pStyle w:val="Testonotaapidipagina"/>
        <w:jc w:val="both"/>
        <w:rPr>
          <w:sz w:val="16"/>
          <w:szCs w:val="16"/>
        </w:rPr>
      </w:pPr>
    </w:p>
    <w:p w:rsidR="00E839D9" w:rsidRPr="00440A7A" w:rsidRDefault="00E839D9" w:rsidP="00EA3470">
      <w:pPr>
        <w:pStyle w:val="Testonotaapidipagina"/>
        <w:jc w:val="both"/>
        <w:rPr>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39D9" w:rsidRDefault="00E839D9" w:rsidP="001E1CD5">
    <w:pPr>
      <w:pStyle w:val="Intestazione"/>
      <w:tabs>
        <w:tab w:val="clear" w:pos="9638"/>
      </w:tabs>
    </w:pPr>
    <w:r>
      <w:tab/>
    </w:r>
  </w:p>
  <w:p w:rsidR="00E839D9" w:rsidRDefault="00E839D9" w:rsidP="001E1CD5">
    <w:pPr>
      <w:pStyle w:val="Intestazione"/>
      <w:tabs>
        <w:tab w:val="clear" w:pos="9638"/>
      </w:tabs>
    </w:pPr>
  </w:p>
  <w:p w:rsidR="00E839D9" w:rsidRDefault="00E839D9" w:rsidP="001E1CD5">
    <w:pPr>
      <w:pStyle w:val="Intestazione"/>
      <w:tabs>
        <w:tab w:val="clear" w:pos="9638"/>
      </w:tabs>
    </w:pPr>
    <w:r>
      <w:rPr>
        <w:rFonts w:ascii="Calibri" w:eastAsia="Times New Roman" w:hAnsi="Calibri" w:cs="Times New Roman"/>
        <w:noProof/>
        <w:lang w:eastAsia="it-IT"/>
      </w:rPr>
      <w:drawing>
        <wp:inline distT="0" distB="0" distL="0" distR="0">
          <wp:extent cx="2188210" cy="762000"/>
          <wp:effectExtent l="0" t="0" r="2540" b="0"/>
          <wp:docPr id="2" name="Immagine 2" descr="C:\Users\alessandro.gasparri\AppData\Local\Microsoft\Windows\INetCache\Content.Word\logo cu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descr="C:\Users\alessandro.gasparri\AppData\Local\Microsoft\Windows\INetCache\Content.Word\logo cuc.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8210" cy="762000"/>
                  </a:xfrm>
                  <a:prstGeom prst="rect">
                    <a:avLst/>
                  </a:prstGeom>
                  <a:noFill/>
                  <a:ln>
                    <a:noFill/>
                  </a:ln>
                </pic:spPr>
              </pic:pic>
            </a:graphicData>
          </a:graphic>
        </wp:inline>
      </w:drawing>
    </w:r>
  </w:p>
  <w:tbl>
    <w:tblPr>
      <w:tblStyle w:val="Grigliatabella"/>
      <w:tblW w:w="10774" w:type="dxa"/>
      <w:tblInd w:w="-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31"/>
      <w:gridCol w:w="1843"/>
    </w:tblGrid>
    <w:tr w:rsidR="00E839D9" w:rsidTr="00CE0302">
      <w:tc>
        <w:tcPr>
          <w:tcW w:w="8931" w:type="dxa"/>
        </w:tcPr>
        <w:p w:rsidR="00E839D9" w:rsidRDefault="00E839D9" w:rsidP="00E839D9">
          <w:pPr>
            <w:pStyle w:val="Intestazione"/>
            <w:tabs>
              <w:tab w:val="clear" w:pos="9638"/>
            </w:tabs>
            <w:ind w:left="459"/>
          </w:pPr>
        </w:p>
      </w:tc>
      <w:tc>
        <w:tcPr>
          <w:tcW w:w="1843" w:type="dxa"/>
        </w:tcPr>
        <w:p w:rsidR="00E839D9" w:rsidRDefault="00E839D9" w:rsidP="00CE0302">
          <w:pPr>
            <w:pStyle w:val="Intestazione"/>
            <w:tabs>
              <w:tab w:val="clear" w:pos="9638"/>
            </w:tabs>
            <w:jc w:val="right"/>
          </w:pPr>
        </w:p>
      </w:tc>
    </w:tr>
  </w:tbl>
  <w:p w:rsidR="00E839D9" w:rsidRDefault="00E839D9" w:rsidP="001E1CD5">
    <w:pPr>
      <w:pStyle w:val="Intestazione"/>
      <w:tabs>
        <w:tab w:val="clear" w:pos="9638"/>
      </w:tabs>
    </w:pPr>
  </w:p>
  <w:tbl>
    <w:tblPr>
      <w:tblW w:w="11533" w:type="dxa"/>
      <w:tblInd w:w="-601" w:type="dxa"/>
      <w:tblLayout w:type="fixed"/>
      <w:tblLook w:val="04A0" w:firstRow="1" w:lastRow="0" w:firstColumn="1" w:lastColumn="0" w:noHBand="0" w:noVBand="1"/>
    </w:tblPr>
    <w:tblGrid>
      <w:gridCol w:w="10065"/>
      <w:gridCol w:w="1468"/>
    </w:tblGrid>
    <w:tr w:rsidR="00E839D9" w:rsidRPr="00D129EA" w:rsidTr="00862F61">
      <w:tc>
        <w:tcPr>
          <w:tcW w:w="10065" w:type="dxa"/>
          <w:shd w:val="clear" w:color="auto" w:fill="auto"/>
        </w:tcPr>
        <w:p w:rsidR="00E839D9" w:rsidRPr="00D129EA" w:rsidRDefault="00E839D9" w:rsidP="00D129EA">
          <w:pPr>
            <w:widowControl/>
            <w:tabs>
              <w:tab w:val="center" w:pos="4819"/>
              <w:tab w:val="right" w:pos="9638"/>
            </w:tabs>
            <w:suppressAutoHyphens w:val="0"/>
            <w:ind w:left="175"/>
            <w:rPr>
              <w:rFonts w:ascii="Calibri" w:hAnsi="Calibri"/>
              <w:kern w:val="0"/>
              <w:sz w:val="22"/>
              <w:szCs w:val="22"/>
              <w:lang w:eastAsia="en-US"/>
            </w:rPr>
          </w:pPr>
        </w:p>
      </w:tc>
      <w:tc>
        <w:tcPr>
          <w:tcW w:w="1468" w:type="dxa"/>
          <w:shd w:val="clear" w:color="auto" w:fill="auto"/>
        </w:tcPr>
        <w:p w:rsidR="00E839D9" w:rsidRPr="00D129EA" w:rsidRDefault="00E839D9" w:rsidP="00D129EA">
          <w:pPr>
            <w:widowControl/>
            <w:tabs>
              <w:tab w:val="center" w:pos="4819"/>
              <w:tab w:val="right" w:pos="9638"/>
            </w:tabs>
            <w:suppressAutoHyphens w:val="0"/>
            <w:spacing w:before="120"/>
            <w:jc w:val="right"/>
            <w:rPr>
              <w:rFonts w:ascii="Calibri" w:hAnsi="Calibri"/>
              <w:kern w:val="0"/>
              <w:sz w:val="22"/>
              <w:szCs w:val="22"/>
              <w:lang w:eastAsia="en-US"/>
            </w:rPr>
          </w:pPr>
        </w:p>
      </w:tc>
    </w:tr>
  </w:tbl>
  <w:p w:rsidR="00E839D9" w:rsidRDefault="00E839D9" w:rsidP="001E1CD5">
    <w:pPr>
      <w:pStyle w:val="Intestazione"/>
      <w:tabs>
        <w:tab w:val="clear" w:pos="9638"/>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5"/>
    <w:multiLevelType w:val="multilevel"/>
    <w:tmpl w:val="8AE85560"/>
    <w:name w:val="WW8Num5"/>
    <w:lvl w:ilvl="0">
      <w:start w:val="3"/>
      <w:numFmt w:val="decimal"/>
      <w:lvlText w:val="%1)"/>
      <w:lvlJc w:val="left"/>
      <w:pPr>
        <w:tabs>
          <w:tab w:val="num" w:pos="-114"/>
        </w:tabs>
        <w:ind w:left="530" w:hanging="360"/>
      </w:pPr>
      <w:rPr>
        <w:rFonts w:asciiTheme="minorHAnsi" w:eastAsia="SimSun" w:hAnsiTheme="minorHAnsi" w:cstheme="minorHAnsi" w:hint="default"/>
        <w:b/>
        <w:i w:val="0"/>
        <w:strike w:val="0"/>
        <w:dstrike w:val="0"/>
        <w:color w:val="00000A"/>
        <w:sz w:val="22"/>
        <w:szCs w:val="24"/>
        <w:lang w:eastAsia="zh-CN" w:bidi="hi-IN"/>
      </w:rPr>
    </w:lvl>
    <w:lvl w:ilvl="1">
      <w:start w:val="1"/>
      <w:numFmt w:val="lowerLetter"/>
      <w:lvlText w:val="%2)"/>
      <w:lvlJc w:val="left"/>
      <w:pPr>
        <w:tabs>
          <w:tab w:val="num" w:pos="-114"/>
        </w:tabs>
        <w:ind w:left="1326" w:hanging="360"/>
      </w:pPr>
      <w:rPr>
        <w:rFonts w:hint="default"/>
      </w:rPr>
    </w:lvl>
    <w:lvl w:ilvl="2">
      <w:start w:val="1"/>
      <w:numFmt w:val="lowerRoman"/>
      <w:lvlText w:val="%3."/>
      <w:lvlJc w:val="right"/>
      <w:pPr>
        <w:tabs>
          <w:tab w:val="num" w:pos="-114"/>
        </w:tabs>
        <w:ind w:left="2046" w:hanging="180"/>
      </w:pPr>
      <w:rPr>
        <w:rFonts w:hint="default"/>
      </w:rPr>
    </w:lvl>
    <w:lvl w:ilvl="3">
      <w:start w:val="1"/>
      <w:numFmt w:val="decimal"/>
      <w:lvlText w:val="%4."/>
      <w:lvlJc w:val="left"/>
      <w:pPr>
        <w:tabs>
          <w:tab w:val="num" w:pos="-114"/>
        </w:tabs>
        <w:ind w:left="2766" w:hanging="360"/>
      </w:pPr>
      <w:rPr>
        <w:rFonts w:hint="default"/>
      </w:rPr>
    </w:lvl>
    <w:lvl w:ilvl="4">
      <w:start w:val="1"/>
      <w:numFmt w:val="lowerLetter"/>
      <w:lvlText w:val="%5."/>
      <w:lvlJc w:val="left"/>
      <w:pPr>
        <w:tabs>
          <w:tab w:val="num" w:pos="-114"/>
        </w:tabs>
        <w:ind w:left="3486" w:hanging="360"/>
      </w:pPr>
      <w:rPr>
        <w:rFonts w:hint="default"/>
      </w:rPr>
    </w:lvl>
    <w:lvl w:ilvl="5">
      <w:start w:val="1"/>
      <w:numFmt w:val="lowerRoman"/>
      <w:lvlText w:val="%6."/>
      <w:lvlJc w:val="right"/>
      <w:pPr>
        <w:tabs>
          <w:tab w:val="num" w:pos="-114"/>
        </w:tabs>
        <w:ind w:left="4206" w:hanging="180"/>
      </w:pPr>
      <w:rPr>
        <w:rFonts w:hint="default"/>
      </w:rPr>
    </w:lvl>
    <w:lvl w:ilvl="6">
      <w:start w:val="1"/>
      <w:numFmt w:val="decimal"/>
      <w:lvlText w:val="%7."/>
      <w:lvlJc w:val="left"/>
      <w:pPr>
        <w:tabs>
          <w:tab w:val="num" w:pos="-114"/>
        </w:tabs>
        <w:ind w:left="4926" w:hanging="360"/>
      </w:pPr>
      <w:rPr>
        <w:rFonts w:hint="default"/>
      </w:rPr>
    </w:lvl>
    <w:lvl w:ilvl="7">
      <w:start w:val="1"/>
      <w:numFmt w:val="lowerLetter"/>
      <w:lvlText w:val="%8."/>
      <w:lvlJc w:val="left"/>
      <w:pPr>
        <w:tabs>
          <w:tab w:val="num" w:pos="-114"/>
        </w:tabs>
        <w:ind w:left="5646" w:hanging="360"/>
      </w:pPr>
      <w:rPr>
        <w:rFonts w:hint="default"/>
      </w:rPr>
    </w:lvl>
    <w:lvl w:ilvl="8">
      <w:start w:val="1"/>
      <w:numFmt w:val="lowerRoman"/>
      <w:lvlText w:val="%9."/>
      <w:lvlJc w:val="right"/>
      <w:pPr>
        <w:tabs>
          <w:tab w:val="num" w:pos="-114"/>
        </w:tabs>
        <w:ind w:left="6366" w:hanging="180"/>
      </w:pPr>
      <w:rPr>
        <w:rFonts w:hint="default"/>
      </w:rPr>
    </w:lvl>
  </w:abstractNum>
  <w:abstractNum w:abstractNumId="2">
    <w:nsid w:val="00000009"/>
    <w:multiLevelType w:val="multilevel"/>
    <w:tmpl w:val="AECC56AA"/>
    <w:name w:val="WW8Num9"/>
    <w:lvl w:ilvl="0">
      <w:start w:val="1"/>
      <w:numFmt w:val="bullet"/>
      <w:lvlText w:val=""/>
      <w:lvlJc w:val="left"/>
      <w:pPr>
        <w:tabs>
          <w:tab w:val="num" w:pos="-360"/>
        </w:tabs>
        <w:ind w:left="360" w:hanging="360"/>
      </w:pPr>
      <w:rPr>
        <w:rFonts w:ascii="Wingdings" w:hAnsi="Wingdings" w:hint="default"/>
        <w:b/>
        <w:sz w:val="22"/>
      </w:rPr>
    </w:lvl>
    <w:lvl w:ilvl="1">
      <w:start w:val="1"/>
      <w:numFmt w:val="bullet"/>
      <w:lvlText w:val="o"/>
      <w:lvlJc w:val="left"/>
      <w:pPr>
        <w:tabs>
          <w:tab w:val="num" w:pos="-360"/>
        </w:tabs>
        <w:ind w:left="1080" w:hanging="360"/>
      </w:pPr>
      <w:rPr>
        <w:rFonts w:ascii="Courier New" w:hAnsi="Courier New" w:cs="Courier New"/>
      </w:rPr>
    </w:lvl>
    <w:lvl w:ilvl="2">
      <w:start w:val="1"/>
      <w:numFmt w:val="bullet"/>
      <w:lvlText w:val=""/>
      <w:lvlJc w:val="left"/>
      <w:pPr>
        <w:tabs>
          <w:tab w:val="num" w:pos="-360"/>
        </w:tabs>
        <w:ind w:left="1800" w:hanging="360"/>
      </w:pPr>
      <w:rPr>
        <w:rFonts w:ascii="Wingdings" w:hAnsi="Wingdings" w:cs="Wingdings"/>
        <w:b/>
        <w:sz w:val="22"/>
      </w:rPr>
    </w:lvl>
    <w:lvl w:ilvl="3">
      <w:start w:val="1"/>
      <w:numFmt w:val="bullet"/>
      <w:lvlText w:val=""/>
      <w:lvlJc w:val="left"/>
      <w:pPr>
        <w:tabs>
          <w:tab w:val="num" w:pos="-360"/>
        </w:tabs>
        <w:ind w:left="2520" w:hanging="360"/>
      </w:pPr>
      <w:rPr>
        <w:rFonts w:ascii="Symbol" w:hAnsi="Symbol" w:cs="Symbol"/>
        <w:b/>
        <w:sz w:val="22"/>
      </w:rPr>
    </w:lvl>
    <w:lvl w:ilvl="4">
      <w:start w:val="1"/>
      <w:numFmt w:val="bullet"/>
      <w:lvlText w:val="o"/>
      <w:lvlJc w:val="left"/>
      <w:pPr>
        <w:tabs>
          <w:tab w:val="num" w:pos="-360"/>
        </w:tabs>
        <w:ind w:left="3240" w:hanging="360"/>
      </w:pPr>
      <w:rPr>
        <w:rFonts w:ascii="Courier New" w:hAnsi="Courier New" w:cs="Courier New"/>
      </w:rPr>
    </w:lvl>
    <w:lvl w:ilvl="5">
      <w:start w:val="1"/>
      <w:numFmt w:val="bullet"/>
      <w:lvlText w:val=""/>
      <w:lvlJc w:val="left"/>
      <w:pPr>
        <w:tabs>
          <w:tab w:val="num" w:pos="-360"/>
        </w:tabs>
        <w:ind w:left="3960" w:hanging="360"/>
      </w:pPr>
      <w:rPr>
        <w:rFonts w:ascii="Wingdings" w:hAnsi="Wingdings" w:cs="Wingdings"/>
        <w:b/>
        <w:sz w:val="22"/>
      </w:rPr>
    </w:lvl>
    <w:lvl w:ilvl="6">
      <w:start w:val="1"/>
      <w:numFmt w:val="bullet"/>
      <w:lvlText w:val=""/>
      <w:lvlJc w:val="left"/>
      <w:pPr>
        <w:tabs>
          <w:tab w:val="num" w:pos="-360"/>
        </w:tabs>
        <w:ind w:left="4680" w:hanging="360"/>
      </w:pPr>
      <w:rPr>
        <w:rFonts w:ascii="Symbol" w:hAnsi="Symbol" w:cs="Symbol"/>
        <w:b/>
        <w:sz w:val="22"/>
      </w:rPr>
    </w:lvl>
    <w:lvl w:ilvl="7">
      <w:start w:val="1"/>
      <w:numFmt w:val="bullet"/>
      <w:lvlText w:val="o"/>
      <w:lvlJc w:val="left"/>
      <w:pPr>
        <w:tabs>
          <w:tab w:val="num" w:pos="-360"/>
        </w:tabs>
        <w:ind w:left="5400" w:hanging="360"/>
      </w:pPr>
      <w:rPr>
        <w:rFonts w:ascii="Courier New" w:hAnsi="Courier New" w:cs="Courier New"/>
      </w:rPr>
    </w:lvl>
    <w:lvl w:ilvl="8">
      <w:start w:val="1"/>
      <w:numFmt w:val="bullet"/>
      <w:lvlText w:val=""/>
      <w:lvlJc w:val="left"/>
      <w:pPr>
        <w:tabs>
          <w:tab w:val="num" w:pos="-360"/>
        </w:tabs>
        <w:ind w:left="6120" w:hanging="360"/>
      </w:pPr>
      <w:rPr>
        <w:rFonts w:ascii="Wingdings" w:hAnsi="Wingdings" w:cs="Wingdings"/>
        <w:b/>
        <w:sz w:val="22"/>
      </w:rPr>
    </w:lvl>
  </w:abstractNum>
  <w:abstractNum w:abstractNumId="3">
    <w:nsid w:val="01F414A9"/>
    <w:multiLevelType w:val="hybridMultilevel"/>
    <w:tmpl w:val="9D4C0416"/>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4">
    <w:nsid w:val="029A7A3B"/>
    <w:multiLevelType w:val="hybridMultilevel"/>
    <w:tmpl w:val="E1C02DCA"/>
    <w:lvl w:ilvl="0" w:tplc="996890F8">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0AD82949"/>
    <w:multiLevelType w:val="multilevel"/>
    <w:tmpl w:val="FAA40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E742FC0"/>
    <w:multiLevelType w:val="hybridMultilevel"/>
    <w:tmpl w:val="3178345A"/>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0F380CCD"/>
    <w:multiLevelType w:val="hybridMultilevel"/>
    <w:tmpl w:val="AF64377C"/>
    <w:lvl w:ilvl="0" w:tplc="EC947654">
      <w:start w:val="1"/>
      <w:numFmt w:val="bullet"/>
      <w:lvlText w:val=""/>
      <w:lvlJc w:val="left"/>
      <w:pPr>
        <w:ind w:left="1430" w:hanging="360"/>
      </w:pPr>
      <w:rPr>
        <w:rFonts w:ascii="Symbol" w:hAnsi="Symbol" w:hint="default"/>
      </w:rPr>
    </w:lvl>
    <w:lvl w:ilvl="1" w:tplc="04100003" w:tentative="1">
      <w:start w:val="1"/>
      <w:numFmt w:val="bullet"/>
      <w:lvlText w:val="o"/>
      <w:lvlJc w:val="left"/>
      <w:pPr>
        <w:ind w:left="2150" w:hanging="360"/>
      </w:pPr>
      <w:rPr>
        <w:rFonts w:ascii="Courier New" w:hAnsi="Courier New" w:cs="Courier New" w:hint="default"/>
      </w:rPr>
    </w:lvl>
    <w:lvl w:ilvl="2" w:tplc="04100005" w:tentative="1">
      <w:start w:val="1"/>
      <w:numFmt w:val="bullet"/>
      <w:lvlText w:val=""/>
      <w:lvlJc w:val="left"/>
      <w:pPr>
        <w:ind w:left="2870" w:hanging="360"/>
      </w:pPr>
      <w:rPr>
        <w:rFonts w:ascii="Wingdings" w:hAnsi="Wingdings" w:hint="default"/>
      </w:rPr>
    </w:lvl>
    <w:lvl w:ilvl="3" w:tplc="04100001" w:tentative="1">
      <w:start w:val="1"/>
      <w:numFmt w:val="bullet"/>
      <w:lvlText w:val=""/>
      <w:lvlJc w:val="left"/>
      <w:pPr>
        <w:ind w:left="3590" w:hanging="360"/>
      </w:pPr>
      <w:rPr>
        <w:rFonts w:ascii="Symbol" w:hAnsi="Symbol" w:hint="default"/>
      </w:rPr>
    </w:lvl>
    <w:lvl w:ilvl="4" w:tplc="04100003" w:tentative="1">
      <w:start w:val="1"/>
      <w:numFmt w:val="bullet"/>
      <w:lvlText w:val="o"/>
      <w:lvlJc w:val="left"/>
      <w:pPr>
        <w:ind w:left="4310" w:hanging="360"/>
      </w:pPr>
      <w:rPr>
        <w:rFonts w:ascii="Courier New" w:hAnsi="Courier New" w:cs="Courier New" w:hint="default"/>
      </w:rPr>
    </w:lvl>
    <w:lvl w:ilvl="5" w:tplc="04100005" w:tentative="1">
      <w:start w:val="1"/>
      <w:numFmt w:val="bullet"/>
      <w:lvlText w:val=""/>
      <w:lvlJc w:val="left"/>
      <w:pPr>
        <w:ind w:left="5030" w:hanging="360"/>
      </w:pPr>
      <w:rPr>
        <w:rFonts w:ascii="Wingdings" w:hAnsi="Wingdings" w:hint="default"/>
      </w:rPr>
    </w:lvl>
    <w:lvl w:ilvl="6" w:tplc="04100001" w:tentative="1">
      <w:start w:val="1"/>
      <w:numFmt w:val="bullet"/>
      <w:lvlText w:val=""/>
      <w:lvlJc w:val="left"/>
      <w:pPr>
        <w:ind w:left="5750" w:hanging="360"/>
      </w:pPr>
      <w:rPr>
        <w:rFonts w:ascii="Symbol" w:hAnsi="Symbol" w:hint="default"/>
      </w:rPr>
    </w:lvl>
    <w:lvl w:ilvl="7" w:tplc="04100003" w:tentative="1">
      <w:start w:val="1"/>
      <w:numFmt w:val="bullet"/>
      <w:lvlText w:val="o"/>
      <w:lvlJc w:val="left"/>
      <w:pPr>
        <w:ind w:left="6470" w:hanging="360"/>
      </w:pPr>
      <w:rPr>
        <w:rFonts w:ascii="Courier New" w:hAnsi="Courier New" w:cs="Courier New" w:hint="default"/>
      </w:rPr>
    </w:lvl>
    <w:lvl w:ilvl="8" w:tplc="04100005" w:tentative="1">
      <w:start w:val="1"/>
      <w:numFmt w:val="bullet"/>
      <w:lvlText w:val=""/>
      <w:lvlJc w:val="left"/>
      <w:pPr>
        <w:ind w:left="7190" w:hanging="360"/>
      </w:pPr>
      <w:rPr>
        <w:rFonts w:ascii="Wingdings" w:hAnsi="Wingdings" w:hint="default"/>
      </w:rPr>
    </w:lvl>
  </w:abstractNum>
  <w:abstractNum w:abstractNumId="8">
    <w:nsid w:val="11B21D30"/>
    <w:multiLevelType w:val="hybridMultilevel"/>
    <w:tmpl w:val="9800DBDA"/>
    <w:lvl w:ilvl="0" w:tplc="0410000F">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13E55A25"/>
    <w:multiLevelType w:val="hybridMultilevel"/>
    <w:tmpl w:val="0C1CEFAE"/>
    <w:lvl w:ilvl="0" w:tplc="04100003">
      <w:start w:val="1"/>
      <w:numFmt w:val="bullet"/>
      <w:lvlText w:val="o"/>
      <w:lvlJc w:val="left"/>
      <w:pPr>
        <w:tabs>
          <w:tab w:val="num" w:pos="1566"/>
        </w:tabs>
        <w:ind w:left="1566" w:hanging="360"/>
      </w:pPr>
      <w:rPr>
        <w:rFonts w:ascii="Courier New" w:hAnsi="Courier New" w:cs="Courier New" w:hint="default"/>
        <w:color w:val="auto"/>
      </w:rPr>
    </w:lvl>
    <w:lvl w:ilvl="1" w:tplc="04100003">
      <w:start w:val="1"/>
      <w:numFmt w:val="bullet"/>
      <w:lvlText w:val="o"/>
      <w:lvlJc w:val="left"/>
      <w:pPr>
        <w:tabs>
          <w:tab w:val="num" w:pos="1500"/>
        </w:tabs>
        <w:ind w:left="1500" w:hanging="360"/>
      </w:pPr>
      <w:rPr>
        <w:rFonts w:ascii="Courier New" w:hAnsi="Courier New" w:cs="Courier New" w:hint="default"/>
      </w:rPr>
    </w:lvl>
    <w:lvl w:ilvl="2" w:tplc="04100005" w:tentative="1">
      <w:start w:val="1"/>
      <w:numFmt w:val="bullet"/>
      <w:lvlText w:val=""/>
      <w:lvlJc w:val="left"/>
      <w:pPr>
        <w:tabs>
          <w:tab w:val="num" w:pos="2220"/>
        </w:tabs>
        <w:ind w:left="2220" w:hanging="360"/>
      </w:pPr>
      <w:rPr>
        <w:rFonts w:ascii="Wingdings" w:hAnsi="Wingdings" w:hint="default"/>
      </w:rPr>
    </w:lvl>
    <w:lvl w:ilvl="3" w:tplc="04100001" w:tentative="1">
      <w:start w:val="1"/>
      <w:numFmt w:val="bullet"/>
      <w:lvlText w:val=""/>
      <w:lvlJc w:val="left"/>
      <w:pPr>
        <w:tabs>
          <w:tab w:val="num" w:pos="2940"/>
        </w:tabs>
        <w:ind w:left="2940" w:hanging="360"/>
      </w:pPr>
      <w:rPr>
        <w:rFonts w:ascii="Symbol" w:hAnsi="Symbol" w:hint="default"/>
      </w:rPr>
    </w:lvl>
    <w:lvl w:ilvl="4" w:tplc="04100003" w:tentative="1">
      <w:start w:val="1"/>
      <w:numFmt w:val="bullet"/>
      <w:lvlText w:val="o"/>
      <w:lvlJc w:val="left"/>
      <w:pPr>
        <w:tabs>
          <w:tab w:val="num" w:pos="3660"/>
        </w:tabs>
        <w:ind w:left="3660" w:hanging="360"/>
      </w:pPr>
      <w:rPr>
        <w:rFonts w:ascii="Courier New" w:hAnsi="Courier New" w:cs="Courier New" w:hint="default"/>
      </w:rPr>
    </w:lvl>
    <w:lvl w:ilvl="5" w:tplc="04100005" w:tentative="1">
      <w:start w:val="1"/>
      <w:numFmt w:val="bullet"/>
      <w:lvlText w:val=""/>
      <w:lvlJc w:val="left"/>
      <w:pPr>
        <w:tabs>
          <w:tab w:val="num" w:pos="4380"/>
        </w:tabs>
        <w:ind w:left="4380" w:hanging="360"/>
      </w:pPr>
      <w:rPr>
        <w:rFonts w:ascii="Wingdings" w:hAnsi="Wingdings" w:hint="default"/>
      </w:rPr>
    </w:lvl>
    <w:lvl w:ilvl="6" w:tplc="04100001" w:tentative="1">
      <w:start w:val="1"/>
      <w:numFmt w:val="bullet"/>
      <w:lvlText w:val=""/>
      <w:lvlJc w:val="left"/>
      <w:pPr>
        <w:tabs>
          <w:tab w:val="num" w:pos="5100"/>
        </w:tabs>
        <w:ind w:left="5100" w:hanging="360"/>
      </w:pPr>
      <w:rPr>
        <w:rFonts w:ascii="Symbol" w:hAnsi="Symbol" w:hint="default"/>
      </w:rPr>
    </w:lvl>
    <w:lvl w:ilvl="7" w:tplc="04100003" w:tentative="1">
      <w:start w:val="1"/>
      <w:numFmt w:val="bullet"/>
      <w:lvlText w:val="o"/>
      <w:lvlJc w:val="left"/>
      <w:pPr>
        <w:tabs>
          <w:tab w:val="num" w:pos="5820"/>
        </w:tabs>
        <w:ind w:left="5820" w:hanging="360"/>
      </w:pPr>
      <w:rPr>
        <w:rFonts w:ascii="Courier New" w:hAnsi="Courier New" w:cs="Courier New" w:hint="default"/>
      </w:rPr>
    </w:lvl>
    <w:lvl w:ilvl="8" w:tplc="04100005" w:tentative="1">
      <w:start w:val="1"/>
      <w:numFmt w:val="bullet"/>
      <w:lvlText w:val=""/>
      <w:lvlJc w:val="left"/>
      <w:pPr>
        <w:tabs>
          <w:tab w:val="num" w:pos="6540"/>
        </w:tabs>
        <w:ind w:left="6540" w:hanging="360"/>
      </w:pPr>
      <w:rPr>
        <w:rFonts w:ascii="Wingdings" w:hAnsi="Wingdings" w:hint="default"/>
      </w:rPr>
    </w:lvl>
  </w:abstractNum>
  <w:abstractNum w:abstractNumId="10">
    <w:nsid w:val="16CC5421"/>
    <w:multiLevelType w:val="hybridMultilevel"/>
    <w:tmpl w:val="528632F8"/>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18511E23"/>
    <w:multiLevelType w:val="hybridMultilevel"/>
    <w:tmpl w:val="CF5CBB94"/>
    <w:lvl w:ilvl="0" w:tplc="EC947654">
      <w:start w:val="1"/>
      <w:numFmt w:val="bullet"/>
      <w:lvlText w:val=""/>
      <w:lvlJc w:val="left"/>
      <w:pPr>
        <w:ind w:left="780" w:hanging="360"/>
      </w:pPr>
      <w:rPr>
        <w:rFonts w:ascii="Symbol" w:hAnsi="Symbol"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12">
    <w:nsid w:val="1A015FF5"/>
    <w:multiLevelType w:val="hybridMultilevel"/>
    <w:tmpl w:val="221C100C"/>
    <w:lvl w:ilvl="0" w:tplc="D44E55D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230065C8"/>
    <w:multiLevelType w:val="hybridMultilevel"/>
    <w:tmpl w:val="13FADAB6"/>
    <w:lvl w:ilvl="0" w:tplc="BBCC30CA">
      <w:start w:val="1"/>
      <w:numFmt w:val="bullet"/>
      <w:lvlText w:val=""/>
      <w:lvlJc w:val="left"/>
      <w:pPr>
        <w:ind w:left="720" w:hanging="360"/>
      </w:pPr>
      <w:rPr>
        <w:rFonts w:ascii="Symbol" w:hAnsi="Symbol" w:hint="default"/>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nsid w:val="25183796"/>
    <w:multiLevelType w:val="hybridMultilevel"/>
    <w:tmpl w:val="C7DA7998"/>
    <w:lvl w:ilvl="0" w:tplc="BF689D02">
      <w:start w:val="1"/>
      <w:numFmt w:val="lowerLetter"/>
      <w:lvlText w:val="%1)"/>
      <w:lvlJc w:val="left"/>
      <w:pPr>
        <w:ind w:left="854" w:hanging="570"/>
      </w:pPr>
      <w:rPr>
        <w:rFonts w:ascii="Times New Roman" w:hAnsi="Times New Roman" w:hint="default"/>
        <w:b/>
        <w:sz w:val="22"/>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5">
    <w:nsid w:val="26DA3C1A"/>
    <w:multiLevelType w:val="hybridMultilevel"/>
    <w:tmpl w:val="5F08456C"/>
    <w:lvl w:ilvl="0" w:tplc="EC947654">
      <w:start w:val="1"/>
      <w:numFmt w:val="bullet"/>
      <w:lvlText w:val=""/>
      <w:lvlJc w:val="left"/>
      <w:pPr>
        <w:ind w:left="1430" w:hanging="360"/>
      </w:pPr>
      <w:rPr>
        <w:rFonts w:ascii="Symbol" w:hAnsi="Symbol" w:hint="default"/>
      </w:rPr>
    </w:lvl>
    <w:lvl w:ilvl="1" w:tplc="04100003" w:tentative="1">
      <w:start w:val="1"/>
      <w:numFmt w:val="bullet"/>
      <w:lvlText w:val="o"/>
      <w:lvlJc w:val="left"/>
      <w:pPr>
        <w:ind w:left="2150" w:hanging="360"/>
      </w:pPr>
      <w:rPr>
        <w:rFonts w:ascii="Courier New" w:hAnsi="Courier New" w:cs="Courier New" w:hint="default"/>
      </w:rPr>
    </w:lvl>
    <w:lvl w:ilvl="2" w:tplc="04100005" w:tentative="1">
      <w:start w:val="1"/>
      <w:numFmt w:val="bullet"/>
      <w:lvlText w:val=""/>
      <w:lvlJc w:val="left"/>
      <w:pPr>
        <w:ind w:left="2870" w:hanging="360"/>
      </w:pPr>
      <w:rPr>
        <w:rFonts w:ascii="Wingdings" w:hAnsi="Wingdings" w:hint="default"/>
      </w:rPr>
    </w:lvl>
    <w:lvl w:ilvl="3" w:tplc="04100001" w:tentative="1">
      <w:start w:val="1"/>
      <w:numFmt w:val="bullet"/>
      <w:lvlText w:val=""/>
      <w:lvlJc w:val="left"/>
      <w:pPr>
        <w:ind w:left="3590" w:hanging="360"/>
      </w:pPr>
      <w:rPr>
        <w:rFonts w:ascii="Symbol" w:hAnsi="Symbol" w:hint="default"/>
      </w:rPr>
    </w:lvl>
    <w:lvl w:ilvl="4" w:tplc="04100003" w:tentative="1">
      <w:start w:val="1"/>
      <w:numFmt w:val="bullet"/>
      <w:lvlText w:val="o"/>
      <w:lvlJc w:val="left"/>
      <w:pPr>
        <w:ind w:left="4310" w:hanging="360"/>
      </w:pPr>
      <w:rPr>
        <w:rFonts w:ascii="Courier New" w:hAnsi="Courier New" w:cs="Courier New" w:hint="default"/>
      </w:rPr>
    </w:lvl>
    <w:lvl w:ilvl="5" w:tplc="04100005" w:tentative="1">
      <w:start w:val="1"/>
      <w:numFmt w:val="bullet"/>
      <w:lvlText w:val=""/>
      <w:lvlJc w:val="left"/>
      <w:pPr>
        <w:ind w:left="5030" w:hanging="360"/>
      </w:pPr>
      <w:rPr>
        <w:rFonts w:ascii="Wingdings" w:hAnsi="Wingdings" w:hint="default"/>
      </w:rPr>
    </w:lvl>
    <w:lvl w:ilvl="6" w:tplc="04100001" w:tentative="1">
      <w:start w:val="1"/>
      <w:numFmt w:val="bullet"/>
      <w:lvlText w:val=""/>
      <w:lvlJc w:val="left"/>
      <w:pPr>
        <w:ind w:left="5750" w:hanging="360"/>
      </w:pPr>
      <w:rPr>
        <w:rFonts w:ascii="Symbol" w:hAnsi="Symbol" w:hint="default"/>
      </w:rPr>
    </w:lvl>
    <w:lvl w:ilvl="7" w:tplc="04100003" w:tentative="1">
      <w:start w:val="1"/>
      <w:numFmt w:val="bullet"/>
      <w:lvlText w:val="o"/>
      <w:lvlJc w:val="left"/>
      <w:pPr>
        <w:ind w:left="6470" w:hanging="360"/>
      </w:pPr>
      <w:rPr>
        <w:rFonts w:ascii="Courier New" w:hAnsi="Courier New" w:cs="Courier New" w:hint="default"/>
      </w:rPr>
    </w:lvl>
    <w:lvl w:ilvl="8" w:tplc="04100005" w:tentative="1">
      <w:start w:val="1"/>
      <w:numFmt w:val="bullet"/>
      <w:lvlText w:val=""/>
      <w:lvlJc w:val="left"/>
      <w:pPr>
        <w:ind w:left="7190" w:hanging="360"/>
      </w:pPr>
      <w:rPr>
        <w:rFonts w:ascii="Wingdings" w:hAnsi="Wingdings" w:hint="default"/>
      </w:rPr>
    </w:lvl>
  </w:abstractNum>
  <w:abstractNum w:abstractNumId="16">
    <w:nsid w:val="289A5BD0"/>
    <w:multiLevelType w:val="hybridMultilevel"/>
    <w:tmpl w:val="F76C819A"/>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nsid w:val="29166208"/>
    <w:multiLevelType w:val="hybridMultilevel"/>
    <w:tmpl w:val="24505766"/>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18">
    <w:nsid w:val="32634EE7"/>
    <w:multiLevelType w:val="hybridMultilevel"/>
    <w:tmpl w:val="119C0608"/>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nsid w:val="34F13A07"/>
    <w:multiLevelType w:val="hybridMultilevel"/>
    <w:tmpl w:val="1FEE5E7A"/>
    <w:lvl w:ilvl="0" w:tplc="6ABABCDE">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nsid w:val="3B4453DD"/>
    <w:multiLevelType w:val="hybridMultilevel"/>
    <w:tmpl w:val="A03A3CDA"/>
    <w:lvl w:ilvl="0" w:tplc="6876CEFA">
      <w:start w:val="1"/>
      <w:numFmt w:val="bullet"/>
      <w:lvlText w:val=""/>
      <w:lvlJc w:val="left"/>
      <w:pPr>
        <w:ind w:left="1069" w:hanging="360"/>
      </w:pPr>
      <w:rPr>
        <w:rFonts w:ascii="Symbol" w:hAnsi="Symbol" w:hint="default"/>
      </w:rPr>
    </w:lvl>
    <w:lvl w:ilvl="1" w:tplc="04100003" w:tentative="1">
      <w:start w:val="1"/>
      <w:numFmt w:val="bullet"/>
      <w:lvlText w:val="o"/>
      <w:lvlJc w:val="left"/>
      <w:pPr>
        <w:ind w:left="1789" w:hanging="360"/>
      </w:pPr>
      <w:rPr>
        <w:rFonts w:ascii="Courier New" w:hAnsi="Courier New" w:cs="Courier New" w:hint="default"/>
      </w:rPr>
    </w:lvl>
    <w:lvl w:ilvl="2" w:tplc="04100005" w:tentative="1">
      <w:start w:val="1"/>
      <w:numFmt w:val="bullet"/>
      <w:lvlText w:val=""/>
      <w:lvlJc w:val="left"/>
      <w:pPr>
        <w:ind w:left="2509" w:hanging="360"/>
      </w:pPr>
      <w:rPr>
        <w:rFonts w:ascii="Wingdings" w:hAnsi="Wingdings" w:hint="default"/>
      </w:rPr>
    </w:lvl>
    <w:lvl w:ilvl="3" w:tplc="04100001" w:tentative="1">
      <w:start w:val="1"/>
      <w:numFmt w:val="bullet"/>
      <w:lvlText w:val=""/>
      <w:lvlJc w:val="left"/>
      <w:pPr>
        <w:ind w:left="3229" w:hanging="360"/>
      </w:pPr>
      <w:rPr>
        <w:rFonts w:ascii="Symbol" w:hAnsi="Symbol" w:hint="default"/>
      </w:rPr>
    </w:lvl>
    <w:lvl w:ilvl="4" w:tplc="04100003" w:tentative="1">
      <w:start w:val="1"/>
      <w:numFmt w:val="bullet"/>
      <w:lvlText w:val="o"/>
      <w:lvlJc w:val="left"/>
      <w:pPr>
        <w:ind w:left="3949" w:hanging="360"/>
      </w:pPr>
      <w:rPr>
        <w:rFonts w:ascii="Courier New" w:hAnsi="Courier New" w:cs="Courier New" w:hint="default"/>
      </w:rPr>
    </w:lvl>
    <w:lvl w:ilvl="5" w:tplc="04100005" w:tentative="1">
      <w:start w:val="1"/>
      <w:numFmt w:val="bullet"/>
      <w:lvlText w:val=""/>
      <w:lvlJc w:val="left"/>
      <w:pPr>
        <w:ind w:left="4669" w:hanging="360"/>
      </w:pPr>
      <w:rPr>
        <w:rFonts w:ascii="Wingdings" w:hAnsi="Wingdings" w:hint="default"/>
      </w:rPr>
    </w:lvl>
    <w:lvl w:ilvl="6" w:tplc="04100001" w:tentative="1">
      <w:start w:val="1"/>
      <w:numFmt w:val="bullet"/>
      <w:lvlText w:val=""/>
      <w:lvlJc w:val="left"/>
      <w:pPr>
        <w:ind w:left="5389" w:hanging="360"/>
      </w:pPr>
      <w:rPr>
        <w:rFonts w:ascii="Symbol" w:hAnsi="Symbol" w:hint="default"/>
      </w:rPr>
    </w:lvl>
    <w:lvl w:ilvl="7" w:tplc="04100003" w:tentative="1">
      <w:start w:val="1"/>
      <w:numFmt w:val="bullet"/>
      <w:lvlText w:val="o"/>
      <w:lvlJc w:val="left"/>
      <w:pPr>
        <w:ind w:left="6109" w:hanging="360"/>
      </w:pPr>
      <w:rPr>
        <w:rFonts w:ascii="Courier New" w:hAnsi="Courier New" w:cs="Courier New" w:hint="default"/>
      </w:rPr>
    </w:lvl>
    <w:lvl w:ilvl="8" w:tplc="04100005" w:tentative="1">
      <w:start w:val="1"/>
      <w:numFmt w:val="bullet"/>
      <w:lvlText w:val=""/>
      <w:lvlJc w:val="left"/>
      <w:pPr>
        <w:ind w:left="6829" w:hanging="360"/>
      </w:pPr>
      <w:rPr>
        <w:rFonts w:ascii="Wingdings" w:hAnsi="Wingdings" w:hint="default"/>
      </w:rPr>
    </w:lvl>
  </w:abstractNum>
  <w:abstractNum w:abstractNumId="21">
    <w:nsid w:val="3B7D7557"/>
    <w:multiLevelType w:val="multilevel"/>
    <w:tmpl w:val="93140D6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2">
    <w:nsid w:val="3D4C4D77"/>
    <w:multiLevelType w:val="hybridMultilevel"/>
    <w:tmpl w:val="997A7DAC"/>
    <w:lvl w:ilvl="0" w:tplc="8B3AB5D8">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nsid w:val="3E690E22"/>
    <w:multiLevelType w:val="hybridMultilevel"/>
    <w:tmpl w:val="C464CE38"/>
    <w:lvl w:ilvl="0" w:tplc="0410000B">
      <w:start w:val="1"/>
      <w:numFmt w:val="bullet"/>
      <w:lvlText w:val=""/>
      <w:lvlJc w:val="left"/>
      <w:pPr>
        <w:ind w:left="991" w:hanging="360"/>
      </w:pPr>
      <w:rPr>
        <w:rFonts w:ascii="Wingdings" w:hAnsi="Wingdings" w:hint="default"/>
      </w:rPr>
    </w:lvl>
    <w:lvl w:ilvl="1" w:tplc="04100003" w:tentative="1">
      <w:start w:val="1"/>
      <w:numFmt w:val="bullet"/>
      <w:lvlText w:val="o"/>
      <w:lvlJc w:val="left"/>
      <w:pPr>
        <w:ind w:left="1711" w:hanging="360"/>
      </w:pPr>
      <w:rPr>
        <w:rFonts w:ascii="Courier New" w:hAnsi="Courier New" w:cs="Courier New" w:hint="default"/>
      </w:rPr>
    </w:lvl>
    <w:lvl w:ilvl="2" w:tplc="04100005" w:tentative="1">
      <w:start w:val="1"/>
      <w:numFmt w:val="bullet"/>
      <w:lvlText w:val=""/>
      <w:lvlJc w:val="left"/>
      <w:pPr>
        <w:ind w:left="2431" w:hanging="360"/>
      </w:pPr>
      <w:rPr>
        <w:rFonts w:ascii="Wingdings" w:hAnsi="Wingdings" w:hint="default"/>
      </w:rPr>
    </w:lvl>
    <w:lvl w:ilvl="3" w:tplc="04100001" w:tentative="1">
      <w:start w:val="1"/>
      <w:numFmt w:val="bullet"/>
      <w:lvlText w:val=""/>
      <w:lvlJc w:val="left"/>
      <w:pPr>
        <w:ind w:left="3151" w:hanging="360"/>
      </w:pPr>
      <w:rPr>
        <w:rFonts w:ascii="Symbol" w:hAnsi="Symbol" w:hint="default"/>
      </w:rPr>
    </w:lvl>
    <w:lvl w:ilvl="4" w:tplc="04100003" w:tentative="1">
      <w:start w:val="1"/>
      <w:numFmt w:val="bullet"/>
      <w:lvlText w:val="o"/>
      <w:lvlJc w:val="left"/>
      <w:pPr>
        <w:ind w:left="3871" w:hanging="360"/>
      </w:pPr>
      <w:rPr>
        <w:rFonts w:ascii="Courier New" w:hAnsi="Courier New" w:cs="Courier New" w:hint="default"/>
      </w:rPr>
    </w:lvl>
    <w:lvl w:ilvl="5" w:tplc="04100005" w:tentative="1">
      <w:start w:val="1"/>
      <w:numFmt w:val="bullet"/>
      <w:lvlText w:val=""/>
      <w:lvlJc w:val="left"/>
      <w:pPr>
        <w:ind w:left="4591" w:hanging="360"/>
      </w:pPr>
      <w:rPr>
        <w:rFonts w:ascii="Wingdings" w:hAnsi="Wingdings" w:hint="default"/>
      </w:rPr>
    </w:lvl>
    <w:lvl w:ilvl="6" w:tplc="04100001" w:tentative="1">
      <w:start w:val="1"/>
      <w:numFmt w:val="bullet"/>
      <w:lvlText w:val=""/>
      <w:lvlJc w:val="left"/>
      <w:pPr>
        <w:ind w:left="5311" w:hanging="360"/>
      </w:pPr>
      <w:rPr>
        <w:rFonts w:ascii="Symbol" w:hAnsi="Symbol" w:hint="default"/>
      </w:rPr>
    </w:lvl>
    <w:lvl w:ilvl="7" w:tplc="04100003" w:tentative="1">
      <w:start w:val="1"/>
      <w:numFmt w:val="bullet"/>
      <w:lvlText w:val="o"/>
      <w:lvlJc w:val="left"/>
      <w:pPr>
        <w:ind w:left="6031" w:hanging="360"/>
      </w:pPr>
      <w:rPr>
        <w:rFonts w:ascii="Courier New" w:hAnsi="Courier New" w:cs="Courier New" w:hint="default"/>
      </w:rPr>
    </w:lvl>
    <w:lvl w:ilvl="8" w:tplc="04100005" w:tentative="1">
      <w:start w:val="1"/>
      <w:numFmt w:val="bullet"/>
      <w:lvlText w:val=""/>
      <w:lvlJc w:val="left"/>
      <w:pPr>
        <w:ind w:left="6751" w:hanging="360"/>
      </w:pPr>
      <w:rPr>
        <w:rFonts w:ascii="Wingdings" w:hAnsi="Wingdings" w:hint="default"/>
      </w:rPr>
    </w:lvl>
  </w:abstractNum>
  <w:abstractNum w:abstractNumId="24">
    <w:nsid w:val="3E7D702F"/>
    <w:multiLevelType w:val="hybridMultilevel"/>
    <w:tmpl w:val="25FA2D34"/>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25">
    <w:nsid w:val="43C23A01"/>
    <w:multiLevelType w:val="hybridMultilevel"/>
    <w:tmpl w:val="8E4ED0D4"/>
    <w:lvl w:ilvl="0" w:tplc="0410000F">
      <w:start w:val="1"/>
      <w:numFmt w:val="decimal"/>
      <w:lvlText w:val="%1."/>
      <w:lvlJc w:val="left"/>
      <w:pPr>
        <w:ind w:left="928" w:hanging="360"/>
      </w:pPr>
    </w:lvl>
    <w:lvl w:ilvl="1" w:tplc="E5E417C0">
      <w:numFmt w:val="bullet"/>
      <w:lvlText w:val="-"/>
      <w:lvlJc w:val="left"/>
      <w:pPr>
        <w:ind w:left="1440" w:hanging="360"/>
      </w:pPr>
      <w:rPr>
        <w:rFonts w:ascii="Times New Roman" w:eastAsia="Times New Roman" w:hAnsi="Times New Roman" w:cs="Times New Roman" w:hint="default"/>
        <w:b w:val="0"/>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nsid w:val="4BCA5005"/>
    <w:multiLevelType w:val="hybridMultilevel"/>
    <w:tmpl w:val="504A76C6"/>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nsid w:val="50285F9A"/>
    <w:multiLevelType w:val="hybridMultilevel"/>
    <w:tmpl w:val="7C36A0D6"/>
    <w:lvl w:ilvl="0" w:tplc="E3C23220">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nsid w:val="50DD6374"/>
    <w:multiLevelType w:val="hybridMultilevel"/>
    <w:tmpl w:val="3B36D52E"/>
    <w:lvl w:ilvl="0" w:tplc="CA140376">
      <w:start w:val="1"/>
      <w:numFmt w:val="bullet"/>
      <w:lvlText w:val="-"/>
      <w:lvlJc w:val="left"/>
      <w:pPr>
        <w:ind w:left="720" w:hanging="360"/>
      </w:pPr>
      <w:rPr>
        <w:rFonts w:ascii="Trebuchet MS" w:eastAsia="Times New Roman" w:hAnsi="Trebuchet MS"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nsid w:val="52612C81"/>
    <w:multiLevelType w:val="hybridMultilevel"/>
    <w:tmpl w:val="A4C21144"/>
    <w:lvl w:ilvl="0" w:tplc="EC284B6A">
      <w:start w:val="1"/>
      <w:numFmt w:val="decimal"/>
      <w:lvlText w:val="%1."/>
      <w:lvlJc w:val="left"/>
      <w:pPr>
        <w:ind w:left="318" w:hanging="375"/>
      </w:pPr>
      <w:rPr>
        <w:rFonts w:hint="default"/>
        <w:b/>
      </w:rPr>
    </w:lvl>
    <w:lvl w:ilvl="1" w:tplc="04100019" w:tentative="1">
      <w:start w:val="1"/>
      <w:numFmt w:val="lowerLetter"/>
      <w:lvlText w:val="%2."/>
      <w:lvlJc w:val="left"/>
      <w:pPr>
        <w:ind w:left="1023" w:hanging="360"/>
      </w:pPr>
    </w:lvl>
    <w:lvl w:ilvl="2" w:tplc="0410001B" w:tentative="1">
      <w:start w:val="1"/>
      <w:numFmt w:val="lowerRoman"/>
      <w:lvlText w:val="%3."/>
      <w:lvlJc w:val="right"/>
      <w:pPr>
        <w:ind w:left="1743" w:hanging="180"/>
      </w:pPr>
    </w:lvl>
    <w:lvl w:ilvl="3" w:tplc="0410000F" w:tentative="1">
      <w:start w:val="1"/>
      <w:numFmt w:val="decimal"/>
      <w:lvlText w:val="%4."/>
      <w:lvlJc w:val="left"/>
      <w:pPr>
        <w:ind w:left="2463" w:hanging="360"/>
      </w:pPr>
    </w:lvl>
    <w:lvl w:ilvl="4" w:tplc="04100019" w:tentative="1">
      <w:start w:val="1"/>
      <w:numFmt w:val="lowerLetter"/>
      <w:lvlText w:val="%5."/>
      <w:lvlJc w:val="left"/>
      <w:pPr>
        <w:ind w:left="3183" w:hanging="360"/>
      </w:pPr>
    </w:lvl>
    <w:lvl w:ilvl="5" w:tplc="0410001B" w:tentative="1">
      <w:start w:val="1"/>
      <w:numFmt w:val="lowerRoman"/>
      <w:lvlText w:val="%6."/>
      <w:lvlJc w:val="right"/>
      <w:pPr>
        <w:ind w:left="3903" w:hanging="180"/>
      </w:pPr>
    </w:lvl>
    <w:lvl w:ilvl="6" w:tplc="0410000F" w:tentative="1">
      <w:start w:val="1"/>
      <w:numFmt w:val="decimal"/>
      <w:lvlText w:val="%7."/>
      <w:lvlJc w:val="left"/>
      <w:pPr>
        <w:ind w:left="4623" w:hanging="360"/>
      </w:pPr>
    </w:lvl>
    <w:lvl w:ilvl="7" w:tplc="04100019" w:tentative="1">
      <w:start w:val="1"/>
      <w:numFmt w:val="lowerLetter"/>
      <w:lvlText w:val="%8."/>
      <w:lvlJc w:val="left"/>
      <w:pPr>
        <w:ind w:left="5343" w:hanging="360"/>
      </w:pPr>
    </w:lvl>
    <w:lvl w:ilvl="8" w:tplc="0410001B" w:tentative="1">
      <w:start w:val="1"/>
      <w:numFmt w:val="lowerRoman"/>
      <w:lvlText w:val="%9."/>
      <w:lvlJc w:val="right"/>
      <w:pPr>
        <w:ind w:left="6063" w:hanging="180"/>
      </w:pPr>
    </w:lvl>
  </w:abstractNum>
  <w:abstractNum w:abstractNumId="30">
    <w:nsid w:val="527E6A7F"/>
    <w:multiLevelType w:val="hybridMultilevel"/>
    <w:tmpl w:val="D3F848A8"/>
    <w:lvl w:ilvl="0" w:tplc="E42C0B32">
      <w:numFmt w:val="bullet"/>
      <w:lvlText w:val=""/>
      <w:lvlJc w:val="left"/>
      <w:pPr>
        <w:ind w:left="556" w:hanging="284"/>
      </w:pPr>
      <w:rPr>
        <w:rFonts w:ascii="Symbol" w:eastAsia="Symbol" w:hAnsi="Symbol" w:cs="Symbol" w:hint="default"/>
        <w:w w:val="99"/>
        <w:sz w:val="12"/>
        <w:szCs w:val="12"/>
        <w:lang w:val="it-IT" w:eastAsia="en-US" w:bidi="ar-SA"/>
      </w:rPr>
    </w:lvl>
    <w:lvl w:ilvl="1" w:tplc="B96045A6">
      <w:numFmt w:val="bullet"/>
      <w:lvlText w:val=""/>
      <w:lvlJc w:val="left"/>
      <w:pPr>
        <w:ind w:left="839" w:hanging="284"/>
      </w:pPr>
      <w:rPr>
        <w:rFonts w:hint="default"/>
        <w:w w:val="100"/>
        <w:lang w:val="it-IT" w:eastAsia="en-US" w:bidi="ar-SA"/>
      </w:rPr>
    </w:lvl>
    <w:lvl w:ilvl="2" w:tplc="5C86F00E">
      <w:numFmt w:val="bullet"/>
      <w:lvlText w:val=""/>
      <w:lvlJc w:val="left"/>
      <w:pPr>
        <w:ind w:left="1124" w:hanging="284"/>
      </w:pPr>
      <w:rPr>
        <w:rFonts w:ascii="Symbol" w:eastAsia="Symbol" w:hAnsi="Symbol" w:cs="Symbol" w:hint="default"/>
        <w:w w:val="99"/>
        <w:sz w:val="12"/>
        <w:szCs w:val="12"/>
        <w:lang w:val="it-IT" w:eastAsia="en-US" w:bidi="ar-SA"/>
      </w:rPr>
    </w:lvl>
    <w:lvl w:ilvl="3" w:tplc="F4BA3246">
      <w:numFmt w:val="bullet"/>
      <w:lvlText w:val="•"/>
      <w:lvlJc w:val="left"/>
      <w:pPr>
        <w:ind w:left="1120" w:hanging="284"/>
      </w:pPr>
      <w:rPr>
        <w:rFonts w:hint="default"/>
        <w:lang w:val="it-IT" w:eastAsia="en-US" w:bidi="ar-SA"/>
      </w:rPr>
    </w:lvl>
    <w:lvl w:ilvl="4" w:tplc="F496C05C">
      <w:numFmt w:val="bullet"/>
      <w:lvlText w:val="•"/>
      <w:lvlJc w:val="left"/>
      <w:pPr>
        <w:ind w:left="2457" w:hanging="284"/>
      </w:pPr>
      <w:rPr>
        <w:rFonts w:hint="default"/>
        <w:lang w:val="it-IT" w:eastAsia="en-US" w:bidi="ar-SA"/>
      </w:rPr>
    </w:lvl>
    <w:lvl w:ilvl="5" w:tplc="FB14D8EA">
      <w:numFmt w:val="bullet"/>
      <w:lvlText w:val="•"/>
      <w:lvlJc w:val="left"/>
      <w:pPr>
        <w:ind w:left="3794" w:hanging="284"/>
      </w:pPr>
      <w:rPr>
        <w:rFonts w:hint="default"/>
        <w:lang w:val="it-IT" w:eastAsia="en-US" w:bidi="ar-SA"/>
      </w:rPr>
    </w:lvl>
    <w:lvl w:ilvl="6" w:tplc="1D6032D6">
      <w:numFmt w:val="bullet"/>
      <w:lvlText w:val="•"/>
      <w:lvlJc w:val="left"/>
      <w:pPr>
        <w:ind w:left="5131" w:hanging="284"/>
      </w:pPr>
      <w:rPr>
        <w:rFonts w:hint="default"/>
        <w:lang w:val="it-IT" w:eastAsia="en-US" w:bidi="ar-SA"/>
      </w:rPr>
    </w:lvl>
    <w:lvl w:ilvl="7" w:tplc="8E909B66">
      <w:numFmt w:val="bullet"/>
      <w:lvlText w:val="•"/>
      <w:lvlJc w:val="left"/>
      <w:pPr>
        <w:ind w:left="6468" w:hanging="284"/>
      </w:pPr>
      <w:rPr>
        <w:rFonts w:hint="default"/>
        <w:lang w:val="it-IT" w:eastAsia="en-US" w:bidi="ar-SA"/>
      </w:rPr>
    </w:lvl>
    <w:lvl w:ilvl="8" w:tplc="00308BCC">
      <w:numFmt w:val="bullet"/>
      <w:lvlText w:val="•"/>
      <w:lvlJc w:val="left"/>
      <w:pPr>
        <w:ind w:left="7805" w:hanging="284"/>
      </w:pPr>
      <w:rPr>
        <w:rFonts w:hint="default"/>
        <w:lang w:val="it-IT" w:eastAsia="en-US" w:bidi="ar-SA"/>
      </w:rPr>
    </w:lvl>
  </w:abstractNum>
  <w:abstractNum w:abstractNumId="31">
    <w:nsid w:val="530C38A7"/>
    <w:multiLevelType w:val="hybridMultilevel"/>
    <w:tmpl w:val="50EE3B14"/>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32">
    <w:nsid w:val="566E0692"/>
    <w:multiLevelType w:val="hybridMultilevel"/>
    <w:tmpl w:val="A3626F8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nsid w:val="62330B8C"/>
    <w:multiLevelType w:val="hybridMultilevel"/>
    <w:tmpl w:val="91FAD018"/>
    <w:lvl w:ilvl="0" w:tplc="A93AA1FA">
      <w:start w:val="3"/>
      <w:numFmt w:val="bullet"/>
      <w:lvlText w:val="-"/>
      <w:lvlJc w:val="left"/>
      <w:pPr>
        <w:ind w:left="1070" w:hanging="360"/>
      </w:pPr>
      <w:rPr>
        <w:rFonts w:ascii="Trebuchet MS" w:eastAsia="Times New Roman" w:hAnsi="Trebuchet MS" w:cs="Times New Roman" w:hint="default"/>
      </w:rPr>
    </w:lvl>
    <w:lvl w:ilvl="1" w:tplc="04100003" w:tentative="1">
      <w:start w:val="1"/>
      <w:numFmt w:val="bullet"/>
      <w:lvlText w:val="o"/>
      <w:lvlJc w:val="left"/>
      <w:pPr>
        <w:ind w:left="1790" w:hanging="360"/>
      </w:pPr>
      <w:rPr>
        <w:rFonts w:ascii="Courier New" w:hAnsi="Courier New" w:cs="Courier New" w:hint="default"/>
      </w:rPr>
    </w:lvl>
    <w:lvl w:ilvl="2" w:tplc="04100005" w:tentative="1">
      <w:start w:val="1"/>
      <w:numFmt w:val="bullet"/>
      <w:lvlText w:val=""/>
      <w:lvlJc w:val="left"/>
      <w:pPr>
        <w:ind w:left="2510" w:hanging="360"/>
      </w:pPr>
      <w:rPr>
        <w:rFonts w:ascii="Wingdings" w:hAnsi="Wingdings" w:hint="default"/>
      </w:rPr>
    </w:lvl>
    <w:lvl w:ilvl="3" w:tplc="04100001" w:tentative="1">
      <w:start w:val="1"/>
      <w:numFmt w:val="bullet"/>
      <w:lvlText w:val=""/>
      <w:lvlJc w:val="left"/>
      <w:pPr>
        <w:ind w:left="3230" w:hanging="360"/>
      </w:pPr>
      <w:rPr>
        <w:rFonts w:ascii="Symbol" w:hAnsi="Symbol" w:hint="default"/>
      </w:rPr>
    </w:lvl>
    <w:lvl w:ilvl="4" w:tplc="04100003" w:tentative="1">
      <w:start w:val="1"/>
      <w:numFmt w:val="bullet"/>
      <w:lvlText w:val="o"/>
      <w:lvlJc w:val="left"/>
      <w:pPr>
        <w:ind w:left="3950" w:hanging="360"/>
      </w:pPr>
      <w:rPr>
        <w:rFonts w:ascii="Courier New" w:hAnsi="Courier New" w:cs="Courier New" w:hint="default"/>
      </w:rPr>
    </w:lvl>
    <w:lvl w:ilvl="5" w:tplc="04100005" w:tentative="1">
      <w:start w:val="1"/>
      <w:numFmt w:val="bullet"/>
      <w:lvlText w:val=""/>
      <w:lvlJc w:val="left"/>
      <w:pPr>
        <w:ind w:left="4670" w:hanging="360"/>
      </w:pPr>
      <w:rPr>
        <w:rFonts w:ascii="Wingdings" w:hAnsi="Wingdings" w:hint="default"/>
      </w:rPr>
    </w:lvl>
    <w:lvl w:ilvl="6" w:tplc="04100001" w:tentative="1">
      <w:start w:val="1"/>
      <w:numFmt w:val="bullet"/>
      <w:lvlText w:val=""/>
      <w:lvlJc w:val="left"/>
      <w:pPr>
        <w:ind w:left="5390" w:hanging="360"/>
      </w:pPr>
      <w:rPr>
        <w:rFonts w:ascii="Symbol" w:hAnsi="Symbol" w:hint="default"/>
      </w:rPr>
    </w:lvl>
    <w:lvl w:ilvl="7" w:tplc="04100003" w:tentative="1">
      <w:start w:val="1"/>
      <w:numFmt w:val="bullet"/>
      <w:lvlText w:val="o"/>
      <w:lvlJc w:val="left"/>
      <w:pPr>
        <w:ind w:left="6110" w:hanging="360"/>
      </w:pPr>
      <w:rPr>
        <w:rFonts w:ascii="Courier New" w:hAnsi="Courier New" w:cs="Courier New" w:hint="default"/>
      </w:rPr>
    </w:lvl>
    <w:lvl w:ilvl="8" w:tplc="04100005" w:tentative="1">
      <w:start w:val="1"/>
      <w:numFmt w:val="bullet"/>
      <w:lvlText w:val=""/>
      <w:lvlJc w:val="left"/>
      <w:pPr>
        <w:ind w:left="6830" w:hanging="360"/>
      </w:pPr>
      <w:rPr>
        <w:rFonts w:ascii="Wingdings" w:hAnsi="Wingdings" w:hint="default"/>
      </w:rPr>
    </w:lvl>
  </w:abstractNum>
  <w:abstractNum w:abstractNumId="34">
    <w:nsid w:val="62884A1C"/>
    <w:multiLevelType w:val="hybridMultilevel"/>
    <w:tmpl w:val="0436FCF2"/>
    <w:lvl w:ilvl="0" w:tplc="DA9E769E">
      <w:start w:val="1"/>
      <w:numFmt w:val="lowerLetter"/>
      <w:lvlText w:val="%1)"/>
      <w:lvlJc w:val="left"/>
      <w:pPr>
        <w:ind w:left="786" w:hanging="360"/>
      </w:pPr>
      <w:rPr>
        <w:rFonts w:hint="default"/>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35">
    <w:nsid w:val="63730ABC"/>
    <w:multiLevelType w:val="hybridMultilevel"/>
    <w:tmpl w:val="DB82CBFE"/>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nsid w:val="684F5FE7"/>
    <w:multiLevelType w:val="hybridMultilevel"/>
    <w:tmpl w:val="E3DC32A4"/>
    <w:lvl w:ilvl="0" w:tplc="79AAC96C">
      <w:start w:val="1"/>
      <w:numFmt w:val="low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69442D85"/>
    <w:multiLevelType w:val="hybridMultilevel"/>
    <w:tmpl w:val="2AAE9D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nsid w:val="69E3024E"/>
    <w:multiLevelType w:val="hybridMultilevel"/>
    <w:tmpl w:val="D5C6A1CC"/>
    <w:lvl w:ilvl="0" w:tplc="C18CB48C">
      <w:start w:val="26"/>
      <w:numFmt w:val="bullet"/>
      <w:lvlText w:val="-"/>
      <w:lvlJc w:val="left"/>
      <w:pPr>
        <w:ind w:left="720" w:hanging="360"/>
      </w:pPr>
      <w:rPr>
        <w:rFonts w:ascii="Trebuchet MS" w:eastAsia="Times New Roman" w:hAnsi="Trebuchet M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9">
    <w:nsid w:val="6B235EB9"/>
    <w:multiLevelType w:val="hybridMultilevel"/>
    <w:tmpl w:val="54CEEB76"/>
    <w:lvl w:ilvl="0" w:tplc="8AFC6E5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nsid w:val="6E6F556C"/>
    <w:multiLevelType w:val="hybridMultilevel"/>
    <w:tmpl w:val="0382CD82"/>
    <w:lvl w:ilvl="0" w:tplc="E3C2322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701656B1"/>
    <w:multiLevelType w:val="hybridMultilevel"/>
    <w:tmpl w:val="237CC2B0"/>
    <w:lvl w:ilvl="0" w:tplc="E5C8E7B8">
      <w:start w:val="1"/>
      <w:numFmt w:val="decimal"/>
      <w:lvlText w:val="%1."/>
      <w:lvlJc w:val="left"/>
      <w:pPr>
        <w:ind w:left="720" w:hanging="360"/>
      </w:pPr>
      <w:rPr>
        <w:rFonts w:ascii="Times New Roman" w:eastAsia="Times New Roman" w:hAnsi="Times New Roman" w:cs="Times New Roman"/>
        <w:b/>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283543E"/>
    <w:multiLevelType w:val="hybridMultilevel"/>
    <w:tmpl w:val="3BC0B6D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3">
    <w:nsid w:val="73FD7424"/>
    <w:multiLevelType w:val="hybridMultilevel"/>
    <w:tmpl w:val="2CC032B2"/>
    <w:lvl w:ilvl="0" w:tplc="B97EB00C">
      <w:start w:val="1"/>
      <w:numFmt w:val="bullet"/>
      <w:lvlText w:val="-"/>
      <w:lvlJc w:val="left"/>
      <w:pPr>
        <w:ind w:left="360" w:hanging="360"/>
      </w:pPr>
      <w:rPr>
        <w:rFonts w:ascii="Calibri" w:eastAsia="Times New Roman" w:hAnsi="Calibri" w:cs="Calibri"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4">
    <w:nsid w:val="7423346A"/>
    <w:multiLevelType w:val="hybridMultilevel"/>
    <w:tmpl w:val="22403E28"/>
    <w:lvl w:ilvl="0" w:tplc="5F78EED4">
      <w:start w:val="4"/>
      <w:numFmt w:val="bullet"/>
      <w:lvlText w:val="-"/>
      <w:lvlJc w:val="left"/>
      <w:pPr>
        <w:ind w:left="360" w:hanging="360"/>
      </w:pPr>
      <w:rPr>
        <w:rFonts w:ascii="Garamond" w:eastAsia="Times New Roman" w:hAnsi="Garamond"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5">
    <w:nsid w:val="74E425DB"/>
    <w:multiLevelType w:val="hybridMultilevel"/>
    <w:tmpl w:val="D8BC61F4"/>
    <w:lvl w:ilvl="0" w:tplc="DDCA2338">
      <w:numFmt w:val="bullet"/>
      <w:lvlText w:val="□"/>
      <w:lvlJc w:val="left"/>
      <w:pPr>
        <w:tabs>
          <w:tab w:val="num" w:pos="647"/>
        </w:tabs>
        <w:ind w:left="647" w:hanging="363"/>
      </w:pPr>
      <w:rPr>
        <w:rFonts w:ascii="Times New Roman" w:eastAsia="Times New Roman" w:hAnsi="Times New Roman" w:hint="default"/>
        <w:sz w:val="32"/>
      </w:rPr>
    </w:lvl>
    <w:lvl w:ilvl="1" w:tplc="BB6A77B2">
      <w:start w:val="1"/>
      <w:numFmt w:val="lowerLetter"/>
      <w:lvlText w:val="%2)"/>
      <w:lvlJc w:val="left"/>
      <w:pPr>
        <w:tabs>
          <w:tab w:val="num" w:pos="284"/>
        </w:tabs>
        <w:ind w:left="284" w:hanging="357"/>
      </w:pPr>
      <w:rPr>
        <w:rFonts w:ascii="Verdana" w:hAnsi="Verdana" w:cs="Times New Roman" w:hint="default"/>
        <w:b w:val="0"/>
        <w:i w:val="0"/>
        <w:caps w:val="0"/>
        <w:color w:val="auto"/>
        <w:sz w:val="32"/>
        <w:szCs w:val="32"/>
      </w:rPr>
    </w:lvl>
    <w:lvl w:ilvl="2" w:tplc="E9366F40">
      <w:start w:val="1"/>
      <w:numFmt w:val="decimal"/>
      <w:lvlText w:val="a.%3)"/>
      <w:lvlJc w:val="left"/>
      <w:pPr>
        <w:tabs>
          <w:tab w:val="num" w:pos="948"/>
        </w:tabs>
        <w:ind w:left="948" w:hanging="664"/>
      </w:pPr>
      <w:rPr>
        <w:rFonts w:ascii="Verdana" w:hAnsi="Verdana" w:cs="Times New Roman" w:hint="default"/>
        <w:b w:val="0"/>
        <w:i w:val="0"/>
        <w:sz w:val="32"/>
        <w:szCs w:val="32"/>
      </w:rPr>
    </w:lvl>
    <w:lvl w:ilvl="3" w:tplc="55C03C14">
      <w:numFmt w:val="bullet"/>
      <w:lvlText w:val="□"/>
      <w:lvlJc w:val="left"/>
      <w:pPr>
        <w:tabs>
          <w:tab w:val="num" w:pos="948"/>
        </w:tabs>
        <w:ind w:left="948" w:hanging="341"/>
      </w:pPr>
      <w:rPr>
        <w:rFonts w:ascii="Times New Roman" w:eastAsia="Times New Roman" w:hAnsi="Times New Roman" w:hint="default"/>
        <w:sz w:val="32"/>
      </w:rPr>
    </w:lvl>
    <w:lvl w:ilvl="4" w:tplc="04100003" w:tentative="1">
      <w:start w:val="1"/>
      <w:numFmt w:val="bullet"/>
      <w:lvlText w:val="o"/>
      <w:lvlJc w:val="left"/>
      <w:pPr>
        <w:tabs>
          <w:tab w:val="num" w:pos="3527"/>
        </w:tabs>
        <w:ind w:left="3527" w:hanging="360"/>
      </w:pPr>
      <w:rPr>
        <w:rFonts w:ascii="Courier New" w:hAnsi="Courier New" w:hint="default"/>
      </w:rPr>
    </w:lvl>
    <w:lvl w:ilvl="5" w:tplc="04100005" w:tentative="1">
      <w:start w:val="1"/>
      <w:numFmt w:val="bullet"/>
      <w:lvlText w:val=""/>
      <w:lvlJc w:val="left"/>
      <w:pPr>
        <w:tabs>
          <w:tab w:val="num" w:pos="4247"/>
        </w:tabs>
        <w:ind w:left="4247" w:hanging="360"/>
      </w:pPr>
      <w:rPr>
        <w:rFonts w:ascii="Wingdings" w:hAnsi="Wingdings" w:hint="default"/>
      </w:rPr>
    </w:lvl>
    <w:lvl w:ilvl="6" w:tplc="04100001" w:tentative="1">
      <w:start w:val="1"/>
      <w:numFmt w:val="bullet"/>
      <w:lvlText w:val=""/>
      <w:lvlJc w:val="left"/>
      <w:pPr>
        <w:tabs>
          <w:tab w:val="num" w:pos="4967"/>
        </w:tabs>
        <w:ind w:left="4967" w:hanging="360"/>
      </w:pPr>
      <w:rPr>
        <w:rFonts w:ascii="Symbol" w:hAnsi="Symbol" w:hint="default"/>
      </w:rPr>
    </w:lvl>
    <w:lvl w:ilvl="7" w:tplc="04100003" w:tentative="1">
      <w:start w:val="1"/>
      <w:numFmt w:val="bullet"/>
      <w:lvlText w:val="o"/>
      <w:lvlJc w:val="left"/>
      <w:pPr>
        <w:tabs>
          <w:tab w:val="num" w:pos="5687"/>
        </w:tabs>
        <w:ind w:left="5687" w:hanging="360"/>
      </w:pPr>
      <w:rPr>
        <w:rFonts w:ascii="Courier New" w:hAnsi="Courier New" w:hint="default"/>
      </w:rPr>
    </w:lvl>
    <w:lvl w:ilvl="8" w:tplc="04100005" w:tentative="1">
      <w:start w:val="1"/>
      <w:numFmt w:val="bullet"/>
      <w:lvlText w:val=""/>
      <w:lvlJc w:val="left"/>
      <w:pPr>
        <w:tabs>
          <w:tab w:val="num" w:pos="6407"/>
        </w:tabs>
        <w:ind w:left="6407" w:hanging="360"/>
      </w:pPr>
      <w:rPr>
        <w:rFonts w:ascii="Wingdings" w:hAnsi="Wingdings" w:hint="default"/>
      </w:rPr>
    </w:lvl>
  </w:abstractNum>
  <w:abstractNum w:abstractNumId="46">
    <w:nsid w:val="7EB82CE7"/>
    <w:multiLevelType w:val="hybridMultilevel"/>
    <w:tmpl w:val="EDBE42FC"/>
    <w:lvl w:ilvl="0" w:tplc="E06AC5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16"/>
  </w:num>
  <w:num w:numId="3">
    <w:abstractNumId w:val="7"/>
  </w:num>
  <w:num w:numId="4">
    <w:abstractNumId w:val="11"/>
  </w:num>
  <w:num w:numId="5">
    <w:abstractNumId w:val="15"/>
  </w:num>
  <w:num w:numId="6">
    <w:abstractNumId w:val="6"/>
  </w:num>
  <w:num w:numId="7">
    <w:abstractNumId w:val="35"/>
  </w:num>
  <w:num w:numId="8">
    <w:abstractNumId w:val="8"/>
  </w:num>
  <w:num w:numId="9">
    <w:abstractNumId w:val="33"/>
  </w:num>
  <w:num w:numId="10">
    <w:abstractNumId w:val="21"/>
  </w:num>
  <w:num w:numId="11">
    <w:abstractNumId w:val="4"/>
  </w:num>
  <w:num w:numId="12">
    <w:abstractNumId w:val="12"/>
  </w:num>
  <w:num w:numId="13">
    <w:abstractNumId w:val="39"/>
  </w:num>
  <w:num w:numId="14">
    <w:abstractNumId w:val="10"/>
  </w:num>
  <w:num w:numId="15">
    <w:abstractNumId w:val="32"/>
  </w:num>
  <w:num w:numId="16">
    <w:abstractNumId w:val="29"/>
  </w:num>
  <w:num w:numId="17">
    <w:abstractNumId w:val="41"/>
  </w:num>
  <w:num w:numId="18">
    <w:abstractNumId w:val="34"/>
  </w:num>
  <w:num w:numId="19">
    <w:abstractNumId w:val="25"/>
  </w:num>
  <w:num w:numId="20">
    <w:abstractNumId w:val="45"/>
  </w:num>
  <w:num w:numId="21">
    <w:abstractNumId w:val="36"/>
  </w:num>
  <w:num w:numId="22">
    <w:abstractNumId w:val="26"/>
  </w:num>
  <w:num w:numId="23">
    <w:abstractNumId w:val="14"/>
  </w:num>
  <w:num w:numId="24">
    <w:abstractNumId w:val="20"/>
  </w:num>
  <w:num w:numId="25">
    <w:abstractNumId w:val="46"/>
  </w:num>
  <w:num w:numId="26">
    <w:abstractNumId w:val="40"/>
  </w:num>
  <w:num w:numId="27">
    <w:abstractNumId w:val="27"/>
  </w:num>
  <w:num w:numId="28">
    <w:abstractNumId w:val="37"/>
  </w:num>
  <w:num w:numId="29">
    <w:abstractNumId w:val="28"/>
  </w:num>
  <w:num w:numId="30">
    <w:abstractNumId w:val="38"/>
  </w:num>
  <w:num w:numId="31">
    <w:abstractNumId w:val="30"/>
  </w:num>
  <w:num w:numId="32">
    <w:abstractNumId w:val="3"/>
  </w:num>
  <w:num w:numId="33">
    <w:abstractNumId w:val="17"/>
  </w:num>
  <w:num w:numId="34">
    <w:abstractNumId w:val="23"/>
  </w:num>
  <w:num w:numId="35">
    <w:abstractNumId w:val="42"/>
  </w:num>
  <w:num w:numId="36">
    <w:abstractNumId w:val="24"/>
  </w:num>
  <w:num w:numId="37">
    <w:abstractNumId w:val="31"/>
  </w:num>
  <w:num w:numId="38">
    <w:abstractNumId w:val="5"/>
  </w:num>
  <w:num w:numId="39">
    <w:abstractNumId w:val="1"/>
  </w:num>
  <w:num w:numId="40">
    <w:abstractNumId w:val="2"/>
  </w:num>
  <w:num w:numId="41">
    <w:abstractNumId w:val="43"/>
  </w:num>
  <w:num w:numId="42">
    <w:abstractNumId w:val="44"/>
  </w:num>
  <w:num w:numId="43">
    <w:abstractNumId w:val="22"/>
  </w:num>
  <w:num w:numId="44">
    <w:abstractNumId w:val="13"/>
  </w:num>
  <w:num w:numId="45">
    <w:abstractNumId w:val="9"/>
  </w:num>
  <w:num w:numId="46">
    <w:abstractNumId w:val="18"/>
  </w:num>
  <w:num w:numId="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defaultTabStop w:val="709"/>
  <w:hyphenationZone w:val="283"/>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30EF"/>
    <w:rsid w:val="00006BA3"/>
    <w:rsid w:val="0001365E"/>
    <w:rsid w:val="000168F6"/>
    <w:rsid w:val="00021251"/>
    <w:rsid w:val="00022019"/>
    <w:rsid w:val="00046D6E"/>
    <w:rsid w:val="000527A8"/>
    <w:rsid w:val="00052B6B"/>
    <w:rsid w:val="00056695"/>
    <w:rsid w:val="000642FA"/>
    <w:rsid w:val="00071C85"/>
    <w:rsid w:val="0007391C"/>
    <w:rsid w:val="00085DBE"/>
    <w:rsid w:val="00091FE2"/>
    <w:rsid w:val="000932EF"/>
    <w:rsid w:val="000951C8"/>
    <w:rsid w:val="000958D4"/>
    <w:rsid w:val="000B26B7"/>
    <w:rsid w:val="000C5383"/>
    <w:rsid w:val="000F0685"/>
    <w:rsid w:val="000F110C"/>
    <w:rsid w:val="000F2748"/>
    <w:rsid w:val="000F6650"/>
    <w:rsid w:val="000F6C0A"/>
    <w:rsid w:val="00116A64"/>
    <w:rsid w:val="0014793A"/>
    <w:rsid w:val="00150523"/>
    <w:rsid w:val="00194101"/>
    <w:rsid w:val="001A6629"/>
    <w:rsid w:val="001A6D6D"/>
    <w:rsid w:val="001A79CB"/>
    <w:rsid w:val="001B2F2C"/>
    <w:rsid w:val="001B610A"/>
    <w:rsid w:val="001C69F1"/>
    <w:rsid w:val="001D02F9"/>
    <w:rsid w:val="001E0274"/>
    <w:rsid w:val="001E1CD5"/>
    <w:rsid w:val="001F557D"/>
    <w:rsid w:val="00207CFB"/>
    <w:rsid w:val="002275FB"/>
    <w:rsid w:val="00231AE8"/>
    <w:rsid w:val="00263B37"/>
    <w:rsid w:val="00263F3B"/>
    <w:rsid w:val="002651E5"/>
    <w:rsid w:val="00267E7C"/>
    <w:rsid w:val="0028306D"/>
    <w:rsid w:val="002854B5"/>
    <w:rsid w:val="00292867"/>
    <w:rsid w:val="00294C9D"/>
    <w:rsid w:val="002A6661"/>
    <w:rsid w:val="002B32AB"/>
    <w:rsid w:val="002B528B"/>
    <w:rsid w:val="002B540E"/>
    <w:rsid w:val="002B6836"/>
    <w:rsid w:val="002B75EF"/>
    <w:rsid w:val="002B7921"/>
    <w:rsid w:val="002C227C"/>
    <w:rsid w:val="002C2AD9"/>
    <w:rsid w:val="002D24B9"/>
    <w:rsid w:val="002D43F8"/>
    <w:rsid w:val="002E579B"/>
    <w:rsid w:val="00300F54"/>
    <w:rsid w:val="00322A16"/>
    <w:rsid w:val="00325B80"/>
    <w:rsid w:val="00331FC6"/>
    <w:rsid w:val="00363785"/>
    <w:rsid w:val="003F2E5F"/>
    <w:rsid w:val="0040307F"/>
    <w:rsid w:val="0042716B"/>
    <w:rsid w:val="00430D3F"/>
    <w:rsid w:val="00454083"/>
    <w:rsid w:val="004672B1"/>
    <w:rsid w:val="004703BC"/>
    <w:rsid w:val="00476108"/>
    <w:rsid w:val="00482D22"/>
    <w:rsid w:val="0049590F"/>
    <w:rsid w:val="004B68F0"/>
    <w:rsid w:val="004E4ECB"/>
    <w:rsid w:val="004E6754"/>
    <w:rsid w:val="004F1FD0"/>
    <w:rsid w:val="004F7EBE"/>
    <w:rsid w:val="00505038"/>
    <w:rsid w:val="00527810"/>
    <w:rsid w:val="00535984"/>
    <w:rsid w:val="00565184"/>
    <w:rsid w:val="0058282F"/>
    <w:rsid w:val="005A256B"/>
    <w:rsid w:val="005A5926"/>
    <w:rsid w:val="005C76D5"/>
    <w:rsid w:val="005D6DA3"/>
    <w:rsid w:val="005E21A2"/>
    <w:rsid w:val="00600295"/>
    <w:rsid w:val="00611AFA"/>
    <w:rsid w:val="00635CDC"/>
    <w:rsid w:val="00651923"/>
    <w:rsid w:val="0065290E"/>
    <w:rsid w:val="00662059"/>
    <w:rsid w:val="00666A5A"/>
    <w:rsid w:val="00677C6D"/>
    <w:rsid w:val="006A437D"/>
    <w:rsid w:val="006A503C"/>
    <w:rsid w:val="006C632B"/>
    <w:rsid w:val="006D16B1"/>
    <w:rsid w:val="006D226C"/>
    <w:rsid w:val="006E2591"/>
    <w:rsid w:val="006E27BC"/>
    <w:rsid w:val="0070224A"/>
    <w:rsid w:val="00703E57"/>
    <w:rsid w:val="00710A3A"/>
    <w:rsid w:val="00725185"/>
    <w:rsid w:val="00726A45"/>
    <w:rsid w:val="007426B6"/>
    <w:rsid w:val="007514DF"/>
    <w:rsid w:val="00753730"/>
    <w:rsid w:val="00756D1F"/>
    <w:rsid w:val="00771160"/>
    <w:rsid w:val="00777AB4"/>
    <w:rsid w:val="00780F37"/>
    <w:rsid w:val="00784451"/>
    <w:rsid w:val="007911AC"/>
    <w:rsid w:val="0079280D"/>
    <w:rsid w:val="0079455A"/>
    <w:rsid w:val="00794955"/>
    <w:rsid w:val="007A0FEC"/>
    <w:rsid w:val="007A4E6E"/>
    <w:rsid w:val="007B4905"/>
    <w:rsid w:val="007B5149"/>
    <w:rsid w:val="007B77A8"/>
    <w:rsid w:val="007C262C"/>
    <w:rsid w:val="007C5473"/>
    <w:rsid w:val="007D661C"/>
    <w:rsid w:val="007F2EA8"/>
    <w:rsid w:val="007F377C"/>
    <w:rsid w:val="00812315"/>
    <w:rsid w:val="00812D5F"/>
    <w:rsid w:val="00812EB2"/>
    <w:rsid w:val="008163D8"/>
    <w:rsid w:val="008420A3"/>
    <w:rsid w:val="00843B1A"/>
    <w:rsid w:val="00852233"/>
    <w:rsid w:val="0086099F"/>
    <w:rsid w:val="00862F61"/>
    <w:rsid w:val="008631D1"/>
    <w:rsid w:val="008734A4"/>
    <w:rsid w:val="00875A74"/>
    <w:rsid w:val="00875F39"/>
    <w:rsid w:val="008867B9"/>
    <w:rsid w:val="008B5D06"/>
    <w:rsid w:val="008C05DE"/>
    <w:rsid w:val="008C3A79"/>
    <w:rsid w:val="008D5DE1"/>
    <w:rsid w:val="008E30EF"/>
    <w:rsid w:val="008F7611"/>
    <w:rsid w:val="009006F4"/>
    <w:rsid w:val="009272F8"/>
    <w:rsid w:val="009311D4"/>
    <w:rsid w:val="009312D1"/>
    <w:rsid w:val="009466D7"/>
    <w:rsid w:val="00951C22"/>
    <w:rsid w:val="0095492D"/>
    <w:rsid w:val="00954B16"/>
    <w:rsid w:val="00956C13"/>
    <w:rsid w:val="00956F4A"/>
    <w:rsid w:val="00957B42"/>
    <w:rsid w:val="0096143C"/>
    <w:rsid w:val="0096273B"/>
    <w:rsid w:val="00964125"/>
    <w:rsid w:val="009808AD"/>
    <w:rsid w:val="009830E1"/>
    <w:rsid w:val="009A1511"/>
    <w:rsid w:val="009B2289"/>
    <w:rsid w:val="009D53A4"/>
    <w:rsid w:val="009E1B6B"/>
    <w:rsid w:val="009F1096"/>
    <w:rsid w:val="009F269C"/>
    <w:rsid w:val="00A02970"/>
    <w:rsid w:val="00A0304C"/>
    <w:rsid w:val="00A055CB"/>
    <w:rsid w:val="00A23B0C"/>
    <w:rsid w:val="00A34117"/>
    <w:rsid w:val="00A53406"/>
    <w:rsid w:val="00A53739"/>
    <w:rsid w:val="00A54304"/>
    <w:rsid w:val="00A6089B"/>
    <w:rsid w:val="00AC513A"/>
    <w:rsid w:val="00AD4E34"/>
    <w:rsid w:val="00AE1FA8"/>
    <w:rsid w:val="00B004C4"/>
    <w:rsid w:val="00B205FF"/>
    <w:rsid w:val="00B25D2B"/>
    <w:rsid w:val="00B27566"/>
    <w:rsid w:val="00B56753"/>
    <w:rsid w:val="00B75066"/>
    <w:rsid w:val="00B93BA7"/>
    <w:rsid w:val="00BA0D48"/>
    <w:rsid w:val="00BA2E12"/>
    <w:rsid w:val="00BB1536"/>
    <w:rsid w:val="00BC01AE"/>
    <w:rsid w:val="00BD6C1B"/>
    <w:rsid w:val="00BE2BFC"/>
    <w:rsid w:val="00BE5453"/>
    <w:rsid w:val="00BF62D7"/>
    <w:rsid w:val="00C1225B"/>
    <w:rsid w:val="00C14703"/>
    <w:rsid w:val="00C1662E"/>
    <w:rsid w:val="00C17A23"/>
    <w:rsid w:val="00C22F9D"/>
    <w:rsid w:val="00C37656"/>
    <w:rsid w:val="00C57B90"/>
    <w:rsid w:val="00C6238C"/>
    <w:rsid w:val="00C63373"/>
    <w:rsid w:val="00C63729"/>
    <w:rsid w:val="00C8200F"/>
    <w:rsid w:val="00C851FC"/>
    <w:rsid w:val="00C86C22"/>
    <w:rsid w:val="00C922D7"/>
    <w:rsid w:val="00CB52B8"/>
    <w:rsid w:val="00CC0CCE"/>
    <w:rsid w:val="00CC6A0E"/>
    <w:rsid w:val="00CD7DA1"/>
    <w:rsid w:val="00CE0302"/>
    <w:rsid w:val="00CE13D2"/>
    <w:rsid w:val="00CF2294"/>
    <w:rsid w:val="00CF54C5"/>
    <w:rsid w:val="00D11AD5"/>
    <w:rsid w:val="00D129EA"/>
    <w:rsid w:val="00D16DAE"/>
    <w:rsid w:val="00D21A5E"/>
    <w:rsid w:val="00D23D6D"/>
    <w:rsid w:val="00D25C26"/>
    <w:rsid w:val="00D36381"/>
    <w:rsid w:val="00D56837"/>
    <w:rsid w:val="00D6658F"/>
    <w:rsid w:val="00DA43BB"/>
    <w:rsid w:val="00DB35EF"/>
    <w:rsid w:val="00DD505B"/>
    <w:rsid w:val="00DE4D67"/>
    <w:rsid w:val="00DF42DE"/>
    <w:rsid w:val="00DF44C5"/>
    <w:rsid w:val="00DF52EC"/>
    <w:rsid w:val="00E25975"/>
    <w:rsid w:val="00E326B5"/>
    <w:rsid w:val="00E37C9E"/>
    <w:rsid w:val="00E52988"/>
    <w:rsid w:val="00E53C7D"/>
    <w:rsid w:val="00E61CFC"/>
    <w:rsid w:val="00E73293"/>
    <w:rsid w:val="00E8341D"/>
    <w:rsid w:val="00E839D9"/>
    <w:rsid w:val="00E9059A"/>
    <w:rsid w:val="00E913A9"/>
    <w:rsid w:val="00E937DA"/>
    <w:rsid w:val="00EA2D16"/>
    <w:rsid w:val="00EA3470"/>
    <w:rsid w:val="00ED25D4"/>
    <w:rsid w:val="00EE1FD2"/>
    <w:rsid w:val="00EF6C68"/>
    <w:rsid w:val="00F01604"/>
    <w:rsid w:val="00F0624E"/>
    <w:rsid w:val="00F13304"/>
    <w:rsid w:val="00F20396"/>
    <w:rsid w:val="00F55D05"/>
    <w:rsid w:val="00F67942"/>
    <w:rsid w:val="00F75E8B"/>
    <w:rsid w:val="00F8275D"/>
    <w:rsid w:val="00F85E3D"/>
    <w:rsid w:val="00F93EC0"/>
    <w:rsid w:val="00F96F5D"/>
    <w:rsid w:val="00FA49D8"/>
    <w:rsid w:val="00FA7E04"/>
    <w:rsid w:val="00FF2E62"/>
    <w:rsid w:val="00FF43D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endnote reference" w:uiPriority="0"/>
    <w:lsdException w:name="Title" w:semiHidden="0" w:uiPriority="0" w:unhideWhenUsed="0" w:qFormat="1"/>
    <w:lsdException w:name="Default Paragraph Font" w:uiPriority="1"/>
    <w:lsdException w:name="Body Text" w:qFormat="1"/>
    <w:lsdException w:name="Body Text Indent" w:uiPriority="0"/>
    <w:lsdException w:name="Subtitle" w:semiHidden="0" w:uiPriority="0"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326B5"/>
    <w:pPr>
      <w:widowControl w:val="0"/>
      <w:suppressAutoHyphens/>
      <w:spacing w:after="0" w:line="240" w:lineRule="auto"/>
    </w:pPr>
    <w:rPr>
      <w:rFonts w:ascii="Times New Roman" w:eastAsia="Times New Roman" w:hAnsi="Times New Roman" w:cs="Times New Roman"/>
      <w:kern w:val="1"/>
      <w:sz w:val="20"/>
      <w:szCs w:val="20"/>
      <w:lang w:eastAsia="zh-CN"/>
    </w:rPr>
  </w:style>
  <w:style w:type="paragraph" w:styleId="Titolo1">
    <w:name w:val="heading 1"/>
    <w:basedOn w:val="Normale"/>
    <w:next w:val="Normale"/>
    <w:link w:val="Titolo1Carattere"/>
    <w:qFormat/>
    <w:rsid w:val="00EA3470"/>
    <w:pPr>
      <w:keepNext/>
      <w:widowControl/>
      <w:suppressAutoHyphens w:val="0"/>
      <w:jc w:val="center"/>
      <w:outlineLvl w:val="0"/>
    </w:pPr>
    <w:rPr>
      <w:rFonts w:ascii="Comic Sans MS" w:eastAsia="Arial Unicode MS" w:hAnsi="Comic Sans MS" w:cs="Arial Unicode MS"/>
      <w:b/>
      <w:bCs/>
      <w:kern w:val="0"/>
      <w:sz w:val="24"/>
      <w:szCs w:val="24"/>
      <w:lang w:eastAsia="it-IT" w:bidi="he-IL"/>
    </w:rPr>
  </w:style>
  <w:style w:type="paragraph" w:styleId="Titolo2">
    <w:name w:val="heading 2"/>
    <w:basedOn w:val="Normale"/>
    <w:next w:val="Normale"/>
    <w:link w:val="Titolo2Carattere"/>
    <w:qFormat/>
    <w:rsid w:val="00EA3470"/>
    <w:pPr>
      <w:keepNext/>
      <w:widowControl/>
      <w:suppressAutoHyphens w:val="0"/>
      <w:jc w:val="center"/>
      <w:outlineLvl w:val="1"/>
    </w:pPr>
    <w:rPr>
      <w:rFonts w:eastAsia="Arial Unicode MS"/>
      <w:i/>
      <w:iCs/>
      <w:kern w:val="0"/>
      <w:sz w:val="24"/>
      <w:szCs w:val="24"/>
      <w:lang w:eastAsia="it-IT" w:bidi="he-IL"/>
    </w:rPr>
  </w:style>
  <w:style w:type="paragraph" w:styleId="Titolo3">
    <w:name w:val="heading 3"/>
    <w:basedOn w:val="Normale"/>
    <w:next w:val="Normale"/>
    <w:link w:val="Titolo3Carattere"/>
    <w:qFormat/>
    <w:rsid w:val="00EA3470"/>
    <w:pPr>
      <w:keepNext/>
      <w:widowControl/>
      <w:suppressAutoHyphens w:val="0"/>
      <w:outlineLvl w:val="2"/>
    </w:pPr>
    <w:rPr>
      <w:rFonts w:ascii="Garamond" w:hAnsi="Garamond" w:cs="Arial"/>
      <w:b/>
      <w:bCs/>
      <w:kern w:val="0"/>
      <w:sz w:val="28"/>
      <w:szCs w:val="24"/>
      <w:lang w:eastAsia="it-IT"/>
    </w:rPr>
  </w:style>
  <w:style w:type="paragraph" w:styleId="Titolo4">
    <w:name w:val="heading 4"/>
    <w:basedOn w:val="Normale"/>
    <w:next w:val="Normale"/>
    <w:link w:val="Titolo4Carattere"/>
    <w:qFormat/>
    <w:rsid w:val="00EA3470"/>
    <w:pPr>
      <w:keepNext/>
      <w:widowControl/>
      <w:pBdr>
        <w:top w:val="single" w:sz="4" w:space="1" w:color="auto"/>
        <w:left w:val="single" w:sz="4" w:space="4" w:color="auto"/>
        <w:bottom w:val="single" w:sz="4" w:space="1" w:color="auto"/>
        <w:right w:val="single" w:sz="4" w:space="4" w:color="auto"/>
      </w:pBdr>
      <w:shd w:val="clear" w:color="auto" w:fill="F0F0F0"/>
      <w:suppressAutoHyphens w:val="0"/>
      <w:spacing w:before="15" w:after="15"/>
      <w:ind w:left="765" w:right="765"/>
      <w:jc w:val="center"/>
      <w:outlineLvl w:val="3"/>
    </w:pPr>
    <w:rPr>
      <w:rFonts w:ascii="Garamond" w:hAnsi="Garamond"/>
      <w:b/>
      <w:bCs/>
      <w:kern w:val="0"/>
      <w:sz w:val="28"/>
      <w:lang w:eastAsia="it-IT"/>
    </w:rPr>
  </w:style>
  <w:style w:type="paragraph" w:styleId="Titolo5">
    <w:name w:val="heading 5"/>
    <w:basedOn w:val="Normale"/>
    <w:next w:val="Normale"/>
    <w:link w:val="Titolo5Carattere"/>
    <w:qFormat/>
    <w:rsid w:val="00EA3470"/>
    <w:pPr>
      <w:keepNext/>
      <w:widowControl/>
      <w:suppressAutoHyphens w:val="0"/>
      <w:jc w:val="center"/>
      <w:outlineLvl w:val="4"/>
    </w:pPr>
    <w:rPr>
      <w:b/>
      <w:kern w:val="0"/>
      <w:sz w:val="24"/>
      <w:u w:val="single"/>
      <w:lang w:eastAsia="it-IT"/>
    </w:rPr>
  </w:style>
  <w:style w:type="paragraph" w:styleId="Titolo6">
    <w:name w:val="heading 6"/>
    <w:basedOn w:val="Normale"/>
    <w:next w:val="Normale"/>
    <w:link w:val="Titolo6Carattere"/>
    <w:qFormat/>
    <w:rsid w:val="00EA3470"/>
    <w:pPr>
      <w:keepNext/>
      <w:widowControl/>
      <w:suppressAutoHyphens w:val="0"/>
      <w:jc w:val="both"/>
      <w:outlineLvl w:val="5"/>
    </w:pPr>
    <w:rPr>
      <w:i/>
      <w:kern w:val="0"/>
      <w:sz w:val="24"/>
      <w:lang w:eastAsia="it-IT"/>
    </w:rPr>
  </w:style>
  <w:style w:type="paragraph" w:styleId="Titolo7">
    <w:name w:val="heading 7"/>
    <w:basedOn w:val="Normale"/>
    <w:next w:val="Normale"/>
    <w:link w:val="Titolo7Carattere"/>
    <w:qFormat/>
    <w:rsid w:val="00EA3470"/>
    <w:pPr>
      <w:keepNext/>
      <w:widowControl/>
      <w:suppressAutoHyphens w:val="0"/>
      <w:jc w:val="both"/>
      <w:outlineLvl w:val="6"/>
    </w:pPr>
    <w:rPr>
      <w:b/>
      <w:kern w:val="0"/>
      <w:sz w:val="24"/>
      <w:lang w:eastAsia="it-IT"/>
    </w:rPr>
  </w:style>
  <w:style w:type="paragraph" w:styleId="Titolo8">
    <w:name w:val="heading 8"/>
    <w:basedOn w:val="Normale"/>
    <w:next w:val="Normale"/>
    <w:link w:val="Titolo8Carattere"/>
    <w:qFormat/>
    <w:rsid w:val="00EA3470"/>
    <w:pPr>
      <w:widowControl/>
      <w:suppressAutoHyphens w:val="0"/>
      <w:spacing w:before="240" w:after="60"/>
      <w:outlineLvl w:val="7"/>
    </w:pPr>
    <w:rPr>
      <w:i/>
      <w:iCs/>
      <w:kern w:val="0"/>
      <w:sz w:val="24"/>
      <w:szCs w:val="24"/>
      <w:lang w:eastAsia="it-IT"/>
    </w:rPr>
  </w:style>
  <w:style w:type="paragraph" w:styleId="Titolo9">
    <w:name w:val="heading 9"/>
    <w:basedOn w:val="Normale"/>
    <w:next w:val="Corpotesto"/>
    <w:link w:val="Titolo9Carattere"/>
    <w:qFormat/>
    <w:rsid w:val="007F2EA8"/>
    <w:pPr>
      <w:keepNext/>
      <w:widowControl/>
      <w:tabs>
        <w:tab w:val="num" w:pos="0"/>
      </w:tabs>
      <w:suppressAutoHyphens w:val="0"/>
      <w:ind w:left="1584" w:hanging="1584"/>
      <w:outlineLvl w:val="8"/>
    </w:pPr>
    <w:rPr>
      <w:color w:val="00000A"/>
      <w:sz w:val="24"/>
      <w:u w:val="double"/>
      <w:lang w:eastAsia="it-IT"/>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5A5926"/>
    <w:pPr>
      <w:autoSpaceDE w:val="0"/>
      <w:autoSpaceDN w:val="0"/>
      <w:adjustRightInd w:val="0"/>
      <w:spacing w:after="0" w:line="240" w:lineRule="auto"/>
    </w:pPr>
    <w:rPr>
      <w:rFonts w:ascii="Garamond" w:hAnsi="Garamond" w:cs="Garamond"/>
      <w:color w:val="000000"/>
      <w:sz w:val="24"/>
      <w:szCs w:val="24"/>
    </w:rPr>
  </w:style>
  <w:style w:type="paragraph" w:styleId="Intestazione">
    <w:name w:val="header"/>
    <w:basedOn w:val="Normale"/>
    <w:link w:val="Intestazione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IntestazioneCarattere">
    <w:name w:val="Intestazione Carattere"/>
    <w:basedOn w:val="Carpredefinitoparagrafo"/>
    <w:link w:val="Intestazione"/>
    <w:rsid w:val="005A5926"/>
  </w:style>
  <w:style w:type="paragraph" w:styleId="Pidipagina">
    <w:name w:val="footer"/>
    <w:basedOn w:val="Normale"/>
    <w:link w:val="Pidipagina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PidipaginaCarattere">
    <w:name w:val="Piè di pagina Carattere"/>
    <w:basedOn w:val="Carpredefinitoparagrafo"/>
    <w:link w:val="Pidipagina"/>
    <w:rsid w:val="005A5926"/>
  </w:style>
  <w:style w:type="table" w:styleId="Grigliatabella">
    <w:name w:val="Table Grid"/>
    <w:basedOn w:val="Tabellanormale"/>
    <w:uiPriority w:val="39"/>
    <w:rsid w:val="00292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ltesto31">
    <w:name w:val="Corpo del testo 31"/>
    <w:basedOn w:val="Normale"/>
    <w:rsid w:val="00812315"/>
    <w:pPr>
      <w:spacing w:line="480" w:lineRule="atLeast"/>
      <w:jc w:val="both"/>
    </w:pPr>
    <w:rPr>
      <w:rFonts w:ascii="Arial" w:hAnsi="Arial" w:cs="Arial"/>
      <w:b/>
      <w:color w:val="0000FF"/>
      <w:sz w:val="22"/>
      <w:u w:val="single"/>
    </w:rPr>
  </w:style>
  <w:style w:type="paragraph" w:styleId="Paragrafoelenco">
    <w:name w:val="List Paragraph"/>
    <w:basedOn w:val="Normale"/>
    <w:link w:val="ParagrafoelencoCarattere"/>
    <w:uiPriority w:val="34"/>
    <w:qFormat/>
    <w:rsid w:val="00A23B0C"/>
    <w:pPr>
      <w:ind w:left="720"/>
      <w:contextualSpacing/>
    </w:pPr>
  </w:style>
  <w:style w:type="paragraph" w:styleId="Testofumetto">
    <w:name w:val="Balloon Text"/>
    <w:basedOn w:val="Normale"/>
    <w:link w:val="TestofumettoCarattere"/>
    <w:uiPriority w:val="99"/>
    <w:unhideWhenUsed/>
    <w:rsid w:val="002B528B"/>
    <w:rPr>
      <w:rFonts w:ascii="Segoe UI" w:hAnsi="Segoe UI" w:cs="Segoe UI"/>
      <w:sz w:val="18"/>
      <w:szCs w:val="18"/>
    </w:rPr>
  </w:style>
  <w:style w:type="character" w:customStyle="1" w:styleId="TestofumettoCarattere">
    <w:name w:val="Testo fumetto Carattere"/>
    <w:basedOn w:val="Carpredefinitoparagrafo"/>
    <w:link w:val="Testofumetto"/>
    <w:uiPriority w:val="99"/>
    <w:rsid w:val="002B528B"/>
    <w:rPr>
      <w:rFonts w:ascii="Segoe UI" w:eastAsia="Times New Roman" w:hAnsi="Segoe UI" w:cs="Segoe UI"/>
      <w:kern w:val="1"/>
      <w:sz w:val="18"/>
      <w:szCs w:val="18"/>
      <w:lang w:eastAsia="zh-CN"/>
    </w:rPr>
  </w:style>
  <w:style w:type="character" w:customStyle="1" w:styleId="Caratterenotaapidipagina">
    <w:name w:val="Carattere nota a piè di pagina"/>
    <w:rsid w:val="007B4905"/>
  </w:style>
  <w:style w:type="paragraph" w:styleId="Testonotaapidipagina">
    <w:name w:val="footnote text"/>
    <w:basedOn w:val="Normale"/>
    <w:link w:val="TestonotaapidipaginaCarattere"/>
    <w:rsid w:val="00C922D7"/>
    <w:pPr>
      <w:widowControl/>
      <w:suppressAutoHyphens w:val="0"/>
    </w:pPr>
    <w:rPr>
      <w:kern w:val="0"/>
      <w:lang w:eastAsia="it-IT"/>
    </w:rPr>
  </w:style>
  <w:style w:type="character" w:customStyle="1" w:styleId="TestonotaapidipaginaCarattere">
    <w:name w:val="Testo nota a piè di pagina Carattere"/>
    <w:basedOn w:val="Carpredefinitoparagrafo"/>
    <w:link w:val="Testonotaapidipagina"/>
    <w:rsid w:val="00C922D7"/>
    <w:rPr>
      <w:rFonts w:ascii="Times New Roman" w:eastAsia="Times New Roman" w:hAnsi="Times New Roman" w:cs="Times New Roman"/>
      <w:sz w:val="20"/>
      <w:szCs w:val="20"/>
      <w:lang w:eastAsia="it-IT"/>
    </w:rPr>
  </w:style>
  <w:style w:type="character" w:styleId="Rimandonotaapidipagina">
    <w:name w:val="footnote reference"/>
    <w:uiPriority w:val="99"/>
    <w:rsid w:val="00C922D7"/>
    <w:rPr>
      <w:vertAlign w:val="superscript"/>
    </w:rPr>
  </w:style>
  <w:style w:type="character" w:customStyle="1" w:styleId="Titolo1Carattere">
    <w:name w:val="Titolo 1 Carattere"/>
    <w:basedOn w:val="Carpredefinitoparagrafo"/>
    <w:link w:val="Titolo1"/>
    <w:rsid w:val="00EA3470"/>
    <w:rPr>
      <w:rFonts w:ascii="Comic Sans MS" w:eastAsia="Arial Unicode MS" w:hAnsi="Comic Sans MS" w:cs="Arial Unicode MS"/>
      <w:b/>
      <w:bCs/>
      <w:sz w:val="24"/>
      <w:szCs w:val="24"/>
      <w:lang w:eastAsia="it-IT" w:bidi="he-IL"/>
    </w:rPr>
  </w:style>
  <w:style w:type="character" w:customStyle="1" w:styleId="Titolo2Carattere">
    <w:name w:val="Titolo 2 Carattere"/>
    <w:basedOn w:val="Carpredefinitoparagrafo"/>
    <w:link w:val="Titolo2"/>
    <w:rsid w:val="00EA3470"/>
    <w:rPr>
      <w:rFonts w:ascii="Times New Roman" w:eastAsia="Arial Unicode MS" w:hAnsi="Times New Roman" w:cs="Times New Roman"/>
      <w:i/>
      <w:iCs/>
      <w:sz w:val="24"/>
      <w:szCs w:val="24"/>
      <w:lang w:eastAsia="it-IT" w:bidi="he-IL"/>
    </w:rPr>
  </w:style>
  <w:style w:type="character" w:customStyle="1" w:styleId="Titolo3Carattere">
    <w:name w:val="Titolo 3 Carattere"/>
    <w:basedOn w:val="Carpredefinitoparagrafo"/>
    <w:link w:val="Titolo3"/>
    <w:rsid w:val="00EA3470"/>
    <w:rPr>
      <w:rFonts w:ascii="Garamond" w:eastAsia="Times New Roman" w:hAnsi="Garamond" w:cs="Arial"/>
      <w:b/>
      <w:bCs/>
      <w:sz w:val="28"/>
      <w:szCs w:val="24"/>
      <w:lang w:eastAsia="it-IT"/>
    </w:rPr>
  </w:style>
  <w:style w:type="character" w:customStyle="1" w:styleId="Titolo4Carattere">
    <w:name w:val="Titolo 4 Carattere"/>
    <w:basedOn w:val="Carpredefinitoparagrafo"/>
    <w:link w:val="Titolo4"/>
    <w:rsid w:val="00EA3470"/>
    <w:rPr>
      <w:rFonts w:ascii="Garamond" w:eastAsia="Times New Roman" w:hAnsi="Garamond" w:cs="Times New Roman"/>
      <w:b/>
      <w:bCs/>
      <w:sz w:val="28"/>
      <w:szCs w:val="20"/>
      <w:shd w:val="clear" w:color="auto" w:fill="F0F0F0"/>
      <w:lang w:eastAsia="it-IT"/>
    </w:rPr>
  </w:style>
  <w:style w:type="character" w:customStyle="1" w:styleId="Titolo5Carattere">
    <w:name w:val="Titolo 5 Carattere"/>
    <w:basedOn w:val="Carpredefinitoparagrafo"/>
    <w:link w:val="Titolo5"/>
    <w:rsid w:val="00EA3470"/>
    <w:rPr>
      <w:rFonts w:ascii="Times New Roman" w:eastAsia="Times New Roman" w:hAnsi="Times New Roman" w:cs="Times New Roman"/>
      <w:b/>
      <w:sz w:val="24"/>
      <w:szCs w:val="20"/>
      <w:u w:val="single"/>
      <w:lang w:eastAsia="it-IT"/>
    </w:rPr>
  </w:style>
  <w:style w:type="character" w:customStyle="1" w:styleId="Titolo6Carattere">
    <w:name w:val="Titolo 6 Carattere"/>
    <w:basedOn w:val="Carpredefinitoparagrafo"/>
    <w:link w:val="Titolo6"/>
    <w:rsid w:val="00EA3470"/>
    <w:rPr>
      <w:rFonts w:ascii="Times New Roman" w:eastAsia="Times New Roman" w:hAnsi="Times New Roman" w:cs="Times New Roman"/>
      <w:i/>
      <w:sz w:val="24"/>
      <w:szCs w:val="20"/>
      <w:lang w:eastAsia="it-IT"/>
    </w:rPr>
  </w:style>
  <w:style w:type="character" w:customStyle="1" w:styleId="Titolo7Carattere">
    <w:name w:val="Titolo 7 Carattere"/>
    <w:basedOn w:val="Carpredefinitoparagrafo"/>
    <w:link w:val="Titolo7"/>
    <w:rsid w:val="00EA3470"/>
    <w:rPr>
      <w:rFonts w:ascii="Times New Roman" w:eastAsia="Times New Roman" w:hAnsi="Times New Roman" w:cs="Times New Roman"/>
      <w:b/>
      <w:sz w:val="24"/>
      <w:szCs w:val="20"/>
      <w:lang w:eastAsia="it-IT"/>
    </w:rPr>
  </w:style>
  <w:style w:type="character" w:customStyle="1" w:styleId="Titolo8Carattere">
    <w:name w:val="Titolo 8 Carattere"/>
    <w:basedOn w:val="Carpredefinitoparagrafo"/>
    <w:link w:val="Titolo8"/>
    <w:rsid w:val="00EA3470"/>
    <w:rPr>
      <w:rFonts w:ascii="Times New Roman" w:eastAsia="Times New Roman" w:hAnsi="Times New Roman" w:cs="Times New Roman"/>
      <w:i/>
      <w:iCs/>
      <w:sz w:val="24"/>
      <w:szCs w:val="24"/>
      <w:lang w:eastAsia="it-IT"/>
    </w:rPr>
  </w:style>
  <w:style w:type="numbering" w:customStyle="1" w:styleId="Nessunelenco1">
    <w:name w:val="Nessun elenco1"/>
    <w:next w:val="Nessunelenco"/>
    <w:semiHidden/>
    <w:rsid w:val="00EA3470"/>
  </w:style>
  <w:style w:type="character" w:styleId="Collegamentoipertestuale">
    <w:name w:val="Hyperlink"/>
    <w:rsid w:val="00EA3470"/>
    <w:rPr>
      <w:color w:val="0000FF"/>
      <w:u w:val="single"/>
    </w:rPr>
  </w:style>
  <w:style w:type="paragraph" w:styleId="Titolo">
    <w:name w:val="Title"/>
    <w:basedOn w:val="Normale"/>
    <w:link w:val="TitoloCarattere"/>
    <w:qFormat/>
    <w:rsid w:val="00EA3470"/>
    <w:pPr>
      <w:widowControl/>
      <w:suppressAutoHyphens w:val="0"/>
      <w:jc w:val="center"/>
    </w:pPr>
    <w:rPr>
      <w:b/>
      <w:bCs/>
      <w:kern w:val="0"/>
      <w:sz w:val="24"/>
      <w:szCs w:val="24"/>
      <w:lang w:eastAsia="it-IT" w:bidi="he-IL"/>
    </w:rPr>
  </w:style>
  <w:style w:type="character" w:customStyle="1" w:styleId="TitoloCarattere">
    <w:name w:val="Titolo Carattere"/>
    <w:basedOn w:val="Carpredefinitoparagrafo"/>
    <w:link w:val="Titolo"/>
    <w:rsid w:val="00EA3470"/>
    <w:rPr>
      <w:rFonts w:ascii="Times New Roman" w:eastAsia="Times New Roman" w:hAnsi="Times New Roman" w:cs="Times New Roman"/>
      <w:b/>
      <w:bCs/>
      <w:sz w:val="24"/>
      <w:szCs w:val="24"/>
      <w:lang w:eastAsia="it-IT" w:bidi="he-IL"/>
    </w:rPr>
  </w:style>
  <w:style w:type="paragraph" w:styleId="Sottotitolo">
    <w:name w:val="Subtitle"/>
    <w:basedOn w:val="Normale"/>
    <w:link w:val="SottotitoloCarattere"/>
    <w:qFormat/>
    <w:rsid w:val="00EA3470"/>
    <w:pPr>
      <w:widowControl/>
      <w:suppressAutoHyphens w:val="0"/>
      <w:jc w:val="center"/>
    </w:pPr>
    <w:rPr>
      <w:i/>
      <w:iCs/>
      <w:kern w:val="0"/>
      <w:sz w:val="24"/>
      <w:szCs w:val="24"/>
      <w:lang w:eastAsia="it-IT" w:bidi="he-IL"/>
    </w:rPr>
  </w:style>
  <w:style w:type="character" w:customStyle="1" w:styleId="SottotitoloCarattere">
    <w:name w:val="Sottotitolo Carattere"/>
    <w:basedOn w:val="Carpredefinitoparagrafo"/>
    <w:link w:val="Sottotitolo"/>
    <w:rsid w:val="00EA3470"/>
    <w:rPr>
      <w:rFonts w:ascii="Times New Roman" w:eastAsia="Times New Roman" w:hAnsi="Times New Roman" w:cs="Times New Roman"/>
      <w:i/>
      <w:iCs/>
      <w:sz w:val="24"/>
      <w:szCs w:val="24"/>
      <w:lang w:eastAsia="it-IT" w:bidi="he-IL"/>
    </w:rPr>
  </w:style>
  <w:style w:type="paragraph" w:styleId="Corpotesto">
    <w:name w:val="Body Text"/>
    <w:basedOn w:val="Normale"/>
    <w:link w:val="CorpotestoCarattere"/>
    <w:uiPriority w:val="99"/>
    <w:qFormat/>
    <w:rsid w:val="00EA3470"/>
    <w:pPr>
      <w:widowControl/>
      <w:suppressAutoHyphens w:val="0"/>
      <w:autoSpaceDE w:val="0"/>
      <w:autoSpaceDN w:val="0"/>
      <w:adjustRightInd w:val="0"/>
      <w:jc w:val="both"/>
    </w:pPr>
    <w:rPr>
      <w:b/>
      <w:bCs/>
      <w:kern w:val="0"/>
      <w:sz w:val="24"/>
      <w:szCs w:val="21"/>
      <w:lang w:eastAsia="it-IT"/>
    </w:rPr>
  </w:style>
  <w:style w:type="character" w:customStyle="1" w:styleId="CorpotestoCarattere">
    <w:name w:val="Corpo testo Carattere"/>
    <w:basedOn w:val="Carpredefinitoparagrafo"/>
    <w:link w:val="Corpotesto"/>
    <w:uiPriority w:val="99"/>
    <w:rsid w:val="00EA3470"/>
    <w:rPr>
      <w:rFonts w:ascii="Times New Roman" w:eastAsia="Times New Roman" w:hAnsi="Times New Roman" w:cs="Times New Roman"/>
      <w:b/>
      <w:bCs/>
      <w:sz w:val="24"/>
      <w:szCs w:val="21"/>
      <w:lang w:eastAsia="it-IT"/>
    </w:rPr>
  </w:style>
  <w:style w:type="paragraph" w:styleId="Corpodeltesto3">
    <w:name w:val="Body Text 3"/>
    <w:basedOn w:val="Normale"/>
    <w:link w:val="Corpodeltesto3Carattere"/>
    <w:rsid w:val="00EA3470"/>
    <w:pPr>
      <w:widowControl/>
      <w:suppressAutoHyphens w:val="0"/>
      <w:autoSpaceDE w:val="0"/>
      <w:autoSpaceDN w:val="0"/>
      <w:adjustRightInd w:val="0"/>
      <w:jc w:val="both"/>
    </w:pPr>
    <w:rPr>
      <w:kern w:val="0"/>
      <w:sz w:val="24"/>
      <w:szCs w:val="21"/>
      <w:lang w:eastAsia="it-IT"/>
    </w:rPr>
  </w:style>
  <w:style w:type="character" w:customStyle="1" w:styleId="Corpodeltesto3Carattere">
    <w:name w:val="Corpo del testo 3 Carattere"/>
    <w:basedOn w:val="Carpredefinitoparagrafo"/>
    <w:link w:val="Corpodeltesto3"/>
    <w:rsid w:val="00EA3470"/>
    <w:rPr>
      <w:rFonts w:ascii="Times New Roman" w:eastAsia="Times New Roman" w:hAnsi="Times New Roman" w:cs="Times New Roman"/>
      <w:sz w:val="24"/>
      <w:szCs w:val="21"/>
      <w:lang w:eastAsia="it-IT"/>
    </w:rPr>
  </w:style>
  <w:style w:type="paragraph" w:styleId="Corpodeltesto2">
    <w:name w:val="Body Text 2"/>
    <w:basedOn w:val="Normale"/>
    <w:link w:val="Corpodeltesto2Carattere"/>
    <w:rsid w:val="00EA3470"/>
    <w:pPr>
      <w:widowControl/>
      <w:suppressAutoHyphens w:val="0"/>
      <w:jc w:val="both"/>
    </w:pPr>
    <w:rPr>
      <w:rFonts w:cs="Arial"/>
      <w:b/>
      <w:bCs/>
      <w:color w:val="000000"/>
      <w:kern w:val="0"/>
      <w:sz w:val="28"/>
      <w:szCs w:val="23"/>
      <w:lang w:eastAsia="it-IT"/>
    </w:rPr>
  </w:style>
  <w:style w:type="character" w:customStyle="1" w:styleId="Corpodeltesto2Carattere">
    <w:name w:val="Corpo del testo 2 Carattere"/>
    <w:basedOn w:val="Carpredefinitoparagrafo"/>
    <w:link w:val="Corpodeltesto2"/>
    <w:rsid w:val="00EA3470"/>
    <w:rPr>
      <w:rFonts w:ascii="Times New Roman" w:eastAsia="Times New Roman" w:hAnsi="Times New Roman" w:cs="Arial"/>
      <w:b/>
      <w:bCs/>
      <w:color w:val="000000"/>
      <w:sz w:val="28"/>
      <w:szCs w:val="23"/>
      <w:lang w:eastAsia="it-IT"/>
    </w:rPr>
  </w:style>
  <w:style w:type="paragraph" w:styleId="NormaleWeb">
    <w:name w:val="Normal (Web)"/>
    <w:basedOn w:val="Normale"/>
    <w:uiPriority w:val="99"/>
    <w:rsid w:val="00EA3470"/>
    <w:pPr>
      <w:widowControl/>
      <w:suppressAutoHyphens w:val="0"/>
      <w:spacing w:before="100" w:beforeAutospacing="1" w:after="100" w:afterAutospacing="1"/>
    </w:pPr>
    <w:rPr>
      <w:kern w:val="0"/>
      <w:sz w:val="24"/>
      <w:szCs w:val="24"/>
      <w:lang w:eastAsia="it-IT"/>
    </w:rPr>
  </w:style>
  <w:style w:type="character" w:customStyle="1" w:styleId="provvrubrica">
    <w:name w:val="provv_rubrica"/>
    <w:basedOn w:val="Carpredefinitoparagrafo"/>
    <w:rsid w:val="00EA3470"/>
  </w:style>
  <w:style w:type="numbering" w:customStyle="1" w:styleId="Nessunelenco11">
    <w:name w:val="Nessun elenco11"/>
    <w:next w:val="Nessunelenco"/>
    <w:semiHidden/>
    <w:rsid w:val="00EA3470"/>
  </w:style>
  <w:style w:type="character" w:styleId="Numeropagina">
    <w:name w:val="page number"/>
    <w:rsid w:val="00EA3470"/>
  </w:style>
  <w:style w:type="character" w:customStyle="1" w:styleId="CorpodeltestoCarattere">
    <w:name w:val="Corpo del testo Carattere"/>
    <w:rsid w:val="00EA3470"/>
    <w:rPr>
      <w:sz w:val="24"/>
      <w:lang w:val="it-IT" w:eastAsia="it-IT" w:bidi="ar-SA"/>
    </w:rPr>
  </w:style>
  <w:style w:type="paragraph" w:customStyle="1" w:styleId="Titolo41">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paragraph" w:customStyle="1" w:styleId="sche3">
    <w:name w:val="sche_3"/>
    <w:rsid w:val="00EA3470"/>
    <w:pPr>
      <w:widowControl w:val="0"/>
      <w:spacing w:after="0" w:line="240" w:lineRule="auto"/>
      <w:jc w:val="both"/>
    </w:pPr>
    <w:rPr>
      <w:rFonts w:ascii="Times New Roman" w:eastAsia="Times New Roman" w:hAnsi="Times New Roman" w:cs="Times New Roman"/>
      <w:sz w:val="20"/>
      <w:szCs w:val="20"/>
      <w:lang w:val="en-US" w:eastAsia="it-IT"/>
    </w:rPr>
  </w:style>
  <w:style w:type="paragraph" w:styleId="Rientrocorpodeltesto">
    <w:name w:val="Body Text Indent"/>
    <w:basedOn w:val="Normale"/>
    <w:link w:val="RientrocorpodeltestoCarattere"/>
    <w:rsid w:val="00EA3470"/>
    <w:pPr>
      <w:widowControl/>
      <w:suppressAutoHyphens w:val="0"/>
      <w:spacing w:after="120"/>
      <w:ind w:left="283"/>
    </w:pPr>
    <w:rPr>
      <w:kern w:val="0"/>
      <w:sz w:val="24"/>
      <w:lang w:eastAsia="it-IT"/>
    </w:rPr>
  </w:style>
  <w:style w:type="character" w:customStyle="1" w:styleId="RientrocorpodeltestoCarattere">
    <w:name w:val="Rientro corpo del testo Carattere"/>
    <w:basedOn w:val="Carpredefinitoparagrafo"/>
    <w:link w:val="Rientrocorpodeltesto"/>
    <w:rsid w:val="00EA3470"/>
    <w:rPr>
      <w:rFonts w:ascii="Times New Roman" w:eastAsia="Times New Roman" w:hAnsi="Times New Roman" w:cs="Times New Roman"/>
      <w:sz w:val="24"/>
      <w:szCs w:val="20"/>
      <w:lang w:eastAsia="it-IT"/>
    </w:rPr>
  </w:style>
  <w:style w:type="paragraph" w:customStyle="1" w:styleId="TableParagraph">
    <w:name w:val="Table Paragraph"/>
    <w:basedOn w:val="Normale"/>
    <w:uiPriority w:val="1"/>
    <w:qFormat/>
    <w:rsid w:val="00EA3470"/>
    <w:pPr>
      <w:suppressAutoHyphens w:val="0"/>
      <w:autoSpaceDE w:val="0"/>
      <w:autoSpaceDN w:val="0"/>
      <w:adjustRightInd w:val="0"/>
    </w:pPr>
    <w:rPr>
      <w:kern w:val="0"/>
      <w:sz w:val="24"/>
      <w:szCs w:val="24"/>
      <w:lang w:eastAsia="it-IT"/>
    </w:rPr>
  </w:style>
  <w:style w:type="paragraph" w:customStyle="1" w:styleId="Corpodeltesto21">
    <w:name w:val="Corpo del testo 21"/>
    <w:basedOn w:val="Normale"/>
    <w:rsid w:val="00EA3470"/>
    <w:pPr>
      <w:widowControl/>
      <w:suppressAutoHyphens w:val="0"/>
      <w:jc w:val="both"/>
    </w:pPr>
    <w:rPr>
      <w:kern w:val="0"/>
      <w:sz w:val="24"/>
      <w:lang w:eastAsia="it-IT"/>
    </w:rPr>
  </w:style>
  <w:style w:type="paragraph" w:customStyle="1" w:styleId="Rientrocorpodeltesto31">
    <w:name w:val="Rientro corpo del testo 31"/>
    <w:basedOn w:val="Normale"/>
    <w:rsid w:val="00EA3470"/>
    <w:pPr>
      <w:widowControl/>
      <w:suppressAutoHyphens w:val="0"/>
      <w:ind w:left="1080"/>
      <w:jc w:val="both"/>
    </w:pPr>
    <w:rPr>
      <w:kern w:val="0"/>
      <w:sz w:val="24"/>
      <w:lang w:eastAsia="it-IT"/>
    </w:rPr>
  </w:style>
  <w:style w:type="paragraph" w:customStyle="1" w:styleId="Corpodeltesto32">
    <w:name w:val="Corpo del testo 32"/>
    <w:basedOn w:val="Normale"/>
    <w:rsid w:val="00EA3470"/>
    <w:pPr>
      <w:widowControl/>
      <w:suppressAutoHyphens w:val="0"/>
      <w:spacing w:line="259" w:lineRule="exact"/>
      <w:jc w:val="both"/>
    </w:pPr>
    <w:rPr>
      <w:b/>
      <w:kern w:val="0"/>
      <w:sz w:val="24"/>
      <w:lang w:eastAsia="it-IT"/>
    </w:rPr>
  </w:style>
  <w:style w:type="character" w:styleId="Enfasigrassetto">
    <w:name w:val="Strong"/>
    <w:uiPriority w:val="22"/>
    <w:qFormat/>
    <w:rsid w:val="00EA3470"/>
    <w:rPr>
      <w:b/>
      <w:bCs/>
    </w:rPr>
  </w:style>
  <w:style w:type="paragraph" w:styleId="Testodelblocco">
    <w:name w:val="Block Text"/>
    <w:basedOn w:val="Normale"/>
    <w:rsid w:val="00EA3470"/>
    <w:pPr>
      <w:widowControl/>
      <w:suppressAutoHyphens w:val="0"/>
      <w:autoSpaceDE w:val="0"/>
      <w:autoSpaceDN w:val="0"/>
      <w:ind w:left="851" w:right="567" w:firstLine="142"/>
      <w:jc w:val="both"/>
    </w:pPr>
    <w:rPr>
      <w:kern w:val="0"/>
      <w:sz w:val="26"/>
      <w:lang w:eastAsia="it-IT"/>
    </w:rPr>
  </w:style>
  <w:style w:type="numbering" w:customStyle="1" w:styleId="Nessunelenco2">
    <w:name w:val="Nessun elenco2"/>
    <w:next w:val="Nessunelenco"/>
    <w:uiPriority w:val="99"/>
    <w:semiHidden/>
    <w:unhideWhenUsed/>
    <w:rsid w:val="00EA3470"/>
  </w:style>
  <w:style w:type="numbering" w:customStyle="1" w:styleId="Nessunelenco111">
    <w:name w:val="Nessun elenco111"/>
    <w:next w:val="Nessunelenco"/>
    <w:uiPriority w:val="99"/>
    <w:semiHidden/>
    <w:unhideWhenUsed/>
    <w:rsid w:val="00EA3470"/>
  </w:style>
  <w:style w:type="table" w:customStyle="1" w:styleId="TableNormal">
    <w:name w:val="Table Normal"/>
    <w:uiPriority w:val="2"/>
    <w:semiHidden/>
    <w:unhideWhenUsed/>
    <w:qFormat/>
    <w:rsid w:val="00EA347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Standard">
    <w:name w:val="Standard"/>
    <w:qFormat/>
    <w:rsid w:val="00EA3470"/>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table" w:customStyle="1" w:styleId="Grigliatabella1">
    <w:name w:val="Griglia tabella1"/>
    <w:basedOn w:val="Tabellanormale"/>
    <w:next w:val="Grigliatabella"/>
    <w:uiPriority w:val="59"/>
    <w:rsid w:val="00EA3470"/>
    <w:pPr>
      <w:spacing w:after="0" w:line="240" w:lineRule="auto"/>
    </w:pPr>
    <w:rPr>
      <w:rFonts w:ascii="Calibri" w:eastAsia="Calibri" w:hAnsi="Calibri"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1">
    <w:name w:val="Nessun elenco21"/>
    <w:next w:val="Nessunelenco"/>
    <w:uiPriority w:val="99"/>
    <w:semiHidden/>
    <w:unhideWhenUsed/>
    <w:rsid w:val="00EA3470"/>
  </w:style>
  <w:style w:type="numbering" w:customStyle="1" w:styleId="Nessunelenco1111">
    <w:name w:val="Nessun elenco1111"/>
    <w:next w:val="Nessunelenco"/>
    <w:uiPriority w:val="99"/>
    <w:semiHidden/>
    <w:unhideWhenUsed/>
    <w:rsid w:val="00EA3470"/>
  </w:style>
  <w:style w:type="character" w:customStyle="1" w:styleId="Caratteredellanota">
    <w:name w:val="Carattere della nota"/>
    <w:rsid w:val="00EA3470"/>
    <w:rPr>
      <w:vertAlign w:val="superscript"/>
    </w:rPr>
  </w:style>
  <w:style w:type="paragraph" w:styleId="Testonotadichiusura">
    <w:name w:val="endnote text"/>
    <w:basedOn w:val="Normale"/>
    <w:link w:val="TestonotadichiusuraCarattere"/>
    <w:uiPriority w:val="99"/>
    <w:unhideWhenUsed/>
    <w:rsid w:val="00EA3470"/>
    <w:pPr>
      <w:widowControl/>
      <w:suppressAutoHyphens w:val="0"/>
      <w:spacing w:after="200" w:line="276" w:lineRule="auto"/>
    </w:pPr>
    <w:rPr>
      <w:rFonts w:ascii="Calibri" w:eastAsia="Calibri" w:hAnsi="Calibri"/>
      <w:kern w:val="0"/>
      <w:lang w:eastAsia="en-US"/>
    </w:rPr>
  </w:style>
  <w:style w:type="character" w:customStyle="1" w:styleId="TestonotadichiusuraCarattere">
    <w:name w:val="Testo nota di chiusura Carattere"/>
    <w:basedOn w:val="Carpredefinitoparagrafo"/>
    <w:link w:val="Testonotadichiusura"/>
    <w:uiPriority w:val="99"/>
    <w:rsid w:val="00EA3470"/>
    <w:rPr>
      <w:rFonts w:ascii="Calibri" w:eastAsia="Calibri" w:hAnsi="Calibri" w:cs="Times New Roman"/>
      <w:sz w:val="20"/>
      <w:szCs w:val="20"/>
    </w:rPr>
  </w:style>
  <w:style w:type="character" w:styleId="Rimandonotadichiusura">
    <w:name w:val="endnote reference"/>
    <w:unhideWhenUsed/>
    <w:rsid w:val="00EA3470"/>
    <w:rPr>
      <w:vertAlign w:val="superscript"/>
    </w:rPr>
  </w:style>
  <w:style w:type="numbering" w:customStyle="1" w:styleId="Nessunelenco11111">
    <w:name w:val="Nessun elenco11111"/>
    <w:next w:val="Nessunelenco"/>
    <w:uiPriority w:val="99"/>
    <w:semiHidden/>
    <w:unhideWhenUsed/>
    <w:rsid w:val="00EA3470"/>
  </w:style>
  <w:style w:type="paragraph" w:customStyle="1" w:styleId="Corpodeltesto210">
    <w:name w:val="Corpo del testo 21"/>
    <w:basedOn w:val="Normale"/>
    <w:rsid w:val="00EA3470"/>
    <w:pPr>
      <w:widowControl/>
      <w:suppressAutoHyphens w:val="0"/>
      <w:jc w:val="both"/>
    </w:pPr>
    <w:rPr>
      <w:kern w:val="0"/>
      <w:sz w:val="24"/>
      <w:lang w:eastAsia="it-IT"/>
    </w:rPr>
  </w:style>
  <w:style w:type="character" w:styleId="Enfasicorsivo">
    <w:name w:val="Emphasis"/>
    <w:uiPriority w:val="20"/>
    <w:qFormat/>
    <w:rsid w:val="00EA3470"/>
    <w:rPr>
      <w:i/>
      <w:iCs/>
    </w:rPr>
  </w:style>
  <w:style w:type="paragraph" w:styleId="Nessunaspaziatura">
    <w:name w:val="No Spacing"/>
    <w:uiPriority w:val="1"/>
    <w:qFormat/>
    <w:rsid w:val="00EA3470"/>
    <w:pPr>
      <w:spacing w:after="0" w:line="240" w:lineRule="auto"/>
    </w:pPr>
    <w:rPr>
      <w:rFonts w:ascii="Times New Roman" w:eastAsia="Times New Roman" w:hAnsi="Times New Roman" w:cs="Times New Roman"/>
      <w:sz w:val="24"/>
      <w:szCs w:val="20"/>
      <w:lang w:eastAsia="it-IT"/>
    </w:rPr>
  </w:style>
  <w:style w:type="character" w:customStyle="1" w:styleId="provvnumcomma">
    <w:name w:val="provv_numcomma"/>
    <w:rsid w:val="00EA3470"/>
  </w:style>
  <w:style w:type="paragraph" w:customStyle="1" w:styleId="Rientrocorpodeltesto310">
    <w:name w:val="Rientro corpo del testo 31"/>
    <w:basedOn w:val="Normale"/>
    <w:rsid w:val="00EA3470"/>
    <w:pPr>
      <w:widowControl/>
      <w:ind w:left="708" w:firstLine="426"/>
    </w:pPr>
    <w:rPr>
      <w:kern w:val="0"/>
      <w:sz w:val="24"/>
      <w:lang w:eastAsia="ar-SA"/>
    </w:rPr>
  </w:style>
  <w:style w:type="paragraph" w:customStyle="1" w:styleId="Corpodeltesto320">
    <w:name w:val="Corpo del testo 32"/>
    <w:basedOn w:val="Normale"/>
    <w:rsid w:val="00EA3470"/>
    <w:pPr>
      <w:widowControl/>
      <w:suppressAutoHyphens w:val="0"/>
      <w:spacing w:line="259" w:lineRule="exact"/>
      <w:jc w:val="both"/>
    </w:pPr>
    <w:rPr>
      <w:b/>
      <w:kern w:val="0"/>
      <w:sz w:val="24"/>
      <w:lang w:eastAsia="it-IT"/>
    </w:rPr>
  </w:style>
  <w:style w:type="paragraph" w:customStyle="1" w:styleId="Rientrocorpodeltesto32">
    <w:name w:val="Rientro corpo del testo 32"/>
    <w:basedOn w:val="Normale"/>
    <w:rsid w:val="00EA3470"/>
    <w:pPr>
      <w:widowControl/>
      <w:suppressAutoHyphens w:val="0"/>
      <w:autoSpaceDN w:val="0"/>
      <w:ind w:left="1080"/>
      <w:jc w:val="both"/>
    </w:pPr>
    <w:rPr>
      <w:kern w:val="0"/>
      <w:sz w:val="24"/>
      <w:lang w:eastAsia="it-IT"/>
    </w:rPr>
  </w:style>
  <w:style w:type="paragraph" w:customStyle="1" w:styleId="provvr0">
    <w:name w:val="provv_r0"/>
    <w:basedOn w:val="Normale"/>
    <w:rsid w:val="00EA3470"/>
    <w:pPr>
      <w:widowControl/>
      <w:suppressAutoHyphens w:val="0"/>
      <w:spacing w:before="100" w:beforeAutospacing="1" w:after="100" w:afterAutospacing="1"/>
      <w:jc w:val="both"/>
    </w:pPr>
    <w:rPr>
      <w:rFonts w:ascii="Arial Unicode MS" w:eastAsia="Arial Unicode MS" w:hAnsi="Arial Unicode MS" w:cs="Arial Unicode MS"/>
      <w:kern w:val="0"/>
      <w:sz w:val="24"/>
      <w:szCs w:val="24"/>
      <w:lang w:eastAsia="it-IT"/>
    </w:rPr>
  </w:style>
  <w:style w:type="character" w:customStyle="1" w:styleId="spanboldcenterbig">
    <w:name w:val="span_bold_center_big"/>
    <w:rsid w:val="00EA3470"/>
  </w:style>
  <w:style w:type="paragraph" w:customStyle="1" w:styleId="m8810518035274988528corpodeltesto">
    <w:name w:val="m_8810518035274988528corpodeltesto"/>
    <w:basedOn w:val="Normale"/>
    <w:rsid w:val="00EA3470"/>
    <w:pPr>
      <w:widowControl/>
      <w:suppressAutoHyphens w:val="0"/>
      <w:spacing w:before="100" w:beforeAutospacing="1" w:after="100" w:afterAutospacing="1"/>
    </w:pPr>
    <w:rPr>
      <w:kern w:val="0"/>
      <w:sz w:val="24"/>
      <w:szCs w:val="24"/>
      <w:lang w:eastAsia="it-IT"/>
    </w:rPr>
  </w:style>
  <w:style w:type="paragraph" w:styleId="Rientrocorpodeltesto2">
    <w:name w:val="Body Text Indent 2"/>
    <w:basedOn w:val="Normale"/>
    <w:link w:val="Rientrocorpodeltesto2Carattere"/>
    <w:uiPriority w:val="99"/>
    <w:rsid w:val="00EA3470"/>
    <w:pPr>
      <w:widowControl/>
      <w:suppressAutoHyphens w:val="0"/>
      <w:spacing w:after="120" w:line="480" w:lineRule="auto"/>
      <w:ind w:left="283"/>
    </w:pPr>
    <w:rPr>
      <w:kern w:val="0"/>
      <w:lang w:eastAsia="it-IT"/>
    </w:rPr>
  </w:style>
  <w:style w:type="character" w:customStyle="1" w:styleId="Rientrocorpodeltesto2Carattere">
    <w:name w:val="Rientro corpo del testo 2 Carattere"/>
    <w:basedOn w:val="Carpredefinitoparagrafo"/>
    <w:link w:val="Rientrocorpodeltesto2"/>
    <w:uiPriority w:val="99"/>
    <w:rsid w:val="00EA3470"/>
    <w:rPr>
      <w:rFonts w:ascii="Times New Roman" w:eastAsia="Times New Roman" w:hAnsi="Times New Roman" w:cs="Times New Roman"/>
      <w:sz w:val="20"/>
      <w:szCs w:val="20"/>
      <w:lang w:eastAsia="it-IT"/>
    </w:rPr>
  </w:style>
  <w:style w:type="paragraph" w:customStyle="1" w:styleId="Corpodeltesto22">
    <w:name w:val="Corpo del testo 22"/>
    <w:basedOn w:val="Normale"/>
    <w:rsid w:val="00EA3470"/>
    <w:pPr>
      <w:widowControl/>
      <w:suppressAutoHyphens w:val="0"/>
      <w:jc w:val="both"/>
    </w:pPr>
    <w:rPr>
      <w:kern w:val="0"/>
      <w:sz w:val="24"/>
      <w:lang w:eastAsia="it-IT"/>
    </w:rPr>
  </w:style>
  <w:style w:type="paragraph" w:customStyle="1" w:styleId="Rientrocorpodeltesto21">
    <w:name w:val="Rientro corpo del testo 21"/>
    <w:basedOn w:val="Normale"/>
    <w:rsid w:val="00EA3470"/>
    <w:pPr>
      <w:widowControl/>
      <w:suppressAutoHyphens w:val="0"/>
      <w:ind w:left="360"/>
      <w:jc w:val="both"/>
    </w:pPr>
    <w:rPr>
      <w:kern w:val="0"/>
      <w:sz w:val="24"/>
      <w:lang w:eastAsia="it-IT"/>
    </w:rPr>
  </w:style>
  <w:style w:type="paragraph" w:customStyle="1" w:styleId="Corpodeltesto33">
    <w:name w:val="Corpo del testo 33"/>
    <w:basedOn w:val="Normale"/>
    <w:rsid w:val="00EA3470"/>
    <w:pPr>
      <w:widowControl/>
      <w:suppressAutoHyphens w:val="0"/>
      <w:spacing w:line="259" w:lineRule="exact"/>
      <w:jc w:val="both"/>
    </w:pPr>
    <w:rPr>
      <w:b/>
      <w:kern w:val="0"/>
      <w:sz w:val="24"/>
      <w:lang w:eastAsia="it-IT"/>
    </w:rPr>
  </w:style>
  <w:style w:type="paragraph" w:customStyle="1" w:styleId="regolamento">
    <w:name w:val="regolamento"/>
    <w:basedOn w:val="Normale"/>
    <w:rsid w:val="00EA3470"/>
    <w:pPr>
      <w:tabs>
        <w:tab w:val="left" w:pos="-2127"/>
      </w:tabs>
      <w:suppressAutoHyphens w:val="0"/>
      <w:ind w:left="284" w:hanging="284"/>
      <w:jc w:val="both"/>
    </w:pPr>
    <w:rPr>
      <w:rFonts w:ascii="Arial" w:hAnsi="Arial" w:cs="Arial"/>
      <w:kern w:val="0"/>
      <w:szCs w:val="24"/>
      <w:lang w:eastAsia="it-IT"/>
    </w:rPr>
  </w:style>
  <w:style w:type="character" w:customStyle="1" w:styleId="descrizione">
    <w:name w:val="descrizione"/>
    <w:rsid w:val="00EA3470"/>
    <w:rPr>
      <w:b/>
      <w:bCs/>
      <w:color w:val="5B76A0"/>
      <w:sz w:val="28"/>
      <w:szCs w:val="28"/>
    </w:rPr>
  </w:style>
  <w:style w:type="paragraph" w:customStyle="1" w:styleId="Rientrocorpodeltesto33">
    <w:name w:val="Rientro corpo del testo 33"/>
    <w:basedOn w:val="Normale"/>
    <w:rsid w:val="00EA3470"/>
    <w:pPr>
      <w:widowControl/>
      <w:suppressAutoHyphens w:val="0"/>
      <w:autoSpaceDN w:val="0"/>
      <w:ind w:left="1080"/>
      <w:jc w:val="both"/>
    </w:pPr>
    <w:rPr>
      <w:kern w:val="0"/>
      <w:sz w:val="24"/>
      <w:lang w:eastAsia="it-IT"/>
    </w:rPr>
  </w:style>
  <w:style w:type="paragraph" w:customStyle="1" w:styleId="sche22">
    <w:name w:val="sche2_2"/>
    <w:rsid w:val="00EA3470"/>
    <w:pPr>
      <w:widowControl w:val="0"/>
      <w:overflowPunct w:val="0"/>
      <w:autoSpaceDE w:val="0"/>
      <w:autoSpaceDN w:val="0"/>
      <w:adjustRightInd w:val="0"/>
      <w:spacing w:after="0" w:line="240" w:lineRule="auto"/>
      <w:jc w:val="right"/>
    </w:pPr>
    <w:rPr>
      <w:rFonts w:ascii="Times New Roman" w:eastAsia="Times New Roman" w:hAnsi="Times New Roman" w:cs="Times New Roman"/>
      <w:sz w:val="20"/>
      <w:szCs w:val="20"/>
      <w:lang w:val="en-US" w:eastAsia="it-IT"/>
    </w:rPr>
  </w:style>
  <w:style w:type="paragraph" w:styleId="PreformattatoHTML">
    <w:name w:val="HTML Preformatted"/>
    <w:basedOn w:val="Normale"/>
    <w:link w:val="PreformattatoHTMLCarattere"/>
    <w:uiPriority w:val="99"/>
    <w:rsid w:val="00EA34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kern w:val="0"/>
      <w:lang w:val="x-none" w:eastAsia="x-none"/>
    </w:rPr>
  </w:style>
  <w:style w:type="character" w:customStyle="1" w:styleId="PreformattatoHTMLCarattere">
    <w:name w:val="Preformattato HTML Carattere"/>
    <w:basedOn w:val="Carpredefinitoparagrafo"/>
    <w:link w:val="PreformattatoHTML"/>
    <w:uiPriority w:val="99"/>
    <w:rsid w:val="00EA3470"/>
    <w:rPr>
      <w:rFonts w:ascii="Courier New" w:eastAsia="Times New Roman" w:hAnsi="Courier New" w:cs="Times New Roman"/>
      <w:sz w:val="20"/>
      <w:szCs w:val="20"/>
      <w:lang w:val="x-none" w:eastAsia="x-none"/>
    </w:rPr>
  </w:style>
  <w:style w:type="paragraph" w:customStyle="1" w:styleId="Titolo410">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character" w:customStyle="1" w:styleId="st">
    <w:name w:val="st"/>
    <w:rsid w:val="00EA3470"/>
  </w:style>
  <w:style w:type="paragraph" w:customStyle="1" w:styleId="Rientrocorpodeltesto34">
    <w:name w:val="Rientro corpo del testo 34"/>
    <w:basedOn w:val="Normale"/>
    <w:rsid w:val="00EA3470"/>
    <w:pPr>
      <w:widowControl/>
      <w:suppressAutoHyphens w:val="0"/>
      <w:autoSpaceDN w:val="0"/>
      <w:ind w:left="1080"/>
      <w:jc w:val="both"/>
    </w:pPr>
    <w:rPr>
      <w:kern w:val="0"/>
      <w:sz w:val="24"/>
      <w:lang w:eastAsia="it-IT"/>
    </w:rPr>
  </w:style>
  <w:style w:type="paragraph" w:customStyle="1" w:styleId="Corpodeltesto34">
    <w:name w:val="Corpo del testo 34"/>
    <w:basedOn w:val="Normale"/>
    <w:rsid w:val="00EA3470"/>
    <w:pPr>
      <w:widowControl/>
      <w:suppressAutoHyphens w:val="0"/>
      <w:spacing w:line="259" w:lineRule="exact"/>
      <w:jc w:val="both"/>
    </w:pPr>
    <w:rPr>
      <w:b/>
      <w:kern w:val="0"/>
      <w:sz w:val="24"/>
      <w:lang w:eastAsia="it-IT"/>
    </w:rPr>
  </w:style>
  <w:style w:type="character" w:customStyle="1" w:styleId="ParagrafoelencoCarattere">
    <w:name w:val="Paragrafo elenco Carattere"/>
    <w:link w:val="Paragrafoelenco"/>
    <w:uiPriority w:val="34"/>
    <w:qFormat/>
    <w:rsid w:val="00EA3470"/>
    <w:rPr>
      <w:rFonts w:ascii="Times New Roman" w:eastAsia="Times New Roman" w:hAnsi="Times New Roman" w:cs="Times New Roman"/>
      <w:kern w:val="1"/>
      <w:sz w:val="20"/>
      <w:szCs w:val="20"/>
      <w:lang w:eastAsia="zh-CN"/>
    </w:rPr>
  </w:style>
  <w:style w:type="paragraph" w:customStyle="1" w:styleId="Testonotaapidipagina1">
    <w:name w:val="Testo nota a piè di pagina1"/>
    <w:basedOn w:val="Normale"/>
    <w:rsid w:val="009808AD"/>
    <w:pPr>
      <w:widowControl/>
      <w:suppressAutoHyphens w:val="0"/>
      <w:ind w:firstLine="709"/>
      <w:jc w:val="both"/>
    </w:pPr>
    <w:rPr>
      <w:color w:val="00000A"/>
      <w:lang w:eastAsia="it-IT"/>
    </w:rPr>
  </w:style>
  <w:style w:type="character" w:customStyle="1" w:styleId="Titolo9Carattere">
    <w:name w:val="Titolo 9 Carattere"/>
    <w:basedOn w:val="Carpredefinitoparagrafo"/>
    <w:link w:val="Titolo9"/>
    <w:rsid w:val="007F2EA8"/>
    <w:rPr>
      <w:rFonts w:ascii="Times New Roman" w:eastAsia="Times New Roman" w:hAnsi="Times New Roman" w:cs="Times New Roman"/>
      <w:color w:val="00000A"/>
      <w:kern w:val="1"/>
      <w:sz w:val="24"/>
      <w:szCs w:val="20"/>
      <w:u w:val="double"/>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endnote reference" w:uiPriority="0"/>
    <w:lsdException w:name="Title" w:semiHidden="0" w:uiPriority="0" w:unhideWhenUsed="0" w:qFormat="1"/>
    <w:lsdException w:name="Default Paragraph Font" w:uiPriority="1"/>
    <w:lsdException w:name="Body Text" w:qFormat="1"/>
    <w:lsdException w:name="Body Text Indent" w:uiPriority="0"/>
    <w:lsdException w:name="Subtitle" w:semiHidden="0" w:uiPriority="0"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326B5"/>
    <w:pPr>
      <w:widowControl w:val="0"/>
      <w:suppressAutoHyphens/>
      <w:spacing w:after="0" w:line="240" w:lineRule="auto"/>
    </w:pPr>
    <w:rPr>
      <w:rFonts w:ascii="Times New Roman" w:eastAsia="Times New Roman" w:hAnsi="Times New Roman" w:cs="Times New Roman"/>
      <w:kern w:val="1"/>
      <w:sz w:val="20"/>
      <w:szCs w:val="20"/>
      <w:lang w:eastAsia="zh-CN"/>
    </w:rPr>
  </w:style>
  <w:style w:type="paragraph" w:styleId="Titolo1">
    <w:name w:val="heading 1"/>
    <w:basedOn w:val="Normale"/>
    <w:next w:val="Normale"/>
    <w:link w:val="Titolo1Carattere"/>
    <w:qFormat/>
    <w:rsid w:val="00EA3470"/>
    <w:pPr>
      <w:keepNext/>
      <w:widowControl/>
      <w:suppressAutoHyphens w:val="0"/>
      <w:jc w:val="center"/>
      <w:outlineLvl w:val="0"/>
    </w:pPr>
    <w:rPr>
      <w:rFonts w:ascii="Comic Sans MS" w:eastAsia="Arial Unicode MS" w:hAnsi="Comic Sans MS" w:cs="Arial Unicode MS"/>
      <w:b/>
      <w:bCs/>
      <w:kern w:val="0"/>
      <w:sz w:val="24"/>
      <w:szCs w:val="24"/>
      <w:lang w:eastAsia="it-IT" w:bidi="he-IL"/>
    </w:rPr>
  </w:style>
  <w:style w:type="paragraph" w:styleId="Titolo2">
    <w:name w:val="heading 2"/>
    <w:basedOn w:val="Normale"/>
    <w:next w:val="Normale"/>
    <w:link w:val="Titolo2Carattere"/>
    <w:qFormat/>
    <w:rsid w:val="00EA3470"/>
    <w:pPr>
      <w:keepNext/>
      <w:widowControl/>
      <w:suppressAutoHyphens w:val="0"/>
      <w:jc w:val="center"/>
      <w:outlineLvl w:val="1"/>
    </w:pPr>
    <w:rPr>
      <w:rFonts w:eastAsia="Arial Unicode MS"/>
      <w:i/>
      <w:iCs/>
      <w:kern w:val="0"/>
      <w:sz w:val="24"/>
      <w:szCs w:val="24"/>
      <w:lang w:eastAsia="it-IT" w:bidi="he-IL"/>
    </w:rPr>
  </w:style>
  <w:style w:type="paragraph" w:styleId="Titolo3">
    <w:name w:val="heading 3"/>
    <w:basedOn w:val="Normale"/>
    <w:next w:val="Normale"/>
    <w:link w:val="Titolo3Carattere"/>
    <w:qFormat/>
    <w:rsid w:val="00EA3470"/>
    <w:pPr>
      <w:keepNext/>
      <w:widowControl/>
      <w:suppressAutoHyphens w:val="0"/>
      <w:outlineLvl w:val="2"/>
    </w:pPr>
    <w:rPr>
      <w:rFonts w:ascii="Garamond" w:hAnsi="Garamond" w:cs="Arial"/>
      <w:b/>
      <w:bCs/>
      <w:kern w:val="0"/>
      <w:sz w:val="28"/>
      <w:szCs w:val="24"/>
      <w:lang w:eastAsia="it-IT"/>
    </w:rPr>
  </w:style>
  <w:style w:type="paragraph" w:styleId="Titolo4">
    <w:name w:val="heading 4"/>
    <w:basedOn w:val="Normale"/>
    <w:next w:val="Normale"/>
    <w:link w:val="Titolo4Carattere"/>
    <w:qFormat/>
    <w:rsid w:val="00EA3470"/>
    <w:pPr>
      <w:keepNext/>
      <w:widowControl/>
      <w:pBdr>
        <w:top w:val="single" w:sz="4" w:space="1" w:color="auto"/>
        <w:left w:val="single" w:sz="4" w:space="4" w:color="auto"/>
        <w:bottom w:val="single" w:sz="4" w:space="1" w:color="auto"/>
        <w:right w:val="single" w:sz="4" w:space="4" w:color="auto"/>
      </w:pBdr>
      <w:shd w:val="clear" w:color="auto" w:fill="F0F0F0"/>
      <w:suppressAutoHyphens w:val="0"/>
      <w:spacing w:before="15" w:after="15"/>
      <w:ind w:left="765" w:right="765"/>
      <w:jc w:val="center"/>
      <w:outlineLvl w:val="3"/>
    </w:pPr>
    <w:rPr>
      <w:rFonts w:ascii="Garamond" w:hAnsi="Garamond"/>
      <w:b/>
      <w:bCs/>
      <w:kern w:val="0"/>
      <w:sz w:val="28"/>
      <w:lang w:eastAsia="it-IT"/>
    </w:rPr>
  </w:style>
  <w:style w:type="paragraph" w:styleId="Titolo5">
    <w:name w:val="heading 5"/>
    <w:basedOn w:val="Normale"/>
    <w:next w:val="Normale"/>
    <w:link w:val="Titolo5Carattere"/>
    <w:qFormat/>
    <w:rsid w:val="00EA3470"/>
    <w:pPr>
      <w:keepNext/>
      <w:widowControl/>
      <w:suppressAutoHyphens w:val="0"/>
      <w:jc w:val="center"/>
      <w:outlineLvl w:val="4"/>
    </w:pPr>
    <w:rPr>
      <w:b/>
      <w:kern w:val="0"/>
      <w:sz w:val="24"/>
      <w:u w:val="single"/>
      <w:lang w:eastAsia="it-IT"/>
    </w:rPr>
  </w:style>
  <w:style w:type="paragraph" w:styleId="Titolo6">
    <w:name w:val="heading 6"/>
    <w:basedOn w:val="Normale"/>
    <w:next w:val="Normale"/>
    <w:link w:val="Titolo6Carattere"/>
    <w:qFormat/>
    <w:rsid w:val="00EA3470"/>
    <w:pPr>
      <w:keepNext/>
      <w:widowControl/>
      <w:suppressAutoHyphens w:val="0"/>
      <w:jc w:val="both"/>
      <w:outlineLvl w:val="5"/>
    </w:pPr>
    <w:rPr>
      <w:i/>
      <w:kern w:val="0"/>
      <w:sz w:val="24"/>
      <w:lang w:eastAsia="it-IT"/>
    </w:rPr>
  </w:style>
  <w:style w:type="paragraph" w:styleId="Titolo7">
    <w:name w:val="heading 7"/>
    <w:basedOn w:val="Normale"/>
    <w:next w:val="Normale"/>
    <w:link w:val="Titolo7Carattere"/>
    <w:qFormat/>
    <w:rsid w:val="00EA3470"/>
    <w:pPr>
      <w:keepNext/>
      <w:widowControl/>
      <w:suppressAutoHyphens w:val="0"/>
      <w:jc w:val="both"/>
      <w:outlineLvl w:val="6"/>
    </w:pPr>
    <w:rPr>
      <w:b/>
      <w:kern w:val="0"/>
      <w:sz w:val="24"/>
      <w:lang w:eastAsia="it-IT"/>
    </w:rPr>
  </w:style>
  <w:style w:type="paragraph" w:styleId="Titolo8">
    <w:name w:val="heading 8"/>
    <w:basedOn w:val="Normale"/>
    <w:next w:val="Normale"/>
    <w:link w:val="Titolo8Carattere"/>
    <w:qFormat/>
    <w:rsid w:val="00EA3470"/>
    <w:pPr>
      <w:widowControl/>
      <w:suppressAutoHyphens w:val="0"/>
      <w:spacing w:before="240" w:after="60"/>
      <w:outlineLvl w:val="7"/>
    </w:pPr>
    <w:rPr>
      <w:i/>
      <w:iCs/>
      <w:kern w:val="0"/>
      <w:sz w:val="24"/>
      <w:szCs w:val="24"/>
      <w:lang w:eastAsia="it-IT"/>
    </w:rPr>
  </w:style>
  <w:style w:type="paragraph" w:styleId="Titolo9">
    <w:name w:val="heading 9"/>
    <w:basedOn w:val="Normale"/>
    <w:next w:val="Corpotesto"/>
    <w:link w:val="Titolo9Carattere"/>
    <w:qFormat/>
    <w:rsid w:val="007F2EA8"/>
    <w:pPr>
      <w:keepNext/>
      <w:widowControl/>
      <w:tabs>
        <w:tab w:val="num" w:pos="0"/>
      </w:tabs>
      <w:suppressAutoHyphens w:val="0"/>
      <w:ind w:left="1584" w:hanging="1584"/>
      <w:outlineLvl w:val="8"/>
    </w:pPr>
    <w:rPr>
      <w:color w:val="00000A"/>
      <w:sz w:val="24"/>
      <w:u w:val="double"/>
      <w:lang w:eastAsia="it-IT"/>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5A5926"/>
    <w:pPr>
      <w:autoSpaceDE w:val="0"/>
      <w:autoSpaceDN w:val="0"/>
      <w:adjustRightInd w:val="0"/>
      <w:spacing w:after="0" w:line="240" w:lineRule="auto"/>
    </w:pPr>
    <w:rPr>
      <w:rFonts w:ascii="Garamond" w:hAnsi="Garamond" w:cs="Garamond"/>
      <w:color w:val="000000"/>
      <w:sz w:val="24"/>
      <w:szCs w:val="24"/>
    </w:rPr>
  </w:style>
  <w:style w:type="paragraph" w:styleId="Intestazione">
    <w:name w:val="header"/>
    <w:basedOn w:val="Normale"/>
    <w:link w:val="Intestazione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IntestazioneCarattere">
    <w:name w:val="Intestazione Carattere"/>
    <w:basedOn w:val="Carpredefinitoparagrafo"/>
    <w:link w:val="Intestazione"/>
    <w:rsid w:val="005A5926"/>
  </w:style>
  <w:style w:type="paragraph" w:styleId="Pidipagina">
    <w:name w:val="footer"/>
    <w:basedOn w:val="Normale"/>
    <w:link w:val="Pidipagina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PidipaginaCarattere">
    <w:name w:val="Piè di pagina Carattere"/>
    <w:basedOn w:val="Carpredefinitoparagrafo"/>
    <w:link w:val="Pidipagina"/>
    <w:rsid w:val="005A5926"/>
  </w:style>
  <w:style w:type="table" w:styleId="Grigliatabella">
    <w:name w:val="Table Grid"/>
    <w:basedOn w:val="Tabellanormale"/>
    <w:uiPriority w:val="39"/>
    <w:rsid w:val="00292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ltesto31">
    <w:name w:val="Corpo del testo 31"/>
    <w:basedOn w:val="Normale"/>
    <w:rsid w:val="00812315"/>
    <w:pPr>
      <w:spacing w:line="480" w:lineRule="atLeast"/>
      <w:jc w:val="both"/>
    </w:pPr>
    <w:rPr>
      <w:rFonts w:ascii="Arial" w:hAnsi="Arial" w:cs="Arial"/>
      <w:b/>
      <w:color w:val="0000FF"/>
      <w:sz w:val="22"/>
      <w:u w:val="single"/>
    </w:rPr>
  </w:style>
  <w:style w:type="paragraph" w:styleId="Paragrafoelenco">
    <w:name w:val="List Paragraph"/>
    <w:basedOn w:val="Normale"/>
    <w:link w:val="ParagrafoelencoCarattere"/>
    <w:uiPriority w:val="34"/>
    <w:qFormat/>
    <w:rsid w:val="00A23B0C"/>
    <w:pPr>
      <w:ind w:left="720"/>
      <w:contextualSpacing/>
    </w:pPr>
  </w:style>
  <w:style w:type="paragraph" w:styleId="Testofumetto">
    <w:name w:val="Balloon Text"/>
    <w:basedOn w:val="Normale"/>
    <w:link w:val="TestofumettoCarattere"/>
    <w:uiPriority w:val="99"/>
    <w:unhideWhenUsed/>
    <w:rsid w:val="002B528B"/>
    <w:rPr>
      <w:rFonts w:ascii="Segoe UI" w:hAnsi="Segoe UI" w:cs="Segoe UI"/>
      <w:sz w:val="18"/>
      <w:szCs w:val="18"/>
    </w:rPr>
  </w:style>
  <w:style w:type="character" w:customStyle="1" w:styleId="TestofumettoCarattere">
    <w:name w:val="Testo fumetto Carattere"/>
    <w:basedOn w:val="Carpredefinitoparagrafo"/>
    <w:link w:val="Testofumetto"/>
    <w:uiPriority w:val="99"/>
    <w:rsid w:val="002B528B"/>
    <w:rPr>
      <w:rFonts w:ascii="Segoe UI" w:eastAsia="Times New Roman" w:hAnsi="Segoe UI" w:cs="Segoe UI"/>
      <w:kern w:val="1"/>
      <w:sz w:val="18"/>
      <w:szCs w:val="18"/>
      <w:lang w:eastAsia="zh-CN"/>
    </w:rPr>
  </w:style>
  <w:style w:type="character" w:customStyle="1" w:styleId="Caratterenotaapidipagina">
    <w:name w:val="Carattere nota a piè di pagina"/>
    <w:rsid w:val="007B4905"/>
  </w:style>
  <w:style w:type="paragraph" w:styleId="Testonotaapidipagina">
    <w:name w:val="footnote text"/>
    <w:basedOn w:val="Normale"/>
    <w:link w:val="TestonotaapidipaginaCarattere"/>
    <w:rsid w:val="00C922D7"/>
    <w:pPr>
      <w:widowControl/>
      <w:suppressAutoHyphens w:val="0"/>
    </w:pPr>
    <w:rPr>
      <w:kern w:val="0"/>
      <w:lang w:eastAsia="it-IT"/>
    </w:rPr>
  </w:style>
  <w:style w:type="character" w:customStyle="1" w:styleId="TestonotaapidipaginaCarattere">
    <w:name w:val="Testo nota a piè di pagina Carattere"/>
    <w:basedOn w:val="Carpredefinitoparagrafo"/>
    <w:link w:val="Testonotaapidipagina"/>
    <w:rsid w:val="00C922D7"/>
    <w:rPr>
      <w:rFonts w:ascii="Times New Roman" w:eastAsia="Times New Roman" w:hAnsi="Times New Roman" w:cs="Times New Roman"/>
      <w:sz w:val="20"/>
      <w:szCs w:val="20"/>
      <w:lang w:eastAsia="it-IT"/>
    </w:rPr>
  </w:style>
  <w:style w:type="character" w:styleId="Rimandonotaapidipagina">
    <w:name w:val="footnote reference"/>
    <w:uiPriority w:val="99"/>
    <w:rsid w:val="00C922D7"/>
    <w:rPr>
      <w:vertAlign w:val="superscript"/>
    </w:rPr>
  </w:style>
  <w:style w:type="character" w:customStyle="1" w:styleId="Titolo1Carattere">
    <w:name w:val="Titolo 1 Carattere"/>
    <w:basedOn w:val="Carpredefinitoparagrafo"/>
    <w:link w:val="Titolo1"/>
    <w:rsid w:val="00EA3470"/>
    <w:rPr>
      <w:rFonts w:ascii="Comic Sans MS" w:eastAsia="Arial Unicode MS" w:hAnsi="Comic Sans MS" w:cs="Arial Unicode MS"/>
      <w:b/>
      <w:bCs/>
      <w:sz w:val="24"/>
      <w:szCs w:val="24"/>
      <w:lang w:eastAsia="it-IT" w:bidi="he-IL"/>
    </w:rPr>
  </w:style>
  <w:style w:type="character" w:customStyle="1" w:styleId="Titolo2Carattere">
    <w:name w:val="Titolo 2 Carattere"/>
    <w:basedOn w:val="Carpredefinitoparagrafo"/>
    <w:link w:val="Titolo2"/>
    <w:rsid w:val="00EA3470"/>
    <w:rPr>
      <w:rFonts w:ascii="Times New Roman" w:eastAsia="Arial Unicode MS" w:hAnsi="Times New Roman" w:cs="Times New Roman"/>
      <w:i/>
      <w:iCs/>
      <w:sz w:val="24"/>
      <w:szCs w:val="24"/>
      <w:lang w:eastAsia="it-IT" w:bidi="he-IL"/>
    </w:rPr>
  </w:style>
  <w:style w:type="character" w:customStyle="1" w:styleId="Titolo3Carattere">
    <w:name w:val="Titolo 3 Carattere"/>
    <w:basedOn w:val="Carpredefinitoparagrafo"/>
    <w:link w:val="Titolo3"/>
    <w:rsid w:val="00EA3470"/>
    <w:rPr>
      <w:rFonts w:ascii="Garamond" w:eastAsia="Times New Roman" w:hAnsi="Garamond" w:cs="Arial"/>
      <w:b/>
      <w:bCs/>
      <w:sz w:val="28"/>
      <w:szCs w:val="24"/>
      <w:lang w:eastAsia="it-IT"/>
    </w:rPr>
  </w:style>
  <w:style w:type="character" w:customStyle="1" w:styleId="Titolo4Carattere">
    <w:name w:val="Titolo 4 Carattere"/>
    <w:basedOn w:val="Carpredefinitoparagrafo"/>
    <w:link w:val="Titolo4"/>
    <w:rsid w:val="00EA3470"/>
    <w:rPr>
      <w:rFonts w:ascii="Garamond" w:eastAsia="Times New Roman" w:hAnsi="Garamond" w:cs="Times New Roman"/>
      <w:b/>
      <w:bCs/>
      <w:sz w:val="28"/>
      <w:szCs w:val="20"/>
      <w:shd w:val="clear" w:color="auto" w:fill="F0F0F0"/>
      <w:lang w:eastAsia="it-IT"/>
    </w:rPr>
  </w:style>
  <w:style w:type="character" w:customStyle="1" w:styleId="Titolo5Carattere">
    <w:name w:val="Titolo 5 Carattere"/>
    <w:basedOn w:val="Carpredefinitoparagrafo"/>
    <w:link w:val="Titolo5"/>
    <w:rsid w:val="00EA3470"/>
    <w:rPr>
      <w:rFonts w:ascii="Times New Roman" w:eastAsia="Times New Roman" w:hAnsi="Times New Roman" w:cs="Times New Roman"/>
      <w:b/>
      <w:sz w:val="24"/>
      <w:szCs w:val="20"/>
      <w:u w:val="single"/>
      <w:lang w:eastAsia="it-IT"/>
    </w:rPr>
  </w:style>
  <w:style w:type="character" w:customStyle="1" w:styleId="Titolo6Carattere">
    <w:name w:val="Titolo 6 Carattere"/>
    <w:basedOn w:val="Carpredefinitoparagrafo"/>
    <w:link w:val="Titolo6"/>
    <w:rsid w:val="00EA3470"/>
    <w:rPr>
      <w:rFonts w:ascii="Times New Roman" w:eastAsia="Times New Roman" w:hAnsi="Times New Roman" w:cs="Times New Roman"/>
      <w:i/>
      <w:sz w:val="24"/>
      <w:szCs w:val="20"/>
      <w:lang w:eastAsia="it-IT"/>
    </w:rPr>
  </w:style>
  <w:style w:type="character" w:customStyle="1" w:styleId="Titolo7Carattere">
    <w:name w:val="Titolo 7 Carattere"/>
    <w:basedOn w:val="Carpredefinitoparagrafo"/>
    <w:link w:val="Titolo7"/>
    <w:rsid w:val="00EA3470"/>
    <w:rPr>
      <w:rFonts w:ascii="Times New Roman" w:eastAsia="Times New Roman" w:hAnsi="Times New Roman" w:cs="Times New Roman"/>
      <w:b/>
      <w:sz w:val="24"/>
      <w:szCs w:val="20"/>
      <w:lang w:eastAsia="it-IT"/>
    </w:rPr>
  </w:style>
  <w:style w:type="character" w:customStyle="1" w:styleId="Titolo8Carattere">
    <w:name w:val="Titolo 8 Carattere"/>
    <w:basedOn w:val="Carpredefinitoparagrafo"/>
    <w:link w:val="Titolo8"/>
    <w:rsid w:val="00EA3470"/>
    <w:rPr>
      <w:rFonts w:ascii="Times New Roman" w:eastAsia="Times New Roman" w:hAnsi="Times New Roman" w:cs="Times New Roman"/>
      <w:i/>
      <w:iCs/>
      <w:sz w:val="24"/>
      <w:szCs w:val="24"/>
      <w:lang w:eastAsia="it-IT"/>
    </w:rPr>
  </w:style>
  <w:style w:type="numbering" w:customStyle="1" w:styleId="Nessunelenco1">
    <w:name w:val="Nessun elenco1"/>
    <w:next w:val="Nessunelenco"/>
    <w:semiHidden/>
    <w:rsid w:val="00EA3470"/>
  </w:style>
  <w:style w:type="character" w:styleId="Collegamentoipertestuale">
    <w:name w:val="Hyperlink"/>
    <w:rsid w:val="00EA3470"/>
    <w:rPr>
      <w:color w:val="0000FF"/>
      <w:u w:val="single"/>
    </w:rPr>
  </w:style>
  <w:style w:type="paragraph" w:styleId="Titolo">
    <w:name w:val="Title"/>
    <w:basedOn w:val="Normale"/>
    <w:link w:val="TitoloCarattere"/>
    <w:qFormat/>
    <w:rsid w:val="00EA3470"/>
    <w:pPr>
      <w:widowControl/>
      <w:suppressAutoHyphens w:val="0"/>
      <w:jc w:val="center"/>
    </w:pPr>
    <w:rPr>
      <w:b/>
      <w:bCs/>
      <w:kern w:val="0"/>
      <w:sz w:val="24"/>
      <w:szCs w:val="24"/>
      <w:lang w:eastAsia="it-IT" w:bidi="he-IL"/>
    </w:rPr>
  </w:style>
  <w:style w:type="character" w:customStyle="1" w:styleId="TitoloCarattere">
    <w:name w:val="Titolo Carattere"/>
    <w:basedOn w:val="Carpredefinitoparagrafo"/>
    <w:link w:val="Titolo"/>
    <w:rsid w:val="00EA3470"/>
    <w:rPr>
      <w:rFonts w:ascii="Times New Roman" w:eastAsia="Times New Roman" w:hAnsi="Times New Roman" w:cs="Times New Roman"/>
      <w:b/>
      <w:bCs/>
      <w:sz w:val="24"/>
      <w:szCs w:val="24"/>
      <w:lang w:eastAsia="it-IT" w:bidi="he-IL"/>
    </w:rPr>
  </w:style>
  <w:style w:type="paragraph" w:styleId="Sottotitolo">
    <w:name w:val="Subtitle"/>
    <w:basedOn w:val="Normale"/>
    <w:link w:val="SottotitoloCarattere"/>
    <w:qFormat/>
    <w:rsid w:val="00EA3470"/>
    <w:pPr>
      <w:widowControl/>
      <w:suppressAutoHyphens w:val="0"/>
      <w:jc w:val="center"/>
    </w:pPr>
    <w:rPr>
      <w:i/>
      <w:iCs/>
      <w:kern w:val="0"/>
      <w:sz w:val="24"/>
      <w:szCs w:val="24"/>
      <w:lang w:eastAsia="it-IT" w:bidi="he-IL"/>
    </w:rPr>
  </w:style>
  <w:style w:type="character" w:customStyle="1" w:styleId="SottotitoloCarattere">
    <w:name w:val="Sottotitolo Carattere"/>
    <w:basedOn w:val="Carpredefinitoparagrafo"/>
    <w:link w:val="Sottotitolo"/>
    <w:rsid w:val="00EA3470"/>
    <w:rPr>
      <w:rFonts w:ascii="Times New Roman" w:eastAsia="Times New Roman" w:hAnsi="Times New Roman" w:cs="Times New Roman"/>
      <w:i/>
      <w:iCs/>
      <w:sz w:val="24"/>
      <w:szCs w:val="24"/>
      <w:lang w:eastAsia="it-IT" w:bidi="he-IL"/>
    </w:rPr>
  </w:style>
  <w:style w:type="paragraph" w:styleId="Corpotesto">
    <w:name w:val="Body Text"/>
    <w:basedOn w:val="Normale"/>
    <w:link w:val="CorpotestoCarattere"/>
    <w:uiPriority w:val="99"/>
    <w:qFormat/>
    <w:rsid w:val="00EA3470"/>
    <w:pPr>
      <w:widowControl/>
      <w:suppressAutoHyphens w:val="0"/>
      <w:autoSpaceDE w:val="0"/>
      <w:autoSpaceDN w:val="0"/>
      <w:adjustRightInd w:val="0"/>
      <w:jc w:val="both"/>
    </w:pPr>
    <w:rPr>
      <w:b/>
      <w:bCs/>
      <w:kern w:val="0"/>
      <w:sz w:val="24"/>
      <w:szCs w:val="21"/>
      <w:lang w:eastAsia="it-IT"/>
    </w:rPr>
  </w:style>
  <w:style w:type="character" w:customStyle="1" w:styleId="CorpotestoCarattere">
    <w:name w:val="Corpo testo Carattere"/>
    <w:basedOn w:val="Carpredefinitoparagrafo"/>
    <w:link w:val="Corpotesto"/>
    <w:uiPriority w:val="99"/>
    <w:rsid w:val="00EA3470"/>
    <w:rPr>
      <w:rFonts w:ascii="Times New Roman" w:eastAsia="Times New Roman" w:hAnsi="Times New Roman" w:cs="Times New Roman"/>
      <w:b/>
      <w:bCs/>
      <w:sz w:val="24"/>
      <w:szCs w:val="21"/>
      <w:lang w:eastAsia="it-IT"/>
    </w:rPr>
  </w:style>
  <w:style w:type="paragraph" w:styleId="Corpodeltesto3">
    <w:name w:val="Body Text 3"/>
    <w:basedOn w:val="Normale"/>
    <w:link w:val="Corpodeltesto3Carattere"/>
    <w:rsid w:val="00EA3470"/>
    <w:pPr>
      <w:widowControl/>
      <w:suppressAutoHyphens w:val="0"/>
      <w:autoSpaceDE w:val="0"/>
      <w:autoSpaceDN w:val="0"/>
      <w:adjustRightInd w:val="0"/>
      <w:jc w:val="both"/>
    </w:pPr>
    <w:rPr>
      <w:kern w:val="0"/>
      <w:sz w:val="24"/>
      <w:szCs w:val="21"/>
      <w:lang w:eastAsia="it-IT"/>
    </w:rPr>
  </w:style>
  <w:style w:type="character" w:customStyle="1" w:styleId="Corpodeltesto3Carattere">
    <w:name w:val="Corpo del testo 3 Carattere"/>
    <w:basedOn w:val="Carpredefinitoparagrafo"/>
    <w:link w:val="Corpodeltesto3"/>
    <w:rsid w:val="00EA3470"/>
    <w:rPr>
      <w:rFonts w:ascii="Times New Roman" w:eastAsia="Times New Roman" w:hAnsi="Times New Roman" w:cs="Times New Roman"/>
      <w:sz w:val="24"/>
      <w:szCs w:val="21"/>
      <w:lang w:eastAsia="it-IT"/>
    </w:rPr>
  </w:style>
  <w:style w:type="paragraph" w:styleId="Corpodeltesto2">
    <w:name w:val="Body Text 2"/>
    <w:basedOn w:val="Normale"/>
    <w:link w:val="Corpodeltesto2Carattere"/>
    <w:rsid w:val="00EA3470"/>
    <w:pPr>
      <w:widowControl/>
      <w:suppressAutoHyphens w:val="0"/>
      <w:jc w:val="both"/>
    </w:pPr>
    <w:rPr>
      <w:rFonts w:cs="Arial"/>
      <w:b/>
      <w:bCs/>
      <w:color w:val="000000"/>
      <w:kern w:val="0"/>
      <w:sz w:val="28"/>
      <w:szCs w:val="23"/>
      <w:lang w:eastAsia="it-IT"/>
    </w:rPr>
  </w:style>
  <w:style w:type="character" w:customStyle="1" w:styleId="Corpodeltesto2Carattere">
    <w:name w:val="Corpo del testo 2 Carattere"/>
    <w:basedOn w:val="Carpredefinitoparagrafo"/>
    <w:link w:val="Corpodeltesto2"/>
    <w:rsid w:val="00EA3470"/>
    <w:rPr>
      <w:rFonts w:ascii="Times New Roman" w:eastAsia="Times New Roman" w:hAnsi="Times New Roman" w:cs="Arial"/>
      <w:b/>
      <w:bCs/>
      <w:color w:val="000000"/>
      <w:sz w:val="28"/>
      <w:szCs w:val="23"/>
      <w:lang w:eastAsia="it-IT"/>
    </w:rPr>
  </w:style>
  <w:style w:type="paragraph" w:styleId="NormaleWeb">
    <w:name w:val="Normal (Web)"/>
    <w:basedOn w:val="Normale"/>
    <w:uiPriority w:val="99"/>
    <w:rsid w:val="00EA3470"/>
    <w:pPr>
      <w:widowControl/>
      <w:suppressAutoHyphens w:val="0"/>
      <w:spacing w:before="100" w:beforeAutospacing="1" w:after="100" w:afterAutospacing="1"/>
    </w:pPr>
    <w:rPr>
      <w:kern w:val="0"/>
      <w:sz w:val="24"/>
      <w:szCs w:val="24"/>
      <w:lang w:eastAsia="it-IT"/>
    </w:rPr>
  </w:style>
  <w:style w:type="character" w:customStyle="1" w:styleId="provvrubrica">
    <w:name w:val="provv_rubrica"/>
    <w:basedOn w:val="Carpredefinitoparagrafo"/>
    <w:rsid w:val="00EA3470"/>
  </w:style>
  <w:style w:type="numbering" w:customStyle="1" w:styleId="Nessunelenco11">
    <w:name w:val="Nessun elenco11"/>
    <w:next w:val="Nessunelenco"/>
    <w:semiHidden/>
    <w:rsid w:val="00EA3470"/>
  </w:style>
  <w:style w:type="character" w:styleId="Numeropagina">
    <w:name w:val="page number"/>
    <w:rsid w:val="00EA3470"/>
  </w:style>
  <w:style w:type="character" w:customStyle="1" w:styleId="CorpodeltestoCarattere">
    <w:name w:val="Corpo del testo Carattere"/>
    <w:rsid w:val="00EA3470"/>
    <w:rPr>
      <w:sz w:val="24"/>
      <w:lang w:val="it-IT" w:eastAsia="it-IT" w:bidi="ar-SA"/>
    </w:rPr>
  </w:style>
  <w:style w:type="paragraph" w:customStyle="1" w:styleId="Titolo41">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paragraph" w:customStyle="1" w:styleId="sche3">
    <w:name w:val="sche_3"/>
    <w:rsid w:val="00EA3470"/>
    <w:pPr>
      <w:widowControl w:val="0"/>
      <w:spacing w:after="0" w:line="240" w:lineRule="auto"/>
      <w:jc w:val="both"/>
    </w:pPr>
    <w:rPr>
      <w:rFonts w:ascii="Times New Roman" w:eastAsia="Times New Roman" w:hAnsi="Times New Roman" w:cs="Times New Roman"/>
      <w:sz w:val="20"/>
      <w:szCs w:val="20"/>
      <w:lang w:val="en-US" w:eastAsia="it-IT"/>
    </w:rPr>
  </w:style>
  <w:style w:type="paragraph" w:styleId="Rientrocorpodeltesto">
    <w:name w:val="Body Text Indent"/>
    <w:basedOn w:val="Normale"/>
    <w:link w:val="RientrocorpodeltestoCarattere"/>
    <w:rsid w:val="00EA3470"/>
    <w:pPr>
      <w:widowControl/>
      <w:suppressAutoHyphens w:val="0"/>
      <w:spacing w:after="120"/>
      <w:ind w:left="283"/>
    </w:pPr>
    <w:rPr>
      <w:kern w:val="0"/>
      <w:sz w:val="24"/>
      <w:lang w:eastAsia="it-IT"/>
    </w:rPr>
  </w:style>
  <w:style w:type="character" w:customStyle="1" w:styleId="RientrocorpodeltestoCarattere">
    <w:name w:val="Rientro corpo del testo Carattere"/>
    <w:basedOn w:val="Carpredefinitoparagrafo"/>
    <w:link w:val="Rientrocorpodeltesto"/>
    <w:rsid w:val="00EA3470"/>
    <w:rPr>
      <w:rFonts w:ascii="Times New Roman" w:eastAsia="Times New Roman" w:hAnsi="Times New Roman" w:cs="Times New Roman"/>
      <w:sz w:val="24"/>
      <w:szCs w:val="20"/>
      <w:lang w:eastAsia="it-IT"/>
    </w:rPr>
  </w:style>
  <w:style w:type="paragraph" w:customStyle="1" w:styleId="TableParagraph">
    <w:name w:val="Table Paragraph"/>
    <w:basedOn w:val="Normale"/>
    <w:uiPriority w:val="1"/>
    <w:qFormat/>
    <w:rsid w:val="00EA3470"/>
    <w:pPr>
      <w:suppressAutoHyphens w:val="0"/>
      <w:autoSpaceDE w:val="0"/>
      <w:autoSpaceDN w:val="0"/>
      <w:adjustRightInd w:val="0"/>
    </w:pPr>
    <w:rPr>
      <w:kern w:val="0"/>
      <w:sz w:val="24"/>
      <w:szCs w:val="24"/>
      <w:lang w:eastAsia="it-IT"/>
    </w:rPr>
  </w:style>
  <w:style w:type="paragraph" w:customStyle="1" w:styleId="Corpodeltesto21">
    <w:name w:val="Corpo del testo 21"/>
    <w:basedOn w:val="Normale"/>
    <w:rsid w:val="00EA3470"/>
    <w:pPr>
      <w:widowControl/>
      <w:suppressAutoHyphens w:val="0"/>
      <w:jc w:val="both"/>
    </w:pPr>
    <w:rPr>
      <w:kern w:val="0"/>
      <w:sz w:val="24"/>
      <w:lang w:eastAsia="it-IT"/>
    </w:rPr>
  </w:style>
  <w:style w:type="paragraph" w:customStyle="1" w:styleId="Rientrocorpodeltesto31">
    <w:name w:val="Rientro corpo del testo 31"/>
    <w:basedOn w:val="Normale"/>
    <w:rsid w:val="00EA3470"/>
    <w:pPr>
      <w:widowControl/>
      <w:suppressAutoHyphens w:val="0"/>
      <w:ind w:left="1080"/>
      <w:jc w:val="both"/>
    </w:pPr>
    <w:rPr>
      <w:kern w:val="0"/>
      <w:sz w:val="24"/>
      <w:lang w:eastAsia="it-IT"/>
    </w:rPr>
  </w:style>
  <w:style w:type="paragraph" w:customStyle="1" w:styleId="Corpodeltesto32">
    <w:name w:val="Corpo del testo 32"/>
    <w:basedOn w:val="Normale"/>
    <w:rsid w:val="00EA3470"/>
    <w:pPr>
      <w:widowControl/>
      <w:suppressAutoHyphens w:val="0"/>
      <w:spacing w:line="259" w:lineRule="exact"/>
      <w:jc w:val="both"/>
    </w:pPr>
    <w:rPr>
      <w:b/>
      <w:kern w:val="0"/>
      <w:sz w:val="24"/>
      <w:lang w:eastAsia="it-IT"/>
    </w:rPr>
  </w:style>
  <w:style w:type="character" w:styleId="Enfasigrassetto">
    <w:name w:val="Strong"/>
    <w:uiPriority w:val="22"/>
    <w:qFormat/>
    <w:rsid w:val="00EA3470"/>
    <w:rPr>
      <w:b/>
      <w:bCs/>
    </w:rPr>
  </w:style>
  <w:style w:type="paragraph" w:styleId="Testodelblocco">
    <w:name w:val="Block Text"/>
    <w:basedOn w:val="Normale"/>
    <w:rsid w:val="00EA3470"/>
    <w:pPr>
      <w:widowControl/>
      <w:suppressAutoHyphens w:val="0"/>
      <w:autoSpaceDE w:val="0"/>
      <w:autoSpaceDN w:val="0"/>
      <w:ind w:left="851" w:right="567" w:firstLine="142"/>
      <w:jc w:val="both"/>
    </w:pPr>
    <w:rPr>
      <w:kern w:val="0"/>
      <w:sz w:val="26"/>
      <w:lang w:eastAsia="it-IT"/>
    </w:rPr>
  </w:style>
  <w:style w:type="numbering" w:customStyle="1" w:styleId="Nessunelenco2">
    <w:name w:val="Nessun elenco2"/>
    <w:next w:val="Nessunelenco"/>
    <w:uiPriority w:val="99"/>
    <w:semiHidden/>
    <w:unhideWhenUsed/>
    <w:rsid w:val="00EA3470"/>
  </w:style>
  <w:style w:type="numbering" w:customStyle="1" w:styleId="Nessunelenco111">
    <w:name w:val="Nessun elenco111"/>
    <w:next w:val="Nessunelenco"/>
    <w:uiPriority w:val="99"/>
    <w:semiHidden/>
    <w:unhideWhenUsed/>
    <w:rsid w:val="00EA3470"/>
  </w:style>
  <w:style w:type="table" w:customStyle="1" w:styleId="TableNormal">
    <w:name w:val="Table Normal"/>
    <w:uiPriority w:val="2"/>
    <w:semiHidden/>
    <w:unhideWhenUsed/>
    <w:qFormat/>
    <w:rsid w:val="00EA347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Standard">
    <w:name w:val="Standard"/>
    <w:qFormat/>
    <w:rsid w:val="00EA3470"/>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table" w:customStyle="1" w:styleId="Grigliatabella1">
    <w:name w:val="Griglia tabella1"/>
    <w:basedOn w:val="Tabellanormale"/>
    <w:next w:val="Grigliatabella"/>
    <w:uiPriority w:val="59"/>
    <w:rsid w:val="00EA3470"/>
    <w:pPr>
      <w:spacing w:after="0" w:line="240" w:lineRule="auto"/>
    </w:pPr>
    <w:rPr>
      <w:rFonts w:ascii="Calibri" w:eastAsia="Calibri" w:hAnsi="Calibri"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1">
    <w:name w:val="Nessun elenco21"/>
    <w:next w:val="Nessunelenco"/>
    <w:uiPriority w:val="99"/>
    <w:semiHidden/>
    <w:unhideWhenUsed/>
    <w:rsid w:val="00EA3470"/>
  </w:style>
  <w:style w:type="numbering" w:customStyle="1" w:styleId="Nessunelenco1111">
    <w:name w:val="Nessun elenco1111"/>
    <w:next w:val="Nessunelenco"/>
    <w:uiPriority w:val="99"/>
    <w:semiHidden/>
    <w:unhideWhenUsed/>
    <w:rsid w:val="00EA3470"/>
  </w:style>
  <w:style w:type="character" w:customStyle="1" w:styleId="Caratteredellanota">
    <w:name w:val="Carattere della nota"/>
    <w:rsid w:val="00EA3470"/>
    <w:rPr>
      <w:vertAlign w:val="superscript"/>
    </w:rPr>
  </w:style>
  <w:style w:type="paragraph" w:styleId="Testonotadichiusura">
    <w:name w:val="endnote text"/>
    <w:basedOn w:val="Normale"/>
    <w:link w:val="TestonotadichiusuraCarattere"/>
    <w:uiPriority w:val="99"/>
    <w:unhideWhenUsed/>
    <w:rsid w:val="00EA3470"/>
    <w:pPr>
      <w:widowControl/>
      <w:suppressAutoHyphens w:val="0"/>
      <w:spacing w:after="200" w:line="276" w:lineRule="auto"/>
    </w:pPr>
    <w:rPr>
      <w:rFonts w:ascii="Calibri" w:eastAsia="Calibri" w:hAnsi="Calibri"/>
      <w:kern w:val="0"/>
      <w:lang w:eastAsia="en-US"/>
    </w:rPr>
  </w:style>
  <w:style w:type="character" w:customStyle="1" w:styleId="TestonotadichiusuraCarattere">
    <w:name w:val="Testo nota di chiusura Carattere"/>
    <w:basedOn w:val="Carpredefinitoparagrafo"/>
    <w:link w:val="Testonotadichiusura"/>
    <w:uiPriority w:val="99"/>
    <w:rsid w:val="00EA3470"/>
    <w:rPr>
      <w:rFonts w:ascii="Calibri" w:eastAsia="Calibri" w:hAnsi="Calibri" w:cs="Times New Roman"/>
      <w:sz w:val="20"/>
      <w:szCs w:val="20"/>
    </w:rPr>
  </w:style>
  <w:style w:type="character" w:styleId="Rimandonotadichiusura">
    <w:name w:val="endnote reference"/>
    <w:unhideWhenUsed/>
    <w:rsid w:val="00EA3470"/>
    <w:rPr>
      <w:vertAlign w:val="superscript"/>
    </w:rPr>
  </w:style>
  <w:style w:type="numbering" w:customStyle="1" w:styleId="Nessunelenco11111">
    <w:name w:val="Nessun elenco11111"/>
    <w:next w:val="Nessunelenco"/>
    <w:uiPriority w:val="99"/>
    <w:semiHidden/>
    <w:unhideWhenUsed/>
    <w:rsid w:val="00EA3470"/>
  </w:style>
  <w:style w:type="paragraph" w:customStyle="1" w:styleId="Corpodeltesto210">
    <w:name w:val="Corpo del testo 21"/>
    <w:basedOn w:val="Normale"/>
    <w:rsid w:val="00EA3470"/>
    <w:pPr>
      <w:widowControl/>
      <w:suppressAutoHyphens w:val="0"/>
      <w:jc w:val="both"/>
    </w:pPr>
    <w:rPr>
      <w:kern w:val="0"/>
      <w:sz w:val="24"/>
      <w:lang w:eastAsia="it-IT"/>
    </w:rPr>
  </w:style>
  <w:style w:type="character" w:styleId="Enfasicorsivo">
    <w:name w:val="Emphasis"/>
    <w:uiPriority w:val="20"/>
    <w:qFormat/>
    <w:rsid w:val="00EA3470"/>
    <w:rPr>
      <w:i/>
      <w:iCs/>
    </w:rPr>
  </w:style>
  <w:style w:type="paragraph" w:styleId="Nessunaspaziatura">
    <w:name w:val="No Spacing"/>
    <w:uiPriority w:val="1"/>
    <w:qFormat/>
    <w:rsid w:val="00EA3470"/>
    <w:pPr>
      <w:spacing w:after="0" w:line="240" w:lineRule="auto"/>
    </w:pPr>
    <w:rPr>
      <w:rFonts w:ascii="Times New Roman" w:eastAsia="Times New Roman" w:hAnsi="Times New Roman" w:cs="Times New Roman"/>
      <w:sz w:val="24"/>
      <w:szCs w:val="20"/>
      <w:lang w:eastAsia="it-IT"/>
    </w:rPr>
  </w:style>
  <w:style w:type="character" w:customStyle="1" w:styleId="provvnumcomma">
    <w:name w:val="provv_numcomma"/>
    <w:rsid w:val="00EA3470"/>
  </w:style>
  <w:style w:type="paragraph" w:customStyle="1" w:styleId="Rientrocorpodeltesto310">
    <w:name w:val="Rientro corpo del testo 31"/>
    <w:basedOn w:val="Normale"/>
    <w:rsid w:val="00EA3470"/>
    <w:pPr>
      <w:widowControl/>
      <w:ind w:left="708" w:firstLine="426"/>
    </w:pPr>
    <w:rPr>
      <w:kern w:val="0"/>
      <w:sz w:val="24"/>
      <w:lang w:eastAsia="ar-SA"/>
    </w:rPr>
  </w:style>
  <w:style w:type="paragraph" w:customStyle="1" w:styleId="Corpodeltesto320">
    <w:name w:val="Corpo del testo 32"/>
    <w:basedOn w:val="Normale"/>
    <w:rsid w:val="00EA3470"/>
    <w:pPr>
      <w:widowControl/>
      <w:suppressAutoHyphens w:val="0"/>
      <w:spacing w:line="259" w:lineRule="exact"/>
      <w:jc w:val="both"/>
    </w:pPr>
    <w:rPr>
      <w:b/>
      <w:kern w:val="0"/>
      <w:sz w:val="24"/>
      <w:lang w:eastAsia="it-IT"/>
    </w:rPr>
  </w:style>
  <w:style w:type="paragraph" w:customStyle="1" w:styleId="Rientrocorpodeltesto32">
    <w:name w:val="Rientro corpo del testo 32"/>
    <w:basedOn w:val="Normale"/>
    <w:rsid w:val="00EA3470"/>
    <w:pPr>
      <w:widowControl/>
      <w:suppressAutoHyphens w:val="0"/>
      <w:autoSpaceDN w:val="0"/>
      <w:ind w:left="1080"/>
      <w:jc w:val="both"/>
    </w:pPr>
    <w:rPr>
      <w:kern w:val="0"/>
      <w:sz w:val="24"/>
      <w:lang w:eastAsia="it-IT"/>
    </w:rPr>
  </w:style>
  <w:style w:type="paragraph" w:customStyle="1" w:styleId="provvr0">
    <w:name w:val="provv_r0"/>
    <w:basedOn w:val="Normale"/>
    <w:rsid w:val="00EA3470"/>
    <w:pPr>
      <w:widowControl/>
      <w:suppressAutoHyphens w:val="0"/>
      <w:spacing w:before="100" w:beforeAutospacing="1" w:after="100" w:afterAutospacing="1"/>
      <w:jc w:val="both"/>
    </w:pPr>
    <w:rPr>
      <w:rFonts w:ascii="Arial Unicode MS" w:eastAsia="Arial Unicode MS" w:hAnsi="Arial Unicode MS" w:cs="Arial Unicode MS"/>
      <w:kern w:val="0"/>
      <w:sz w:val="24"/>
      <w:szCs w:val="24"/>
      <w:lang w:eastAsia="it-IT"/>
    </w:rPr>
  </w:style>
  <w:style w:type="character" w:customStyle="1" w:styleId="spanboldcenterbig">
    <w:name w:val="span_bold_center_big"/>
    <w:rsid w:val="00EA3470"/>
  </w:style>
  <w:style w:type="paragraph" w:customStyle="1" w:styleId="m8810518035274988528corpodeltesto">
    <w:name w:val="m_8810518035274988528corpodeltesto"/>
    <w:basedOn w:val="Normale"/>
    <w:rsid w:val="00EA3470"/>
    <w:pPr>
      <w:widowControl/>
      <w:suppressAutoHyphens w:val="0"/>
      <w:spacing w:before="100" w:beforeAutospacing="1" w:after="100" w:afterAutospacing="1"/>
    </w:pPr>
    <w:rPr>
      <w:kern w:val="0"/>
      <w:sz w:val="24"/>
      <w:szCs w:val="24"/>
      <w:lang w:eastAsia="it-IT"/>
    </w:rPr>
  </w:style>
  <w:style w:type="paragraph" w:styleId="Rientrocorpodeltesto2">
    <w:name w:val="Body Text Indent 2"/>
    <w:basedOn w:val="Normale"/>
    <w:link w:val="Rientrocorpodeltesto2Carattere"/>
    <w:uiPriority w:val="99"/>
    <w:rsid w:val="00EA3470"/>
    <w:pPr>
      <w:widowControl/>
      <w:suppressAutoHyphens w:val="0"/>
      <w:spacing w:after="120" w:line="480" w:lineRule="auto"/>
      <w:ind w:left="283"/>
    </w:pPr>
    <w:rPr>
      <w:kern w:val="0"/>
      <w:lang w:eastAsia="it-IT"/>
    </w:rPr>
  </w:style>
  <w:style w:type="character" w:customStyle="1" w:styleId="Rientrocorpodeltesto2Carattere">
    <w:name w:val="Rientro corpo del testo 2 Carattere"/>
    <w:basedOn w:val="Carpredefinitoparagrafo"/>
    <w:link w:val="Rientrocorpodeltesto2"/>
    <w:uiPriority w:val="99"/>
    <w:rsid w:val="00EA3470"/>
    <w:rPr>
      <w:rFonts w:ascii="Times New Roman" w:eastAsia="Times New Roman" w:hAnsi="Times New Roman" w:cs="Times New Roman"/>
      <w:sz w:val="20"/>
      <w:szCs w:val="20"/>
      <w:lang w:eastAsia="it-IT"/>
    </w:rPr>
  </w:style>
  <w:style w:type="paragraph" w:customStyle="1" w:styleId="Corpodeltesto22">
    <w:name w:val="Corpo del testo 22"/>
    <w:basedOn w:val="Normale"/>
    <w:rsid w:val="00EA3470"/>
    <w:pPr>
      <w:widowControl/>
      <w:suppressAutoHyphens w:val="0"/>
      <w:jc w:val="both"/>
    </w:pPr>
    <w:rPr>
      <w:kern w:val="0"/>
      <w:sz w:val="24"/>
      <w:lang w:eastAsia="it-IT"/>
    </w:rPr>
  </w:style>
  <w:style w:type="paragraph" w:customStyle="1" w:styleId="Rientrocorpodeltesto21">
    <w:name w:val="Rientro corpo del testo 21"/>
    <w:basedOn w:val="Normale"/>
    <w:rsid w:val="00EA3470"/>
    <w:pPr>
      <w:widowControl/>
      <w:suppressAutoHyphens w:val="0"/>
      <w:ind w:left="360"/>
      <w:jc w:val="both"/>
    </w:pPr>
    <w:rPr>
      <w:kern w:val="0"/>
      <w:sz w:val="24"/>
      <w:lang w:eastAsia="it-IT"/>
    </w:rPr>
  </w:style>
  <w:style w:type="paragraph" w:customStyle="1" w:styleId="Corpodeltesto33">
    <w:name w:val="Corpo del testo 33"/>
    <w:basedOn w:val="Normale"/>
    <w:rsid w:val="00EA3470"/>
    <w:pPr>
      <w:widowControl/>
      <w:suppressAutoHyphens w:val="0"/>
      <w:spacing w:line="259" w:lineRule="exact"/>
      <w:jc w:val="both"/>
    </w:pPr>
    <w:rPr>
      <w:b/>
      <w:kern w:val="0"/>
      <w:sz w:val="24"/>
      <w:lang w:eastAsia="it-IT"/>
    </w:rPr>
  </w:style>
  <w:style w:type="paragraph" w:customStyle="1" w:styleId="regolamento">
    <w:name w:val="regolamento"/>
    <w:basedOn w:val="Normale"/>
    <w:rsid w:val="00EA3470"/>
    <w:pPr>
      <w:tabs>
        <w:tab w:val="left" w:pos="-2127"/>
      </w:tabs>
      <w:suppressAutoHyphens w:val="0"/>
      <w:ind w:left="284" w:hanging="284"/>
      <w:jc w:val="both"/>
    </w:pPr>
    <w:rPr>
      <w:rFonts w:ascii="Arial" w:hAnsi="Arial" w:cs="Arial"/>
      <w:kern w:val="0"/>
      <w:szCs w:val="24"/>
      <w:lang w:eastAsia="it-IT"/>
    </w:rPr>
  </w:style>
  <w:style w:type="character" w:customStyle="1" w:styleId="descrizione">
    <w:name w:val="descrizione"/>
    <w:rsid w:val="00EA3470"/>
    <w:rPr>
      <w:b/>
      <w:bCs/>
      <w:color w:val="5B76A0"/>
      <w:sz w:val="28"/>
      <w:szCs w:val="28"/>
    </w:rPr>
  </w:style>
  <w:style w:type="paragraph" w:customStyle="1" w:styleId="Rientrocorpodeltesto33">
    <w:name w:val="Rientro corpo del testo 33"/>
    <w:basedOn w:val="Normale"/>
    <w:rsid w:val="00EA3470"/>
    <w:pPr>
      <w:widowControl/>
      <w:suppressAutoHyphens w:val="0"/>
      <w:autoSpaceDN w:val="0"/>
      <w:ind w:left="1080"/>
      <w:jc w:val="both"/>
    </w:pPr>
    <w:rPr>
      <w:kern w:val="0"/>
      <w:sz w:val="24"/>
      <w:lang w:eastAsia="it-IT"/>
    </w:rPr>
  </w:style>
  <w:style w:type="paragraph" w:customStyle="1" w:styleId="sche22">
    <w:name w:val="sche2_2"/>
    <w:rsid w:val="00EA3470"/>
    <w:pPr>
      <w:widowControl w:val="0"/>
      <w:overflowPunct w:val="0"/>
      <w:autoSpaceDE w:val="0"/>
      <w:autoSpaceDN w:val="0"/>
      <w:adjustRightInd w:val="0"/>
      <w:spacing w:after="0" w:line="240" w:lineRule="auto"/>
      <w:jc w:val="right"/>
    </w:pPr>
    <w:rPr>
      <w:rFonts w:ascii="Times New Roman" w:eastAsia="Times New Roman" w:hAnsi="Times New Roman" w:cs="Times New Roman"/>
      <w:sz w:val="20"/>
      <w:szCs w:val="20"/>
      <w:lang w:val="en-US" w:eastAsia="it-IT"/>
    </w:rPr>
  </w:style>
  <w:style w:type="paragraph" w:styleId="PreformattatoHTML">
    <w:name w:val="HTML Preformatted"/>
    <w:basedOn w:val="Normale"/>
    <w:link w:val="PreformattatoHTMLCarattere"/>
    <w:uiPriority w:val="99"/>
    <w:rsid w:val="00EA34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kern w:val="0"/>
      <w:lang w:val="x-none" w:eastAsia="x-none"/>
    </w:rPr>
  </w:style>
  <w:style w:type="character" w:customStyle="1" w:styleId="PreformattatoHTMLCarattere">
    <w:name w:val="Preformattato HTML Carattere"/>
    <w:basedOn w:val="Carpredefinitoparagrafo"/>
    <w:link w:val="PreformattatoHTML"/>
    <w:uiPriority w:val="99"/>
    <w:rsid w:val="00EA3470"/>
    <w:rPr>
      <w:rFonts w:ascii="Courier New" w:eastAsia="Times New Roman" w:hAnsi="Courier New" w:cs="Times New Roman"/>
      <w:sz w:val="20"/>
      <w:szCs w:val="20"/>
      <w:lang w:val="x-none" w:eastAsia="x-none"/>
    </w:rPr>
  </w:style>
  <w:style w:type="paragraph" w:customStyle="1" w:styleId="Titolo410">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character" w:customStyle="1" w:styleId="st">
    <w:name w:val="st"/>
    <w:rsid w:val="00EA3470"/>
  </w:style>
  <w:style w:type="paragraph" w:customStyle="1" w:styleId="Rientrocorpodeltesto34">
    <w:name w:val="Rientro corpo del testo 34"/>
    <w:basedOn w:val="Normale"/>
    <w:rsid w:val="00EA3470"/>
    <w:pPr>
      <w:widowControl/>
      <w:suppressAutoHyphens w:val="0"/>
      <w:autoSpaceDN w:val="0"/>
      <w:ind w:left="1080"/>
      <w:jc w:val="both"/>
    </w:pPr>
    <w:rPr>
      <w:kern w:val="0"/>
      <w:sz w:val="24"/>
      <w:lang w:eastAsia="it-IT"/>
    </w:rPr>
  </w:style>
  <w:style w:type="paragraph" w:customStyle="1" w:styleId="Corpodeltesto34">
    <w:name w:val="Corpo del testo 34"/>
    <w:basedOn w:val="Normale"/>
    <w:rsid w:val="00EA3470"/>
    <w:pPr>
      <w:widowControl/>
      <w:suppressAutoHyphens w:val="0"/>
      <w:spacing w:line="259" w:lineRule="exact"/>
      <w:jc w:val="both"/>
    </w:pPr>
    <w:rPr>
      <w:b/>
      <w:kern w:val="0"/>
      <w:sz w:val="24"/>
      <w:lang w:eastAsia="it-IT"/>
    </w:rPr>
  </w:style>
  <w:style w:type="character" w:customStyle="1" w:styleId="ParagrafoelencoCarattere">
    <w:name w:val="Paragrafo elenco Carattere"/>
    <w:link w:val="Paragrafoelenco"/>
    <w:uiPriority w:val="34"/>
    <w:qFormat/>
    <w:rsid w:val="00EA3470"/>
    <w:rPr>
      <w:rFonts w:ascii="Times New Roman" w:eastAsia="Times New Roman" w:hAnsi="Times New Roman" w:cs="Times New Roman"/>
      <w:kern w:val="1"/>
      <w:sz w:val="20"/>
      <w:szCs w:val="20"/>
      <w:lang w:eastAsia="zh-CN"/>
    </w:rPr>
  </w:style>
  <w:style w:type="paragraph" w:customStyle="1" w:styleId="Testonotaapidipagina1">
    <w:name w:val="Testo nota a piè di pagina1"/>
    <w:basedOn w:val="Normale"/>
    <w:rsid w:val="009808AD"/>
    <w:pPr>
      <w:widowControl/>
      <w:suppressAutoHyphens w:val="0"/>
      <w:ind w:firstLine="709"/>
      <w:jc w:val="both"/>
    </w:pPr>
    <w:rPr>
      <w:color w:val="00000A"/>
      <w:lang w:eastAsia="it-IT"/>
    </w:rPr>
  </w:style>
  <w:style w:type="character" w:customStyle="1" w:styleId="Titolo9Carattere">
    <w:name w:val="Titolo 9 Carattere"/>
    <w:basedOn w:val="Carpredefinitoparagrafo"/>
    <w:link w:val="Titolo9"/>
    <w:rsid w:val="007F2EA8"/>
    <w:rPr>
      <w:rFonts w:ascii="Times New Roman" w:eastAsia="Times New Roman" w:hAnsi="Times New Roman" w:cs="Times New Roman"/>
      <w:color w:val="00000A"/>
      <w:kern w:val="1"/>
      <w:sz w:val="24"/>
      <w:szCs w:val="20"/>
      <w:u w:val="double"/>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6876940">
      <w:bodyDiv w:val="1"/>
      <w:marLeft w:val="0"/>
      <w:marRight w:val="0"/>
      <w:marTop w:val="0"/>
      <w:marBottom w:val="0"/>
      <w:divBdr>
        <w:top w:val="none" w:sz="0" w:space="0" w:color="auto"/>
        <w:left w:val="none" w:sz="0" w:space="0" w:color="auto"/>
        <w:bottom w:val="none" w:sz="0" w:space="0" w:color="auto"/>
        <w:right w:val="none" w:sz="0" w:space="0" w:color="auto"/>
      </w:divBdr>
    </w:div>
    <w:div w:id="2061246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ec.protocollo.comunerho@legalmail.it"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CUC@comune.rho.mi.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448C6-0DCB-4CDF-8DF9-FEBC3B07F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1318</TotalTime>
  <Pages>35</Pages>
  <Words>7592</Words>
  <Characters>43277</Characters>
  <Application>Microsoft Office Word</Application>
  <DocSecurity>0</DocSecurity>
  <Lines>360</Lines>
  <Paragraphs>101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50768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Bernasconi</dc:creator>
  <cp:keywords/>
  <dc:description/>
  <cp:lastModifiedBy>Patrizia Porrati</cp:lastModifiedBy>
  <cp:revision>151</cp:revision>
  <cp:lastPrinted>2021-03-20T08:47:00Z</cp:lastPrinted>
  <dcterms:created xsi:type="dcterms:W3CDTF">2021-01-31T12:24:00Z</dcterms:created>
  <dcterms:modified xsi:type="dcterms:W3CDTF">2025-12-16T07:58:00Z</dcterms:modified>
</cp:coreProperties>
</file>